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346B9" w14:textId="77777777" w:rsidR="00237078" w:rsidRDefault="00034852">
      <w:pPr>
        <w:pStyle w:val="BodyText"/>
        <w:ind w:left="2211"/>
        <w:rPr>
          <w:rFonts w:ascii="Times New Roman"/>
          <w:sz w:val="20"/>
        </w:rPr>
      </w:pPr>
      <w:r>
        <w:rPr>
          <w:rFonts w:ascii="Times New Roman"/>
          <w:noProof/>
          <w:sz w:val="20"/>
        </w:rPr>
        <w:drawing>
          <wp:inline distT="0" distB="0" distL="0" distR="0" wp14:anchorId="04741366" wp14:editId="7418EFE4">
            <wp:extent cx="4328160" cy="21945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328160" cy="2194559"/>
                    </a:xfrm>
                    <a:prstGeom prst="rect">
                      <a:avLst/>
                    </a:prstGeom>
                  </pic:spPr>
                </pic:pic>
              </a:graphicData>
            </a:graphic>
          </wp:inline>
        </w:drawing>
      </w:r>
    </w:p>
    <w:p w14:paraId="55BD2157" w14:textId="1F7BD9B8" w:rsidR="00237078" w:rsidRDefault="00237078">
      <w:pPr>
        <w:pStyle w:val="BodyText"/>
        <w:spacing w:before="7"/>
        <w:rPr>
          <w:rFonts w:ascii="Times New Roman"/>
          <w:sz w:val="24"/>
        </w:rPr>
      </w:pPr>
    </w:p>
    <w:p w14:paraId="53B4E34A" w14:textId="226077D6" w:rsidR="00237078" w:rsidRDefault="005C3409" w:rsidP="002C7605">
      <w:pPr>
        <w:jc w:val="center"/>
        <w:rPr>
          <w:rFonts w:ascii="Times New Roman"/>
          <w:sz w:val="24"/>
        </w:rPr>
        <w:sectPr w:rsidR="00237078">
          <w:type w:val="continuous"/>
          <w:pgSz w:w="12240" w:h="15840"/>
          <w:pgMar w:top="1420" w:right="80" w:bottom="280" w:left="600" w:header="720" w:footer="720" w:gutter="0"/>
          <w:pgBorders w:offsetFrom="page">
            <w:top w:val="thinThickSmallGap" w:sz="24" w:space="26" w:color="000000"/>
            <w:left w:val="thinThickSmallGap" w:sz="24" w:space="26" w:color="000000"/>
            <w:bottom w:val="thickThinSmallGap" w:sz="24" w:space="26" w:color="000000"/>
            <w:right w:val="thickThinSmallGap" w:sz="24" w:space="26" w:color="000000"/>
          </w:pgBorders>
          <w:cols w:space="720"/>
        </w:sectPr>
      </w:pPr>
      <w:r>
        <w:rPr>
          <w:rFonts w:ascii="Times New Roman"/>
          <w:noProof/>
          <w:sz w:val="24"/>
        </w:rPr>
        <mc:AlternateContent>
          <mc:Choice Requires="wps">
            <w:drawing>
              <wp:anchor distT="0" distB="0" distL="114300" distR="114300" simplePos="0" relativeHeight="251658752" behindDoc="0" locked="0" layoutInCell="1" allowOverlap="1" wp14:anchorId="0D53A760" wp14:editId="654EFD83">
                <wp:simplePos x="0" y="0"/>
                <wp:positionH relativeFrom="column">
                  <wp:posOffset>695325</wp:posOffset>
                </wp:positionH>
                <wp:positionV relativeFrom="paragraph">
                  <wp:posOffset>4363720</wp:posOffset>
                </wp:positionV>
                <wp:extent cx="5943600" cy="140970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409700"/>
                        </a:xfrm>
                        <a:prstGeom prst="roundRect">
                          <a:avLst>
                            <a:gd name="adj" fmla="val 16667"/>
                          </a:avLst>
                        </a:prstGeom>
                        <a:solidFill>
                          <a:srgbClr val="FFFFFF"/>
                        </a:solidFill>
                        <a:ln w="9525">
                          <a:solidFill>
                            <a:srgbClr val="000000"/>
                          </a:solidFill>
                          <a:round/>
                          <a:headEnd/>
                          <a:tailEnd/>
                        </a:ln>
                      </wps:spPr>
                      <wps:txbx>
                        <w:txbxContent>
                          <w:p w14:paraId="71965FED" w14:textId="4731656A" w:rsidR="002C7605" w:rsidRPr="00FF66A6" w:rsidRDefault="002C7605" w:rsidP="002C7605">
                            <w:pPr>
                              <w:spacing w:before="240" w:line="480" w:lineRule="auto"/>
                              <w:jc w:val="center"/>
                              <w:rPr>
                                <w:rFonts w:ascii="Bahnschrift" w:hAnsi="Bahnschrift"/>
                                <w:i/>
                                <w:iCs/>
                                <w:color w:val="76923C" w:themeColor="accent3" w:themeShade="BF"/>
                                <w:sz w:val="96"/>
                                <w:szCs w:val="96"/>
                              </w:rPr>
                            </w:pPr>
                            <w:r w:rsidRPr="00FF66A6">
                              <w:rPr>
                                <w:rFonts w:ascii="Bahnschrift" w:hAnsi="Bahnschrift"/>
                                <w:i/>
                                <w:iCs/>
                                <w:color w:val="76923C" w:themeColor="accent3" w:themeShade="BF"/>
                                <w:sz w:val="96"/>
                                <w:szCs w:val="96"/>
                              </w:rPr>
                              <w:t>202</w:t>
                            </w:r>
                            <w:r w:rsidR="00034114">
                              <w:rPr>
                                <w:rFonts w:ascii="Bahnschrift" w:hAnsi="Bahnschrift"/>
                                <w:i/>
                                <w:iCs/>
                                <w:color w:val="76923C" w:themeColor="accent3" w:themeShade="BF"/>
                                <w:sz w:val="96"/>
                                <w:szCs w:val="96"/>
                              </w:rPr>
                              <w:t>6</w:t>
                            </w:r>
                            <w:r w:rsidRPr="00FF66A6">
                              <w:rPr>
                                <w:rFonts w:ascii="Bahnschrift" w:hAnsi="Bahnschrift"/>
                                <w:i/>
                                <w:iCs/>
                                <w:color w:val="76923C" w:themeColor="accent3" w:themeShade="BF"/>
                                <w:sz w:val="96"/>
                                <w:szCs w:val="96"/>
                              </w:rPr>
                              <w:t xml:space="preserve"> RULE 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53A760" id="AutoShape 13" o:spid="_x0000_s1026" style="position:absolute;left:0;text-align:left;margin-left:54.75pt;margin-top:343.6pt;width:468pt;height:1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">
                <v:textbox>
                  <w:txbxContent>
                    <w:p w14:paraId="71965FED" w14:textId="4731656A" w:rsidR="002C7605" w:rsidRPr="00FF66A6" w:rsidRDefault="002C7605" w:rsidP="002C7605">
                      <w:pPr>
                        <w:spacing w:before="240" w:line="480" w:lineRule="auto"/>
                        <w:jc w:val="center"/>
                        <w:rPr>
                          <w:rFonts w:ascii="Bahnschrift" w:hAnsi="Bahnschrift"/>
                          <w:i/>
                          <w:iCs/>
                          <w:color w:val="76923C" w:themeColor="accent3" w:themeShade="BF"/>
                          <w:sz w:val="96"/>
                          <w:szCs w:val="96"/>
                        </w:rPr>
                      </w:pPr>
                      <w:r w:rsidRPr="00FF66A6">
                        <w:rPr>
                          <w:rFonts w:ascii="Bahnschrift" w:hAnsi="Bahnschrift"/>
                          <w:i/>
                          <w:iCs/>
                          <w:color w:val="76923C" w:themeColor="accent3" w:themeShade="BF"/>
                          <w:sz w:val="96"/>
                          <w:szCs w:val="96"/>
                        </w:rPr>
                        <w:t>202</w:t>
                      </w:r>
                      <w:r w:rsidR="00034114">
                        <w:rPr>
                          <w:rFonts w:ascii="Bahnschrift" w:hAnsi="Bahnschrift"/>
                          <w:i/>
                          <w:iCs/>
                          <w:color w:val="76923C" w:themeColor="accent3" w:themeShade="BF"/>
                          <w:sz w:val="96"/>
                          <w:szCs w:val="96"/>
                        </w:rPr>
                        <w:t>6</w:t>
                      </w:r>
                      <w:r w:rsidRPr="00FF66A6">
                        <w:rPr>
                          <w:rFonts w:ascii="Bahnschrift" w:hAnsi="Bahnschrift"/>
                          <w:i/>
                          <w:iCs/>
                          <w:color w:val="76923C" w:themeColor="accent3" w:themeShade="BF"/>
                          <w:sz w:val="96"/>
                          <w:szCs w:val="96"/>
                        </w:rPr>
                        <w:t xml:space="preserve"> RULE BOOK</w:t>
                      </w:r>
                    </w:p>
                  </w:txbxContent>
                </v:textbox>
              </v:roundrect>
            </w:pict>
          </mc:Fallback>
        </mc:AlternateContent>
      </w:r>
      <w:r w:rsidR="000055EE">
        <w:rPr>
          <w:rFonts w:ascii="Times New Roman"/>
          <w:noProof/>
          <w:sz w:val="24"/>
        </w:rPr>
        <w:drawing>
          <wp:inline distT="0" distB="0" distL="0" distR="0" wp14:anchorId="09CF0783" wp14:editId="31DC74BF">
            <wp:extent cx="5688147" cy="496179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rcRect l="11859" r="11859"/>
                    <a:stretch>
                      <a:fillRect/>
                    </a:stretch>
                  </pic:blipFill>
                  <pic:spPr bwMode="auto">
                    <a:xfrm>
                      <a:off x="0" y="0"/>
                      <a:ext cx="5688147" cy="4961797"/>
                    </a:xfrm>
                    <a:prstGeom prst="rect">
                      <a:avLst/>
                    </a:prstGeom>
                    <a:ln>
                      <a:noFill/>
                    </a:ln>
                    <a:extLst>
                      <a:ext uri="{53640926-AAD7-44D8-BBD7-CCE9431645EC}">
                        <a14:shadowObscured xmlns:a14="http://schemas.microsoft.com/office/drawing/2010/main"/>
                      </a:ext>
                    </a:extLst>
                  </pic:spPr>
                </pic:pic>
              </a:graphicData>
            </a:graphic>
          </wp:inline>
        </w:drawing>
      </w:r>
    </w:p>
    <w:p w14:paraId="5D80822C" w14:textId="77777777" w:rsidR="00237078" w:rsidRDefault="00034852">
      <w:pPr>
        <w:spacing w:before="20"/>
        <w:ind w:left="210"/>
        <w:rPr>
          <w:sz w:val="32"/>
        </w:rPr>
      </w:pPr>
      <w:r>
        <w:rPr>
          <w:color w:val="ED4D31"/>
          <w:w w:val="105"/>
          <w:sz w:val="32"/>
          <w:u w:val="single" w:color="E85B28"/>
        </w:rPr>
        <w:lastRenderedPageBreak/>
        <w:t xml:space="preserve">Table </w:t>
      </w:r>
      <w:r>
        <w:rPr>
          <w:color w:val="EB4F23"/>
          <w:w w:val="105"/>
          <w:sz w:val="32"/>
          <w:u w:val="single" w:color="E85B28"/>
        </w:rPr>
        <w:t xml:space="preserve">of </w:t>
      </w:r>
      <w:r>
        <w:rPr>
          <w:color w:val="DB602D"/>
          <w:w w:val="105"/>
          <w:sz w:val="32"/>
          <w:u w:val="single" w:color="E85B28"/>
        </w:rPr>
        <w:t>Contents</w:t>
      </w:r>
    </w:p>
    <w:p w14:paraId="260EA83B" w14:textId="77777777" w:rsidR="00237078" w:rsidRDefault="00034852">
      <w:pPr>
        <w:spacing w:before="20"/>
        <w:ind w:left="210"/>
        <w:rPr>
          <w:sz w:val="28"/>
        </w:rPr>
      </w:pPr>
      <w:r>
        <w:br w:type="column"/>
      </w:r>
      <w:r>
        <w:rPr>
          <w:color w:val="E1522F"/>
          <w:sz w:val="28"/>
          <w:u w:val="single" w:color="3B2F28"/>
        </w:rPr>
        <w:t xml:space="preserve">ARTICLE </w:t>
      </w:r>
      <w:r>
        <w:rPr>
          <w:color w:val="EB4424"/>
          <w:sz w:val="28"/>
          <w:u w:val="single" w:color="3B2F28"/>
        </w:rPr>
        <w:t xml:space="preserve">2 </w:t>
      </w:r>
      <w:r>
        <w:rPr>
          <w:sz w:val="28"/>
          <w:u w:val="single" w:color="3B2F28"/>
        </w:rPr>
        <w:t xml:space="preserve">ORGANIZATION (CONTINUED) </w:t>
      </w:r>
    </w:p>
    <w:p w14:paraId="1B589589" w14:textId="77777777" w:rsidR="00237078" w:rsidRDefault="00237078">
      <w:pPr>
        <w:rPr>
          <w:sz w:val="28"/>
        </w:rPr>
        <w:sectPr w:rsidR="00237078">
          <w:pgSz w:w="12240" w:h="15840"/>
          <w:pgMar w:top="1120" w:right="80" w:bottom="280" w:left="600" w:header="720" w:footer="720" w:gutter="0"/>
          <w:cols w:num="2" w:space="720" w:equalWidth="0">
            <w:col w:w="2661" w:space="3082"/>
            <w:col w:w="5817"/>
          </w:cols>
        </w:sectPr>
      </w:pPr>
    </w:p>
    <w:p w14:paraId="306D61CB" w14:textId="77777777" w:rsidR="00237078" w:rsidRDefault="00237078">
      <w:pPr>
        <w:pStyle w:val="BodyText"/>
        <w:spacing w:before="9"/>
        <w:rPr>
          <w:sz w:val="19"/>
        </w:rPr>
      </w:pPr>
    </w:p>
    <w:p w14:paraId="6F4D64FC" w14:textId="77777777" w:rsidR="00237078" w:rsidRDefault="00237078">
      <w:pPr>
        <w:rPr>
          <w:sz w:val="19"/>
        </w:rPr>
        <w:sectPr w:rsidR="00237078">
          <w:type w:val="continuous"/>
          <w:pgSz w:w="12240" w:h="15840"/>
          <w:pgMar w:top="1420" w:right="80" w:bottom="280" w:left="600" w:header="720" w:footer="720" w:gutter="0"/>
          <w:cols w:space="720"/>
        </w:sectPr>
      </w:pPr>
    </w:p>
    <w:p w14:paraId="07281940" w14:textId="77777777" w:rsidR="00237078" w:rsidRDefault="00237078">
      <w:pPr>
        <w:pStyle w:val="BodyText"/>
        <w:spacing w:before="3"/>
        <w:rPr>
          <w:sz w:val="28"/>
        </w:rPr>
      </w:pPr>
    </w:p>
    <w:p w14:paraId="285D6FE9" w14:textId="77777777" w:rsidR="00237078" w:rsidRDefault="00034852">
      <w:pPr>
        <w:ind w:left="215"/>
        <w:rPr>
          <w:sz w:val="28"/>
        </w:rPr>
      </w:pPr>
      <w:r>
        <w:rPr>
          <w:color w:val="E65D18"/>
          <w:sz w:val="28"/>
          <w:u w:val="single" w:color="4B3428"/>
        </w:rPr>
        <w:t xml:space="preserve">ARTICLE </w:t>
      </w:r>
      <w:r>
        <w:rPr>
          <w:color w:val="EF502D"/>
          <w:sz w:val="28"/>
          <w:u w:val="single" w:color="4B3428"/>
        </w:rPr>
        <w:t xml:space="preserve">1 </w:t>
      </w:r>
      <w:r>
        <w:rPr>
          <w:sz w:val="28"/>
          <w:u w:val="single" w:color="4B3428"/>
        </w:rPr>
        <w:t xml:space="preserve">CONSTITUTION </w:t>
      </w:r>
    </w:p>
    <w:p w14:paraId="239B184F" w14:textId="77777777" w:rsidR="00237078" w:rsidRDefault="00237078">
      <w:pPr>
        <w:pStyle w:val="BodyText"/>
        <w:rPr>
          <w:sz w:val="28"/>
        </w:rPr>
      </w:pPr>
    </w:p>
    <w:p w14:paraId="1000604D" w14:textId="77777777" w:rsidR="00237078" w:rsidRDefault="00034852">
      <w:pPr>
        <w:pStyle w:val="Heading3"/>
      </w:pPr>
      <w:r>
        <w:rPr>
          <w:w w:val="105"/>
        </w:rPr>
        <w:t>SECTION 1. Governing Body</w:t>
      </w:r>
    </w:p>
    <w:p w14:paraId="797B1607" w14:textId="77777777" w:rsidR="00237078" w:rsidRDefault="00237078">
      <w:pPr>
        <w:pStyle w:val="BodyText"/>
        <w:rPr>
          <w:sz w:val="24"/>
        </w:rPr>
      </w:pPr>
    </w:p>
    <w:p w14:paraId="02090342" w14:textId="77777777" w:rsidR="00237078" w:rsidRDefault="00034852">
      <w:pPr>
        <w:ind w:left="205" w:right="1955"/>
        <w:rPr>
          <w:sz w:val="24"/>
        </w:rPr>
      </w:pPr>
      <w:r>
        <w:rPr>
          <w:w w:val="105"/>
          <w:sz w:val="24"/>
        </w:rPr>
        <w:t>SECTION 2. Competition Committee</w:t>
      </w:r>
    </w:p>
    <w:p w14:paraId="2ECEA011" w14:textId="77777777" w:rsidR="00237078" w:rsidRDefault="00237078">
      <w:pPr>
        <w:pStyle w:val="BodyText"/>
        <w:rPr>
          <w:sz w:val="24"/>
        </w:rPr>
      </w:pPr>
    </w:p>
    <w:p w14:paraId="47DF82A5" w14:textId="77777777" w:rsidR="00237078" w:rsidRDefault="00034852">
      <w:pPr>
        <w:ind w:left="205"/>
        <w:rPr>
          <w:sz w:val="24"/>
        </w:rPr>
      </w:pPr>
      <w:r>
        <w:rPr>
          <w:w w:val="105"/>
          <w:sz w:val="24"/>
        </w:rPr>
        <w:t>SECTION 3. Members</w:t>
      </w:r>
    </w:p>
    <w:p w14:paraId="64A3D5F2" w14:textId="77777777" w:rsidR="00237078" w:rsidRDefault="00237078">
      <w:pPr>
        <w:pStyle w:val="BodyText"/>
        <w:rPr>
          <w:sz w:val="24"/>
        </w:rPr>
      </w:pPr>
    </w:p>
    <w:p w14:paraId="7C53953A" w14:textId="77777777" w:rsidR="00237078" w:rsidRDefault="00034852">
      <w:pPr>
        <w:ind w:left="205" w:right="1003"/>
        <w:rPr>
          <w:sz w:val="24"/>
        </w:rPr>
      </w:pPr>
      <w:r>
        <w:rPr>
          <w:w w:val="105"/>
          <w:sz w:val="24"/>
        </w:rPr>
        <w:t xml:space="preserve">SECTION </w:t>
      </w:r>
      <w:r>
        <w:rPr>
          <w:color w:val="0F0F0F"/>
          <w:w w:val="105"/>
          <w:sz w:val="24"/>
        </w:rPr>
        <w:t xml:space="preserve">4. </w:t>
      </w:r>
      <w:r>
        <w:rPr>
          <w:w w:val="105"/>
          <w:sz w:val="24"/>
        </w:rPr>
        <w:t>Rights of Competition Committee Representatives</w:t>
      </w:r>
    </w:p>
    <w:p w14:paraId="2D90DCFD" w14:textId="77777777" w:rsidR="00237078" w:rsidRDefault="00237078">
      <w:pPr>
        <w:pStyle w:val="BodyText"/>
        <w:rPr>
          <w:sz w:val="24"/>
        </w:rPr>
      </w:pPr>
    </w:p>
    <w:p w14:paraId="297AA6C2" w14:textId="77777777" w:rsidR="00237078" w:rsidRDefault="00237078">
      <w:pPr>
        <w:pStyle w:val="BodyText"/>
        <w:rPr>
          <w:sz w:val="24"/>
        </w:rPr>
      </w:pPr>
    </w:p>
    <w:p w14:paraId="615C39F0" w14:textId="77777777" w:rsidR="00237078" w:rsidRDefault="00034852">
      <w:pPr>
        <w:ind w:left="209"/>
        <w:rPr>
          <w:sz w:val="28"/>
        </w:rPr>
      </w:pPr>
      <w:r>
        <w:rPr>
          <w:color w:val="D45936"/>
          <w:w w:val="105"/>
          <w:sz w:val="28"/>
          <w:u w:val="single" w:color="37342F"/>
        </w:rPr>
        <w:t xml:space="preserve">ARTICLE </w:t>
      </w:r>
      <w:r>
        <w:rPr>
          <w:color w:val="E27042"/>
          <w:w w:val="105"/>
          <w:sz w:val="28"/>
          <w:u w:val="single" w:color="37342F"/>
        </w:rPr>
        <w:t xml:space="preserve">2 </w:t>
      </w:r>
      <w:r>
        <w:rPr>
          <w:w w:val="105"/>
          <w:sz w:val="28"/>
          <w:u w:val="single" w:color="37342F"/>
        </w:rPr>
        <w:t>ORGANIZATION</w:t>
      </w:r>
    </w:p>
    <w:p w14:paraId="2A27A7BF" w14:textId="77777777" w:rsidR="00237078" w:rsidRDefault="00237078">
      <w:pPr>
        <w:pStyle w:val="BodyText"/>
        <w:rPr>
          <w:sz w:val="28"/>
        </w:rPr>
      </w:pPr>
    </w:p>
    <w:p w14:paraId="4E5B1205" w14:textId="77777777" w:rsidR="00237078" w:rsidRDefault="00034852">
      <w:pPr>
        <w:pStyle w:val="Heading3"/>
        <w:spacing w:line="480" w:lineRule="auto"/>
        <w:ind w:right="112"/>
      </w:pPr>
      <w:r>
        <w:t>SECTION 1. Governing Body Officers SECTION 2. Governing Body Officers Duties SECTION 3. Competition Committee Officers</w:t>
      </w:r>
    </w:p>
    <w:p w14:paraId="16CF162C" w14:textId="77777777" w:rsidR="00237078" w:rsidRDefault="00034852">
      <w:pPr>
        <w:ind w:left="200" w:firstLine="4"/>
        <w:rPr>
          <w:sz w:val="24"/>
        </w:rPr>
      </w:pPr>
      <w:r>
        <w:rPr>
          <w:w w:val="105"/>
          <w:sz w:val="24"/>
        </w:rPr>
        <w:t xml:space="preserve">SECTION 4. </w:t>
      </w:r>
      <w:r>
        <w:rPr>
          <w:w w:val="105"/>
          <w:sz w:val="24"/>
        </w:rPr>
        <w:t>Competition Committee Representatives</w:t>
      </w:r>
    </w:p>
    <w:p w14:paraId="21924CFC" w14:textId="77777777" w:rsidR="00237078" w:rsidRDefault="00237078">
      <w:pPr>
        <w:pStyle w:val="BodyText"/>
        <w:rPr>
          <w:sz w:val="24"/>
        </w:rPr>
      </w:pPr>
    </w:p>
    <w:p w14:paraId="04A01F77" w14:textId="77777777" w:rsidR="00237078" w:rsidRDefault="00034852">
      <w:pPr>
        <w:ind w:left="200" w:right="20" w:firstLine="4"/>
        <w:rPr>
          <w:sz w:val="24"/>
        </w:rPr>
      </w:pPr>
      <w:r>
        <w:rPr>
          <w:sz w:val="24"/>
        </w:rPr>
        <w:t>SECTION 5. Rights of Competition Committee Representatives</w:t>
      </w:r>
    </w:p>
    <w:p w14:paraId="0DE3C963" w14:textId="77777777" w:rsidR="00237078" w:rsidRDefault="00237078">
      <w:pPr>
        <w:pStyle w:val="BodyText"/>
        <w:spacing w:before="12"/>
        <w:rPr>
          <w:sz w:val="23"/>
        </w:rPr>
      </w:pPr>
    </w:p>
    <w:p w14:paraId="76B1946F" w14:textId="77777777" w:rsidR="00237078" w:rsidRDefault="00034852">
      <w:pPr>
        <w:spacing w:line="480" w:lineRule="auto"/>
        <w:ind w:left="198" w:right="659"/>
        <w:rPr>
          <w:sz w:val="24"/>
        </w:rPr>
      </w:pPr>
      <w:r>
        <w:rPr>
          <w:sz w:val="24"/>
        </w:rPr>
        <w:t>SECTION 6. Officer Attendance SECTION 7. Member Club Membership</w:t>
      </w:r>
    </w:p>
    <w:p w14:paraId="15984C61" w14:textId="77777777" w:rsidR="00237078" w:rsidRDefault="00034852">
      <w:pPr>
        <w:spacing w:before="52"/>
        <w:ind w:left="198"/>
        <w:rPr>
          <w:sz w:val="24"/>
        </w:rPr>
      </w:pPr>
      <w:r>
        <w:br w:type="column"/>
      </w:r>
      <w:r>
        <w:rPr>
          <w:w w:val="105"/>
          <w:sz w:val="24"/>
        </w:rPr>
        <w:t>SECTION 8. Voting</w:t>
      </w:r>
    </w:p>
    <w:p w14:paraId="0EB6E801" w14:textId="77777777" w:rsidR="00237078" w:rsidRDefault="00237078">
      <w:pPr>
        <w:pStyle w:val="BodyText"/>
        <w:rPr>
          <w:sz w:val="24"/>
        </w:rPr>
      </w:pPr>
    </w:p>
    <w:p w14:paraId="19EF1BC6" w14:textId="77777777" w:rsidR="00237078" w:rsidRDefault="00034852">
      <w:pPr>
        <w:ind w:left="198"/>
        <w:rPr>
          <w:sz w:val="24"/>
        </w:rPr>
      </w:pPr>
      <w:r>
        <w:rPr>
          <w:sz w:val="24"/>
        </w:rPr>
        <w:t>SECTION 9. Meetings</w:t>
      </w:r>
    </w:p>
    <w:p w14:paraId="05093142" w14:textId="77777777" w:rsidR="00237078" w:rsidRDefault="00237078">
      <w:pPr>
        <w:pStyle w:val="BodyText"/>
        <w:spacing w:before="12"/>
        <w:rPr>
          <w:sz w:val="23"/>
        </w:rPr>
      </w:pPr>
    </w:p>
    <w:p w14:paraId="4CB3588A" w14:textId="77777777" w:rsidR="00237078" w:rsidRDefault="00034852">
      <w:pPr>
        <w:ind w:left="202" w:right="1145" w:firstLine="2"/>
        <w:rPr>
          <w:sz w:val="24"/>
        </w:rPr>
      </w:pPr>
      <w:r>
        <w:rPr>
          <w:w w:val="105"/>
          <w:sz w:val="24"/>
        </w:rPr>
        <w:t xml:space="preserve">SECTION 10. MRAN Official Communication </w:t>
      </w:r>
      <w:r>
        <w:rPr>
          <w:color w:val="181818"/>
          <w:w w:val="105"/>
          <w:sz w:val="24"/>
        </w:rPr>
        <w:t xml:space="preserve">&amp; </w:t>
      </w:r>
      <w:r>
        <w:rPr>
          <w:w w:val="105"/>
          <w:sz w:val="24"/>
        </w:rPr>
        <w:t>Correspondence Process</w:t>
      </w:r>
    </w:p>
    <w:p w14:paraId="17587C61" w14:textId="77777777" w:rsidR="00237078" w:rsidRDefault="00237078">
      <w:pPr>
        <w:pStyle w:val="BodyText"/>
        <w:rPr>
          <w:sz w:val="24"/>
        </w:rPr>
      </w:pPr>
    </w:p>
    <w:p w14:paraId="38A84B56" w14:textId="77777777" w:rsidR="00237078" w:rsidRDefault="00237078">
      <w:pPr>
        <w:pStyle w:val="BodyText"/>
        <w:rPr>
          <w:sz w:val="24"/>
        </w:rPr>
      </w:pPr>
    </w:p>
    <w:p w14:paraId="2B5F01A1" w14:textId="77777777" w:rsidR="00237078" w:rsidRDefault="00034852">
      <w:pPr>
        <w:ind w:left="209"/>
        <w:rPr>
          <w:sz w:val="28"/>
        </w:rPr>
      </w:pPr>
      <w:r>
        <w:rPr>
          <w:color w:val="DD4F1F"/>
          <w:w w:val="105"/>
          <w:sz w:val="28"/>
          <w:u w:val="single" w:color="48342F"/>
        </w:rPr>
        <w:t xml:space="preserve">ARTICLE </w:t>
      </w:r>
      <w:r>
        <w:rPr>
          <w:color w:val="EF5D41"/>
          <w:w w:val="105"/>
          <w:sz w:val="28"/>
          <w:u w:val="single" w:color="48342F"/>
        </w:rPr>
        <w:t xml:space="preserve">3 </w:t>
      </w:r>
      <w:r>
        <w:rPr>
          <w:w w:val="105"/>
          <w:sz w:val="28"/>
          <w:u w:val="single" w:color="48342F"/>
        </w:rPr>
        <w:t>ADMINISTRATION</w:t>
      </w:r>
    </w:p>
    <w:p w14:paraId="76CE39BA" w14:textId="77777777" w:rsidR="00237078" w:rsidRDefault="00237078">
      <w:pPr>
        <w:pStyle w:val="BodyText"/>
        <w:rPr>
          <w:sz w:val="28"/>
        </w:rPr>
      </w:pPr>
    </w:p>
    <w:p w14:paraId="60899645" w14:textId="77777777" w:rsidR="00237078" w:rsidRDefault="00034852">
      <w:pPr>
        <w:pStyle w:val="Heading3"/>
      </w:pPr>
      <w:r>
        <w:t>SECTION 1. Minutes</w:t>
      </w:r>
    </w:p>
    <w:p w14:paraId="1956BF18" w14:textId="77777777" w:rsidR="00237078" w:rsidRDefault="00237078">
      <w:pPr>
        <w:pStyle w:val="BodyText"/>
        <w:rPr>
          <w:sz w:val="24"/>
        </w:rPr>
      </w:pPr>
    </w:p>
    <w:p w14:paraId="2FEDB005" w14:textId="77777777" w:rsidR="00237078" w:rsidRDefault="00034852">
      <w:pPr>
        <w:spacing w:line="480" w:lineRule="auto"/>
        <w:ind w:left="205" w:right="2630"/>
        <w:rPr>
          <w:sz w:val="24"/>
        </w:rPr>
      </w:pPr>
      <w:r>
        <w:rPr>
          <w:sz w:val="24"/>
        </w:rPr>
        <w:t>SECTION 2. Costs of Operation SECTION 3. Series Points SECTION 4. Event Officiating</w:t>
      </w:r>
    </w:p>
    <w:p w14:paraId="4C86816A" w14:textId="77777777" w:rsidR="00237078" w:rsidRDefault="00034852">
      <w:pPr>
        <w:spacing w:line="480" w:lineRule="auto"/>
        <w:ind w:left="209" w:right="1823" w:hanging="4"/>
        <w:rPr>
          <w:sz w:val="24"/>
        </w:rPr>
      </w:pPr>
      <w:r>
        <w:rPr>
          <w:w w:val="110"/>
          <w:sz w:val="24"/>
        </w:rPr>
        <w:t>SECTION 5. Administration of Rules SECTION 6. Procedures</w:t>
      </w:r>
    </w:p>
    <w:p w14:paraId="5F1F91ED" w14:textId="77777777" w:rsidR="00237078" w:rsidRDefault="00034852">
      <w:pPr>
        <w:ind w:left="209" w:right="3335"/>
        <w:rPr>
          <w:sz w:val="24"/>
        </w:rPr>
      </w:pPr>
      <w:r>
        <w:rPr>
          <w:w w:val="105"/>
          <w:sz w:val="24"/>
        </w:rPr>
        <w:t>SECTION 7. Powers Of Referee</w:t>
      </w:r>
    </w:p>
    <w:p w14:paraId="592E29CE" w14:textId="77777777" w:rsidR="00237078" w:rsidRDefault="00237078">
      <w:pPr>
        <w:pStyle w:val="BodyText"/>
        <w:rPr>
          <w:sz w:val="24"/>
        </w:rPr>
      </w:pPr>
    </w:p>
    <w:p w14:paraId="5B06B593" w14:textId="77777777" w:rsidR="00237078" w:rsidRDefault="00034852">
      <w:pPr>
        <w:ind w:left="205"/>
        <w:rPr>
          <w:sz w:val="24"/>
        </w:rPr>
      </w:pPr>
      <w:r>
        <w:rPr>
          <w:w w:val="105"/>
          <w:sz w:val="24"/>
        </w:rPr>
        <w:t xml:space="preserve">SECTION 8. </w:t>
      </w:r>
      <w:r>
        <w:rPr>
          <w:w w:val="105"/>
          <w:sz w:val="24"/>
        </w:rPr>
        <w:t>Protests</w:t>
      </w:r>
    </w:p>
    <w:p w14:paraId="2B70BE44" w14:textId="77777777" w:rsidR="00237078" w:rsidRDefault="00237078">
      <w:pPr>
        <w:pStyle w:val="BodyText"/>
        <w:rPr>
          <w:sz w:val="24"/>
        </w:rPr>
      </w:pPr>
    </w:p>
    <w:p w14:paraId="1F4005D4" w14:textId="77777777" w:rsidR="00237078" w:rsidRDefault="00034852">
      <w:pPr>
        <w:ind w:left="198"/>
        <w:rPr>
          <w:sz w:val="24"/>
        </w:rPr>
      </w:pPr>
      <w:r>
        <w:rPr>
          <w:sz w:val="24"/>
        </w:rPr>
        <w:t>SECTION 9. Appeals</w:t>
      </w:r>
    </w:p>
    <w:p w14:paraId="762C68A9" w14:textId="77777777" w:rsidR="00237078" w:rsidRDefault="00237078">
      <w:pPr>
        <w:pStyle w:val="BodyText"/>
        <w:rPr>
          <w:sz w:val="24"/>
        </w:rPr>
      </w:pPr>
    </w:p>
    <w:p w14:paraId="20B802A6" w14:textId="77777777" w:rsidR="00237078" w:rsidRDefault="00034852">
      <w:pPr>
        <w:spacing w:line="480" w:lineRule="auto"/>
        <w:ind w:left="198" w:right="1830"/>
        <w:rPr>
          <w:sz w:val="24"/>
        </w:rPr>
      </w:pPr>
      <w:r>
        <w:rPr>
          <w:sz w:val="24"/>
        </w:rPr>
        <w:t>SECTION 10. Setting the Race Calendar SECTION 11. Cancellation of Races SECTION 12. Addition of Events</w:t>
      </w:r>
    </w:p>
    <w:p w14:paraId="4E4A5978" w14:textId="77777777" w:rsidR="00237078" w:rsidRDefault="00237078">
      <w:pPr>
        <w:spacing w:line="480" w:lineRule="auto"/>
        <w:rPr>
          <w:sz w:val="24"/>
        </w:rPr>
        <w:sectPr w:rsidR="00237078">
          <w:type w:val="continuous"/>
          <w:pgSz w:w="12240" w:h="15840"/>
          <w:pgMar w:top="1420" w:right="80" w:bottom="280" w:left="600" w:header="720" w:footer="720" w:gutter="0"/>
          <w:cols w:num="2" w:space="720" w:equalWidth="0">
            <w:col w:w="4651" w:space="1094"/>
            <w:col w:w="5815"/>
          </w:cols>
        </w:sectPr>
      </w:pPr>
    </w:p>
    <w:p w14:paraId="15572F28" w14:textId="77777777" w:rsidR="00237078" w:rsidRDefault="00034852">
      <w:pPr>
        <w:spacing w:before="20"/>
        <w:ind w:left="223"/>
        <w:rPr>
          <w:sz w:val="28"/>
        </w:rPr>
      </w:pPr>
      <w:r>
        <w:rPr>
          <w:color w:val="EF442F"/>
          <w:sz w:val="28"/>
          <w:u w:val="single" w:color="000000"/>
        </w:rPr>
        <w:lastRenderedPageBreak/>
        <w:t xml:space="preserve">ARTICLE </w:t>
      </w:r>
      <w:r>
        <w:rPr>
          <w:color w:val="D3694F"/>
          <w:sz w:val="28"/>
          <w:u w:val="single" w:color="000000"/>
        </w:rPr>
        <w:t xml:space="preserve">4 </w:t>
      </w:r>
      <w:r>
        <w:rPr>
          <w:color w:val="0F0F0F"/>
          <w:sz w:val="28"/>
          <w:u w:val="single" w:color="000000"/>
        </w:rPr>
        <w:t xml:space="preserve">BY-LAWS </w:t>
      </w:r>
    </w:p>
    <w:p w14:paraId="4CB8CDD9" w14:textId="77777777" w:rsidR="00237078" w:rsidRDefault="00237078">
      <w:pPr>
        <w:pStyle w:val="BodyText"/>
        <w:spacing w:before="12"/>
        <w:rPr>
          <w:sz w:val="27"/>
        </w:rPr>
      </w:pPr>
    </w:p>
    <w:p w14:paraId="68BDE023" w14:textId="77777777" w:rsidR="00237078" w:rsidRDefault="00034852">
      <w:pPr>
        <w:pStyle w:val="Heading3"/>
        <w:spacing w:line="480" w:lineRule="auto"/>
        <w:ind w:left="219" w:right="360"/>
      </w:pPr>
      <w:r>
        <w:t xml:space="preserve">SECTION </w:t>
      </w:r>
      <w:r>
        <w:rPr>
          <w:color w:val="0B0B0B"/>
        </w:rPr>
        <w:t xml:space="preserve">1. </w:t>
      </w:r>
      <w:r>
        <w:t>Penalties against Member Clubs SECTION 2. Points Penalties</w:t>
      </w:r>
    </w:p>
    <w:p w14:paraId="574C848B" w14:textId="77777777" w:rsidR="00237078" w:rsidRDefault="00034852">
      <w:pPr>
        <w:spacing w:line="480" w:lineRule="auto"/>
        <w:ind w:left="219" w:right="1583"/>
        <w:rPr>
          <w:sz w:val="24"/>
        </w:rPr>
      </w:pPr>
      <w:r>
        <w:rPr>
          <w:sz w:val="24"/>
        </w:rPr>
        <w:t>SECTION 3. Adherence to Rules SECTION 4. Financial Report SECTION 5. Rule Changes</w:t>
      </w:r>
    </w:p>
    <w:p w14:paraId="2D859C91" w14:textId="77777777" w:rsidR="00237078" w:rsidRDefault="00237078">
      <w:pPr>
        <w:pStyle w:val="BodyText"/>
        <w:rPr>
          <w:sz w:val="24"/>
        </w:rPr>
      </w:pPr>
    </w:p>
    <w:p w14:paraId="79D438DE" w14:textId="77777777" w:rsidR="00237078" w:rsidRDefault="00034852">
      <w:pPr>
        <w:ind w:left="223"/>
        <w:rPr>
          <w:sz w:val="28"/>
        </w:rPr>
      </w:pPr>
      <w:r>
        <w:rPr>
          <w:color w:val="E85D3D"/>
          <w:w w:val="105"/>
          <w:sz w:val="28"/>
          <w:u w:val="single" w:color="000000"/>
        </w:rPr>
        <w:t xml:space="preserve">ARTICLE </w:t>
      </w:r>
      <w:r>
        <w:rPr>
          <w:color w:val="D16646"/>
          <w:w w:val="105"/>
          <w:sz w:val="28"/>
          <w:u w:val="single" w:color="000000"/>
        </w:rPr>
        <w:t xml:space="preserve">5 </w:t>
      </w:r>
      <w:r>
        <w:rPr>
          <w:w w:val="105"/>
          <w:sz w:val="28"/>
          <w:u w:val="single"/>
        </w:rPr>
        <w:t>COMPETITION RULES</w:t>
      </w:r>
      <w:r>
        <w:rPr>
          <w:sz w:val="28"/>
          <w:u w:val="single"/>
        </w:rPr>
        <w:t xml:space="preserve"> </w:t>
      </w:r>
    </w:p>
    <w:p w14:paraId="5D96A6D1" w14:textId="77777777" w:rsidR="00237078" w:rsidRDefault="00237078">
      <w:pPr>
        <w:pStyle w:val="BodyText"/>
        <w:rPr>
          <w:sz w:val="28"/>
        </w:rPr>
      </w:pPr>
    </w:p>
    <w:p w14:paraId="778A77AA" w14:textId="77777777" w:rsidR="00237078" w:rsidRDefault="00034852">
      <w:pPr>
        <w:pStyle w:val="Heading3"/>
        <w:spacing w:line="480" w:lineRule="auto"/>
        <w:ind w:left="225" w:right="1317"/>
      </w:pPr>
      <w:r>
        <w:t>SECTION 1. General Rules SECTION 2. Class Specifications SECTION 3. Division Specifications</w:t>
      </w:r>
    </w:p>
    <w:p w14:paraId="161DA980" w14:textId="77777777" w:rsidR="00237078" w:rsidRDefault="00034852">
      <w:pPr>
        <w:spacing w:line="480" w:lineRule="auto"/>
        <w:ind w:left="219" w:right="374"/>
        <w:rPr>
          <w:sz w:val="24"/>
        </w:rPr>
      </w:pPr>
      <w:r>
        <w:rPr>
          <w:sz w:val="24"/>
        </w:rPr>
        <w:t>SECTION 4. Allowable Types of Points Races SECTION 5. Non-Points Races</w:t>
      </w:r>
    </w:p>
    <w:p w14:paraId="0AFC46FB" w14:textId="77777777" w:rsidR="00237078" w:rsidRDefault="00034852">
      <w:pPr>
        <w:spacing w:line="480" w:lineRule="auto"/>
        <w:ind w:left="218" w:right="1852"/>
        <w:rPr>
          <w:sz w:val="24"/>
        </w:rPr>
      </w:pPr>
      <w:r>
        <w:rPr>
          <w:sz w:val="24"/>
        </w:rPr>
        <w:t>SECTION 6. Course Markings SECTION 7. Pre-Running SECTION 8. Riders Meeting</w:t>
      </w:r>
    </w:p>
    <w:p w14:paraId="0B3BB67F" w14:textId="77777777" w:rsidR="00237078" w:rsidRDefault="00034852">
      <w:pPr>
        <w:spacing w:line="480" w:lineRule="auto"/>
        <w:ind w:left="225" w:right="21"/>
        <w:rPr>
          <w:sz w:val="24"/>
        </w:rPr>
      </w:pPr>
      <w:r>
        <w:rPr>
          <w:sz w:val="24"/>
        </w:rPr>
        <w:t>SECTION 9. Desert Series Event Scoring SECTION 9A. Desert Series Throw Away Scoring SECTION 10. Grand Prix Series Scoring</w:t>
      </w:r>
    </w:p>
    <w:p w14:paraId="0CD4D92B" w14:textId="77777777" w:rsidR="00237078" w:rsidRDefault="00034852">
      <w:pPr>
        <w:spacing w:line="480" w:lineRule="auto"/>
        <w:ind w:left="225" w:right="795"/>
        <w:rPr>
          <w:sz w:val="24"/>
        </w:rPr>
      </w:pPr>
      <w:r>
        <w:rPr>
          <w:sz w:val="24"/>
        </w:rPr>
        <w:t xml:space="preserve">SECTION 11. Desert Series </w:t>
      </w:r>
      <w:r>
        <w:rPr>
          <w:sz w:val="24"/>
        </w:rPr>
        <w:t>Trophies SECTION 12. Grand Prix Series Trophies</w:t>
      </w:r>
    </w:p>
    <w:p w14:paraId="5C9BEE7B" w14:textId="77777777" w:rsidR="00237078" w:rsidRDefault="00034852">
      <w:pPr>
        <w:pStyle w:val="BodyText"/>
        <w:spacing w:before="7"/>
        <w:rPr>
          <w:sz w:val="23"/>
        </w:rPr>
      </w:pPr>
      <w:r>
        <w:br w:type="column"/>
      </w:r>
    </w:p>
    <w:p w14:paraId="6518D6CC" w14:textId="77777777" w:rsidR="00237078" w:rsidRDefault="00034852">
      <w:pPr>
        <w:ind w:left="220"/>
        <w:rPr>
          <w:sz w:val="28"/>
        </w:rPr>
      </w:pPr>
      <w:r>
        <w:rPr>
          <w:color w:val="F55928"/>
          <w:w w:val="105"/>
          <w:sz w:val="28"/>
          <w:u w:val="single" w:color="000000"/>
        </w:rPr>
        <w:t xml:space="preserve">ARTICLE </w:t>
      </w:r>
      <w:r>
        <w:rPr>
          <w:color w:val="F25218"/>
          <w:w w:val="105"/>
          <w:sz w:val="28"/>
          <w:u w:val="single" w:color="000000"/>
        </w:rPr>
        <w:t xml:space="preserve">5 </w:t>
      </w:r>
      <w:r>
        <w:rPr>
          <w:w w:val="105"/>
          <w:sz w:val="28"/>
          <w:u w:val="single"/>
        </w:rPr>
        <w:t>COMPETITION RULES (CONTINUED)</w:t>
      </w:r>
    </w:p>
    <w:p w14:paraId="04F54274" w14:textId="77777777" w:rsidR="00237078" w:rsidRDefault="00237078">
      <w:pPr>
        <w:pStyle w:val="BodyText"/>
        <w:rPr>
          <w:sz w:val="28"/>
        </w:rPr>
      </w:pPr>
    </w:p>
    <w:p w14:paraId="500316A9" w14:textId="77777777" w:rsidR="00237078" w:rsidRDefault="00034852">
      <w:pPr>
        <w:pStyle w:val="Heading3"/>
        <w:ind w:left="223"/>
      </w:pPr>
      <w:r>
        <w:t>SECTION 13. Non-Competition Memberships</w:t>
      </w:r>
    </w:p>
    <w:p w14:paraId="218925EA" w14:textId="77777777" w:rsidR="00237078" w:rsidRDefault="00237078">
      <w:pPr>
        <w:pStyle w:val="BodyText"/>
        <w:rPr>
          <w:sz w:val="24"/>
        </w:rPr>
      </w:pPr>
    </w:p>
    <w:p w14:paraId="258057A7" w14:textId="77777777" w:rsidR="00237078" w:rsidRDefault="00034852">
      <w:pPr>
        <w:ind w:left="218" w:right="1974" w:firstLine="5"/>
        <w:rPr>
          <w:sz w:val="24"/>
        </w:rPr>
      </w:pPr>
      <w:r>
        <w:rPr>
          <w:w w:val="95"/>
          <w:sz w:val="24"/>
        </w:rPr>
        <w:t>SECTION 14. Desert Series</w:t>
      </w:r>
      <w:r>
        <w:rPr>
          <w:spacing w:val="-17"/>
          <w:w w:val="95"/>
          <w:sz w:val="24"/>
        </w:rPr>
        <w:t xml:space="preserve"> </w:t>
      </w:r>
      <w:r>
        <w:rPr>
          <w:w w:val="95"/>
          <w:sz w:val="24"/>
        </w:rPr>
        <w:t xml:space="preserve">Competition </w:t>
      </w:r>
      <w:r>
        <w:rPr>
          <w:sz w:val="24"/>
        </w:rPr>
        <w:t>Memberships</w:t>
      </w:r>
    </w:p>
    <w:p w14:paraId="47AF6CBF" w14:textId="77777777" w:rsidR="00237078" w:rsidRDefault="00237078">
      <w:pPr>
        <w:pStyle w:val="BodyText"/>
        <w:rPr>
          <w:sz w:val="24"/>
        </w:rPr>
      </w:pPr>
    </w:p>
    <w:p w14:paraId="2FEBB560" w14:textId="77777777" w:rsidR="00237078" w:rsidRDefault="00034852">
      <w:pPr>
        <w:ind w:left="221" w:right="1388" w:firstLine="2"/>
        <w:rPr>
          <w:sz w:val="24"/>
        </w:rPr>
      </w:pPr>
      <w:r>
        <w:rPr>
          <w:sz w:val="24"/>
        </w:rPr>
        <w:t>SECTION 15. Grand Prix Series Competition memberships</w:t>
      </w:r>
    </w:p>
    <w:p w14:paraId="009A037D" w14:textId="77777777" w:rsidR="00237078" w:rsidRDefault="00237078">
      <w:pPr>
        <w:pStyle w:val="BodyText"/>
        <w:rPr>
          <w:sz w:val="24"/>
        </w:rPr>
      </w:pPr>
    </w:p>
    <w:p w14:paraId="2F847D32" w14:textId="77777777" w:rsidR="00237078" w:rsidRDefault="00034852">
      <w:pPr>
        <w:ind w:left="223"/>
        <w:rPr>
          <w:sz w:val="24"/>
        </w:rPr>
      </w:pPr>
      <w:r>
        <w:rPr>
          <w:sz w:val="24"/>
        </w:rPr>
        <w:t xml:space="preserve">SECTION 16. </w:t>
      </w:r>
      <w:r>
        <w:rPr>
          <w:sz w:val="24"/>
        </w:rPr>
        <w:t>Results</w:t>
      </w:r>
    </w:p>
    <w:p w14:paraId="08C3B625" w14:textId="77777777" w:rsidR="00237078" w:rsidRDefault="00237078">
      <w:pPr>
        <w:pStyle w:val="BodyText"/>
        <w:rPr>
          <w:sz w:val="24"/>
        </w:rPr>
      </w:pPr>
    </w:p>
    <w:p w14:paraId="572F534A" w14:textId="77777777" w:rsidR="00237078" w:rsidRDefault="00034852">
      <w:pPr>
        <w:spacing w:line="480" w:lineRule="auto"/>
        <w:ind w:left="223" w:right="826"/>
        <w:rPr>
          <w:sz w:val="24"/>
        </w:rPr>
      </w:pPr>
      <w:r>
        <w:rPr>
          <w:sz w:val="24"/>
        </w:rPr>
        <w:t xml:space="preserve">SECTION 17. Desert Series Sponsoring </w:t>
      </w:r>
      <w:r>
        <w:rPr>
          <w:color w:val="131313"/>
          <w:sz w:val="24"/>
        </w:rPr>
        <w:t xml:space="preserve">a </w:t>
      </w:r>
      <w:r>
        <w:rPr>
          <w:sz w:val="24"/>
        </w:rPr>
        <w:t>Race SECTION 18. Grand Prix Series Sponsoring a Race SECTION 19. Competition Equipment</w:t>
      </w:r>
    </w:p>
    <w:p w14:paraId="4D9B15A9" w14:textId="77777777" w:rsidR="00237078" w:rsidRDefault="00034852">
      <w:pPr>
        <w:spacing w:line="480" w:lineRule="auto"/>
        <w:ind w:left="223" w:right="2790"/>
        <w:rPr>
          <w:sz w:val="24"/>
        </w:rPr>
      </w:pPr>
      <w:r>
        <w:rPr>
          <w:sz w:val="24"/>
        </w:rPr>
        <w:t>SECTION 20. Starts and Flags SECTION 21. Fees</w:t>
      </w:r>
    </w:p>
    <w:p w14:paraId="519AD966" w14:textId="77777777" w:rsidR="00237078" w:rsidRDefault="00034852">
      <w:pPr>
        <w:spacing w:line="480" w:lineRule="auto"/>
        <w:ind w:left="223" w:right="947"/>
        <w:rPr>
          <w:sz w:val="24"/>
        </w:rPr>
      </w:pPr>
      <w:r>
        <w:rPr>
          <w:sz w:val="24"/>
        </w:rPr>
        <w:t xml:space="preserve">SECTION 22. Desert Series Points Rules SECTION 23. Grand Prix Series Points Rules SECTION 24. Desert Series </w:t>
      </w:r>
      <w:r>
        <w:rPr>
          <w:color w:val="0D0D0D"/>
          <w:sz w:val="24"/>
        </w:rPr>
        <w:t xml:space="preserve">- </w:t>
      </w:r>
      <w:r>
        <w:rPr>
          <w:sz w:val="24"/>
        </w:rPr>
        <w:t xml:space="preserve">Points Schedule SECTION 25. Grand Prix Series </w:t>
      </w:r>
      <w:r>
        <w:rPr>
          <w:color w:val="111111"/>
          <w:sz w:val="24"/>
        </w:rPr>
        <w:t xml:space="preserve">- </w:t>
      </w:r>
      <w:r>
        <w:rPr>
          <w:sz w:val="24"/>
        </w:rPr>
        <w:t>Points Schedule SECTION 26. High Point Club</w:t>
      </w:r>
      <w:r>
        <w:rPr>
          <w:spacing w:val="-33"/>
          <w:sz w:val="24"/>
        </w:rPr>
        <w:t xml:space="preserve"> </w:t>
      </w:r>
      <w:r>
        <w:rPr>
          <w:sz w:val="24"/>
        </w:rPr>
        <w:t>Determination</w:t>
      </w:r>
    </w:p>
    <w:p w14:paraId="3C92F233" w14:textId="77777777" w:rsidR="00237078" w:rsidRDefault="00034852">
      <w:pPr>
        <w:ind w:left="227" w:right="826" w:firstLine="3"/>
        <w:rPr>
          <w:sz w:val="24"/>
        </w:rPr>
      </w:pPr>
      <w:r>
        <w:rPr>
          <w:sz w:val="24"/>
        </w:rPr>
        <w:t>SECTION</w:t>
      </w:r>
      <w:r>
        <w:rPr>
          <w:spacing w:val="-28"/>
          <w:sz w:val="24"/>
        </w:rPr>
        <w:t xml:space="preserve"> </w:t>
      </w:r>
      <w:r>
        <w:rPr>
          <w:sz w:val="24"/>
        </w:rPr>
        <w:t>27.</w:t>
      </w:r>
      <w:r>
        <w:rPr>
          <w:spacing w:val="-32"/>
          <w:sz w:val="24"/>
        </w:rPr>
        <w:t xml:space="preserve"> </w:t>
      </w:r>
      <w:r>
        <w:rPr>
          <w:sz w:val="24"/>
        </w:rPr>
        <w:t>Desert</w:t>
      </w:r>
      <w:r>
        <w:rPr>
          <w:spacing w:val="-25"/>
          <w:sz w:val="24"/>
        </w:rPr>
        <w:t xml:space="preserve"> </w:t>
      </w:r>
      <w:r>
        <w:rPr>
          <w:sz w:val="24"/>
        </w:rPr>
        <w:t>Series</w:t>
      </w:r>
      <w:r>
        <w:rPr>
          <w:spacing w:val="-28"/>
          <w:sz w:val="24"/>
        </w:rPr>
        <w:t xml:space="preserve"> </w:t>
      </w:r>
      <w:r>
        <w:rPr>
          <w:color w:val="181818"/>
          <w:sz w:val="24"/>
        </w:rPr>
        <w:t>-</w:t>
      </w:r>
      <w:r>
        <w:rPr>
          <w:color w:val="181818"/>
          <w:spacing w:val="-2"/>
          <w:sz w:val="24"/>
        </w:rPr>
        <w:t xml:space="preserve"> </w:t>
      </w:r>
      <w:r>
        <w:rPr>
          <w:sz w:val="24"/>
        </w:rPr>
        <w:t>Points</w:t>
      </w:r>
      <w:r>
        <w:rPr>
          <w:spacing w:val="-27"/>
          <w:sz w:val="24"/>
        </w:rPr>
        <w:t xml:space="preserve"> </w:t>
      </w:r>
      <w:r>
        <w:rPr>
          <w:sz w:val="24"/>
        </w:rPr>
        <w:t>Schedule</w:t>
      </w:r>
      <w:r>
        <w:rPr>
          <w:spacing w:val="-26"/>
          <w:sz w:val="24"/>
        </w:rPr>
        <w:t xml:space="preserve"> </w:t>
      </w:r>
      <w:r>
        <w:rPr>
          <w:sz w:val="24"/>
        </w:rPr>
        <w:t>for Overall</w:t>
      </w:r>
      <w:r>
        <w:rPr>
          <w:spacing w:val="-7"/>
          <w:sz w:val="24"/>
        </w:rPr>
        <w:t xml:space="preserve"> </w:t>
      </w:r>
      <w:r>
        <w:rPr>
          <w:sz w:val="24"/>
        </w:rPr>
        <w:t>Points</w:t>
      </w:r>
    </w:p>
    <w:p w14:paraId="6C6267B1" w14:textId="77777777" w:rsidR="00237078" w:rsidRDefault="00237078">
      <w:pPr>
        <w:pStyle w:val="BodyText"/>
        <w:rPr>
          <w:sz w:val="24"/>
        </w:rPr>
      </w:pPr>
    </w:p>
    <w:p w14:paraId="1630D0FD" w14:textId="77777777" w:rsidR="00237078" w:rsidRDefault="00237078">
      <w:pPr>
        <w:pStyle w:val="BodyText"/>
        <w:rPr>
          <w:sz w:val="24"/>
        </w:rPr>
      </w:pPr>
    </w:p>
    <w:p w14:paraId="69CE2BBC" w14:textId="77777777" w:rsidR="00237078" w:rsidRDefault="00034852">
      <w:pPr>
        <w:ind w:left="242"/>
        <w:rPr>
          <w:sz w:val="28"/>
        </w:rPr>
      </w:pPr>
      <w:r>
        <w:rPr>
          <w:color w:val="E1502D"/>
          <w:w w:val="105"/>
          <w:sz w:val="28"/>
          <w:u w:val="single" w:color="3E2B28"/>
        </w:rPr>
        <w:t xml:space="preserve">ARTICLE </w:t>
      </w:r>
      <w:r>
        <w:rPr>
          <w:color w:val="EF622B"/>
          <w:w w:val="105"/>
          <w:sz w:val="28"/>
          <w:u w:val="single" w:color="3E2B28"/>
        </w:rPr>
        <w:t xml:space="preserve">6 </w:t>
      </w:r>
      <w:r>
        <w:rPr>
          <w:w w:val="105"/>
          <w:sz w:val="28"/>
          <w:u w:val="single" w:color="3E2B28"/>
        </w:rPr>
        <w:t>NIGHT RACE SERIES RULES</w:t>
      </w:r>
    </w:p>
    <w:p w14:paraId="2570C37C" w14:textId="77777777" w:rsidR="00237078" w:rsidRDefault="00237078">
      <w:pPr>
        <w:rPr>
          <w:sz w:val="28"/>
        </w:rPr>
        <w:sectPr w:rsidR="00237078">
          <w:pgSz w:w="12240" w:h="15840"/>
          <w:pgMar w:top="600" w:right="80" w:bottom="280" w:left="600" w:header="720" w:footer="720" w:gutter="0"/>
          <w:cols w:num="2" w:space="720" w:equalWidth="0">
            <w:col w:w="4861" w:space="880"/>
            <w:col w:w="5819"/>
          </w:cols>
        </w:sectPr>
      </w:pPr>
    </w:p>
    <w:p w14:paraId="72082D02" w14:textId="77777777" w:rsidR="00237078" w:rsidRDefault="00034852">
      <w:pPr>
        <w:pStyle w:val="Heading1"/>
      </w:pPr>
      <w:r>
        <w:rPr>
          <w:color w:val="ED6241"/>
        </w:rPr>
        <w:lastRenderedPageBreak/>
        <w:t xml:space="preserve">ARTICLE </w:t>
      </w:r>
      <w:r>
        <w:rPr>
          <w:color w:val="E8643B"/>
        </w:rPr>
        <w:t xml:space="preserve">1 </w:t>
      </w:r>
      <w:r>
        <w:t>CONSTITUTION</w:t>
      </w:r>
    </w:p>
    <w:p w14:paraId="3EB39213" w14:textId="77777777" w:rsidR="00237078" w:rsidRDefault="00034852">
      <w:pPr>
        <w:pStyle w:val="Heading3"/>
        <w:spacing w:before="261"/>
        <w:ind w:left="120" w:right="1413"/>
      </w:pPr>
      <w:r>
        <w:rPr>
          <w:color w:val="111111"/>
        </w:rPr>
        <w:t xml:space="preserve">We </w:t>
      </w:r>
      <w:r>
        <w:t xml:space="preserve">are the Motorcycle Racing Association of Nevada Founded by Casey Folks in 1968, with the goal of bettering the sport through participation. We are a Las Vegas based, non-profit organization of volunteers who share </w:t>
      </w:r>
      <w:r>
        <w:rPr>
          <w:color w:val="111111"/>
        </w:rPr>
        <w:t xml:space="preserve">a </w:t>
      </w:r>
      <w:r>
        <w:t xml:space="preserve">common interest in promoting safe desert racing in southern Nevada and out- lying areas. We realize that rules need to change from time </w:t>
      </w:r>
      <w:r>
        <w:rPr>
          <w:color w:val="0F0F0F"/>
        </w:rPr>
        <w:t xml:space="preserve">to </w:t>
      </w:r>
      <w:r>
        <w:t xml:space="preserve">time and therefore urge all contestants </w:t>
      </w:r>
      <w:r>
        <w:rPr>
          <w:color w:val="111111"/>
        </w:rPr>
        <w:t xml:space="preserve">to </w:t>
      </w:r>
      <w:r>
        <w:t xml:space="preserve">become involved with MRAN and its member clubs </w:t>
      </w:r>
      <w:r>
        <w:rPr>
          <w:color w:val="161616"/>
        </w:rPr>
        <w:t xml:space="preserve">to </w:t>
      </w:r>
      <w:r>
        <w:t xml:space="preserve">discuss both legislative and administrative for the good of all </w:t>
      </w:r>
      <w:r>
        <w:t xml:space="preserve">concerned. This committee will accept for consideration all suggestions and/or comments deemed helpful. Address all correspondence </w:t>
      </w:r>
      <w:r>
        <w:rPr>
          <w:color w:val="111111"/>
        </w:rPr>
        <w:t xml:space="preserve">to </w:t>
      </w:r>
      <w:r>
        <w:t>MRAN attn. Competition Sub-Committee.</w:t>
      </w:r>
    </w:p>
    <w:p w14:paraId="09F7AF8F" w14:textId="77777777" w:rsidR="00237078" w:rsidRDefault="00034852">
      <w:pPr>
        <w:ind w:left="120" w:right="1381"/>
        <w:rPr>
          <w:sz w:val="24"/>
        </w:rPr>
      </w:pPr>
      <w:r>
        <w:rPr>
          <w:sz w:val="24"/>
        </w:rPr>
        <w:t>Our</w:t>
      </w:r>
      <w:r>
        <w:rPr>
          <w:spacing w:val="-16"/>
          <w:sz w:val="24"/>
        </w:rPr>
        <w:t xml:space="preserve"> </w:t>
      </w:r>
      <w:r>
        <w:rPr>
          <w:sz w:val="24"/>
        </w:rPr>
        <w:t>intent</w:t>
      </w:r>
      <w:r>
        <w:rPr>
          <w:spacing w:val="-12"/>
          <w:sz w:val="24"/>
        </w:rPr>
        <w:t xml:space="preserve"> </w:t>
      </w:r>
      <w:r>
        <w:rPr>
          <w:sz w:val="24"/>
        </w:rPr>
        <w:t>and</w:t>
      </w:r>
      <w:r>
        <w:rPr>
          <w:spacing w:val="-16"/>
          <w:sz w:val="24"/>
        </w:rPr>
        <w:t xml:space="preserve"> </w:t>
      </w:r>
      <w:r>
        <w:rPr>
          <w:sz w:val="24"/>
        </w:rPr>
        <w:t>purpose</w:t>
      </w:r>
      <w:r>
        <w:rPr>
          <w:spacing w:val="-7"/>
          <w:sz w:val="24"/>
        </w:rPr>
        <w:t xml:space="preserve"> </w:t>
      </w:r>
      <w:r>
        <w:rPr>
          <w:sz w:val="24"/>
        </w:rPr>
        <w:t>are</w:t>
      </w:r>
      <w:r>
        <w:rPr>
          <w:spacing w:val="-20"/>
          <w:sz w:val="24"/>
        </w:rPr>
        <w:t xml:space="preserve"> </w:t>
      </w:r>
      <w:r>
        <w:rPr>
          <w:sz w:val="24"/>
        </w:rPr>
        <w:t>not</w:t>
      </w:r>
      <w:r>
        <w:rPr>
          <w:spacing w:val="-18"/>
          <w:sz w:val="24"/>
        </w:rPr>
        <w:t xml:space="preserve"> </w:t>
      </w:r>
      <w:r>
        <w:rPr>
          <w:sz w:val="24"/>
        </w:rPr>
        <w:t>to</w:t>
      </w:r>
      <w:r>
        <w:rPr>
          <w:spacing w:val="-2"/>
          <w:sz w:val="24"/>
        </w:rPr>
        <w:t xml:space="preserve"> </w:t>
      </w:r>
      <w:r>
        <w:rPr>
          <w:sz w:val="24"/>
        </w:rPr>
        <w:t>compete</w:t>
      </w:r>
      <w:r>
        <w:rPr>
          <w:spacing w:val="-6"/>
          <w:sz w:val="24"/>
        </w:rPr>
        <w:t xml:space="preserve"> </w:t>
      </w:r>
      <w:r>
        <w:rPr>
          <w:sz w:val="24"/>
        </w:rPr>
        <w:t>with</w:t>
      </w:r>
      <w:r>
        <w:rPr>
          <w:spacing w:val="-16"/>
          <w:sz w:val="24"/>
        </w:rPr>
        <w:t xml:space="preserve"> </w:t>
      </w:r>
      <w:r>
        <w:rPr>
          <w:sz w:val="24"/>
        </w:rPr>
        <w:t>other</w:t>
      </w:r>
      <w:r>
        <w:rPr>
          <w:spacing w:val="-13"/>
          <w:sz w:val="24"/>
        </w:rPr>
        <w:t xml:space="preserve"> </w:t>
      </w:r>
      <w:r>
        <w:rPr>
          <w:sz w:val="24"/>
        </w:rPr>
        <w:t>organizations,</w:t>
      </w:r>
      <w:r>
        <w:rPr>
          <w:spacing w:val="-24"/>
          <w:sz w:val="24"/>
        </w:rPr>
        <w:t xml:space="preserve"> </w:t>
      </w:r>
      <w:r>
        <w:rPr>
          <w:sz w:val="24"/>
        </w:rPr>
        <w:t>but</w:t>
      </w:r>
      <w:r>
        <w:rPr>
          <w:spacing w:val="-16"/>
          <w:sz w:val="24"/>
        </w:rPr>
        <w:t xml:space="preserve"> </w:t>
      </w:r>
      <w:r>
        <w:rPr>
          <w:sz w:val="24"/>
        </w:rPr>
        <w:t>to</w:t>
      </w:r>
      <w:r>
        <w:rPr>
          <w:spacing w:val="-18"/>
          <w:sz w:val="24"/>
        </w:rPr>
        <w:t xml:space="preserve"> </w:t>
      </w:r>
      <w:r>
        <w:rPr>
          <w:sz w:val="24"/>
        </w:rPr>
        <w:t>help</w:t>
      </w:r>
      <w:r>
        <w:rPr>
          <w:spacing w:val="-13"/>
          <w:sz w:val="24"/>
        </w:rPr>
        <w:t xml:space="preserve"> </w:t>
      </w:r>
      <w:r>
        <w:rPr>
          <w:sz w:val="24"/>
        </w:rPr>
        <w:t>organize</w:t>
      </w:r>
      <w:r>
        <w:rPr>
          <w:spacing w:val="-10"/>
          <w:sz w:val="24"/>
        </w:rPr>
        <w:t xml:space="preserve"> </w:t>
      </w:r>
      <w:r>
        <w:rPr>
          <w:sz w:val="24"/>
        </w:rPr>
        <w:t>and</w:t>
      </w:r>
      <w:r>
        <w:rPr>
          <w:spacing w:val="-17"/>
          <w:sz w:val="24"/>
        </w:rPr>
        <w:t xml:space="preserve"> </w:t>
      </w:r>
      <w:r>
        <w:rPr>
          <w:sz w:val="24"/>
        </w:rPr>
        <w:t>cooperate with clubs to create the best event possible. BETTER THE SPORT-</w:t>
      </w:r>
      <w:r>
        <w:rPr>
          <w:spacing w:val="-20"/>
          <w:sz w:val="24"/>
        </w:rPr>
        <w:t xml:space="preserve"> </w:t>
      </w:r>
      <w:r>
        <w:rPr>
          <w:sz w:val="24"/>
        </w:rPr>
        <w:t>PARTICIPATE!</w:t>
      </w:r>
    </w:p>
    <w:p w14:paraId="7E16AD74" w14:textId="77777777" w:rsidR="00237078" w:rsidRDefault="00237078">
      <w:pPr>
        <w:pStyle w:val="BodyText"/>
        <w:spacing w:before="1"/>
        <w:rPr>
          <w:sz w:val="24"/>
        </w:rPr>
      </w:pPr>
    </w:p>
    <w:p w14:paraId="4709374C" w14:textId="77777777" w:rsidR="00237078" w:rsidRDefault="00034852">
      <w:pPr>
        <w:pStyle w:val="BodyText"/>
        <w:spacing w:line="297" w:lineRule="auto"/>
        <w:ind w:left="120" w:right="853"/>
        <w:jc w:val="both"/>
      </w:pPr>
      <w:r>
        <w:rPr>
          <w:b/>
          <w:sz w:val="24"/>
          <w:u w:val="thick" w:color="282823"/>
        </w:rPr>
        <w:t>SECTION</w:t>
      </w:r>
      <w:r>
        <w:rPr>
          <w:b/>
          <w:spacing w:val="-24"/>
          <w:sz w:val="24"/>
          <w:u w:val="thick" w:color="282823"/>
        </w:rPr>
        <w:t xml:space="preserve"> </w:t>
      </w:r>
      <w:r>
        <w:rPr>
          <w:b/>
          <w:sz w:val="24"/>
          <w:u w:val="thick" w:color="282823"/>
        </w:rPr>
        <w:t>1.</w:t>
      </w:r>
      <w:r>
        <w:rPr>
          <w:b/>
          <w:spacing w:val="-23"/>
          <w:sz w:val="24"/>
          <w:u w:val="thick" w:color="282823"/>
        </w:rPr>
        <w:t xml:space="preserve"> </w:t>
      </w:r>
      <w:r>
        <w:rPr>
          <w:b/>
          <w:sz w:val="24"/>
          <w:u w:val="thick" w:color="282823"/>
        </w:rPr>
        <w:t>GOVERNING</w:t>
      </w:r>
      <w:r>
        <w:rPr>
          <w:b/>
          <w:spacing w:val="-23"/>
          <w:sz w:val="24"/>
          <w:u w:val="thick" w:color="282823"/>
        </w:rPr>
        <w:t xml:space="preserve"> </w:t>
      </w:r>
      <w:r>
        <w:rPr>
          <w:b/>
          <w:sz w:val="24"/>
          <w:u w:val="thick" w:color="282823"/>
        </w:rPr>
        <w:t>BODY</w:t>
      </w:r>
      <w:r>
        <w:rPr>
          <w:b/>
          <w:spacing w:val="-24"/>
          <w:sz w:val="24"/>
          <w:u w:val="thick" w:color="282823"/>
        </w:rPr>
        <w:t xml:space="preserve"> </w:t>
      </w:r>
      <w:r>
        <w:t>The</w:t>
      </w:r>
      <w:r>
        <w:rPr>
          <w:spacing w:val="-23"/>
        </w:rPr>
        <w:t xml:space="preserve"> </w:t>
      </w:r>
      <w:r>
        <w:t>main</w:t>
      </w:r>
      <w:r>
        <w:rPr>
          <w:spacing w:val="-23"/>
        </w:rPr>
        <w:t xml:space="preserve"> </w:t>
      </w:r>
      <w:r>
        <w:t>function</w:t>
      </w:r>
      <w:r>
        <w:rPr>
          <w:spacing w:val="-26"/>
        </w:rPr>
        <w:t xml:space="preserve"> </w:t>
      </w:r>
      <w:r>
        <w:t>of</w:t>
      </w:r>
      <w:r>
        <w:rPr>
          <w:spacing w:val="-29"/>
        </w:rPr>
        <w:t xml:space="preserve"> </w:t>
      </w:r>
      <w:r>
        <w:t>the</w:t>
      </w:r>
      <w:r>
        <w:rPr>
          <w:spacing w:val="-29"/>
        </w:rPr>
        <w:t xml:space="preserve"> </w:t>
      </w:r>
      <w:r>
        <w:t>Governing</w:t>
      </w:r>
      <w:r>
        <w:rPr>
          <w:spacing w:val="-24"/>
        </w:rPr>
        <w:t xml:space="preserve"> </w:t>
      </w:r>
      <w:r>
        <w:t>Body</w:t>
      </w:r>
      <w:r>
        <w:rPr>
          <w:spacing w:val="-25"/>
        </w:rPr>
        <w:t xml:space="preserve"> </w:t>
      </w:r>
      <w:r>
        <w:t>of</w:t>
      </w:r>
      <w:r>
        <w:rPr>
          <w:spacing w:val="-28"/>
        </w:rPr>
        <w:t xml:space="preserve"> </w:t>
      </w:r>
      <w:r>
        <w:t>MRAN</w:t>
      </w:r>
      <w:r>
        <w:rPr>
          <w:spacing w:val="-26"/>
        </w:rPr>
        <w:t xml:space="preserve"> </w:t>
      </w:r>
      <w:r>
        <w:t>is</w:t>
      </w:r>
      <w:r>
        <w:rPr>
          <w:spacing w:val="-31"/>
        </w:rPr>
        <w:t xml:space="preserve"> </w:t>
      </w:r>
      <w:r>
        <w:t>to</w:t>
      </w:r>
      <w:r>
        <w:rPr>
          <w:spacing w:val="-27"/>
        </w:rPr>
        <w:t xml:space="preserve"> </w:t>
      </w:r>
      <w:r>
        <w:t>better</w:t>
      </w:r>
      <w:r>
        <w:rPr>
          <w:spacing w:val="-21"/>
        </w:rPr>
        <w:t xml:space="preserve"> </w:t>
      </w:r>
      <w:r>
        <w:t>the</w:t>
      </w:r>
      <w:r>
        <w:rPr>
          <w:spacing w:val="-30"/>
        </w:rPr>
        <w:t xml:space="preserve"> </w:t>
      </w:r>
      <w:r>
        <w:t>sport</w:t>
      </w:r>
      <w:r>
        <w:rPr>
          <w:spacing w:val="-30"/>
        </w:rPr>
        <w:t xml:space="preserve"> </w:t>
      </w:r>
      <w:r>
        <w:t>of</w:t>
      </w:r>
      <w:r>
        <w:rPr>
          <w:spacing w:val="-32"/>
        </w:rPr>
        <w:t xml:space="preserve"> </w:t>
      </w:r>
      <w:r>
        <w:t>motorcycling, administer</w:t>
      </w:r>
      <w:r>
        <w:rPr>
          <w:spacing w:val="-11"/>
        </w:rPr>
        <w:t xml:space="preserve"> </w:t>
      </w:r>
      <w:r>
        <w:t>the</w:t>
      </w:r>
      <w:r>
        <w:rPr>
          <w:spacing w:val="-17"/>
        </w:rPr>
        <w:t xml:space="preserve"> </w:t>
      </w:r>
      <w:r>
        <w:t>operations</w:t>
      </w:r>
      <w:r>
        <w:rPr>
          <w:spacing w:val="-13"/>
        </w:rPr>
        <w:t xml:space="preserve"> </w:t>
      </w:r>
      <w:r>
        <w:t>of</w:t>
      </w:r>
      <w:r>
        <w:rPr>
          <w:spacing w:val="-13"/>
        </w:rPr>
        <w:t xml:space="preserve"> </w:t>
      </w:r>
      <w:r>
        <w:t>MRAN,</w:t>
      </w:r>
      <w:r>
        <w:rPr>
          <w:spacing w:val="-29"/>
        </w:rPr>
        <w:t xml:space="preserve"> </w:t>
      </w:r>
      <w:r>
        <w:t>and</w:t>
      </w:r>
      <w:r>
        <w:rPr>
          <w:spacing w:val="-8"/>
        </w:rPr>
        <w:t xml:space="preserve"> </w:t>
      </w:r>
      <w:r>
        <w:t>maintain</w:t>
      </w:r>
      <w:r>
        <w:rPr>
          <w:spacing w:val="-9"/>
        </w:rPr>
        <w:t xml:space="preserve"> </w:t>
      </w:r>
      <w:r>
        <w:t>relationships</w:t>
      </w:r>
      <w:r>
        <w:rPr>
          <w:spacing w:val="-24"/>
        </w:rPr>
        <w:t xml:space="preserve"> </w:t>
      </w:r>
      <w:r>
        <w:t>with</w:t>
      </w:r>
      <w:r>
        <w:rPr>
          <w:spacing w:val="-8"/>
        </w:rPr>
        <w:t xml:space="preserve"> </w:t>
      </w:r>
      <w:r>
        <w:t>the</w:t>
      </w:r>
      <w:r>
        <w:rPr>
          <w:spacing w:val="-9"/>
        </w:rPr>
        <w:t xml:space="preserve"> </w:t>
      </w:r>
      <w:r>
        <w:t>public</w:t>
      </w:r>
      <w:r>
        <w:rPr>
          <w:spacing w:val="-9"/>
        </w:rPr>
        <w:t xml:space="preserve"> </w:t>
      </w:r>
      <w:r>
        <w:t>and</w:t>
      </w:r>
      <w:r>
        <w:rPr>
          <w:spacing w:val="-9"/>
        </w:rPr>
        <w:t xml:space="preserve"> </w:t>
      </w:r>
      <w:r>
        <w:t>public</w:t>
      </w:r>
      <w:r>
        <w:rPr>
          <w:spacing w:val="-8"/>
        </w:rPr>
        <w:t xml:space="preserve"> </w:t>
      </w:r>
      <w:r>
        <w:t>entities</w:t>
      </w:r>
      <w:r>
        <w:rPr>
          <w:spacing w:val="-9"/>
        </w:rPr>
        <w:t xml:space="preserve"> </w:t>
      </w:r>
      <w:r>
        <w:t>and</w:t>
      </w:r>
      <w:r>
        <w:rPr>
          <w:spacing w:val="-9"/>
        </w:rPr>
        <w:t xml:space="preserve"> </w:t>
      </w:r>
      <w:r>
        <w:t>to</w:t>
      </w:r>
      <w:r>
        <w:rPr>
          <w:spacing w:val="-8"/>
        </w:rPr>
        <w:t xml:space="preserve"> </w:t>
      </w:r>
      <w:r>
        <w:t>assist</w:t>
      </w:r>
      <w:r>
        <w:rPr>
          <w:spacing w:val="-9"/>
        </w:rPr>
        <w:t xml:space="preserve"> </w:t>
      </w:r>
      <w:r>
        <w:t>the</w:t>
      </w:r>
      <w:r>
        <w:rPr>
          <w:spacing w:val="-10"/>
        </w:rPr>
        <w:t xml:space="preserve"> </w:t>
      </w:r>
      <w:r>
        <w:t>card- holding members, and member clubs, in any problem that may occur during the racing</w:t>
      </w:r>
      <w:r>
        <w:rPr>
          <w:spacing w:val="-12"/>
        </w:rPr>
        <w:t xml:space="preserve"> </w:t>
      </w:r>
      <w:r>
        <w:t>season.</w:t>
      </w:r>
    </w:p>
    <w:p w14:paraId="479B37B3" w14:textId="77777777" w:rsidR="00237078" w:rsidRDefault="00237078">
      <w:pPr>
        <w:pStyle w:val="BodyText"/>
      </w:pPr>
    </w:p>
    <w:p w14:paraId="28B4A6BF" w14:textId="77777777" w:rsidR="00237078" w:rsidRDefault="00237078">
      <w:pPr>
        <w:pStyle w:val="BodyText"/>
        <w:rPr>
          <w:sz w:val="20"/>
        </w:rPr>
      </w:pPr>
    </w:p>
    <w:p w14:paraId="356DA343" w14:textId="77777777" w:rsidR="00237078" w:rsidRDefault="00034852">
      <w:pPr>
        <w:ind w:left="120"/>
        <w:rPr>
          <w:b/>
          <w:sz w:val="24"/>
        </w:rPr>
      </w:pPr>
      <w:r>
        <w:rPr>
          <w:b/>
          <w:w w:val="105"/>
          <w:sz w:val="24"/>
          <w:u w:val="thick" w:color="2B2B2B"/>
        </w:rPr>
        <w:t xml:space="preserve">SECTION 2. </w:t>
      </w:r>
      <w:r>
        <w:rPr>
          <w:b/>
          <w:w w:val="105"/>
          <w:sz w:val="24"/>
          <w:u w:val="thick" w:color="2B2B2B"/>
        </w:rPr>
        <w:t>COMPETITION COMMITTEE</w:t>
      </w:r>
    </w:p>
    <w:p w14:paraId="4A1D0BD1" w14:textId="793C39F4" w:rsidR="00237078" w:rsidRDefault="00034852">
      <w:pPr>
        <w:pStyle w:val="BodyText"/>
        <w:spacing w:before="5"/>
        <w:ind w:left="120" w:right="1413"/>
      </w:pPr>
      <w:r>
        <w:t xml:space="preserve">The Competition Committee shall govern both the Desert Series &amp; Grand Prix Series. The purpose of the Competition Committee in operating as the governing body of each series, including but not limited </w:t>
      </w:r>
      <w:r w:rsidR="00E2444D">
        <w:t>to,</w:t>
      </w:r>
      <w:r>
        <w:t xml:space="preserve"> rules implementation</w:t>
      </w:r>
      <w:r>
        <w:rPr>
          <w:spacing w:val="-21"/>
        </w:rPr>
        <w:t xml:space="preserve"> </w:t>
      </w:r>
      <w:r>
        <w:t>and</w:t>
      </w:r>
      <w:r>
        <w:rPr>
          <w:spacing w:val="-20"/>
        </w:rPr>
        <w:t xml:space="preserve"> </w:t>
      </w:r>
      <w:r>
        <w:t>enforcement,</w:t>
      </w:r>
      <w:r>
        <w:rPr>
          <w:spacing w:val="-21"/>
        </w:rPr>
        <w:t xml:space="preserve"> </w:t>
      </w:r>
      <w:r>
        <w:t>series</w:t>
      </w:r>
      <w:r>
        <w:rPr>
          <w:spacing w:val="-22"/>
        </w:rPr>
        <w:t xml:space="preserve"> </w:t>
      </w:r>
      <w:r>
        <w:t>promotion,</w:t>
      </w:r>
      <w:r>
        <w:rPr>
          <w:spacing w:val="-22"/>
        </w:rPr>
        <w:t xml:space="preserve"> </w:t>
      </w:r>
      <w:r>
        <w:t>series</w:t>
      </w:r>
      <w:r>
        <w:rPr>
          <w:spacing w:val="-22"/>
        </w:rPr>
        <w:t xml:space="preserve"> </w:t>
      </w:r>
      <w:r>
        <w:t>member</w:t>
      </w:r>
      <w:r>
        <w:rPr>
          <w:spacing w:val="-22"/>
        </w:rPr>
        <w:t xml:space="preserve"> </w:t>
      </w:r>
      <w:r>
        <w:t>card</w:t>
      </w:r>
      <w:r>
        <w:rPr>
          <w:spacing w:val="-22"/>
        </w:rPr>
        <w:t xml:space="preserve"> </w:t>
      </w:r>
      <w:r>
        <w:t>distribution</w:t>
      </w:r>
      <w:r>
        <w:rPr>
          <w:spacing w:val="-21"/>
        </w:rPr>
        <w:t xml:space="preserve"> </w:t>
      </w:r>
      <w:r>
        <w:t>and</w:t>
      </w:r>
      <w:r>
        <w:rPr>
          <w:spacing w:val="-22"/>
        </w:rPr>
        <w:t xml:space="preserve"> </w:t>
      </w:r>
      <w:r>
        <w:t>dues,</w:t>
      </w:r>
      <w:r>
        <w:rPr>
          <w:spacing w:val="-22"/>
        </w:rPr>
        <w:t xml:space="preserve"> </w:t>
      </w:r>
      <w:r>
        <w:t>as</w:t>
      </w:r>
      <w:r>
        <w:rPr>
          <w:spacing w:val="-22"/>
        </w:rPr>
        <w:t xml:space="preserve"> </w:t>
      </w:r>
      <w:r>
        <w:t>well</w:t>
      </w:r>
      <w:r>
        <w:rPr>
          <w:spacing w:val="-22"/>
        </w:rPr>
        <w:t xml:space="preserve"> </w:t>
      </w:r>
      <w:r>
        <w:t>as</w:t>
      </w:r>
      <w:r>
        <w:rPr>
          <w:spacing w:val="-22"/>
        </w:rPr>
        <w:t xml:space="preserve"> </w:t>
      </w:r>
      <w:r>
        <w:t>other series</w:t>
      </w:r>
      <w:r>
        <w:rPr>
          <w:spacing w:val="-13"/>
        </w:rPr>
        <w:t xml:space="preserve"> </w:t>
      </w:r>
      <w:r>
        <w:t>related</w:t>
      </w:r>
      <w:r>
        <w:rPr>
          <w:spacing w:val="-12"/>
        </w:rPr>
        <w:t xml:space="preserve"> </w:t>
      </w:r>
      <w:r>
        <w:t>issues</w:t>
      </w:r>
      <w:r>
        <w:rPr>
          <w:b/>
        </w:rPr>
        <w:t>.</w:t>
      </w:r>
      <w:r>
        <w:rPr>
          <w:b/>
          <w:spacing w:val="-13"/>
        </w:rPr>
        <w:t xml:space="preserve"> </w:t>
      </w:r>
      <w:r>
        <w:rPr>
          <w:b/>
        </w:rPr>
        <w:t>MRAN</w:t>
      </w:r>
      <w:r>
        <w:rPr>
          <w:b/>
          <w:spacing w:val="-14"/>
        </w:rPr>
        <w:t xml:space="preserve"> </w:t>
      </w:r>
      <w:r>
        <w:rPr>
          <w:b/>
        </w:rPr>
        <w:t>shall</w:t>
      </w:r>
      <w:r>
        <w:rPr>
          <w:b/>
          <w:spacing w:val="-10"/>
        </w:rPr>
        <w:t xml:space="preserve"> </w:t>
      </w:r>
      <w:r>
        <w:rPr>
          <w:b/>
        </w:rPr>
        <w:t>consist</w:t>
      </w:r>
      <w:r>
        <w:rPr>
          <w:b/>
          <w:spacing w:val="-10"/>
        </w:rPr>
        <w:t xml:space="preserve"> </w:t>
      </w:r>
      <w:r>
        <w:rPr>
          <w:b/>
        </w:rPr>
        <w:t>of</w:t>
      </w:r>
      <w:r>
        <w:rPr>
          <w:b/>
          <w:spacing w:val="-10"/>
        </w:rPr>
        <w:t xml:space="preserve"> </w:t>
      </w:r>
      <w:r>
        <w:rPr>
          <w:b/>
        </w:rPr>
        <w:t>one</w:t>
      </w:r>
      <w:r>
        <w:rPr>
          <w:b/>
          <w:spacing w:val="-10"/>
        </w:rPr>
        <w:t xml:space="preserve"> </w:t>
      </w:r>
      <w:r>
        <w:rPr>
          <w:b/>
        </w:rPr>
        <w:t>Competition</w:t>
      </w:r>
      <w:r>
        <w:rPr>
          <w:b/>
          <w:spacing w:val="-10"/>
        </w:rPr>
        <w:t xml:space="preserve"> </w:t>
      </w:r>
      <w:r>
        <w:rPr>
          <w:b/>
        </w:rPr>
        <w:t>Committee</w:t>
      </w:r>
      <w:r>
        <w:rPr>
          <w:b/>
          <w:spacing w:val="-11"/>
        </w:rPr>
        <w:t xml:space="preserve"> </w:t>
      </w:r>
      <w:r>
        <w:rPr>
          <w:b/>
        </w:rPr>
        <w:t>with</w:t>
      </w:r>
      <w:r>
        <w:rPr>
          <w:b/>
          <w:spacing w:val="-11"/>
        </w:rPr>
        <w:t xml:space="preserve"> </w:t>
      </w:r>
      <w:r>
        <w:rPr>
          <w:b/>
        </w:rPr>
        <w:t>power</w:t>
      </w:r>
      <w:r>
        <w:rPr>
          <w:b/>
          <w:spacing w:val="-10"/>
        </w:rPr>
        <w:t xml:space="preserve"> </w:t>
      </w:r>
      <w:r>
        <w:rPr>
          <w:b/>
        </w:rPr>
        <w:t>to</w:t>
      </w:r>
      <w:r>
        <w:rPr>
          <w:b/>
          <w:spacing w:val="-10"/>
        </w:rPr>
        <w:t xml:space="preserve"> </w:t>
      </w:r>
      <w:r>
        <w:rPr>
          <w:b/>
        </w:rPr>
        <w:t>legislate</w:t>
      </w:r>
      <w:r>
        <w:rPr>
          <w:b/>
          <w:spacing w:val="-10"/>
        </w:rPr>
        <w:t xml:space="preserve"> </w:t>
      </w:r>
      <w:r>
        <w:rPr>
          <w:b/>
        </w:rPr>
        <w:t>MRAN</w:t>
      </w:r>
      <w:r>
        <w:rPr>
          <w:b/>
          <w:spacing w:val="-11"/>
        </w:rPr>
        <w:t xml:space="preserve"> </w:t>
      </w:r>
      <w:r>
        <w:rPr>
          <w:b/>
        </w:rPr>
        <w:t>affairs</w:t>
      </w:r>
      <w:r>
        <w:t xml:space="preserve">. Sub Committees shall be allowed to be formed as an advisory body on behalf of both </w:t>
      </w:r>
      <w:r w:rsidRPr="00A11CD1">
        <w:rPr>
          <w:highlight w:val="yellow"/>
        </w:rPr>
        <w:t>Desert Series and Grand Prix</w:t>
      </w:r>
      <w:r w:rsidRPr="00A11CD1">
        <w:rPr>
          <w:spacing w:val="-25"/>
          <w:highlight w:val="yellow"/>
        </w:rPr>
        <w:t xml:space="preserve"> </w:t>
      </w:r>
      <w:r w:rsidRPr="00A11CD1">
        <w:rPr>
          <w:highlight w:val="yellow"/>
        </w:rPr>
        <w:t>Series</w:t>
      </w:r>
      <w:r>
        <w:t>.</w:t>
      </w:r>
      <w:r>
        <w:rPr>
          <w:spacing w:val="-18"/>
        </w:rPr>
        <w:t xml:space="preserve"> </w:t>
      </w:r>
      <w:r>
        <w:t>Sub</w:t>
      </w:r>
      <w:r>
        <w:rPr>
          <w:spacing w:val="-1"/>
        </w:rPr>
        <w:t xml:space="preserve"> </w:t>
      </w:r>
      <w:r>
        <w:t>Committees</w:t>
      </w:r>
      <w:r>
        <w:rPr>
          <w:spacing w:val="-1"/>
        </w:rPr>
        <w:t xml:space="preserve"> </w:t>
      </w:r>
      <w:r>
        <w:t>shall have</w:t>
      </w:r>
      <w:r>
        <w:rPr>
          <w:spacing w:val="-2"/>
        </w:rPr>
        <w:t xml:space="preserve"> </w:t>
      </w:r>
      <w:r>
        <w:t>NO legislative</w:t>
      </w:r>
      <w:r>
        <w:rPr>
          <w:spacing w:val="-2"/>
        </w:rPr>
        <w:t xml:space="preserve"> </w:t>
      </w:r>
      <w:r>
        <w:t>or</w:t>
      </w:r>
      <w:r>
        <w:rPr>
          <w:spacing w:val="-1"/>
        </w:rPr>
        <w:t xml:space="preserve"> </w:t>
      </w:r>
      <w:r>
        <w:t>administrative</w:t>
      </w:r>
      <w:r>
        <w:rPr>
          <w:spacing w:val="-3"/>
        </w:rPr>
        <w:t xml:space="preserve"> </w:t>
      </w:r>
      <w:r>
        <w:t>powers.</w:t>
      </w:r>
    </w:p>
    <w:p w14:paraId="575B3FE5" w14:textId="77777777" w:rsidR="00237078" w:rsidRDefault="00237078">
      <w:pPr>
        <w:pStyle w:val="BodyText"/>
      </w:pPr>
    </w:p>
    <w:p w14:paraId="62AF0E67" w14:textId="77777777" w:rsidR="00237078" w:rsidRDefault="00237078">
      <w:pPr>
        <w:pStyle w:val="BodyText"/>
        <w:spacing w:before="1"/>
        <w:rPr>
          <w:sz w:val="25"/>
        </w:rPr>
      </w:pPr>
    </w:p>
    <w:p w14:paraId="70C879EE" w14:textId="77777777" w:rsidR="00237078" w:rsidRDefault="00034852">
      <w:pPr>
        <w:pStyle w:val="Heading2"/>
        <w:rPr>
          <w:u w:val="none"/>
        </w:rPr>
      </w:pPr>
      <w:r>
        <w:rPr>
          <w:w w:val="105"/>
          <w:u w:val="thick" w:color="232323"/>
        </w:rPr>
        <w:t>SECTION 3. MEMBERS</w:t>
      </w:r>
    </w:p>
    <w:p w14:paraId="55FA8A9B" w14:textId="77777777" w:rsidR="00237078" w:rsidRDefault="00034852">
      <w:pPr>
        <w:pStyle w:val="BodyText"/>
        <w:spacing w:before="10"/>
        <w:ind w:left="120" w:right="1424"/>
      </w:pPr>
      <w:r>
        <w:t>All</w:t>
      </w:r>
      <w:r>
        <w:rPr>
          <w:spacing w:val="-32"/>
        </w:rPr>
        <w:t xml:space="preserve"> </w:t>
      </w:r>
      <w:r>
        <w:t>card-holding</w:t>
      </w:r>
      <w:r>
        <w:rPr>
          <w:spacing w:val="-32"/>
        </w:rPr>
        <w:t xml:space="preserve"> </w:t>
      </w:r>
      <w:r>
        <w:t>members,</w:t>
      </w:r>
      <w:r>
        <w:rPr>
          <w:spacing w:val="-32"/>
        </w:rPr>
        <w:t xml:space="preserve"> </w:t>
      </w:r>
      <w:r>
        <w:t>and</w:t>
      </w:r>
      <w:r>
        <w:rPr>
          <w:spacing w:val="-31"/>
        </w:rPr>
        <w:t xml:space="preserve"> </w:t>
      </w:r>
      <w:r>
        <w:t>member</w:t>
      </w:r>
      <w:r>
        <w:rPr>
          <w:spacing w:val="-32"/>
        </w:rPr>
        <w:t xml:space="preserve"> </w:t>
      </w:r>
      <w:r>
        <w:t>clubs,</w:t>
      </w:r>
      <w:r>
        <w:rPr>
          <w:spacing w:val="-32"/>
        </w:rPr>
        <w:t xml:space="preserve"> </w:t>
      </w:r>
      <w:r>
        <w:t>must</w:t>
      </w:r>
      <w:r>
        <w:rPr>
          <w:spacing w:val="-31"/>
        </w:rPr>
        <w:t xml:space="preserve"> </w:t>
      </w:r>
      <w:r>
        <w:t>accept</w:t>
      </w:r>
      <w:r>
        <w:rPr>
          <w:spacing w:val="-32"/>
        </w:rPr>
        <w:t xml:space="preserve"> </w:t>
      </w:r>
      <w:r>
        <w:t>the</w:t>
      </w:r>
      <w:r>
        <w:rPr>
          <w:spacing w:val="-32"/>
        </w:rPr>
        <w:t xml:space="preserve"> </w:t>
      </w:r>
      <w:r>
        <w:t>obligation</w:t>
      </w:r>
      <w:r>
        <w:rPr>
          <w:spacing w:val="-31"/>
        </w:rPr>
        <w:t xml:space="preserve"> </w:t>
      </w:r>
      <w:r>
        <w:t>to</w:t>
      </w:r>
      <w:r>
        <w:rPr>
          <w:spacing w:val="-32"/>
        </w:rPr>
        <w:t xml:space="preserve"> </w:t>
      </w:r>
      <w:r>
        <w:t>be</w:t>
      </w:r>
      <w:r>
        <w:rPr>
          <w:spacing w:val="-32"/>
        </w:rPr>
        <w:t xml:space="preserve"> </w:t>
      </w:r>
      <w:r>
        <w:t>governed</w:t>
      </w:r>
      <w:r>
        <w:rPr>
          <w:spacing w:val="-31"/>
        </w:rPr>
        <w:t xml:space="preserve"> </w:t>
      </w:r>
      <w:r>
        <w:t>by</w:t>
      </w:r>
      <w:r>
        <w:rPr>
          <w:spacing w:val="-32"/>
        </w:rPr>
        <w:t xml:space="preserve"> </w:t>
      </w:r>
      <w:r>
        <w:t>decisions</w:t>
      </w:r>
      <w:r>
        <w:rPr>
          <w:spacing w:val="-32"/>
        </w:rPr>
        <w:t xml:space="preserve"> </w:t>
      </w:r>
      <w:r>
        <w:t>and</w:t>
      </w:r>
      <w:r>
        <w:rPr>
          <w:spacing w:val="-31"/>
        </w:rPr>
        <w:t xml:space="preserve"> </w:t>
      </w:r>
      <w:r>
        <w:t>rules</w:t>
      </w:r>
      <w:r>
        <w:rPr>
          <w:spacing w:val="-32"/>
        </w:rPr>
        <w:t xml:space="preserve"> </w:t>
      </w:r>
      <w:r>
        <w:t>made by the Governing Body or the Competition Committee at any regular meetings or properly called special meetings.</w:t>
      </w:r>
    </w:p>
    <w:p w14:paraId="07A452ED" w14:textId="77777777" w:rsidR="00237078" w:rsidRDefault="00237078">
      <w:pPr>
        <w:pStyle w:val="BodyText"/>
      </w:pPr>
    </w:p>
    <w:p w14:paraId="460DEFD1" w14:textId="77777777" w:rsidR="00237078" w:rsidRDefault="00237078">
      <w:pPr>
        <w:pStyle w:val="BodyText"/>
        <w:spacing w:before="7"/>
      </w:pPr>
    </w:p>
    <w:p w14:paraId="1FB5F4BA" w14:textId="77777777" w:rsidR="00237078" w:rsidRDefault="00034852">
      <w:pPr>
        <w:pStyle w:val="Heading1"/>
      </w:pPr>
      <w:bookmarkStart w:id="0" w:name="ARTICLE_2_ORGANIZATION"/>
      <w:bookmarkEnd w:id="0"/>
      <w:r>
        <w:rPr>
          <w:color w:val="E46731"/>
        </w:rPr>
        <w:t xml:space="preserve">ARTICLE </w:t>
      </w:r>
      <w:r>
        <w:rPr>
          <w:color w:val="FB6750"/>
        </w:rPr>
        <w:t xml:space="preserve">2 </w:t>
      </w:r>
      <w:r>
        <w:t>ORGANIZATION</w:t>
      </w:r>
    </w:p>
    <w:p w14:paraId="227A4835" w14:textId="77777777" w:rsidR="00237078" w:rsidRDefault="00034852">
      <w:pPr>
        <w:pStyle w:val="Heading2"/>
        <w:spacing w:before="321"/>
        <w:rPr>
          <w:u w:val="none"/>
        </w:rPr>
      </w:pPr>
      <w:bookmarkStart w:id="1" w:name="SECTION_1._GOVERNING_BODY_OFFICERS"/>
      <w:bookmarkEnd w:id="1"/>
      <w:r>
        <w:rPr>
          <w:u w:val="thick" w:color="232323"/>
        </w:rPr>
        <w:t>SECTION 1. GOVERNING BODY OFFICERS</w:t>
      </w:r>
    </w:p>
    <w:p w14:paraId="4830DB6A" w14:textId="46C3A94E" w:rsidR="00237078" w:rsidRDefault="00034852">
      <w:pPr>
        <w:pStyle w:val="BodyText"/>
        <w:spacing w:before="11"/>
        <w:ind w:left="120" w:right="1413"/>
      </w:pPr>
      <w:r>
        <w:t xml:space="preserve">The Governing Body shall consist of the following officers: President, Vice-President, Secretary, Treasurer, </w:t>
      </w:r>
      <w:r>
        <w:rPr>
          <w:w w:val="95"/>
        </w:rPr>
        <w:t>Public</w:t>
      </w:r>
      <w:r w:rsidR="006E7CE0">
        <w:rPr>
          <w:w w:val="95"/>
        </w:rPr>
        <w:t xml:space="preserve"> Relations</w:t>
      </w:r>
      <w:r>
        <w:rPr>
          <w:w w:val="95"/>
        </w:rPr>
        <w:t xml:space="preserve"> Officer, Website Administrator, </w:t>
      </w:r>
      <w:r w:rsidR="00E30AF2">
        <w:rPr>
          <w:w w:val="95"/>
        </w:rPr>
        <w:t>Head</w:t>
      </w:r>
      <w:r w:rsidR="006E7CE0">
        <w:rPr>
          <w:w w:val="95"/>
        </w:rPr>
        <w:t xml:space="preserve"> Referee, </w:t>
      </w:r>
      <w:r w:rsidR="00F31D7C">
        <w:rPr>
          <w:w w:val="95"/>
        </w:rPr>
        <w:t>Asst.</w:t>
      </w:r>
      <w:r w:rsidR="00E30AF2">
        <w:rPr>
          <w:w w:val="95"/>
        </w:rPr>
        <w:t xml:space="preserve"> </w:t>
      </w:r>
      <w:r w:rsidR="00F31D7C">
        <w:rPr>
          <w:w w:val="95"/>
        </w:rPr>
        <w:t>Referee,</w:t>
      </w:r>
      <w:r>
        <w:rPr>
          <w:w w:val="95"/>
        </w:rPr>
        <w:t xml:space="preserve"> Legislative Affairs Officer </w:t>
      </w:r>
      <w:r>
        <w:t>and</w:t>
      </w:r>
      <w:r>
        <w:rPr>
          <w:spacing w:val="-31"/>
        </w:rPr>
        <w:t xml:space="preserve"> </w:t>
      </w:r>
      <w:r>
        <w:t>MRAN</w:t>
      </w:r>
      <w:r>
        <w:rPr>
          <w:spacing w:val="-30"/>
        </w:rPr>
        <w:t xml:space="preserve"> </w:t>
      </w:r>
      <w:r>
        <w:t>Advisor.</w:t>
      </w:r>
      <w:r>
        <w:rPr>
          <w:spacing w:val="-32"/>
        </w:rPr>
        <w:t xml:space="preserve"> </w:t>
      </w:r>
      <w:proofErr w:type="gramStart"/>
      <w:r w:rsidRPr="00F31D7C">
        <w:t>Governing</w:t>
      </w:r>
      <w:r w:rsidRPr="00F31D7C">
        <w:rPr>
          <w:spacing w:val="-33"/>
        </w:rPr>
        <w:t xml:space="preserve"> </w:t>
      </w:r>
      <w:r w:rsidR="00F31D7C" w:rsidRPr="00F31D7C">
        <w:rPr>
          <w:spacing w:val="-33"/>
        </w:rPr>
        <w:t xml:space="preserve"> </w:t>
      </w:r>
      <w:r w:rsidRPr="00F31D7C">
        <w:t>Body</w:t>
      </w:r>
      <w:proofErr w:type="gramEnd"/>
      <w:r w:rsidRPr="00F31D7C">
        <w:rPr>
          <w:spacing w:val="-35"/>
        </w:rPr>
        <w:t xml:space="preserve"> </w:t>
      </w:r>
      <w:r w:rsidRPr="00F31D7C">
        <w:t>Officers</w:t>
      </w:r>
      <w:r w:rsidRPr="00F31D7C">
        <w:rPr>
          <w:spacing w:val="-34"/>
        </w:rPr>
        <w:t xml:space="preserve"> </w:t>
      </w:r>
      <w:r w:rsidRPr="00F31D7C">
        <w:t>shall</w:t>
      </w:r>
      <w:r w:rsidRPr="00F31D7C">
        <w:rPr>
          <w:spacing w:val="-35"/>
        </w:rPr>
        <w:t xml:space="preserve"> </w:t>
      </w:r>
      <w:r w:rsidRPr="00F31D7C">
        <w:t>be</w:t>
      </w:r>
      <w:r w:rsidRPr="00F31D7C">
        <w:rPr>
          <w:spacing w:val="-35"/>
        </w:rPr>
        <w:t xml:space="preserve"> </w:t>
      </w:r>
      <w:r w:rsidRPr="00F31D7C">
        <w:t>nominated</w:t>
      </w:r>
      <w:r w:rsidRPr="00F31D7C">
        <w:rPr>
          <w:spacing w:val="-32"/>
        </w:rPr>
        <w:t xml:space="preserve"> </w:t>
      </w:r>
      <w:r w:rsidRPr="00F31D7C">
        <w:t>at</w:t>
      </w:r>
      <w:r w:rsidRPr="00F31D7C">
        <w:rPr>
          <w:spacing w:val="-37"/>
        </w:rPr>
        <w:t xml:space="preserve"> </w:t>
      </w:r>
      <w:r w:rsidRPr="00F31D7C">
        <w:t>the</w:t>
      </w:r>
      <w:r w:rsidRPr="00F31D7C">
        <w:rPr>
          <w:spacing w:val="-34"/>
        </w:rPr>
        <w:t xml:space="preserve"> </w:t>
      </w:r>
      <w:r w:rsidRPr="00F31D7C">
        <w:t>November</w:t>
      </w:r>
      <w:r w:rsidRPr="00F31D7C">
        <w:rPr>
          <w:spacing w:val="-33"/>
        </w:rPr>
        <w:t xml:space="preserve"> </w:t>
      </w:r>
      <w:r w:rsidRPr="00F31D7C">
        <w:t>and</w:t>
      </w:r>
      <w:r w:rsidRPr="00F31D7C">
        <w:rPr>
          <w:spacing w:val="-36"/>
        </w:rPr>
        <w:t xml:space="preserve"> </w:t>
      </w:r>
      <w:r w:rsidRPr="00F31D7C">
        <w:t>December</w:t>
      </w:r>
      <w:r w:rsidRPr="00F31D7C">
        <w:rPr>
          <w:spacing w:val="-32"/>
        </w:rPr>
        <w:t xml:space="preserve"> </w:t>
      </w:r>
      <w:r w:rsidRPr="00F31D7C">
        <w:t>MRAN</w:t>
      </w:r>
      <w:r w:rsidRPr="00F31D7C">
        <w:rPr>
          <w:spacing w:val="-37"/>
        </w:rPr>
        <w:t xml:space="preserve"> </w:t>
      </w:r>
      <w:r w:rsidRPr="00F31D7C">
        <w:t>meetings.</w:t>
      </w:r>
    </w:p>
    <w:p w14:paraId="155E5A43" w14:textId="77777777" w:rsidR="00237078" w:rsidRDefault="00034852">
      <w:pPr>
        <w:pStyle w:val="BodyText"/>
        <w:ind w:left="120" w:right="1595"/>
      </w:pPr>
      <w:r>
        <w:t xml:space="preserve">Governing Body officers shall be voted into office by the Competition Committee Representatives at the December MRAN meeting. These officers shall be recognized as MRAN officers. The term </w:t>
      </w:r>
      <w:r>
        <w:t>of office is January 1 through December 31 of each year.</w:t>
      </w:r>
    </w:p>
    <w:p w14:paraId="5FB96D44" w14:textId="77777777" w:rsidR="00237078" w:rsidRDefault="00237078">
      <w:pPr>
        <w:pStyle w:val="BodyText"/>
        <w:spacing w:before="8"/>
        <w:rPr>
          <w:sz w:val="20"/>
        </w:rPr>
      </w:pPr>
    </w:p>
    <w:p w14:paraId="67A1BAFE" w14:textId="77777777" w:rsidR="00237078" w:rsidRDefault="00034852">
      <w:pPr>
        <w:pStyle w:val="BodyText"/>
        <w:ind w:left="120" w:right="1381"/>
      </w:pPr>
      <w:r>
        <w:t>Each</w:t>
      </w:r>
      <w:r>
        <w:rPr>
          <w:spacing w:val="-36"/>
        </w:rPr>
        <w:t xml:space="preserve"> </w:t>
      </w:r>
      <w:r>
        <w:t>Officer</w:t>
      </w:r>
      <w:r>
        <w:rPr>
          <w:spacing w:val="-36"/>
        </w:rPr>
        <w:t xml:space="preserve"> </w:t>
      </w:r>
      <w:r>
        <w:t>shall</w:t>
      </w:r>
      <w:r>
        <w:rPr>
          <w:spacing w:val="-36"/>
        </w:rPr>
        <w:t xml:space="preserve"> </w:t>
      </w:r>
      <w:r>
        <w:t>be</w:t>
      </w:r>
      <w:r>
        <w:rPr>
          <w:spacing w:val="-35"/>
        </w:rPr>
        <w:t xml:space="preserve"> </w:t>
      </w:r>
      <w:r>
        <w:t>responsible</w:t>
      </w:r>
      <w:r>
        <w:rPr>
          <w:spacing w:val="-31"/>
        </w:rPr>
        <w:t xml:space="preserve"> </w:t>
      </w:r>
      <w:r>
        <w:t>to</w:t>
      </w:r>
      <w:r>
        <w:rPr>
          <w:spacing w:val="-36"/>
        </w:rPr>
        <w:t xml:space="preserve"> </w:t>
      </w:r>
      <w:r>
        <w:t>know,</w:t>
      </w:r>
      <w:r>
        <w:rPr>
          <w:spacing w:val="-35"/>
        </w:rPr>
        <w:t xml:space="preserve"> </w:t>
      </w:r>
      <w:r>
        <w:t>understand</w:t>
      </w:r>
      <w:r>
        <w:rPr>
          <w:spacing w:val="-33"/>
        </w:rPr>
        <w:t xml:space="preserve"> </w:t>
      </w:r>
      <w:r>
        <w:t>and</w:t>
      </w:r>
      <w:r>
        <w:rPr>
          <w:spacing w:val="-35"/>
        </w:rPr>
        <w:t xml:space="preserve"> </w:t>
      </w:r>
      <w:r>
        <w:t>fulfill</w:t>
      </w:r>
      <w:r>
        <w:rPr>
          <w:spacing w:val="-35"/>
        </w:rPr>
        <w:t xml:space="preserve"> </w:t>
      </w:r>
      <w:r>
        <w:t>their</w:t>
      </w:r>
      <w:r>
        <w:rPr>
          <w:spacing w:val="-35"/>
        </w:rPr>
        <w:t xml:space="preserve"> </w:t>
      </w:r>
      <w:r>
        <w:t>duties</w:t>
      </w:r>
      <w:r>
        <w:rPr>
          <w:spacing w:val="-36"/>
        </w:rPr>
        <w:t xml:space="preserve"> </w:t>
      </w:r>
      <w:r>
        <w:t>per</w:t>
      </w:r>
      <w:r>
        <w:rPr>
          <w:spacing w:val="-35"/>
        </w:rPr>
        <w:t xml:space="preserve"> </w:t>
      </w:r>
      <w:r>
        <w:t>the</w:t>
      </w:r>
      <w:r>
        <w:rPr>
          <w:spacing w:val="-36"/>
        </w:rPr>
        <w:t xml:space="preserve"> </w:t>
      </w:r>
      <w:r>
        <w:t>Rule</w:t>
      </w:r>
      <w:r>
        <w:rPr>
          <w:spacing w:val="-35"/>
        </w:rPr>
        <w:t xml:space="preserve"> </w:t>
      </w:r>
      <w:r>
        <w:t>Book.</w:t>
      </w:r>
      <w:r>
        <w:rPr>
          <w:spacing w:val="-37"/>
        </w:rPr>
        <w:t xml:space="preserve"> </w:t>
      </w:r>
      <w:r>
        <w:t>If</w:t>
      </w:r>
      <w:r>
        <w:rPr>
          <w:spacing w:val="-36"/>
        </w:rPr>
        <w:t xml:space="preserve"> </w:t>
      </w:r>
      <w:r>
        <w:t>an</w:t>
      </w:r>
      <w:r>
        <w:rPr>
          <w:spacing w:val="-38"/>
        </w:rPr>
        <w:t xml:space="preserve"> </w:t>
      </w:r>
      <w:r>
        <w:t>Officer</w:t>
      </w:r>
      <w:r>
        <w:rPr>
          <w:spacing w:val="-36"/>
        </w:rPr>
        <w:t xml:space="preserve"> </w:t>
      </w:r>
      <w:r>
        <w:t>cannot</w:t>
      </w:r>
      <w:r>
        <w:rPr>
          <w:spacing w:val="-35"/>
        </w:rPr>
        <w:t xml:space="preserve"> </w:t>
      </w:r>
      <w:r>
        <w:t>fulfill these</w:t>
      </w:r>
      <w:r>
        <w:rPr>
          <w:spacing w:val="-10"/>
        </w:rPr>
        <w:t xml:space="preserve"> </w:t>
      </w:r>
      <w:r>
        <w:t>duties,</w:t>
      </w:r>
      <w:r>
        <w:rPr>
          <w:spacing w:val="-7"/>
        </w:rPr>
        <w:t xml:space="preserve"> </w:t>
      </w:r>
      <w:r>
        <w:t>the</w:t>
      </w:r>
      <w:r>
        <w:rPr>
          <w:spacing w:val="-19"/>
        </w:rPr>
        <w:t xml:space="preserve"> </w:t>
      </w:r>
      <w:r>
        <w:t>Competition</w:t>
      </w:r>
      <w:r>
        <w:rPr>
          <w:spacing w:val="-5"/>
        </w:rPr>
        <w:t xml:space="preserve"> </w:t>
      </w:r>
      <w:r>
        <w:t>Committee</w:t>
      </w:r>
      <w:r>
        <w:rPr>
          <w:spacing w:val="-1"/>
        </w:rPr>
        <w:t xml:space="preserve"> </w:t>
      </w:r>
      <w:r>
        <w:t>may</w:t>
      </w:r>
      <w:r>
        <w:rPr>
          <w:spacing w:val="-11"/>
        </w:rPr>
        <w:t xml:space="preserve"> </w:t>
      </w:r>
      <w:r>
        <w:t>vote</w:t>
      </w:r>
      <w:r>
        <w:rPr>
          <w:spacing w:val="-12"/>
        </w:rPr>
        <w:t xml:space="preserve"> </w:t>
      </w:r>
      <w:r>
        <w:t>to</w:t>
      </w:r>
      <w:r>
        <w:rPr>
          <w:spacing w:val="-17"/>
        </w:rPr>
        <w:t xml:space="preserve"> </w:t>
      </w:r>
      <w:r>
        <w:t>replace</w:t>
      </w:r>
      <w:r>
        <w:rPr>
          <w:spacing w:val="-4"/>
        </w:rPr>
        <w:t xml:space="preserve"> </w:t>
      </w:r>
      <w:r>
        <w:t>an</w:t>
      </w:r>
      <w:r>
        <w:rPr>
          <w:spacing w:val="-19"/>
        </w:rPr>
        <w:t xml:space="preserve"> </w:t>
      </w:r>
      <w:r>
        <w:t>Officer</w:t>
      </w:r>
      <w:r>
        <w:rPr>
          <w:spacing w:val="-13"/>
        </w:rPr>
        <w:t xml:space="preserve"> </w:t>
      </w:r>
      <w:r>
        <w:t>at</w:t>
      </w:r>
      <w:r>
        <w:rPr>
          <w:spacing w:val="-18"/>
        </w:rPr>
        <w:t xml:space="preserve"> </w:t>
      </w:r>
      <w:r>
        <w:t>any</w:t>
      </w:r>
      <w:r>
        <w:rPr>
          <w:spacing w:val="-1"/>
        </w:rPr>
        <w:t xml:space="preserve"> </w:t>
      </w:r>
      <w:r>
        <w:t>time</w:t>
      </w:r>
      <w:r>
        <w:rPr>
          <w:spacing w:val="-7"/>
        </w:rPr>
        <w:t xml:space="preserve"> </w:t>
      </w:r>
      <w:r>
        <w:t>during</w:t>
      </w:r>
      <w:r>
        <w:rPr>
          <w:spacing w:val="-7"/>
        </w:rPr>
        <w:t xml:space="preserve"> </w:t>
      </w:r>
      <w:r>
        <w:t>their</w:t>
      </w:r>
      <w:r>
        <w:rPr>
          <w:spacing w:val="-10"/>
        </w:rPr>
        <w:t xml:space="preserve"> </w:t>
      </w:r>
      <w:r>
        <w:t>term.</w:t>
      </w:r>
    </w:p>
    <w:p w14:paraId="428F94B0" w14:textId="77777777" w:rsidR="00237078" w:rsidRDefault="00237078">
      <w:pPr>
        <w:sectPr w:rsidR="00237078">
          <w:pgSz w:w="12240" w:h="15840"/>
          <w:pgMar w:top="760" w:right="80" w:bottom="280" w:left="600" w:header="720" w:footer="720" w:gutter="0"/>
          <w:cols w:space="720"/>
        </w:sectPr>
      </w:pPr>
    </w:p>
    <w:p w14:paraId="19480BCA" w14:textId="77777777" w:rsidR="00237078" w:rsidRDefault="00034852">
      <w:pPr>
        <w:pStyle w:val="Heading2"/>
        <w:spacing w:before="31"/>
        <w:rPr>
          <w:u w:val="none"/>
        </w:rPr>
      </w:pPr>
      <w:bookmarkStart w:id="2" w:name="SECTION_2._GOVERNING_BODY_OFFICERS_DUTIE"/>
      <w:bookmarkEnd w:id="2"/>
      <w:r>
        <w:rPr>
          <w:u w:val="thick" w:color="282828"/>
        </w:rPr>
        <w:lastRenderedPageBreak/>
        <w:t>SECTION 2. GOVERNING BODY OFFICERS DUTIES</w:t>
      </w:r>
    </w:p>
    <w:p w14:paraId="7BF914C7" w14:textId="77777777" w:rsidR="00237078" w:rsidRDefault="00237078">
      <w:pPr>
        <w:pStyle w:val="BodyText"/>
        <w:spacing w:before="7"/>
        <w:rPr>
          <w:b/>
          <w:sz w:val="23"/>
        </w:rPr>
      </w:pPr>
    </w:p>
    <w:p w14:paraId="1D9F12AD" w14:textId="77777777" w:rsidR="00237078" w:rsidRDefault="00034852">
      <w:pPr>
        <w:spacing w:before="52"/>
        <w:ind w:left="120"/>
        <w:rPr>
          <w:b/>
          <w:sz w:val="24"/>
        </w:rPr>
      </w:pPr>
      <w:r>
        <w:rPr>
          <w:b/>
          <w:sz w:val="24"/>
          <w:u w:val="thick" w:color="2B2B2B"/>
        </w:rPr>
        <w:t>PRESIDENT:</w:t>
      </w:r>
    </w:p>
    <w:p w14:paraId="7A9C3E67" w14:textId="77777777" w:rsidR="00237078" w:rsidRDefault="00034852">
      <w:pPr>
        <w:pStyle w:val="ListParagraph"/>
        <w:numPr>
          <w:ilvl w:val="0"/>
          <w:numId w:val="41"/>
        </w:numPr>
        <w:tabs>
          <w:tab w:val="left" w:pos="841"/>
        </w:tabs>
        <w:spacing w:before="3"/>
        <w:ind w:hanging="360"/>
      </w:pPr>
      <w:r>
        <w:t>Oversee day to day operations of MRAN</w:t>
      </w:r>
      <w:r>
        <w:rPr>
          <w:spacing w:val="13"/>
        </w:rPr>
        <w:t xml:space="preserve"> </w:t>
      </w:r>
      <w:r>
        <w:t>Business.</w:t>
      </w:r>
    </w:p>
    <w:p w14:paraId="5712E12A" w14:textId="77777777" w:rsidR="00237078" w:rsidRDefault="00034852">
      <w:pPr>
        <w:pStyle w:val="ListParagraph"/>
        <w:numPr>
          <w:ilvl w:val="0"/>
          <w:numId w:val="41"/>
        </w:numPr>
        <w:tabs>
          <w:tab w:val="left" w:pos="841"/>
        </w:tabs>
        <w:ind w:hanging="360"/>
      </w:pPr>
      <w:r>
        <w:t>Monthly Meeting Agendas; organize and run the Monthly MRAN</w:t>
      </w:r>
      <w:r>
        <w:rPr>
          <w:spacing w:val="10"/>
        </w:rPr>
        <w:t xml:space="preserve"> </w:t>
      </w:r>
      <w:r>
        <w:t>Meetings.</w:t>
      </w:r>
    </w:p>
    <w:p w14:paraId="0A54E9E5" w14:textId="77777777" w:rsidR="00237078" w:rsidRDefault="00034852">
      <w:pPr>
        <w:pStyle w:val="ListParagraph"/>
        <w:numPr>
          <w:ilvl w:val="1"/>
          <w:numId w:val="41"/>
        </w:numPr>
        <w:tabs>
          <w:tab w:val="left" w:pos="1561"/>
        </w:tabs>
        <w:ind w:right="1644" w:hanging="360"/>
      </w:pPr>
      <w:r>
        <w:t xml:space="preserve">Meeting agendas must be posted on the MRAN website a minimum of 5 days before the next meeting, i.e., posted by 7pm the Wednesday before a </w:t>
      </w:r>
      <w:r>
        <w:rPr>
          <w:spacing w:val="-9"/>
        </w:rPr>
        <w:t xml:space="preserve">7pm </w:t>
      </w:r>
      <w:r>
        <w:t>meeting next Monday. To be worked out; could President post directly to website -v- timeline for handoff to Web Administrator.</w:t>
      </w:r>
    </w:p>
    <w:p w14:paraId="769D9D4D" w14:textId="77777777" w:rsidR="00237078" w:rsidRDefault="00034852">
      <w:pPr>
        <w:pStyle w:val="ListParagraph"/>
        <w:numPr>
          <w:ilvl w:val="1"/>
          <w:numId w:val="41"/>
        </w:numPr>
        <w:tabs>
          <w:tab w:val="left" w:pos="1560"/>
        </w:tabs>
        <w:ind w:right="1860" w:hanging="360"/>
      </w:pPr>
      <w:r>
        <w:t>No action can be taken on items not on the posted agenda, or on any items if the agenda is not posted before the</w:t>
      </w:r>
      <w:r>
        <w:rPr>
          <w:spacing w:val="-26"/>
        </w:rPr>
        <w:t xml:space="preserve"> </w:t>
      </w:r>
      <w:r>
        <w:t>deadline.</w:t>
      </w:r>
    </w:p>
    <w:p w14:paraId="17A88C22" w14:textId="77777777" w:rsidR="00237078" w:rsidRDefault="00034852">
      <w:pPr>
        <w:pStyle w:val="ListParagraph"/>
        <w:numPr>
          <w:ilvl w:val="0"/>
          <w:numId w:val="41"/>
        </w:numPr>
        <w:tabs>
          <w:tab w:val="left" w:pos="841"/>
        </w:tabs>
        <w:ind w:hanging="360"/>
      </w:pPr>
      <w:r>
        <w:t>Call special meetings if needed.</w:t>
      </w:r>
      <w:r>
        <w:rPr>
          <w:spacing w:val="2"/>
        </w:rPr>
        <w:t xml:space="preserve"> </w:t>
      </w:r>
      <w:r>
        <w:t>Etc.</w:t>
      </w:r>
    </w:p>
    <w:p w14:paraId="3814C340" w14:textId="77777777" w:rsidR="00237078" w:rsidRDefault="00034852">
      <w:pPr>
        <w:pStyle w:val="ListParagraph"/>
        <w:numPr>
          <w:ilvl w:val="0"/>
          <w:numId w:val="41"/>
        </w:numPr>
        <w:tabs>
          <w:tab w:val="left" w:pos="841"/>
        </w:tabs>
        <w:ind w:hanging="360"/>
      </w:pPr>
      <w:r>
        <w:t>Cast Tie breaker vote. (See rule</w:t>
      </w:r>
      <w:r>
        <w:rPr>
          <w:spacing w:val="16"/>
        </w:rPr>
        <w:t xml:space="preserve"> </w:t>
      </w:r>
      <w:r>
        <w:t>book).</w:t>
      </w:r>
    </w:p>
    <w:p w14:paraId="0F93525C" w14:textId="77777777" w:rsidR="00237078" w:rsidRDefault="00034852">
      <w:pPr>
        <w:pStyle w:val="ListParagraph"/>
        <w:numPr>
          <w:ilvl w:val="0"/>
          <w:numId w:val="41"/>
        </w:numPr>
        <w:tabs>
          <w:tab w:val="left" w:pos="841"/>
        </w:tabs>
        <w:ind w:hanging="360"/>
      </w:pPr>
      <w:r>
        <w:t>Collect</w:t>
      </w:r>
      <w:r>
        <w:rPr>
          <w:spacing w:val="-3"/>
        </w:rPr>
        <w:t xml:space="preserve"> </w:t>
      </w:r>
      <w:r>
        <w:t>list</w:t>
      </w:r>
      <w:r>
        <w:rPr>
          <w:spacing w:val="-8"/>
        </w:rPr>
        <w:t xml:space="preserve"> </w:t>
      </w:r>
      <w:r>
        <w:t>at</w:t>
      </w:r>
      <w:r>
        <w:rPr>
          <w:spacing w:val="-5"/>
        </w:rPr>
        <w:t xml:space="preserve"> </w:t>
      </w:r>
      <w:r>
        <w:t>the</w:t>
      </w:r>
      <w:r>
        <w:rPr>
          <w:spacing w:val="-11"/>
        </w:rPr>
        <w:t xml:space="preserve"> </w:t>
      </w:r>
      <w:r>
        <w:t>beginning</w:t>
      </w:r>
      <w:r>
        <w:rPr>
          <w:spacing w:val="2"/>
        </w:rPr>
        <w:t xml:space="preserve"> </w:t>
      </w:r>
      <w:r>
        <w:t>of</w:t>
      </w:r>
      <w:r>
        <w:rPr>
          <w:spacing w:val="-5"/>
        </w:rPr>
        <w:t xml:space="preserve"> </w:t>
      </w:r>
      <w:r>
        <w:t>the</w:t>
      </w:r>
      <w:r>
        <w:rPr>
          <w:spacing w:val="-4"/>
        </w:rPr>
        <w:t xml:space="preserve"> </w:t>
      </w:r>
      <w:r>
        <w:t>season</w:t>
      </w:r>
      <w:r>
        <w:rPr>
          <w:spacing w:val="-5"/>
        </w:rPr>
        <w:t xml:space="preserve"> </w:t>
      </w:r>
      <w:r>
        <w:t>of</w:t>
      </w:r>
      <w:r>
        <w:rPr>
          <w:spacing w:val="-10"/>
        </w:rPr>
        <w:t xml:space="preserve"> </w:t>
      </w:r>
      <w:r>
        <w:t>all</w:t>
      </w:r>
      <w:r>
        <w:rPr>
          <w:spacing w:val="-13"/>
        </w:rPr>
        <w:t xml:space="preserve"> </w:t>
      </w:r>
      <w:r>
        <w:t>Clubs’</w:t>
      </w:r>
      <w:r>
        <w:rPr>
          <w:spacing w:val="-1"/>
        </w:rPr>
        <w:t xml:space="preserve"> </w:t>
      </w:r>
      <w:r>
        <w:t>voting</w:t>
      </w:r>
      <w:r>
        <w:rPr>
          <w:spacing w:val="1"/>
        </w:rPr>
        <w:t xml:space="preserve"> </w:t>
      </w:r>
      <w:r>
        <w:t>members (2)</w:t>
      </w:r>
      <w:r>
        <w:rPr>
          <w:spacing w:val="-10"/>
        </w:rPr>
        <w:t xml:space="preserve"> </w:t>
      </w:r>
      <w:r>
        <w:t>and</w:t>
      </w:r>
      <w:r>
        <w:rPr>
          <w:spacing w:val="-8"/>
        </w:rPr>
        <w:t xml:space="preserve"> </w:t>
      </w:r>
      <w:r>
        <w:t>alternates</w:t>
      </w:r>
      <w:r>
        <w:rPr>
          <w:spacing w:val="-6"/>
        </w:rPr>
        <w:t xml:space="preserve"> </w:t>
      </w:r>
      <w:r>
        <w:t>(2).</w:t>
      </w:r>
    </w:p>
    <w:p w14:paraId="21CB3A50" w14:textId="77777777" w:rsidR="00237078" w:rsidRDefault="00034852">
      <w:pPr>
        <w:pStyle w:val="ListParagraph"/>
        <w:numPr>
          <w:ilvl w:val="0"/>
          <w:numId w:val="41"/>
        </w:numPr>
        <w:tabs>
          <w:tab w:val="left" w:pos="841"/>
        </w:tabs>
        <w:ind w:hanging="360"/>
      </w:pPr>
      <w:r>
        <w:t>Conduct MRAN Business with Public Entities and Private Business’s. Maintain these</w:t>
      </w:r>
      <w:r>
        <w:rPr>
          <w:spacing w:val="-38"/>
        </w:rPr>
        <w:t xml:space="preserve"> </w:t>
      </w:r>
      <w:r>
        <w:t>relations.</w:t>
      </w:r>
    </w:p>
    <w:p w14:paraId="0C88CCF5" w14:textId="77777777" w:rsidR="00237078" w:rsidRDefault="00034852">
      <w:pPr>
        <w:pStyle w:val="ListParagraph"/>
        <w:numPr>
          <w:ilvl w:val="0"/>
          <w:numId w:val="41"/>
        </w:numPr>
        <w:tabs>
          <w:tab w:val="left" w:pos="841"/>
        </w:tabs>
        <w:ind w:hanging="360"/>
      </w:pPr>
      <w:r>
        <w:t>Assist</w:t>
      </w:r>
      <w:r>
        <w:rPr>
          <w:spacing w:val="-13"/>
        </w:rPr>
        <w:t xml:space="preserve"> </w:t>
      </w:r>
      <w:r>
        <w:t>Card-Holding</w:t>
      </w:r>
      <w:r>
        <w:rPr>
          <w:spacing w:val="-5"/>
        </w:rPr>
        <w:t xml:space="preserve"> </w:t>
      </w:r>
      <w:r>
        <w:t>Members/Member</w:t>
      </w:r>
      <w:r>
        <w:rPr>
          <w:spacing w:val="-19"/>
        </w:rPr>
        <w:t xml:space="preserve"> </w:t>
      </w:r>
      <w:r>
        <w:t>clubs</w:t>
      </w:r>
      <w:r>
        <w:rPr>
          <w:spacing w:val="-12"/>
        </w:rPr>
        <w:t xml:space="preserve"> </w:t>
      </w:r>
      <w:r>
        <w:t>with</w:t>
      </w:r>
      <w:r>
        <w:rPr>
          <w:spacing w:val="-15"/>
        </w:rPr>
        <w:t xml:space="preserve"> </w:t>
      </w:r>
      <w:r>
        <w:t>any</w:t>
      </w:r>
      <w:r>
        <w:rPr>
          <w:spacing w:val="-13"/>
        </w:rPr>
        <w:t xml:space="preserve"> </w:t>
      </w:r>
      <w:r>
        <w:t>problem</w:t>
      </w:r>
      <w:r>
        <w:rPr>
          <w:spacing w:val="-10"/>
        </w:rPr>
        <w:t xml:space="preserve"> </w:t>
      </w:r>
      <w:r>
        <w:t>that</w:t>
      </w:r>
      <w:r>
        <w:rPr>
          <w:spacing w:val="-11"/>
        </w:rPr>
        <w:t xml:space="preserve"> </w:t>
      </w:r>
      <w:r>
        <w:t>may</w:t>
      </w:r>
      <w:r>
        <w:rPr>
          <w:spacing w:val="-18"/>
        </w:rPr>
        <w:t xml:space="preserve"> </w:t>
      </w:r>
      <w:r>
        <w:t>occur</w:t>
      </w:r>
      <w:r>
        <w:rPr>
          <w:spacing w:val="-15"/>
        </w:rPr>
        <w:t xml:space="preserve"> </w:t>
      </w:r>
      <w:r>
        <w:t>during</w:t>
      </w:r>
      <w:r>
        <w:rPr>
          <w:spacing w:val="-11"/>
        </w:rPr>
        <w:t xml:space="preserve"> </w:t>
      </w:r>
      <w:r>
        <w:t>the</w:t>
      </w:r>
      <w:r>
        <w:rPr>
          <w:spacing w:val="-14"/>
        </w:rPr>
        <w:t xml:space="preserve"> </w:t>
      </w:r>
      <w:r>
        <w:t>race</w:t>
      </w:r>
      <w:r>
        <w:rPr>
          <w:spacing w:val="-7"/>
        </w:rPr>
        <w:t xml:space="preserve"> </w:t>
      </w:r>
      <w:r>
        <w:t>season.</w:t>
      </w:r>
    </w:p>
    <w:p w14:paraId="772B87D3" w14:textId="77777777" w:rsidR="00237078" w:rsidRDefault="00034852">
      <w:pPr>
        <w:pStyle w:val="ListParagraph"/>
        <w:numPr>
          <w:ilvl w:val="0"/>
          <w:numId w:val="41"/>
        </w:numPr>
        <w:tabs>
          <w:tab w:val="left" w:pos="840"/>
        </w:tabs>
        <w:ind w:hanging="360"/>
      </w:pPr>
      <w:r>
        <w:t>Coordinate</w:t>
      </w:r>
      <w:r>
        <w:rPr>
          <w:spacing w:val="-17"/>
        </w:rPr>
        <w:t xml:space="preserve"> </w:t>
      </w:r>
      <w:r>
        <w:t>with</w:t>
      </w:r>
      <w:r>
        <w:rPr>
          <w:spacing w:val="-26"/>
        </w:rPr>
        <w:t xml:space="preserve"> </w:t>
      </w:r>
      <w:r>
        <w:t>other</w:t>
      </w:r>
      <w:r>
        <w:rPr>
          <w:spacing w:val="-25"/>
        </w:rPr>
        <w:t xml:space="preserve"> </w:t>
      </w:r>
      <w:r>
        <w:t>racing</w:t>
      </w:r>
      <w:r>
        <w:rPr>
          <w:spacing w:val="-22"/>
        </w:rPr>
        <w:t xml:space="preserve"> </w:t>
      </w:r>
      <w:r>
        <w:t>organizations</w:t>
      </w:r>
      <w:r>
        <w:rPr>
          <w:spacing w:val="-15"/>
        </w:rPr>
        <w:t xml:space="preserve"> </w:t>
      </w:r>
      <w:r>
        <w:t>to</w:t>
      </w:r>
      <w:r>
        <w:rPr>
          <w:spacing w:val="-25"/>
        </w:rPr>
        <w:t xml:space="preserve"> </w:t>
      </w:r>
      <w:r>
        <w:t>prevent</w:t>
      </w:r>
      <w:r>
        <w:rPr>
          <w:spacing w:val="-22"/>
        </w:rPr>
        <w:t xml:space="preserve"> </w:t>
      </w:r>
      <w:r>
        <w:t>scheduling</w:t>
      </w:r>
      <w:r>
        <w:rPr>
          <w:spacing w:val="-21"/>
        </w:rPr>
        <w:t xml:space="preserve"> </w:t>
      </w:r>
      <w:r>
        <w:t>conflicts</w:t>
      </w:r>
      <w:r>
        <w:rPr>
          <w:spacing w:val="-22"/>
        </w:rPr>
        <w:t xml:space="preserve"> </w:t>
      </w:r>
      <w:r>
        <w:t>and</w:t>
      </w:r>
      <w:r>
        <w:rPr>
          <w:spacing w:val="-22"/>
        </w:rPr>
        <w:t xml:space="preserve"> </w:t>
      </w:r>
      <w:r>
        <w:t>promote</w:t>
      </w:r>
      <w:r>
        <w:rPr>
          <w:spacing w:val="-19"/>
        </w:rPr>
        <w:t xml:space="preserve"> </w:t>
      </w:r>
      <w:r>
        <w:t>joint</w:t>
      </w:r>
      <w:r>
        <w:rPr>
          <w:spacing w:val="-22"/>
        </w:rPr>
        <w:t xml:space="preserve"> </w:t>
      </w:r>
      <w:r>
        <w:t>ventures</w:t>
      </w:r>
      <w:r>
        <w:rPr>
          <w:spacing w:val="-23"/>
        </w:rPr>
        <w:t xml:space="preserve"> </w:t>
      </w:r>
      <w:r>
        <w:t>if</w:t>
      </w:r>
      <w:r>
        <w:rPr>
          <w:spacing w:val="-17"/>
        </w:rPr>
        <w:t xml:space="preserve"> </w:t>
      </w:r>
      <w:r>
        <w:t>possible.</w:t>
      </w:r>
    </w:p>
    <w:p w14:paraId="5C06AC07" w14:textId="77777777" w:rsidR="00237078" w:rsidRDefault="00034852">
      <w:pPr>
        <w:pStyle w:val="ListParagraph"/>
        <w:numPr>
          <w:ilvl w:val="0"/>
          <w:numId w:val="41"/>
        </w:numPr>
        <w:tabs>
          <w:tab w:val="left" w:pos="841"/>
        </w:tabs>
        <w:ind w:hanging="360"/>
      </w:pPr>
      <w:r>
        <w:t>Represent MRAN at Official Land Use</w:t>
      </w:r>
      <w:r>
        <w:rPr>
          <w:spacing w:val="1"/>
        </w:rPr>
        <w:t xml:space="preserve"> </w:t>
      </w:r>
      <w:r>
        <w:t>Meetings.</w:t>
      </w:r>
    </w:p>
    <w:p w14:paraId="0702647C" w14:textId="77777777" w:rsidR="00237078" w:rsidRDefault="00034852">
      <w:pPr>
        <w:pStyle w:val="ListParagraph"/>
        <w:numPr>
          <w:ilvl w:val="0"/>
          <w:numId w:val="41"/>
        </w:numPr>
        <w:tabs>
          <w:tab w:val="left" w:pos="840"/>
        </w:tabs>
        <w:ind w:right="723" w:hanging="360"/>
      </w:pPr>
      <w:r>
        <w:t>Represent</w:t>
      </w:r>
      <w:r>
        <w:rPr>
          <w:spacing w:val="-27"/>
        </w:rPr>
        <w:t xml:space="preserve"> </w:t>
      </w:r>
      <w:r>
        <w:t>MRAN</w:t>
      </w:r>
      <w:r>
        <w:rPr>
          <w:spacing w:val="-30"/>
        </w:rPr>
        <w:t xml:space="preserve"> </w:t>
      </w:r>
      <w:r>
        <w:t>Clubs</w:t>
      </w:r>
      <w:r>
        <w:rPr>
          <w:spacing w:val="-31"/>
        </w:rPr>
        <w:t xml:space="preserve"> </w:t>
      </w:r>
      <w:r>
        <w:t>regarding</w:t>
      </w:r>
      <w:r>
        <w:rPr>
          <w:spacing w:val="-26"/>
        </w:rPr>
        <w:t xml:space="preserve"> </w:t>
      </w:r>
      <w:r>
        <w:t>permit</w:t>
      </w:r>
      <w:r>
        <w:rPr>
          <w:spacing w:val="-25"/>
        </w:rPr>
        <w:t xml:space="preserve"> </w:t>
      </w:r>
      <w:r>
        <w:t>issues</w:t>
      </w:r>
      <w:r>
        <w:rPr>
          <w:spacing w:val="-27"/>
        </w:rPr>
        <w:t xml:space="preserve"> </w:t>
      </w:r>
      <w:r>
        <w:t>at</w:t>
      </w:r>
      <w:r>
        <w:rPr>
          <w:spacing w:val="-33"/>
        </w:rPr>
        <w:t xml:space="preserve"> </w:t>
      </w:r>
      <w:r>
        <w:t>the</w:t>
      </w:r>
      <w:r>
        <w:rPr>
          <w:spacing w:val="-33"/>
        </w:rPr>
        <w:t xml:space="preserve"> </w:t>
      </w:r>
      <w:r>
        <w:t>BLM</w:t>
      </w:r>
      <w:r>
        <w:rPr>
          <w:spacing w:val="-30"/>
        </w:rPr>
        <w:t xml:space="preserve"> </w:t>
      </w:r>
      <w:r>
        <w:t>office</w:t>
      </w:r>
      <w:r>
        <w:rPr>
          <w:spacing w:val="-30"/>
        </w:rPr>
        <w:t xml:space="preserve"> </w:t>
      </w:r>
      <w:r>
        <w:t>in</w:t>
      </w:r>
      <w:r>
        <w:rPr>
          <w:spacing w:val="-31"/>
        </w:rPr>
        <w:t xml:space="preserve"> </w:t>
      </w:r>
      <w:r>
        <w:t>the</w:t>
      </w:r>
      <w:r>
        <w:rPr>
          <w:spacing w:val="-32"/>
        </w:rPr>
        <w:t xml:space="preserve"> </w:t>
      </w:r>
      <w:r>
        <w:t>Clubs</w:t>
      </w:r>
      <w:r>
        <w:rPr>
          <w:spacing w:val="-31"/>
        </w:rPr>
        <w:t xml:space="preserve"> </w:t>
      </w:r>
      <w:r>
        <w:t>absence.</w:t>
      </w:r>
      <w:r>
        <w:rPr>
          <w:spacing w:val="-27"/>
        </w:rPr>
        <w:t xml:space="preserve"> </w:t>
      </w:r>
      <w:r>
        <w:rPr>
          <w:spacing w:val="3"/>
        </w:rPr>
        <w:t>11.</w:t>
      </w:r>
      <w:r>
        <w:rPr>
          <w:spacing w:val="-19"/>
        </w:rPr>
        <w:t xml:space="preserve"> </w:t>
      </w:r>
      <w:r>
        <w:t>Organize</w:t>
      </w:r>
      <w:r>
        <w:rPr>
          <w:spacing w:val="-24"/>
        </w:rPr>
        <w:t xml:space="preserve"> </w:t>
      </w:r>
      <w:r>
        <w:t>Year</w:t>
      </w:r>
      <w:r>
        <w:rPr>
          <w:spacing w:val="-25"/>
        </w:rPr>
        <w:t xml:space="preserve"> </w:t>
      </w:r>
      <w:r>
        <w:t>End</w:t>
      </w:r>
      <w:r>
        <w:rPr>
          <w:spacing w:val="-24"/>
        </w:rPr>
        <w:t xml:space="preserve"> </w:t>
      </w:r>
      <w:r>
        <w:t>Awards Banquet.</w:t>
      </w:r>
    </w:p>
    <w:p w14:paraId="01D597A8" w14:textId="77777777" w:rsidR="00237078" w:rsidRDefault="00034852">
      <w:pPr>
        <w:pStyle w:val="ListParagraph"/>
        <w:numPr>
          <w:ilvl w:val="0"/>
          <w:numId w:val="41"/>
        </w:numPr>
        <w:tabs>
          <w:tab w:val="left" w:pos="841"/>
        </w:tabs>
        <w:ind w:hanging="360"/>
      </w:pPr>
      <w:r>
        <w:t>Promote teamwork and maintain sportsmanship with their fellow officers by working</w:t>
      </w:r>
      <w:r>
        <w:rPr>
          <w:spacing w:val="-15"/>
        </w:rPr>
        <w:t xml:space="preserve"> </w:t>
      </w:r>
      <w:r>
        <w:t>together.</w:t>
      </w:r>
    </w:p>
    <w:p w14:paraId="7A27BAC1" w14:textId="77777777" w:rsidR="00237078" w:rsidRDefault="00034852">
      <w:pPr>
        <w:pStyle w:val="ListParagraph"/>
        <w:numPr>
          <w:ilvl w:val="0"/>
          <w:numId w:val="41"/>
        </w:numPr>
        <w:tabs>
          <w:tab w:val="left" w:pos="840"/>
        </w:tabs>
        <w:ind w:right="959" w:hanging="360"/>
      </w:pPr>
      <w:r>
        <w:rPr>
          <w:w w:val="95"/>
        </w:rPr>
        <w:t>Lead</w:t>
      </w:r>
      <w:r>
        <w:rPr>
          <w:spacing w:val="-14"/>
          <w:w w:val="95"/>
        </w:rPr>
        <w:t xml:space="preserve"> </w:t>
      </w:r>
      <w:r>
        <w:rPr>
          <w:w w:val="95"/>
        </w:rPr>
        <w:t>by</w:t>
      </w:r>
      <w:r>
        <w:rPr>
          <w:spacing w:val="-12"/>
          <w:w w:val="95"/>
        </w:rPr>
        <w:t xml:space="preserve"> </w:t>
      </w:r>
      <w:r>
        <w:rPr>
          <w:w w:val="95"/>
        </w:rPr>
        <w:t>example</w:t>
      </w:r>
      <w:r>
        <w:rPr>
          <w:spacing w:val="-5"/>
          <w:w w:val="95"/>
        </w:rPr>
        <w:t xml:space="preserve"> </w:t>
      </w:r>
      <w:r>
        <w:rPr>
          <w:w w:val="95"/>
        </w:rPr>
        <w:t>while</w:t>
      </w:r>
      <w:r>
        <w:rPr>
          <w:spacing w:val="-11"/>
          <w:w w:val="95"/>
        </w:rPr>
        <w:t xml:space="preserve"> </w:t>
      </w:r>
      <w:r>
        <w:rPr>
          <w:w w:val="95"/>
        </w:rPr>
        <w:t>in</w:t>
      </w:r>
      <w:r>
        <w:rPr>
          <w:spacing w:val="-11"/>
          <w:w w:val="95"/>
        </w:rPr>
        <w:t xml:space="preserve"> </w:t>
      </w:r>
      <w:r>
        <w:rPr>
          <w:w w:val="95"/>
        </w:rPr>
        <w:t>the</w:t>
      </w:r>
      <w:r>
        <w:rPr>
          <w:spacing w:val="-11"/>
          <w:w w:val="95"/>
        </w:rPr>
        <w:t xml:space="preserve"> </w:t>
      </w:r>
      <w:r>
        <w:rPr>
          <w:w w:val="95"/>
        </w:rPr>
        <w:t>public</w:t>
      </w:r>
      <w:r>
        <w:rPr>
          <w:spacing w:val="-12"/>
          <w:w w:val="95"/>
        </w:rPr>
        <w:t xml:space="preserve"> </w:t>
      </w:r>
      <w:r>
        <w:rPr>
          <w:w w:val="95"/>
        </w:rPr>
        <w:t>of</w:t>
      </w:r>
      <w:r>
        <w:rPr>
          <w:spacing w:val="-20"/>
          <w:w w:val="95"/>
        </w:rPr>
        <w:t xml:space="preserve"> </w:t>
      </w:r>
      <w:r>
        <w:rPr>
          <w:w w:val="95"/>
        </w:rPr>
        <w:t>MRAN</w:t>
      </w:r>
      <w:r>
        <w:rPr>
          <w:spacing w:val="-12"/>
          <w:w w:val="95"/>
        </w:rPr>
        <w:t xml:space="preserve"> </w:t>
      </w:r>
      <w:r>
        <w:rPr>
          <w:w w:val="95"/>
        </w:rPr>
        <w:t>Clubs,</w:t>
      </w:r>
      <w:r>
        <w:rPr>
          <w:spacing w:val="-15"/>
          <w:w w:val="95"/>
        </w:rPr>
        <w:t xml:space="preserve"> </w:t>
      </w:r>
      <w:r>
        <w:rPr>
          <w:w w:val="95"/>
        </w:rPr>
        <w:t>Members</w:t>
      </w:r>
      <w:r>
        <w:rPr>
          <w:spacing w:val="-5"/>
          <w:w w:val="95"/>
        </w:rPr>
        <w:t xml:space="preserve"> </w:t>
      </w:r>
      <w:r>
        <w:rPr>
          <w:w w:val="95"/>
        </w:rPr>
        <w:t>and</w:t>
      </w:r>
      <w:r>
        <w:rPr>
          <w:spacing w:val="-10"/>
          <w:w w:val="95"/>
        </w:rPr>
        <w:t xml:space="preserve"> </w:t>
      </w:r>
      <w:r>
        <w:rPr>
          <w:w w:val="95"/>
        </w:rPr>
        <w:t>Riders</w:t>
      </w:r>
      <w:r>
        <w:rPr>
          <w:spacing w:val="-6"/>
          <w:w w:val="95"/>
        </w:rPr>
        <w:t xml:space="preserve"> </w:t>
      </w:r>
      <w:r>
        <w:rPr>
          <w:w w:val="95"/>
        </w:rPr>
        <w:t>to</w:t>
      </w:r>
      <w:r>
        <w:rPr>
          <w:spacing w:val="-13"/>
          <w:w w:val="95"/>
        </w:rPr>
        <w:t xml:space="preserve"> </w:t>
      </w:r>
      <w:r>
        <w:rPr>
          <w:w w:val="95"/>
        </w:rPr>
        <w:t>promote</w:t>
      </w:r>
      <w:r>
        <w:rPr>
          <w:spacing w:val="-3"/>
          <w:w w:val="95"/>
        </w:rPr>
        <w:t xml:space="preserve"> </w:t>
      </w:r>
      <w:r>
        <w:rPr>
          <w:w w:val="95"/>
        </w:rPr>
        <w:t>sportsmanship</w:t>
      </w:r>
      <w:r>
        <w:rPr>
          <w:spacing w:val="1"/>
          <w:w w:val="95"/>
        </w:rPr>
        <w:t xml:space="preserve"> </w:t>
      </w:r>
      <w:r>
        <w:rPr>
          <w:w w:val="95"/>
        </w:rPr>
        <w:t>throughout</w:t>
      </w:r>
      <w:r>
        <w:rPr>
          <w:spacing w:val="-4"/>
          <w:w w:val="95"/>
        </w:rPr>
        <w:t xml:space="preserve"> </w:t>
      </w:r>
      <w:r>
        <w:rPr>
          <w:w w:val="95"/>
        </w:rPr>
        <w:t xml:space="preserve">the </w:t>
      </w:r>
      <w:r>
        <w:t>organization.</w:t>
      </w:r>
    </w:p>
    <w:p w14:paraId="61347D31" w14:textId="77777777" w:rsidR="00237078" w:rsidRDefault="00237078">
      <w:pPr>
        <w:pStyle w:val="BodyText"/>
        <w:spacing w:before="6"/>
        <w:rPr>
          <w:sz w:val="27"/>
        </w:rPr>
      </w:pPr>
    </w:p>
    <w:p w14:paraId="35B3B41E" w14:textId="77777777" w:rsidR="00237078" w:rsidRDefault="00034852">
      <w:pPr>
        <w:pStyle w:val="Heading2"/>
        <w:rPr>
          <w:u w:val="none"/>
        </w:rPr>
      </w:pPr>
      <w:bookmarkStart w:id="3" w:name="VICE_PRESIDENT:"/>
      <w:bookmarkEnd w:id="3"/>
      <w:r>
        <w:rPr>
          <w:u w:val="thick"/>
        </w:rPr>
        <w:t>VICE PRESIDENT:</w:t>
      </w:r>
    </w:p>
    <w:p w14:paraId="4A11AB47" w14:textId="77777777" w:rsidR="00237078" w:rsidRDefault="00034852">
      <w:pPr>
        <w:pStyle w:val="ListParagraph"/>
        <w:numPr>
          <w:ilvl w:val="0"/>
          <w:numId w:val="40"/>
        </w:numPr>
        <w:tabs>
          <w:tab w:val="left" w:pos="844"/>
        </w:tabs>
        <w:spacing w:before="3" w:line="279" w:lineRule="exact"/>
      </w:pPr>
      <w:r>
        <w:t>Assistant in the absence of the</w:t>
      </w:r>
      <w:r>
        <w:rPr>
          <w:spacing w:val="16"/>
        </w:rPr>
        <w:t xml:space="preserve"> </w:t>
      </w:r>
      <w:r>
        <w:t>President.</w:t>
      </w:r>
    </w:p>
    <w:p w14:paraId="22E4AE78" w14:textId="77777777" w:rsidR="00237078" w:rsidRDefault="00034852">
      <w:pPr>
        <w:pStyle w:val="ListParagraph"/>
        <w:numPr>
          <w:ilvl w:val="0"/>
          <w:numId w:val="40"/>
        </w:numPr>
        <w:tabs>
          <w:tab w:val="left" w:pos="844"/>
        </w:tabs>
        <w:spacing w:line="278" w:lineRule="exact"/>
      </w:pPr>
      <w:r>
        <w:t>Assist President in day-to-day operations of MRAN</w:t>
      </w:r>
      <w:r>
        <w:rPr>
          <w:spacing w:val="-1"/>
        </w:rPr>
        <w:t xml:space="preserve"> </w:t>
      </w:r>
      <w:r>
        <w:t>Business.</w:t>
      </w:r>
    </w:p>
    <w:p w14:paraId="3A05E5BF" w14:textId="77777777" w:rsidR="00237078" w:rsidRDefault="00034852">
      <w:pPr>
        <w:pStyle w:val="ListParagraph"/>
        <w:numPr>
          <w:ilvl w:val="0"/>
          <w:numId w:val="40"/>
        </w:numPr>
        <w:tabs>
          <w:tab w:val="left" w:pos="844"/>
        </w:tabs>
        <w:spacing w:line="278" w:lineRule="exact"/>
      </w:pPr>
      <w:r>
        <w:t>Take Meeting Minutes in the absence of the Secretary at MRAN</w:t>
      </w:r>
      <w:r>
        <w:rPr>
          <w:spacing w:val="-12"/>
        </w:rPr>
        <w:t xml:space="preserve"> </w:t>
      </w:r>
      <w:r>
        <w:t>Meetings.</w:t>
      </w:r>
    </w:p>
    <w:p w14:paraId="0F4B940D" w14:textId="77777777" w:rsidR="00237078" w:rsidRDefault="00034852">
      <w:pPr>
        <w:pStyle w:val="ListParagraph"/>
        <w:numPr>
          <w:ilvl w:val="0"/>
          <w:numId w:val="40"/>
        </w:numPr>
        <w:tabs>
          <w:tab w:val="left" w:pos="844"/>
        </w:tabs>
        <w:spacing w:line="278" w:lineRule="exact"/>
      </w:pPr>
      <w:r>
        <w:t>Oversee</w:t>
      </w:r>
      <w:r>
        <w:rPr>
          <w:spacing w:val="-11"/>
        </w:rPr>
        <w:t xml:space="preserve"> </w:t>
      </w:r>
      <w:r>
        <w:t>and</w:t>
      </w:r>
      <w:r>
        <w:rPr>
          <w:spacing w:val="-16"/>
        </w:rPr>
        <w:t xml:space="preserve"> </w:t>
      </w:r>
      <w:r>
        <w:t>chair</w:t>
      </w:r>
      <w:r>
        <w:rPr>
          <w:spacing w:val="-13"/>
        </w:rPr>
        <w:t xml:space="preserve"> </w:t>
      </w:r>
      <w:r>
        <w:t>Sub-committees</w:t>
      </w:r>
      <w:r>
        <w:rPr>
          <w:spacing w:val="-22"/>
        </w:rPr>
        <w:t xml:space="preserve"> </w:t>
      </w:r>
      <w:r>
        <w:t>and</w:t>
      </w:r>
      <w:r>
        <w:rPr>
          <w:spacing w:val="-14"/>
        </w:rPr>
        <w:t xml:space="preserve"> </w:t>
      </w:r>
      <w:r>
        <w:t>keep</w:t>
      </w:r>
      <w:r>
        <w:rPr>
          <w:spacing w:val="-12"/>
        </w:rPr>
        <w:t xml:space="preserve"> </w:t>
      </w:r>
      <w:r>
        <w:t>President</w:t>
      </w:r>
      <w:r>
        <w:rPr>
          <w:spacing w:val="-9"/>
        </w:rPr>
        <w:t xml:space="preserve"> </w:t>
      </w:r>
      <w:r>
        <w:t>informed.</w:t>
      </w:r>
      <w:r>
        <w:rPr>
          <w:spacing w:val="-11"/>
        </w:rPr>
        <w:t xml:space="preserve"> </w:t>
      </w:r>
      <w:r>
        <w:t>Keep</w:t>
      </w:r>
      <w:r>
        <w:rPr>
          <w:spacing w:val="-14"/>
        </w:rPr>
        <w:t xml:space="preserve"> </w:t>
      </w:r>
      <w:r>
        <w:t>list</w:t>
      </w:r>
      <w:r>
        <w:rPr>
          <w:spacing w:val="-15"/>
        </w:rPr>
        <w:t xml:space="preserve"> </w:t>
      </w:r>
      <w:r>
        <w:t>of</w:t>
      </w:r>
      <w:r>
        <w:rPr>
          <w:spacing w:val="-20"/>
        </w:rPr>
        <w:t xml:space="preserve"> </w:t>
      </w:r>
      <w:r>
        <w:t>Sub-committee</w:t>
      </w:r>
      <w:r>
        <w:rPr>
          <w:spacing w:val="-4"/>
        </w:rPr>
        <w:t xml:space="preserve"> </w:t>
      </w:r>
      <w:r>
        <w:t>members.</w:t>
      </w:r>
    </w:p>
    <w:p w14:paraId="617B6B05" w14:textId="10E534A0" w:rsidR="00237078" w:rsidRDefault="00034852">
      <w:pPr>
        <w:pStyle w:val="ListParagraph"/>
        <w:numPr>
          <w:ilvl w:val="0"/>
          <w:numId w:val="40"/>
        </w:numPr>
        <w:tabs>
          <w:tab w:val="left" w:pos="844"/>
        </w:tabs>
        <w:spacing w:line="279" w:lineRule="exact"/>
      </w:pPr>
      <w:r>
        <w:t>Promote teamwork and maintain sportsmanship with their fellow officers by</w:t>
      </w:r>
      <w:r>
        <w:rPr>
          <w:spacing w:val="-8"/>
        </w:rPr>
        <w:t xml:space="preserve"> </w:t>
      </w:r>
      <w:r w:rsidR="00E30AF2">
        <w:t>working together</w:t>
      </w:r>
      <w:r>
        <w:t>.</w:t>
      </w:r>
    </w:p>
    <w:p w14:paraId="56C596C7" w14:textId="77777777" w:rsidR="00237078" w:rsidRDefault="00034852">
      <w:pPr>
        <w:pStyle w:val="ListParagraph"/>
        <w:numPr>
          <w:ilvl w:val="0"/>
          <w:numId w:val="40"/>
        </w:numPr>
        <w:tabs>
          <w:tab w:val="left" w:pos="844"/>
        </w:tabs>
        <w:spacing w:before="14" w:line="237" w:lineRule="auto"/>
        <w:ind w:right="2338"/>
      </w:pPr>
      <w:r>
        <w:rPr>
          <w:w w:val="95"/>
        </w:rPr>
        <w:t>Lead</w:t>
      </w:r>
      <w:r>
        <w:rPr>
          <w:spacing w:val="-15"/>
          <w:w w:val="95"/>
        </w:rPr>
        <w:t xml:space="preserve"> </w:t>
      </w:r>
      <w:r>
        <w:rPr>
          <w:w w:val="95"/>
        </w:rPr>
        <w:t>by</w:t>
      </w:r>
      <w:r>
        <w:rPr>
          <w:spacing w:val="-13"/>
          <w:w w:val="95"/>
        </w:rPr>
        <w:t xml:space="preserve"> </w:t>
      </w:r>
      <w:r>
        <w:rPr>
          <w:w w:val="95"/>
        </w:rPr>
        <w:t>example</w:t>
      </w:r>
      <w:r>
        <w:rPr>
          <w:spacing w:val="-7"/>
          <w:w w:val="95"/>
        </w:rPr>
        <w:t xml:space="preserve"> </w:t>
      </w:r>
      <w:r>
        <w:rPr>
          <w:w w:val="95"/>
        </w:rPr>
        <w:t>while</w:t>
      </w:r>
      <w:r>
        <w:rPr>
          <w:spacing w:val="-13"/>
          <w:w w:val="95"/>
        </w:rPr>
        <w:t xml:space="preserve"> </w:t>
      </w:r>
      <w:r>
        <w:rPr>
          <w:w w:val="95"/>
        </w:rPr>
        <w:t>in</w:t>
      </w:r>
      <w:r>
        <w:rPr>
          <w:spacing w:val="-18"/>
          <w:w w:val="95"/>
        </w:rPr>
        <w:t xml:space="preserve"> </w:t>
      </w:r>
      <w:r>
        <w:rPr>
          <w:w w:val="95"/>
        </w:rPr>
        <w:t>the</w:t>
      </w:r>
      <w:r>
        <w:rPr>
          <w:spacing w:val="-16"/>
          <w:w w:val="95"/>
        </w:rPr>
        <w:t xml:space="preserve"> </w:t>
      </w:r>
      <w:r>
        <w:rPr>
          <w:w w:val="95"/>
        </w:rPr>
        <w:t>public</w:t>
      </w:r>
      <w:r>
        <w:rPr>
          <w:spacing w:val="-11"/>
          <w:w w:val="95"/>
        </w:rPr>
        <w:t xml:space="preserve"> </w:t>
      </w:r>
      <w:r>
        <w:rPr>
          <w:w w:val="95"/>
        </w:rPr>
        <w:t>of</w:t>
      </w:r>
      <w:r>
        <w:rPr>
          <w:spacing w:val="-16"/>
          <w:w w:val="95"/>
        </w:rPr>
        <w:t xml:space="preserve"> </w:t>
      </w:r>
      <w:r>
        <w:rPr>
          <w:w w:val="95"/>
        </w:rPr>
        <w:t>MRAN</w:t>
      </w:r>
      <w:r>
        <w:rPr>
          <w:spacing w:val="-7"/>
          <w:w w:val="95"/>
        </w:rPr>
        <w:t xml:space="preserve"> </w:t>
      </w:r>
      <w:r>
        <w:rPr>
          <w:w w:val="95"/>
        </w:rPr>
        <w:t>Clubs,</w:t>
      </w:r>
      <w:r>
        <w:rPr>
          <w:spacing w:val="-13"/>
          <w:w w:val="95"/>
        </w:rPr>
        <w:t xml:space="preserve"> </w:t>
      </w:r>
      <w:r>
        <w:rPr>
          <w:w w:val="95"/>
        </w:rPr>
        <w:t>Members</w:t>
      </w:r>
      <w:r>
        <w:rPr>
          <w:spacing w:val="-8"/>
          <w:w w:val="95"/>
        </w:rPr>
        <w:t xml:space="preserve"> </w:t>
      </w:r>
      <w:r>
        <w:rPr>
          <w:w w:val="95"/>
        </w:rPr>
        <w:t>and</w:t>
      </w:r>
      <w:r>
        <w:rPr>
          <w:spacing w:val="-11"/>
          <w:w w:val="95"/>
        </w:rPr>
        <w:t xml:space="preserve"> </w:t>
      </w:r>
      <w:r>
        <w:rPr>
          <w:w w:val="95"/>
        </w:rPr>
        <w:t>Riders</w:t>
      </w:r>
      <w:r>
        <w:rPr>
          <w:spacing w:val="-13"/>
          <w:w w:val="95"/>
        </w:rPr>
        <w:t xml:space="preserve"> </w:t>
      </w:r>
      <w:r>
        <w:rPr>
          <w:w w:val="95"/>
        </w:rPr>
        <w:t>to</w:t>
      </w:r>
      <w:r>
        <w:rPr>
          <w:spacing w:val="-18"/>
          <w:w w:val="95"/>
        </w:rPr>
        <w:t xml:space="preserve"> </w:t>
      </w:r>
      <w:r>
        <w:rPr>
          <w:w w:val="95"/>
        </w:rPr>
        <w:t>promote</w:t>
      </w:r>
      <w:r>
        <w:rPr>
          <w:spacing w:val="-11"/>
          <w:w w:val="95"/>
        </w:rPr>
        <w:t xml:space="preserve"> </w:t>
      </w:r>
      <w:r>
        <w:rPr>
          <w:w w:val="95"/>
        </w:rPr>
        <w:t xml:space="preserve">sportsmanship </w:t>
      </w:r>
      <w:r>
        <w:t>throughout the</w:t>
      </w:r>
      <w:r>
        <w:rPr>
          <w:spacing w:val="-3"/>
        </w:rPr>
        <w:t xml:space="preserve"> </w:t>
      </w:r>
      <w:r>
        <w:t>organization.</w:t>
      </w:r>
    </w:p>
    <w:p w14:paraId="753622B6" w14:textId="77777777" w:rsidR="00237078" w:rsidRDefault="00237078">
      <w:pPr>
        <w:pStyle w:val="BodyText"/>
        <w:spacing w:before="11"/>
        <w:rPr>
          <w:sz w:val="26"/>
        </w:rPr>
      </w:pPr>
    </w:p>
    <w:p w14:paraId="38DE98D4" w14:textId="77777777" w:rsidR="00237078" w:rsidRDefault="00034852">
      <w:pPr>
        <w:pStyle w:val="Heading2"/>
        <w:rPr>
          <w:u w:val="none"/>
        </w:rPr>
      </w:pPr>
      <w:r>
        <w:rPr>
          <w:w w:val="105"/>
          <w:u w:val="thick"/>
        </w:rPr>
        <w:t>HEAD REFEREE:</w:t>
      </w:r>
    </w:p>
    <w:p w14:paraId="4E99C878" w14:textId="77777777" w:rsidR="00237078" w:rsidRDefault="00034852">
      <w:pPr>
        <w:pStyle w:val="ListParagraph"/>
        <w:numPr>
          <w:ilvl w:val="0"/>
          <w:numId w:val="39"/>
        </w:numPr>
        <w:tabs>
          <w:tab w:val="left" w:pos="843"/>
        </w:tabs>
        <w:spacing w:before="1" w:line="279" w:lineRule="exact"/>
      </w:pPr>
      <w:r>
        <w:t>Duties per MRAN Rule</w:t>
      </w:r>
      <w:r>
        <w:rPr>
          <w:spacing w:val="1"/>
        </w:rPr>
        <w:t xml:space="preserve"> </w:t>
      </w:r>
      <w:r>
        <w:t>Book.</w:t>
      </w:r>
    </w:p>
    <w:p w14:paraId="7CAC7A0F" w14:textId="77777777" w:rsidR="00237078" w:rsidRDefault="00034852">
      <w:pPr>
        <w:pStyle w:val="ListParagraph"/>
        <w:numPr>
          <w:ilvl w:val="0"/>
          <w:numId w:val="39"/>
        </w:numPr>
        <w:tabs>
          <w:tab w:val="left" w:pos="843"/>
        </w:tabs>
        <w:spacing w:line="278" w:lineRule="exact"/>
      </w:pPr>
      <w:r>
        <w:t>Updated Race Standings per MRAN Rule</w:t>
      </w:r>
      <w:r>
        <w:rPr>
          <w:spacing w:val="33"/>
        </w:rPr>
        <w:t xml:space="preserve"> </w:t>
      </w:r>
      <w:r>
        <w:t>Book.</w:t>
      </w:r>
    </w:p>
    <w:p w14:paraId="7FD382D0" w14:textId="5F959443" w:rsidR="00237078" w:rsidRDefault="00034852">
      <w:pPr>
        <w:pStyle w:val="ListParagraph"/>
        <w:numPr>
          <w:ilvl w:val="0"/>
          <w:numId w:val="39"/>
        </w:numPr>
        <w:tabs>
          <w:tab w:val="left" w:pos="843"/>
        </w:tabs>
        <w:ind w:right="1534"/>
      </w:pPr>
      <w:r>
        <w:t>Attend as many races as possible to handle any rider discrepancies or infractions along with watching the abilities of the Big Bike and Minibike Amateur and Novice Riders to justify Rider “Move Ups” to keep</w:t>
      </w:r>
      <w:r>
        <w:rPr>
          <w:spacing w:val="-1"/>
        </w:rPr>
        <w:t xml:space="preserve"> </w:t>
      </w:r>
      <w:r w:rsidR="00050F5B">
        <w:t>the classes</w:t>
      </w:r>
      <w:r>
        <w:rPr>
          <w:spacing w:val="-1"/>
        </w:rPr>
        <w:t xml:space="preserve"> </w:t>
      </w:r>
      <w:r>
        <w:t>as</w:t>
      </w:r>
      <w:r>
        <w:rPr>
          <w:spacing w:val="-1"/>
        </w:rPr>
        <w:t xml:space="preserve"> </w:t>
      </w:r>
      <w:r>
        <w:t>fair</w:t>
      </w:r>
      <w:r>
        <w:rPr>
          <w:spacing w:val="-1"/>
        </w:rPr>
        <w:t xml:space="preserve"> </w:t>
      </w:r>
      <w:r>
        <w:t>as</w:t>
      </w:r>
      <w:r>
        <w:rPr>
          <w:spacing w:val="-1"/>
        </w:rPr>
        <w:t xml:space="preserve"> </w:t>
      </w:r>
      <w:r>
        <w:t>possible.</w:t>
      </w:r>
      <w:r>
        <w:rPr>
          <w:spacing w:val="-29"/>
        </w:rPr>
        <w:t xml:space="preserve"> </w:t>
      </w:r>
      <w:r>
        <w:t>If the</w:t>
      </w:r>
      <w:r>
        <w:rPr>
          <w:spacing w:val="-1"/>
        </w:rPr>
        <w:t xml:space="preserve"> </w:t>
      </w:r>
      <w:r>
        <w:t>Head</w:t>
      </w:r>
      <w:r>
        <w:rPr>
          <w:spacing w:val="-1"/>
        </w:rPr>
        <w:t xml:space="preserve"> </w:t>
      </w:r>
      <w:r>
        <w:t>Referee is</w:t>
      </w:r>
      <w:r>
        <w:rPr>
          <w:spacing w:val="-1"/>
        </w:rPr>
        <w:t xml:space="preserve"> </w:t>
      </w:r>
      <w:r>
        <w:t>unable</w:t>
      </w:r>
      <w:r>
        <w:rPr>
          <w:spacing w:val="-1"/>
        </w:rPr>
        <w:t xml:space="preserve"> </w:t>
      </w:r>
      <w:r>
        <w:t>to</w:t>
      </w:r>
      <w:r>
        <w:rPr>
          <w:spacing w:val="-29"/>
        </w:rPr>
        <w:t xml:space="preserve"> </w:t>
      </w:r>
      <w:r>
        <w:t>attend</w:t>
      </w:r>
      <w:r>
        <w:rPr>
          <w:spacing w:val="-1"/>
        </w:rPr>
        <w:t xml:space="preserve"> </w:t>
      </w:r>
      <w:r>
        <w:t>a</w:t>
      </w:r>
      <w:r>
        <w:rPr>
          <w:spacing w:val="18"/>
        </w:rPr>
        <w:t xml:space="preserve"> </w:t>
      </w:r>
      <w:r>
        <w:t>race,</w:t>
      </w:r>
      <w:r>
        <w:rPr>
          <w:spacing w:val="-28"/>
        </w:rPr>
        <w:t xml:space="preserve"> </w:t>
      </w:r>
      <w:r>
        <w:t>they</w:t>
      </w:r>
      <w:r>
        <w:rPr>
          <w:spacing w:val="-1"/>
        </w:rPr>
        <w:t xml:space="preserve"> </w:t>
      </w:r>
      <w:r>
        <w:t>shall decide</w:t>
      </w:r>
      <w:r>
        <w:rPr>
          <w:spacing w:val="-2"/>
        </w:rPr>
        <w:t xml:space="preserve"> </w:t>
      </w:r>
      <w:r>
        <w:t>with the Assistant Referee to attend in their</w:t>
      </w:r>
      <w:r>
        <w:rPr>
          <w:spacing w:val="-3"/>
        </w:rPr>
        <w:t xml:space="preserve"> </w:t>
      </w:r>
      <w:r>
        <w:t>absence.</w:t>
      </w:r>
    </w:p>
    <w:p w14:paraId="704E5F05" w14:textId="23EECB7F" w:rsidR="00237078" w:rsidRDefault="00034852">
      <w:pPr>
        <w:pStyle w:val="ListParagraph"/>
        <w:numPr>
          <w:ilvl w:val="0"/>
          <w:numId w:val="39"/>
        </w:numPr>
        <w:tabs>
          <w:tab w:val="left" w:pos="843"/>
        </w:tabs>
        <w:spacing w:line="277" w:lineRule="exact"/>
      </w:pPr>
      <w:r>
        <w:t xml:space="preserve">Promote teamwork and maintain sportsmanship with their fellow officers </w:t>
      </w:r>
      <w:r w:rsidR="00050F5B">
        <w:t>by working</w:t>
      </w:r>
      <w:r>
        <w:rPr>
          <w:spacing w:val="-8"/>
        </w:rPr>
        <w:t xml:space="preserve"> </w:t>
      </w:r>
      <w:r>
        <w:t>together</w:t>
      </w:r>
    </w:p>
    <w:p w14:paraId="09A02D98" w14:textId="77777777" w:rsidR="00237078" w:rsidRDefault="00034852">
      <w:pPr>
        <w:pStyle w:val="ListParagraph"/>
        <w:numPr>
          <w:ilvl w:val="0"/>
          <w:numId w:val="39"/>
        </w:numPr>
        <w:tabs>
          <w:tab w:val="left" w:pos="843"/>
        </w:tabs>
        <w:spacing w:line="237" w:lineRule="auto"/>
        <w:ind w:right="2336"/>
      </w:pPr>
      <w:r>
        <w:rPr>
          <w:w w:val="95"/>
        </w:rPr>
        <w:t>Lead</w:t>
      </w:r>
      <w:r>
        <w:rPr>
          <w:spacing w:val="-15"/>
          <w:w w:val="95"/>
        </w:rPr>
        <w:t xml:space="preserve"> </w:t>
      </w:r>
      <w:r>
        <w:rPr>
          <w:w w:val="95"/>
        </w:rPr>
        <w:t>by</w:t>
      </w:r>
      <w:r>
        <w:rPr>
          <w:spacing w:val="-12"/>
          <w:w w:val="95"/>
        </w:rPr>
        <w:t xml:space="preserve"> </w:t>
      </w:r>
      <w:r>
        <w:rPr>
          <w:w w:val="95"/>
        </w:rPr>
        <w:t>example</w:t>
      </w:r>
      <w:r>
        <w:rPr>
          <w:spacing w:val="-7"/>
          <w:w w:val="95"/>
        </w:rPr>
        <w:t xml:space="preserve"> </w:t>
      </w:r>
      <w:r>
        <w:rPr>
          <w:w w:val="95"/>
        </w:rPr>
        <w:t>while</w:t>
      </w:r>
      <w:r>
        <w:rPr>
          <w:spacing w:val="-12"/>
          <w:w w:val="95"/>
        </w:rPr>
        <w:t xml:space="preserve"> </w:t>
      </w:r>
      <w:r>
        <w:rPr>
          <w:w w:val="95"/>
        </w:rPr>
        <w:t>in</w:t>
      </w:r>
      <w:r>
        <w:rPr>
          <w:spacing w:val="-17"/>
          <w:w w:val="95"/>
        </w:rPr>
        <w:t xml:space="preserve"> </w:t>
      </w:r>
      <w:r>
        <w:rPr>
          <w:w w:val="95"/>
        </w:rPr>
        <w:t>the</w:t>
      </w:r>
      <w:r>
        <w:rPr>
          <w:spacing w:val="-16"/>
          <w:w w:val="95"/>
        </w:rPr>
        <w:t xml:space="preserve"> </w:t>
      </w:r>
      <w:r>
        <w:rPr>
          <w:w w:val="95"/>
        </w:rPr>
        <w:t>public</w:t>
      </w:r>
      <w:r>
        <w:rPr>
          <w:spacing w:val="-14"/>
          <w:w w:val="95"/>
        </w:rPr>
        <w:t xml:space="preserve"> </w:t>
      </w:r>
      <w:r>
        <w:rPr>
          <w:w w:val="95"/>
        </w:rPr>
        <w:t>of</w:t>
      </w:r>
      <w:r>
        <w:rPr>
          <w:spacing w:val="-16"/>
          <w:w w:val="95"/>
        </w:rPr>
        <w:t xml:space="preserve"> </w:t>
      </w:r>
      <w:r>
        <w:rPr>
          <w:w w:val="95"/>
        </w:rPr>
        <w:t>MRAN</w:t>
      </w:r>
      <w:r>
        <w:rPr>
          <w:spacing w:val="-11"/>
          <w:w w:val="95"/>
        </w:rPr>
        <w:t xml:space="preserve"> </w:t>
      </w:r>
      <w:r>
        <w:rPr>
          <w:w w:val="95"/>
        </w:rPr>
        <w:t>Clubs,</w:t>
      </w:r>
      <w:r>
        <w:rPr>
          <w:spacing w:val="-12"/>
          <w:w w:val="95"/>
        </w:rPr>
        <w:t xml:space="preserve"> </w:t>
      </w:r>
      <w:r>
        <w:rPr>
          <w:w w:val="95"/>
        </w:rPr>
        <w:t>Members</w:t>
      </w:r>
      <w:r>
        <w:rPr>
          <w:spacing w:val="-7"/>
          <w:w w:val="95"/>
        </w:rPr>
        <w:t xml:space="preserve"> </w:t>
      </w:r>
      <w:r>
        <w:rPr>
          <w:w w:val="95"/>
        </w:rPr>
        <w:t>and</w:t>
      </w:r>
      <w:r>
        <w:rPr>
          <w:spacing w:val="-12"/>
          <w:w w:val="95"/>
        </w:rPr>
        <w:t xml:space="preserve"> </w:t>
      </w:r>
      <w:r>
        <w:rPr>
          <w:w w:val="95"/>
        </w:rPr>
        <w:t>Riders</w:t>
      </w:r>
      <w:r>
        <w:rPr>
          <w:spacing w:val="-7"/>
          <w:w w:val="95"/>
        </w:rPr>
        <w:t xml:space="preserve"> </w:t>
      </w:r>
      <w:r>
        <w:rPr>
          <w:w w:val="95"/>
        </w:rPr>
        <w:t>to</w:t>
      </w:r>
      <w:r>
        <w:rPr>
          <w:spacing w:val="-19"/>
          <w:w w:val="95"/>
        </w:rPr>
        <w:t xml:space="preserve"> </w:t>
      </w:r>
      <w:r>
        <w:rPr>
          <w:w w:val="95"/>
        </w:rPr>
        <w:t>promote</w:t>
      </w:r>
      <w:r>
        <w:rPr>
          <w:spacing w:val="-10"/>
          <w:w w:val="95"/>
        </w:rPr>
        <w:t xml:space="preserve"> </w:t>
      </w:r>
      <w:r>
        <w:rPr>
          <w:w w:val="95"/>
        </w:rPr>
        <w:t xml:space="preserve">sportsmanship </w:t>
      </w:r>
      <w:r>
        <w:t>throughout the</w:t>
      </w:r>
      <w:r>
        <w:rPr>
          <w:spacing w:val="-3"/>
        </w:rPr>
        <w:t xml:space="preserve"> </w:t>
      </w:r>
      <w:r>
        <w:t>organization.</w:t>
      </w:r>
    </w:p>
    <w:p w14:paraId="6101CD8C" w14:textId="77777777" w:rsidR="00237078" w:rsidRDefault="00237078">
      <w:pPr>
        <w:pStyle w:val="BodyText"/>
        <w:spacing w:before="11"/>
        <w:rPr>
          <w:sz w:val="27"/>
        </w:rPr>
      </w:pPr>
    </w:p>
    <w:p w14:paraId="1D376FF1" w14:textId="77777777" w:rsidR="00237078" w:rsidRDefault="00034852">
      <w:pPr>
        <w:pStyle w:val="Heading2"/>
        <w:rPr>
          <w:u w:val="none"/>
        </w:rPr>
      </w:pPr>
      <w:bookmarkStart w:id="4" w:name="ASSISTANT_REFEREE:"/>
      <w:bookmarkEnd w:id="4"/>
      <w:r>
        <w:rPr>
          <w:u w:val="thick" w:color="232323"/>
        </w:rPr>
        <w:t>ASSISTANT REFEREE:</w:t>
      </w:r>
    </w:p>
    <w:p w14:paraId="72CE4298" w14:textId="77777777" w:rsidR="00237078" w:rsidRDefault="00034852">
      <w:pPr>
        <w:pStyle w:val="ListParagraph"/>
        <w:numPr>
          <w:ilvl w:val="0"/>
          <w:numId w:val="38"/>
        </w:numPr>
        <w:tabs>
          <w:tab w:val="left" w:pos="843"/>
        </w:tabs>
        <w:spacing w:before="3"/>
        <w:ind w:hanging="360"/>
      </w:pPr>
      <w:r>
        <w:t>Assist Head Referee with referee duties as needed. This can be worked out between Head Ref and Assistant</w:t>
      </w:r>
      <w:r>
        <w:rPr>
          <w:spacing w:val="-20"/>
        </w:rPr>
        <w:t xml:space="preserve"> </w:t>
      </w:r>
      <w:r>
        <w:t>Ref.</w:t>
      </w:r>
    </w:p>
    <w:p w14:paraId="6DDDBD73" w14:textId="77777777" w:rsidR="00237078" w:rsidRDefault="00034852">
      <w:pPr>
        <w:pStyle w:val="ListParagraph"/>
        <w:numPr>
          <w:ilvl w:val="0"/>
          <w:numId w:val="38"/>
        </w:numPr>
        <w:tabs>
          <w:tab w:val="left" w:pos="842"/>
        </w:tabs>
        <w:ind w:right="661" w:hanging="360"/>
      </w:pPr>
      <w:r>
        <w:t>Assistant</w:t>
      </w:r>
      <w:r>
        <w:rPr>
          <w:spacing w:val="-39"/>
        </w:rPr>
        <w:t xml:space="preserve"> </w:t>
      </w:r>
      <w:r>
        <w:t>Referee</w:t>
      </w:r>
      <w:r>
        <w:rPr>
          <w:spacing w:val="-33"/>
        </w:rPr>
        <w:t xml:space="preserve"> </w:t>
      </w:r>
      <w:r>
        <w:t>shall</w:t>
      </w:r>
      <w:r>
        <w:rPr>
          <w:spacing w:val="-37"/>
        </w:rPr>
        <w:t xml:space="preserve"> </w:t>
      </w:r>
      <w:r>
        <w:t>not</w:t>
      </w:r>
      <w:r>
        <w:rPr>
          <w:spacing w:val="-39"/>
        </w:rPr>
        <w:t xml:space="preserve"> </w:t>
      </w:r>
      <w:r>
        <w:t>make</w:t>
      </w:r>
      <w:r>
        <w:rPr>
          <w:spacing w:val="-35"/>
        </w:rPr>
        <w:t xml:space="preserve"> </w:t>
      </w:r>
      <w:r>
        <w:t>any</w:t>
      </w:r>
      <w:r>
        <w:rPr>
          <w:spacing w:val="-37"/>
        </w:rPr>
        <w:t xml:space="preserve"> </w:t>
      </w:r>
      <w:r>
        <w:t>final</w:t>
      </w:r>
      <w:r>
        <w:rPr>
          <w:spacing w:val="-37"/>
        </w:rPr>
        <w:t xml:space="preserve"> </w:t>
      </w:r>
      <w:r>
        <w:t>decisions</w:t>
      </w:r>
      <w:r>
        <w:rPr>
          <w:spacing w:val="-37"/>
        </w:rPr>
        <w:t xml:space="preserve"> </w:t>
      </w:r>
      <w:r>
        <w:t>or</w:t>
      </w:r>
      <w:r>
        <w:rPr>
          <w:spacing w:val="-37"/>
        </w:rPr>
        <w:t xml:space="preserve"> </w:t>
      </w:r>
      <w:r>
        <w:t>conduct</w:t>
      </w:r>
      <w:r>
        <w:rPr>
          <w:spacing w:val="-37"/>
        </w:rPr>
        <w:t xml:space="preserve"> </w:t>
      </w:r>
      <w:r>
        <w:t>daily</w:t>
      </w:r>
      <w:r>
        <w:rPr>
          <w:spacing w:val="-37"/>
        </w:rPr>
        <w:t xml:space="preserve"> </w:t>
      </w:r>
      <w:r>
        <w:t>business</w:t>
      </w:r>
      <w:r>
        <w:rPr>
          <w:spacing w:val="-33"/>
        </w:rPr>
        <w:t xml:space="preserve"> </w:t>
      </w:r>
      <w:r>
        <w:t>that</w:t>
      </w:r>
      <w:r>
        <w:rPr>
          <w:spacing w:val="-37"/>
        </w:rPr>
        <w:t xml:space="preserve"> </w:t>
      </w:r>
      <w:r>
        <w:t>may</w:t>
      </w:r>
      <w:r>
        <w:rPr>
          <w:spacing w:val="-37"/>
        </w:rPr>
        <w:t xml:space="preserve"> </w:t>
      </w:r>
      <w:r>
        <w:t>affect</w:t>
      </w:r>
      <w:r>
        <w:rPr>
          <w:spacing w:val="-36"/>
        </w:rPr>
        <w:t xml:space="preserve"> </w:t>
      </w:r>
      <w:r>
        <w:t>MRAN</w:t>
      </w:r>
      <w:r>
        <w:rPr>
          <w:spacing w:val="-37"/>
        </w:rPr>
        <w:t xml:space="preserve"> </w:t>
      </w:r>
      <w:r>
        <w:t>Members</w:t>
      </w:r>
      <w:r>
        <w:rPr>
          <w:spacing w:val="-34"/>
        </w:rPr>
        <w:t xml:space="preserve"> </w:t>
      </w:r>
      <w:r>
        <w:t>or</w:t>
      </w:r>
      <w:r>
        <w:rPr>
          <w:spacing w:val="-33"/>
        </w:rPr>
        <w:t xml:space="preserve"> </w:t>
      </w:r>
      <w:r>
        <w:t>Riders prior to discussing with the Head</w:t>
      </w:r>
      <w:r>
        <w:rPr>
          <w:spacing w:val="-2"/>
        </w:rPr>
        <w:t xml:space="preserve"> </w:t>
      </w:r>
      <w:r>
        <w:t>Referee.</w:t>
      </w:r>
    </w:p>
    <w:p w14:paraId="6EB9C4E8" w14:textId="77777777" w:rsidR="00237078" w:rsidRDefault="00034852">
      <w:pPr>
        <w:pStyle w:val="ListParagraph"/>
        <w:numPr>
          <w:ilvl w:val="0"/>
          <w:numId w:val="38"/>
        </w:numPr>
        <w:tabs>
          <w:tab w:val="left" w:pos="843"/>
        </w:tabs>
        <w:spacing w:before="4"/>
        <w:ind w:hanging="360"/>
      </w:pPr>
      <w:r>
        <w:t>Attend as many races as possible to assist the Head Referee with referee</w:t>
      </w:r>
      <w:r>
        <w:rPr>
          <w:spacing w:val="-20"/>
        </w:rPr>
        <w:t xml:space="preserve"> </w:t>
      </w:r>
      <w:r>
        <w:t>duties.</w:t>
      </w:r>
    </w:p>
    <w:p w14:paraId="67C3FA48" w14:textId="5506CC99" w:rsidR="00237078" w:rsidRDefault="00034852">
      <w:pPr>
        <w:pStyle w:val="ListParagraph"/>
        <w:numPr>
          <w:ilvl w:val="0"/>
          <w:numId w:val="38"/>
        </w:numPr>
        <w:tabs>
          <w:tab w:val="left" w:pos="843"/>
        </w:tabs>
        <w:spacing w:before="4"/>
        <w:ind w:hanging="360"/>
      </w:pPr>
      <w:r>
        <w:t>Promote teamwork and maintain sportsmanship with their fellow officers by</w:t>
      </w:r>
      <w:r>
        <w:rPr>
          <w:spacing w:val="-20"/>
        </w:rPr>
        <w:t xml:space="preserve"> </w:t>
      </w:r>
      <w:r w:rsidR="00050F5B">
        <w:t>working together</w:t>
      </w:r>
    </w:p>
    <w:p w14:paraId="64657BB0" w14:textId="77777777" w:rsidR="00237078" w:rsidRDefault="00034852">
      <w:pPr>
        <w:pStyle w:val="ListParagraph"/>
        <w:numPr>
          <w:ilvl w:val="0"/>
          <w:numId w:val="38"/>
        </w:numPr>
        <w:tabs>
          <w:tab w:val="left" w:pos="842"/>
        </w:tabs>
        <w:spacing w:before="4"/>
        <w:ind w:hanging="360"/>
      </w:pPr>
      <w:r>
        <w:rPr>
          <w:w w:val="95"/>
        </w:rPr>
        <w:t>Lead</w:t>
      </w:r>
      <w:r>
        <w:rPr>
          <w:spacing w:val="-15"/>
          <w:w w:val="95"/>
        </w:rPr>
        <w:t xml:space="preserve"> </w:t>
      </w:r>
      <w:r>
        <w:rPr>
          <w:w w:val="95"/>
        </w:rPr>
        <w:t>by</w:t>
      </w:r>
      <w:r>
        <w:rPr>
          <w:spacing w:val="-13"/>
          <w:w w:val="95"/>
        </w:rPr>
        <w:t xml:space="preserve"> </w:t>
      </w:r>
      <w:r>
        <w:rPr>
          <w:w w:val="95"/>
        </w:rPr>
        <w:t>example</w:t>
      </w:r>
      <w:r>
        <w:rPr>
          <w:spacing w:val="-9"/>
          <w:w w:val="95"/>
        </w:rPr>
        <w:t xml:space="preserve"> </w:t>
      </w:r>
      <w:r>
        <w:rPr>
          <w:w w:val="95"/>
        </w:rPr>
        <w:t>while</w:t>
      </w:r>
      <w:r>
        <w:rPr>
          <w:spacing w:val="-12"/>
          <w:w w:val="95"/>
        </w:rPr>
        <w:t xml:space="preserve"> </w:t>
      </w:r>
      <w:r>
        <w:rPr>
          <w:w w:val="95"/>
        </w:rPr>
        <w:t>in</w:t>
      </w:r>
      <w:r>
        <w:rPr>
          <w:spacing w:val="-13"/>
          <w:w w:val="95"/>
        </w:rPr>
        <w:t xml:space="preserve"> </w:t>
      </w:r>
      <w:r>
        <w:rPr>
          <w:w w:val="95"/>
        </w:rPr>
        <w:t>the</w:t>
      </w:r>
      <w:r>
        <w:rPr>
          <w:spacing w:val="-14"/>
          <w:w w:val="95"/>
        </w:rPr>
        <w:t xml:space="preserve"> </w:t>
      </w:r>
      <w:r>
        <w:rPr>
          <w:w w:val="95"/>
        </w:rPr>
        <w:t>public</w:t>
      </w:r>
      <w:r>
        <w:rPr>
          <w:spacing w:val="-13"/>
          <w:w w:val="95"/>
        </w:rPr>
        <w:t xml:space="preserve"> </w:t>
      </w:r>
      <w:r>
        <w:rPr>
          <w:w w:val="95"/>
        </w:rPr>
        <w:t>of</w:t>
      </w:r>
      <w:r>
        <w:rPr>
          <w:spacing w:val="-17"/>
          <w:w w:val="95"/>
        </w:rPr>
        <w:t xml:space="preserve"> </w:t>
      </w:r>
      <w:r>
        <w:rPr>
          <w:w w:val="95"/>
        </w:rPr>
        <w:t>MRAN</w:t>
      </w:r>
      <w:r>
        <w:rPr>
          <w:spacing w:val="-13"/>
          <w:w w:val="95"/>
        </w:rPr>
        <w:t xml:space="preserve"> </w:t>
      </w:r>
      <w:r>
        <w:rPr>
          <w:w w:val="95"/>
        </w:rPr>
        <w:t>Clubs,</w:t>
      </w:r>
      <w:r>
        <w:rPr>
          <w:spacing w:val="-12"/>
          <w:w w:val="95"/>
        </w:rPr>
        <w:t xml:space="preserve"> </w:t>
      </w:r>
      <w:r>
        <w:rPr>
          <w:w w:val="95"/>
        </w:rPr>
        <w:t>Members</w:t>
      </w:r>
      <w:r>
        <w:rPr>
          <w:spacing w:val="-12"/>
          <w:w w:val="95"/>
        </w:rPr>
        <w:t xml:space="preserve"> </w:t>
      </w:r>
      <w:r>
        <w:rPr>
          <w:w w:val="95"/>
        </w:rPr>
        <w:t>and</w:t>
      </w:r>
      <w:r>
        <w:rPr>
          <w:spacing w:val="-16"/>
          <w:w w:val="95"/>
        </w:rPr>
        <w:t xml:space="preserve"> </w:t>
      </w:r>
      <w:r>
        <w:rPr>
          <w:w w:val="95"/>
        </w:rPr>
        <w:t>Riders</w:t>
      </w:r>
      <w:r>
        <w:rPr>
          <w:spacing w:val="-3"/>
          <w:w w:val="95"/>
        </w:rPr>
        <w:t xml:space="preserve"> </w:t>
      </w:r>
      <w:r>
        <w:rPr>
          <w:w w:val="95"/>
        </w:rPr>
        <w:t>to</w:t>
      </w:r>
      <w:r>
        <w:rPr>
          <w:spacing w:val="-19"/>
          <w:w w:val="95"/>
        </w:rPr>
        <w:t xml:space="preserve"> </w:t>
      </w:r>
      <w:r>
        <w:rPr>
          <w:w w:val="95"/>
        </w:rPr>
        <w:t>promote</w:t>
      </w:r>
      <w:r>
        <w:rPr>
          <w:spacing w:val="-7"/>
          <w:w w:val="95"/>
        </w:rPr>
        <w:t xml:space="preserve"> </w:t>
      </w:r>
      <w:r>
        <w:rPr>
          <w:w w:val="95"/>
        </w:rPr>
        <w:t>sportsmanship</w:t>
      </w:r>
    </w:p>
    <w:p w14:paraId="2446FF7B" w14:textId="77777777" w:rsidR="00237078" w:rsidRDefault="00237078">
      <w:pPr>
        <w:sectPr w:rsidR="00237078">
          <w:pgSz w:w="12240" w:h="15840"/>
          <w:pgMar w:top="720" w:right="80" w:bottom="280" w:left="600" w:header="720" w:footer="720" w:gutter="0"/>
          <w:cols w:space="720"/>
        </w:sectPr>
      </w:pPr>
    </w:p>
    <w:p w14:paraId="52C3E4C7" w14:textId="77777777" w:rsidR="00237078" w:rsidRDefault="00034852">
      <w:pPr>
        <w:pStyle w:val="BodyText"/>
        <w:spacing w:before="40"/>
        <w:ind w:left="841"/>
      </w:pPr>
      <w:r>
        <w:lastRenderedPageBreak/>
        <w:t>throughout the organization.</w:t>
      </w:r>
    </w:p>
    <w:p w14:paraId="402C90FE" w14:textId="77777777" w:rsidR="00237078" w:rsidRDefault="00237078">
      <w:pPr>
        <w:pStyle w:val="BodyText"/>
        <w:spacing w:before="6"/>
        <w:rPr>
          <w:sz w:val="24"/>
        </w:rPr>
      </w:pPr>
    </w:p>
    <w:p w14:paraId="08C32CEE" w14:textId="77777777" w:rsidR="00237078" w:rsidRDefault="00034852">
      <w:pPr>
        <w:pStyle w:val="BodyText"/>
        <w:spacing w:before="1"/>
        <w:ind w:left="120" w:right="1738"/>
      </w:pPr>
      <w:r>
        <w:rPr>
          <w:b/>
          <w:sz w:val="24"/>
          <w:u w:val="thick" w:color="343434"/>
        </w:rPr>
        <w:t xml:space="preserve">TREASURER: </w:t>
      </w:r>
      <w:r>
        <w:rPr>
          <w:sz w:val="24"/>
        </w:rPr>
        <w:t>T</w:t>
      </w:r>
      <w:r>
        <w:t xml:space="preserve">he Treasurer shall prepare a monthly financial report to be presented to the members of the Competition Committee. The report shall consist of but not limited to the </w:t>
      </w:r>
      <w:r>
        <w:t>following:</w:t>
      </w:r>
    </w:p>
    <w:p w14:paraId="429F52F8" w14:textId="77777777" w:rsidR="00237078" w:rsidRDefault="00034852">
      <w:pPr>
        <w:pStyle w:val="ListParagraph"/>
        <w:numPr>
          <w:ilvl w:val="0"/>
          <w:numId w:val="37"/>
        </w:numPr>
        <w:tabs>
          <w:tab w:val="left" w:pos="841"/>
        </w:tabs>
        <w:ind w:hanging="360"/>
      </w:pPr>
      <w:r>
        <w:t>Previous months account</w:t>
      </w:r>
      <w:r>
        <w:rPr>
          <w:spacing w:val="32"/>
        </w:rPr>
        <w:t xml:space="preserve"> </w:t>
      </w:r>
      <w:r>
        <w:t>balances.</w:t>
      </w:r>
    </w:p>
    <w:p w14:paraId="753EC9E2" w14:textId="77777777" w:rsidR="00237078" w:rsidRDefault="00034852">
      <w:pPr>
        <w:pStyle w:val="ListParagraph"/>
        <w:numPr>
          <w:ilvl w:val="0"/>
          <w:numId w:val="37"/>
        </w:numPr>
        <w:tabs>
          <w:tab w:val="left" w:pos="841"/>
        </w:tabs>
        <w:ind w:hanging="360"/>
      </w:pPr>
      <w:r>
        <w:t>Itemized monthly Income &amp; Expense</w:t>
      </w:r>
      <w:r>
        <w:rPr>
          <w:spacing w:val="-12"/>
        </w:rPr>
        <w:t xml:space="preserve"> </w:t>
      </w:r>
      <w:r>
        <w:t>Reports.</w:t>
      </w:r>
    </w:p>
    <w:p w14:paraId="04D3E27C" w14:textId="77777777" w:rsidR="00237078" w:rsidRDefault="00034852">
      <w:pPr>
        <w:pStyle w:val="ListParagraph"/>
        <w:numPr>
          <w:ilvl w:val="0"/>
          <w:numId w:val="37"/>
        </w:numPr>
        <w:tabs>
          <w:tab w:val="left" w:pos="841"/>
        </w:tabs>
        <w:ind w:hanging="360"/>
      </w:pPr>
      <w:r>
        <w:t>New month’s account balance for all</w:t>
      </w:r>
      <w:r>
        <w:rPr>
          <w:spacing w:val="18"/>
        </w:rPr>
        <w:t xml:space="preserve"> </w:t>
      </w:r>
      <w:r>
        <w:t>accounts.</w:t>
      </w:r>
    </w:p>
    <w:p w14:paraId="4FA45A6E" w14:textId="77777777" w:rsidR="00237078" w:rsidRDefault="00034852">
      <w:pPr>
        <w:pStyle w:val="ListParagraph"/>
        <w:numPr>
          <w:ilvl w:val="0"/>
          <w:numId w:val="37"/>
        </w:numPr>
        <w:tabs>
          <w:tab w:val="left" w:pos="841"/>
        </w:tabs>
        <w:ind w:hanging="360"/>
      </w:pPr>
      <w:r>
        <w:t>Copy of Bank</w:t>
      </w:r>
      <w:r>
        <w:rPr>
          <w:spacing w:val="3"/>
        </w:rPr>
        <w:t xml:space="preserve"> </w:t>
      </w:r>
      <w:r>
        <w:t>Statements.</w:t>
      </w:r>
    </w:p>
    <w:p w14:paraId="6F2E0E51" w14:textId="00E3D9AF" w:rsidR="00237078" w:rsidRDefault="00034852">
      <w:pPr>
        <w:pStyle w:val="ListParagraph"/>
        <w:numPr>
          <w:ilvl w:val="0"/>
          <w:numId w:val="37"/>
        </w:numPr>
        <w:tabs>
          <w:tab w:val="left" w:pos="841"/>
        </w:tabs>
        <w:ind w:right="906" w:hanging="360"/>
      </w:pPr>
      <w:r>
        <w:t xml:space="preserve">All monies from daily MRAN business shall be turned into the Treasurer accompanied by the </w:t>
      </w:r>
      <w:r>
        <w:t>proper itemized forms. In the absence of the Treasurer these monies and forms may be turned into the</w:t>
      </w:r>
      <w:r w:rsidR="00050F5B">
        <w:t xml:space="preserve"> </w:t>
      </w:r>
      <w:r>
        <w:t>MRAN Secretary or the MRAN</w:t>
      </w:r>
      <w:r>
        <w:rPr>
          <w:spacing w:val="7"/>
        </w:rPr>
        <w:t xml:space="preserve"> </w:t>
      </w:r>
      <w:r>
        <w:t>President.</w:t>
      </w:r>
    </w:p>
    <w:p w14:paraId="54E829E4" w14:textId="77777777" w:rsidR="00237078" w:rsidRDefault="00034852">
      <w:pPr>
        <w:pStyle w:val="ListParagraph"/>
        <w:numPr>
          <w:ilvl w:val="0"/>
          <w:numId w:val="37"/>
        </w:numPr>
        <w:tabs>
          <w:tab w:val="left" w:pos="841"/>
        </w:tabs>
        <w:ind w:right="848" w:hanging="360"/>
      </w:pPr>
      <w:r>
        <w:t>Treasurer</w:t>
      </w:r>
      <w:r>
        <w:rPr>
          <w:spacing w:val="-3"/>
        </w:rPr>
        <w:t xml:space="preserve"> </w:t>
      </w:r>
      <w:r>
        <w:t>shall</w:t>
      </w:r>
      <w:r>
        <w:rPr>
          <w:spacing w:val="-2"/>
        </w:rPr>
        <w:t xml:space="preserve"> </w:t>
      </w:r>
      <w:r>
        <w:t>ensure</w:t>
      </w:r>
      <w:r>
        <w:rPr>
          <w:spacing w:val="-2"/>
        </w:rPr>
        <w:t xml:space="preserve"> </w:t>
      </w:r>
      <w:r>
        <w:t>that</w:t>
      </w:r>
      <w:r>
        <w:rPr>
          <w:spacing w:val="-2"/>
        </w:rPr>
        <w:t xml:space="preserve"> </w:t>
      </w:r>
      <w:r>
        <w:t>two</w:t>
      </w:r>
      <w:r>
        <w:rPr>
          <w:spacing w:val="-1"/>
        </w:rPr>
        <w:t xml:space="preserve"> </w:t>
      </w:r>
      <w:r>
        <w:t>(2)</w:t>
      </w:r>
      <w:r>
        <w:rPr>
          <w:spacing w:val="-2"/>
        </w:rPr>
        <w:t xml:space="preserve"> </w:t>
      </w:r>
      <w:r>
        <w:t>active</w:t>
      </w:r>
      <w:r>
        <w:rPr>
          <w:spacing w:val="-2"/>
        </w:rPr>
        <w:t xml:space="preserve"> </w:t>
      </w:r>
      <w:r>
        <w:t>MRAN</w:t>
      </w:r>
      <w:r>
        <w:rPr>
          <w:spacing w:val="-3"/>
        </w:rPr>
        <w:t xml:space="preserve"> </w:t>
      </w:r>
      <w:r>
        <w:t>Officers</w:t>
      </w:r>
      <w:r>
        <w:rPr>
          <w:spacing w:val="-1"/>
        </w:rPr>
        <w:t xml:space="preserve"> </w:t>
      </w:r>
      <w:r>
        <w:t>are</w:t>
      </w:r>
      <w:r>
        <w:rPr>
          <w:spacing w:val="-2"/>
        </w:rPr>
        <w:t xml:space="preserve"> </w:t>
      </w:r>
      <w:r>
        <w:t>named</w:t>
      </w:r>
      <w:r>
        <w:rPr>
          <w:spacing w:val="-2"/>
        </w:rPr>
        <w:t xml:space="preserve"> </w:t>
      </w:r>
      <w:r>
        <w:t>on</w:t>
      </w:r>
      <w:r>
        <w:rPr>
          <w:spacing w:val="-2"/>
        </w:rPr>
        <w:t xml:space="preserve"> </w:t>
      </w:r>
      <w:r>
        <w:t>the</w:t>
      </w:r>
      <w:r>
        <w:rPr>
          <w:spacing w:val="-2"/>
        </w:rPr>
        <w:t xml:space="preserve"> </w:t>
      </w:r>
      <w:r>
        <w:t>MRAN</w:t>
      </w:r>
      <w:r>
        <w:rPr>
          <w:spacing w:val="-1"/>
        </w:rPr>
        <w:t xml:space="preserve"> </w:t>
      </w:r>
      <w:r>
        <w:t>bank</w:t>
      </w:r>
      <w:r>
        <w:rPr>
          <w:spacing w:val="-3"/>
        </w:rPr>
        <w:t xml:space="preserve"> </w:t>
      </w:r>
      <w:r>
        <w:t>account</w:t>
      </w:r>
      <w:r>
        <w:rPr>
          <w:spacing w:val="-2"/>
        </w:rPr>
        <w:t xml:space="preserve"> </w:t>
      </w:r>
      <w:r>
        <w:t>along</w:t>
      </w:r>
      <w:r>
        <w:rPr>
          <w:spacing w:val="-3"/>
        </w:rPr>
        <w:t xml:space="preserve"> </w:t>
      </w:r>
      <w:r>
        <w:t>with</w:t>
      </w:r>
      <w:r>
        <w:rPr>
          <w:spacing w:val="-30"/>
        </w:rPr>
        <w:t xml:space="preserve"> </w:t>
      </w:r>
      <w:r>
        <w:t>the Treasurer</w:t>
      </w:r>
      <w:r>
        <w:rPr>
          <w:spacing w:val="-1"/>
        </w:rPr>
        <w:t xml:space="preserve"> </w:t>
      </w:r>
      <w:r>
        <w:t>always.</w:t>
      </w:r>
    </w:p>
    <w:p w14:paraId="699C0264" w14:textId="77777777" w:rsidR="00237078" w:rsidRDefault="00034852">
      <w:pPr>
        <w:pStyle w:val="ListParagraph"/>
        <w:numPr>
          <w:ilvl w:val="0"/>
          <w:numId w:val="37"/>
        </w:numPr>
        <w:tabs>
          <w:tab w:val="left" w:pos="841"/>
        </w:tabs>
        <w:ind w:hanging="360"/>
      </w:pPr>
      <w:r>
        <w:t>Promote</w:t>
      </w:r>
      <w:r>
        <w:rPr>
          <w:spacing w:val="2"/>
        </w:rPr>
        <w:t xml:space="preserve"> </w:t>
      </w:r>
      <w:r>
        <w:t>teamwork</w:t>
      </w:r>
      <w:r>
        <w:rPr>
          <w:spacing w:val="4"/>
        </w:rPr>
        <w:t xml:space="preserve"> </w:t>
      </w:r>
      <w:r>
        <w:t>and</w:t>
      </w:r>
      <w:r>
        <w:rPr>
          <w:spacing w:val="-11"/>
        </w:rPr>
        <w:t xml:space="preserve"> </w:t>
      </w:r>
      <w:r>
        <w:t>maintain sportsmanship</w:t>
      </w:r>
      <w:r>
        <w:rPr>
          <w:spacing w:val="-1"/>
        </w:rPr>
        <w:t xml:space="preserve"> </w:t>
      </w:r>
      <w:r>
        <w:t>with</w:t>
      </w:r>
      <w:r>
        <w:rPr>
          <w:spacing w:val="-12"/>
        </w:rPr>
        <w:t xml:space="preserve"> </w:t>
      </w:r>
      <w:r>
        <w:t>their</w:t>
      </w:r>
      <w:r>
        <w:rPr>
          <w:spacing w:val="-8"/>
        </w:rPr>
        <w:t xml:space="preserve"> </w:t>
      </w:r>
      <w:r>
        <w:t>fellow</w:t>
      </w:r>
      <w:r>
        <w:rPr>
          <w:spacing w:val="-7"/>
        </w:rPr>
        <w:t xml:space="preserve"> </w:t>
      </w:r>
      <w:r>
        <w:t>officers</w:t>
      </w:r>
      <w:r>
        <w:rPr>
          <w:spacing w:val="-6"/>
        </w:rPr>
        <w:t xml:space="preserve"> </w:t>
      </w:r>
      <w:r>
        <w:t>by</w:t>
      </w:r>
      <w:r>
        <w:rPr>
          <w:spacing w:val="-12"/>
        </w:rPr>
        <w:t xml:space="preserve"> </w:t>
      </w:r>
      <w:r>
        <w:t>working</w:t>
      </w:r>
      <w:r>
        <w:rPr>
          <w:spacing w:val="-7"/>
        </w:rPr>
        <w:t xml:space="preserve"> </w:t>
      </w:r>
      <w:r>
        <w:t>together.</w:t>
      </w:r>
    </w:p>
    <w:p w14:paraId="2114AC1E" w14:textId="77777777" w:rsidR="00237078" w:rsidRDefault="00034852">
      <w:pPr>
        <w:pStyle w:val="ListParagraph"/>
        <w:numPr>
          <w:ilvl w:val="0"/>
          <w:numId w:val="37"/>
        </w:numPr>
        <w:tabs>
          <w:tab w:val="left" w:pos="841"/>
        </w:tabs>
        <w:ind w:hanging="360"/>
      </w:pPr>
      <w:r>
        <w:t>Lead</w:t>
      </w:r>
      <w:r>
        <w:rPr>
          <w:spacing w:val="-8"/>
        </w:rPr>
        <w:t xml:space="preserve"> </w:t>
      </w:r>
      <w:r>
        <w:t>by</w:t>
      </w:r>
      <w:r>
        <w:rPr>
          <w:spacing w:val="-7"/>
        </w:rPr>
        <w:t xml:space="preserve"> </w:t>
      </w:r>
      <w:r>
        <w:t>example while</w:t>
      </w:r>
      <w:r>
        <w:rPr>
          <w:spacing w:val="1"/>
        </w:rPr>
        <w:t xml:space="preserve"> </w:t>
      </w:r>
      <w:r>
        <w:t>in</w:t>
      </w:r>
      <w:r>
        <w:rPr>
          <w:spacing w:val="-8"/>
        </w:rPr>
        <w:t xml:space="preserve"> </w:t>
      </w:r>
      <w:r>
        <w:t>the</w:t>
      </w:r>
      <w:r>
        <w:rPr>
          <w:spacing w:val="-12"/>
        </w:rPr>
        <w:t xml:space="preserve"> </w:t>
      </w:r>
      <w:r>
        <w:t>public</w:t>
      </w:r>
      <w:r>
        <w:rPr>
          <w:spacing w:val="-5"/>
        </w:rPr>
        <w:t xml:space="preserve"> </w:t>
      </w:r>
      <w:r>
        <w:t>of</w:t>
      </w:r>
      <w:r>
        <w:rPr>
          <w:spacing w:val="-10"/>
        </w:rPr>
        <w:t xml:space="preserve"> </w:t>
      </w:r>
      <w:r>
        <w:t>MRAN</w:t>
      </w:r>
      <w:r>
        <w:rPr>
          <w:spacing w:val="-3"/>
        </w:rPr>
        <w:t xml:space="preserve"> </w:t>
      </w:r>
      <w:r>
        <w:t>Clubs,</w:t>
      </w:r>
      <w:r>
        <w:rPr>
          <w:spacing w:val="-7"/>
        </w:rPr>
        <w:t xml:space="preserve"> </w:t>
      </w:r>
      <w:r>
        <w:t>Members</w:t>
      </w:r>
      <w:r>
        <w:rPr>
          <w:spacing w:val="2"/>
        </w:rPr>
        <w:t xml:space="preserve"> </w:t>
      </w:r>
      <w:r>
        <w:t>and</w:t>
      </w:r>
      <w:r>
        <w:rPr>
          <w:spacing w:val="-11"/>
        </w:rPr>
        <w:t xml:space="preserve"> </w:t>
      </w:r>
      <w:r>
        <w:t>Riders</w:t>
      </w:r>
      <w:r>
        <w:rPr>
          <w:spacing w:val="-9"/>
        </w:rPr>
        <w:t xml:space="preserve"> </w:t>
      </w:r>
      <w:r>
        <w:t>to</w:t>
      </w:r>
      <w:r>
        <w:rPr>
          <w:spacing w:val="-10"/>
        </w:rPr>
        <w:t xml:space="preserve"> </w:t>
      </w:r>
      <w:r>
        <w:t>promote</w:t>
      </w:r>
      <w:r>
        <w:rPr>
          <w:spacing w:val="-4"/>
        </w:rPr>
        <w:t xml:space="preserve"> </w:t>
      </w:r>
      <w:r>
        <w:t>sportsmanship</w:t>
      </w:r>
      <w:r>
        <w:rPr>
          <w:spacing w:val="7"/>
        </w:rPr>
        <w:t xml:space="preserve"> </w:t>
      </w:r>
      <w:r>
        <w:t>throughout</w:t>
      </w:r>
    </w:p>
    <w:p w14:paraId="311BC30E" w14:textId="77777777" w:rsidR="00237078" w:rsidRDefault="00034852">
      <w:pPr>
        <w:ind w:left="840"/>
        <w:rPr>
          <w:sz w:val="20"/>
        </w:rPr>
      </w:pPr>
      <w:r>
        <w:rPr>
          <w:sz w:val="20"/>
        </w:rPr>
        <w:t>the organization.</w:t>
      </w:r>
    </w:p>
    <w:p w14:paraId="1116C6DB" w14:textId="77777777" w:rsidR="00237078" w:rsidRDefault="00237078">
      <w:pPr>
        <w:pStyle w:val="BodyText"/>
        <w:spacing w:before="10"/>
        <w:rPr>
          <w:sz w:val="24"/>
        </w:rPr>
      </w:pPr>
    </w:p>
    <w:p w14:paraId="31D78013" w14:textId="77777777" w:rsidR="00237078" w:rsidRDefault="00034852">
      <w:pPr>
        <w:pStyle w:val="BodyText"/>
        <w:ind w:left="120" w:right="1501"/>
      </w:pPr>
      <w:r>
        <w:rPr>
          <w:b/>
          <w:sz w:val="24"/>
          <w:u w:val="thick" w:color="1F1F1F"/>
        </w:rPr>
        <w:t>SECRETARY:</w:t>
      </w:r>
      <w:r>
        <w:rPr>
          <w:b/>
          <w:sz w:val="24"/>
        </w:rPr>
        <w:t xml:space="preserve"> </w:t>
      </w:r>
      <w:r>
        <w:t xml:space="preserve">Minutes of all </w:t>
      </w:r>
      <w:r>
        <w:t>meetings of the Governing Body and Competition Committee will be kept on record</w:t>
      </w:r>
      <w:r>
        <w:rPr>
          <w:spacing w:val="-5"/>
        </w:rPr>
        <w:t xml:space="preserve"> </w:t>
      </w:r>
      <w:r>
        <w:t>and</w:t>
      </w:r>
      <w:r>
        <w:rPr>
          <w:spacing w:val="-15"/>
        </w:rPr>
        <w:t xml:space="preserve"> </w:t>
      </w:r>
      <w:r>
        <w:t>made</w:t>
      </w:r>
      <w:r>
        <w:rPr>
          <w:spacing w:val="-10"/>
        </w:rPr>
        <w:t xml:space="preserve"> </w:t>
      </w:r>
      <w:r>
        <w:t>available</w:t>
      </w:r>
      <w:r>
        <w:rPr>
          <w:spacing w:val="-3"/>
        </w:rPr>
        <w:t xml:space="preserve"> </w:t>
      </w:r>
      <w:r>
        <w:t>to</w:t>
      </w:r>
      <w:r>
        <w:rPr>
          <w:spacing w:val="-18"/>
        </w:rPr>
        <w:t xml:space="preserve"> </w:t>
      </w:r>
      <w:r>
        <w:t>Member</w:t>
      </w:r>
      <w:r>
        <w:rPr>
          <w:spacing w:val="-1"/>
        </w:rPr>
        <w:t xml:space="preserve"> </w:t>
      </w:r>
      <w:r>
        <w:t>Clubs</w:t>
      </w:r>
      <w:r>
        <w:rPr>
          <w:spacing w:val="-13"/>
        </w:rPr>
        <w:t xml:space="preserve"> </w:t>
      </w:r>
      <w:r>
        <w:t>by</w:t>
      </w:r>
      <w:r>
        <w:rPr>
          <w:spacing w:val="-23"/>
        </w:rPr>
        <w:t xml:space="preserve"> </w:t>
      </w:r>
      <w:r>
        <w:t>the</w:t>
      </w:r>
      <w:r>
        <w:rPr>
          <w:spacing w:val="-17"/>
        </w:rPr>
        <w:t xml:space="preserve"> </w:t>
      </w:r>
      <w:r>
        <w:t>MRAN</w:t>
      </w:r>
      <w:r>
        <w:rPr>
          <w:spacing w:val="-9"/>
        </w:rPr>
        <w:t xml:space="preserve"> </w:t>
      </w:r>
      <w:r>
        <w:t>Secretary</w:t>
      </w:r>
      <w:r>
        <w:rPr>
          <w:spacing w:val="-7"/>
        </w:rPr>
        <w:t xml:space="preserve"> </w:t>
      </w:r>
      <w:r>
        <w:t>and</w:t>
      </w:r>
      <w:r>
        <w:rPr>
          <w:spacing w:val="-16"/>
        </w:rPr>
        <w:t xml:space="preserve"> </w:t>
      </w:r>
      <w:r>
        <w:t>will</w:t>
      </w:r>
      <w:r>
        <w:rPr>
          <w:spacing w:val="-15"/>
        </w:rPr>
        <w:t xml:space="preserve"> </w:t>
      </w:r>
      <w:r>
        <w:rPr>
          <w:color w:val="181818"/>
        </w:rPr>
        <w:t>be</w:t>
      </w:r>
      <w:r>
        <w:rPr>
          <w:color w:val="181818"/>
          <w:spacing w:val="-15"/>
        </w:rPr>
        <w:t xml:space="preserve"> </w:t>
      </w:r>
      <w:r>
        <w:t>posted</w:t>
      </w:r>
      <w:r>
        <w:rPr>
          <w:spacing w:val="-12"/>
        </w:rPr>
        <w:t xml:space="preserve"> </w:t>
      </w:r>
      <w:r>
        <w:t>on</w:t>
      </w:r>
      <w:r>
        <w:rPr>
          <w:spacing w:val="-17"/>
        </w:rPr>
        <w:t xml:space="preserve"> </w:t>
      </w:r>
      <w:r>
        <w:t>the</w:t>
      </w:r>
      <w:r>
        <w:rPr>
          <w:spacing w:val="-13"/>
        </w:rPr>
        <w:t xml:space="preserve"> </w:t>
      </w:r>
      <w:r>
        <w:t>MRAN</w:t>
      </w:r>
      <w:r>
        <w:rPr>
          <w:spacing w:val="-8"/>
        </w:rPr>
        <w:t xml:space="preserve"> </w:t>
      </w:r>
      <w:r>
        <w:t>web</w:t>
      </w:r>
      <w:r>
        <w:rPr>
          <w:spacing w:val="-11"/>
        </w:rPr>
        <w:t xml:space="preserve"> </w:t>
      </w:r>
      <w:r>
        <w:t>site</w:t>
      </w:r>
      <w:r>
        <w:rPr>
          <w:spacing w:val="-2"/>
        </w:rPr>
        <w:t xml:space="preserve"> </w:t>
      </w:r>
      <w:r>
        <w:t>by the Website</w:t>
      </w:r>
      <w:r>
        <w:rPr>
          <w:spacing w:val="23"/>
        </w:rPr>
        <w:t xml:space="preserve"> </w:t>
      </w:r>
      <w:r>
        <w:t>Administrator.</w:t>
      </w:r>
    </w:p>
    <w:p w14:paraId="33591B71" w14:textId="77777777" w:rsidR="00237078" w:rsidRDefault="00034852">
      <w:pPr>
        <w:pStyle w:val="Heading4"/>
      </w:pPr>
      <w:r>
        <w:t>Proposed new duties of the secretary:</w:t>
      </w:r>
    </w:p>
    <w:p w14:paraId="7C7E7CEA" w14:textId="77777777" w:rsidR="00237078" w:rsidRDefault="00034852">
      <w:pPr>
        <w:pStyle w:val="ListParagraph"/>
        <w:numPr>
          <w:ilvl w:val="0"/>
          <w:numId w:val="36"/>
        </w:numPr>
        <w:tabs>
          <w:tab w:val="left" w:pos="841"/>
        </w:tabs>
        <w:ind w:right="2140" w:hanging="360"/>
      </w:pPr>
      <w:r>
        <w:t>Update</w:t>
      </w:r>
      <w:r>
        <w:rPr>
          <w:spacing w:val="-2"/>
        </w:rPr>
        <w:t xml:space="preserve"> </w:t>
      </w:r>
      <w:r>
        <w:t>the</w:t>
      </w:r>
      <w:r>
        <w:rPr>
          <w:spacing w:val="-16"/>
        </w:rPr>
        <w:t xml:space="preserve"> </w:t>
      </w:r>
      <w:r>
        <w:t>Member</w:t>
      </w:r>
      <w:r>
        <w:rPr>
          <w:spacing w:val="-11"/>
        </w:rPr>
        <w:t xml:space="preserve"> </w:t>
      </w:r>
      <w:r>
        <w:t>Info</w:t>
      </w:r>
      <w:r>
        <w:rPr>
          <w:spacing w:val="-17"/>
        </w:rPr>
        <w:t xml:space="preserve"> </w:t>
      </w:r>
      <w:r>
        <w:t>Data</w:t>
      </w:r>
      <w:r>
        <w:rPr>
          <w:spacing w:val="-12"/>
        </w:rPr>
        <w:t xml:space="preserve"> </w:t>
      </w:r>
      <w:r>
        <w:t>Base</w:t>
      </w:r>
      <w:r>
        <w:rPr>
          <w:spacing w:val="-17"/>
        </w:rPr>
        <w:t xml:space="preserve"> </w:t>
      </w:r>
      <w:r>
        <w:t>with</w:t>
      </w:r>
      <w:r>
        <w:rPr>
          <w:spacing w:val="-12"/>
        </w:rPr>
        <w:t xml:space="preserve"> </w:t>
      </w:r>
      <w:r>
        <w:t>the</w:t>
      </w:r>
      <w:r>
        <w:rPr>
          <w:spacing w:val="-12"/>
        </w:rPr>
        <w:t xml:space="preserve"> </w:t>
      </w:r>
      <w:r>
        <w:t>information</w:t>
      </w:r>
      <w:r>
        <w:rPr>
          <w:spacing w:val="-4"/>
        </w:rPr>
        <w:t xml:space="preserve"> </w:t>
      </w:r>
      <w:r>
        <w:t>provided</w:t>
      </w:r>
      <w:r>
        <w:rPr>
          <w:spacing w:val="-12"/>
        </w:rPr>
        <w:t xml:space="preserve"> </w:t>
      </w:r>
      <w:r>
        <w:t>by</w:t>
      </w:r>
      <w:r>
        <w:rPr>
          <w:spacing w:val="-17"/>
        </w:rPr>
        <w:t xml:space="preserve"> </w:t>
      </w:r>
      <w:r>
        <w:t>the</w:t>
      </w:r>
      <w:r>
        <w:rPr>
          <w:spacing w:val="-20"/>
        </w:rPr>
        <w:t xml:space="preserve"> </w:t>
      </w:r>
      <w:r>
        <w:t>member</w:t>
      </w:r>
      <w:r>
        <w:rPr>
          <w:spacing w:val="-9"/>
        </w:rPr>
        <w:t xml:space="preserve"> </w:t>
      </w:r>
      <w:r>
        <w:t>on</w:t>
      </w:r>
      <w:r>
        <w:rPr>
          <w:spacing w:val="-14"/>
        </w:rPr>
        <w:t xml:space="preserve"> </w:t>
      </w:r>
      <w:r>
        <w:t>their</w:t>
      </w:r>
      <w:r>
        <w:rPr>
          <w:spacing w:val="-18"/>
        </w:rPr>
        <w:t xml:space="preserve"> </w:t>
      </w:r>
      <w:r>
        <w:t>MRAN Card</w:t>
      </w:r>
      <w:r>
        <w:rPr>
          <w:spacing w:val="-2"/>
        </w:rPr>
        <w:t xml:space="preserve"> </w:t>
      </w:r>
      <w:r>
        <w:t>Application.</w:t>
      </w:r>
    </w:p>
    <w:p w14:paraId="1B8B060F" w14:textId="77777777" w:rsidR="00237078" w:rsidRDefault="00034852">
      <w:pPr>
        <w:pStyle w:val="ListParagraph"/>
        <w:numPr>
          <w:ilvl w:val="0"/>
          <w:numId w:val="36"/>
        </w:numPr>
        <w:tabs>
          <w:tab w:val="left" w:pos="841"/>
        </w:tabs>
        <w:ind w:right="1505" w:hanging="360"/>
      </w:pPr>
      <w:r>
        <w:t>Create and/or Update Membership Applications, MRAN Cards, Entry Forms, Race Fee Forms and any additional</w:t>
      </w:r>
      <w:r>
        <w:rPr>
          <w:spacing w:val="-11"/>
        </w:rPr>
        <w:t xml:space="preserve"> </w:t>
      </w:r>
      <w:r>
        <w:t>forms</w:t>
      </w:r>
      <w:r>
        <w:rPr>
          <w:spacing w:val="-13"/>
        </w:rPr>
        <w:t xml:space="preserve"> </w:t>
      </w:r>
      <w:r>
        <w:t>used</w:t>
      </w:r>
      <w:r>
        <w:rPr>
          <w:spacing w:val="-13"/>
        </w:rPr>
        <w:t xml:space="preserve"> </w:t>
      </w:r>
      <w:r>
        <w:t>to</w:t>
      </w:r>
      <w:r>
        <w:rPr>
          <w:spacing w:val="-19"/>
        </w:rPr>
        <w:t xml:space="preserve"> </w:t>
      </w:r>
      <w:r>
        <w:t>conduct</w:t>
      </w:r>
      <w:r>
        <w:rPr>
          <w:spacing w:val="-5"/>
        </w:rPr>
        <w:t xml:space="preserve"> </w:t>
      </w:r>
      <w:r>
        <w:t>MRAN</w:t>
      </w:r>
      <w:r>
        <w:rPr>
          <w:spacing w:val="-16"/>
        </w:rPr>
        <w:t xml:space="preserve"> </w:t>
      </w:r>
      <w:r>
        <w:t>business</w:t>
      </w:r>
      <w:r>
        <w:rPr>
          <w:spacing w:val="-9"/>
        </w:rPr>
        <w:t xml:space="preserve"> </w:t>
      </w:r>
      <w:r>
        <w:t>for</w:t>
      </w:r>
      <w:r>
        <w:rPr>
          <w:spacing w:val="-16"/>
        </w:rPr>
        <w:t xml:space="preserve"> </w:t>
      </w:r>
      <w:r>
        <w:t>the</w:t>
      </w:r>
      <w:r>
        <w:rPr>
          <w:spacing w:val="-14"/>
        </w:rPr>
        <w:t xml:space="preserve"> </w:t>
      </w:r>
      <w:r>
        <w:t>upcoming</w:t>
      </w:r>
      <w:r>
        <w:rPr>
          <w:spacing w:val="-12"/>
        </w:rPr>
        <w:t xml:space="preserve"> </w:t>
      </w:r>
      <w:r>
        <w:t>Race</w:t>
      </w:r>
      <w:r>
        <w:rPr>
          <w:spacing w:val="-17"/>
        </w:rPr>
        <w:t xml:space="preserve"> </w:t>
      </w:r>
      <w:r>
        <w:t>Season.</w:t>
      </w:r>
      <w:r>
        <w:rPr>
          <w:spacing w:val="-18"/>
        </w:rPr>
        <w:t xml:space="preserve"> </w:t>
      </w:r>
      <w:r>
        <w:t>Some</w:t>
      </w:r>
      <w:r>
        <w:rPr>
          <w:spacing w:val="-18"/>
        </w:rPr>
        <w:t xml:space="preserve"> </w:t>
      </w:r>
      <w:r>
        <w:t>MRAN</w:t>
      </w:r>
      <w:r>
        <w:rPr>
          <w:spacing w:val="-10"/>
        </w:rPr>
        <w:t xml:space="preserve"> </w:t>
      </w:r>
      <w:r>
        <w:t>forms</w:t>
      </w:r>
      <w:r>
        <w:rPr>
          <w:spacing w:val="-16"/>
        </w:rPr>
        <w:t xml:space="preserve"> </w:t>
      </w:r>
      <w:r>
        <w:t>that are currently in use may require re-creation to continue</w:t>
      </w:r>
      <w:r>
        <w:rPr>
          <w:spacing w:val="1"/>
        </w:rPr>
        <w:t xml:space="preserve"> </w:t>
      </w:r>
      <w:r>
        <w:t>use.</w:t>
      </w:r>
    </w:p>
    <w:p w14:paraId="3F743A67" w14:textId="77777777" w:rsidR="00237078" w:rsidRDefault="00034852">
      <w:pPr>
        <w:pStyle w:val="ListParagraph"/>
        <w:numPr>
          <w:ilvl w:val="0"/>
          <w:numId w:val="36"/>
        </w:numPr>
        <w:tabs>
          <w:tab w:val="left" w:pos="841"/>
        </w:tabs>
        <w:ind w:right="1569" w:hanging="360"/>
        <w:rPr>
          <w:b/>
        </w:rPr>
      </w:pPr>
      <w:r>
        <w:t xml:space="preserve">Handle General MRAN phone call and email communications. Secretary can direct any communication to the appropriate Officer if they unable to provide adequate information or answer the inquiry from a member or otherwise. </w:t>
      </w:r>
      <w:r>
        <w:rPr>
          <w:b/>
        </w:rPr>
        <w:t xml:space="preserve">Secretary’s email and telephone number should </w:t>
      </w:r>
      <w:r>
        <w:rPr>
          <w:b/>
          <w:color w:val="111111"/>
        </w:rPr>
        <w:t xml:space="preserve">be </w:t>
      </w:r>
      <w:r>
        <w:rPr>
          <w:b/>
        </w:rPr>
        <w:t>accessible via the MRAN “Contact MRAN" Website link. A dedicated phone line with voicemail or a MRAN Cell Phone would assist in improving communication between MRAN and its</w:t>
      </w:r>
      <w:r>
        <w:rPr>
          <w:b/>
          <w:spacing w:val="-33"/>
        </w:rPr>
        <w:t xml:space="preserve"> </w:t>
      </w:r>
      <w:r>
        <w:rPr>
          <w:b/>
          <w:spacing w:val="-4"/>
        </w:rPr>
        <w:t>members.</w:t>
      </w:r>
    </w:p>
    <w:p w14:paraId="68F149CC" w14:textId="77777777" w:rsidR="00237078" w:rsidRDefault="00034852">
      <w:pPr>
        <w:pStyle w:val="ListParagraph"/>
        <w:numPr>
          <w:ilvl w:val="0"/>
          <w:numId w:val="36"/>
        </w:numPr>
        <w:tabs>
          <w:tab w:val="left" w:pos="841"/>
        </w:tabs>
        <w:ind w:right="1624" w:hanging="360"/>
      </w:pPr>
      <w:r>
        <w:t>Organize</w:t>
      </w:r>
      <w:r>
        <w:rPr>
          <w:spacing w:val="-3"/>
        </w:rPr>
        <w:t xml:space="preserve"> </w:t>
      </w:r>
      <w:r>
        <w:t>Club</w:t>
      </w:r>
      <w:r>
        <w:rPr>
          <w:spacing w:val="-2"/>
        </w:rPr>
        <w:t xml:space="preserve"> </w:t>
      </w:r>
      <w:r>
        <w:t>Rosters</w:t>
      </w:r>
      <w:r>
        <w:rPr>
          <w:spacing w:val="-2"/>
        </w:rPr>
        <w:t xml:space="preserve"> </w:t>
      </w:r>
      <w:r>
        <w:t>that</w:t>
      </w:r>
      <w:r>
        <w:rPr>
          <w:spacing w:val="-1"/>
        </w:rPr>
        <w:t xml:space="preserve"> </w:t>
      </w:r>
      <w:r>
        <w:t>are</w:t>
      </w:r>
      <w:r>
        <w:rPr>
          <w:spacing w:val="-3"/>
        </w:rPr>
        <w:t xml:space="preserve"> </w:t>
      </w:r>
      <w:r>
        <w:t>provided</w:t>
      </w:r>
      <w:r>
        <w:rPr>
          <w:spacing w:val="-3"/>
        </w:rPr>
        <w:t xml:space="preserve"> </w:t>
      </w:r>
      <w:r>
        <w:t>by</w:t>
      </w:r>
      <w:r>
        <w:rPr>
          <w:spacing w:val="-3"/>
        </w:rPr>
        <w:t xml:space="preserve"> </w:t>
      </w:r>
      <w:r>
        <w:t>the</w:t>
      </w:r>
      <w:r>
        <w:rPr>
          <w:spacing w:val="-2"/>
        </w:rPr>
        <w:t xml:space="preserve"> </w:t>
      </w:r>
      <w:r>
        <w:t>Club</w:t>
      </w:r>
      <w:r>
        <w:rPr>
          <w:spacing w:val="-2"/>
        </w:rPr>
        <w:t xml:space="preserve"> </w:t>
      </w:r>
      <w:r>
        <w:t>Presidents</w:t>
      </w:r>
      <w:r>
        <w:rPr>
          <w:spacing w:val="-2"/>
        </w:rPr>
        <w:t xml:space="preserve"> </w:t>
      </w:r>
      <w:r>
        <w:t>at</w:t>
      </w:r>
      <w:r>
        <w:rPr>
          <w:spacing w:val="-2"/>
        </w:rPr>
        <w:t xml:space="preserve"> </w:t>
      </w:r>
      <w:r>
        <w:t>the</w:t>
      </w:r>
      <w:r>
        <w:rPr>
          <w:spacing w:val="-2"/>
        </w:rPr>
        <w:t xml:space="preserve"> </w:t>
      </w:r>
      <w:r>
        <w:t>beginning</w:t>
      </w:r>
      <w:r>
        <w:rPr>
          <w:spacing w:val="-2"/>
        </w:rPr>
        <w:t xml:space="preserve"> </w:t>
      </w:r>
      <w:r>
        <w:t>as</w:t>
      </w:r>
      <w:r>
        <w:rPr>
          <w:spacing w:val="-3"/>
        </w:rPr>
        <w:t xml:space="preserve"> </w:t>
      </w:r>
      <w:r>
        <w:t>well</w:t>
      </w:r>
      <w:r>
        <w:rPr>
          <w:spacing w:val="-2"/>
        </w:rPr>
        <w:t xml:space="preserve"> </w:t>
      </w:r>
      <w:r>
        <w:t>as</w:t>
      </w:r>
      <w:r>
        <w:rPr>
          <w:spacing w:val="-3"/>
        </w:rPr>
        <w:t xml:space="preserve"> </w:t>
      </w:r>
      <w:r>
        <w:t xml:space="preserve">throughout the season. Secretary will use the Club Roster’s to assist in keeping the member’s club </w:t>
      </w:r>
      <w:r>
        <w:t>affiliation current</w:t>
      </w:r>
      <w:r>
        <w:rPr>
          <w:spacing w:val="-2"/>
        </w:rPr>
        <w:t xml:space="preserve"> </w:t>
      </w:r>
      <w:r>
        <w:t>in</w:t>
      </w:r>
      <w:r>
        <w:rPr>
          <w:spacing w:val="-2"/>
        </w:rPr>
        <w:t xml:space="preserve"> </w:t>
      </w:r>
      <w:r>
        <w:t>the</w:t>
      </w:r>
      <w:r>
        <w:rPr>
          <w:spacing w:val="-2"/>
        </w:rPr>
        <w:t xml:space="preserve"> </w:t>
      </w:r>
      <w:r>
        <w:t>Member</w:t>
      </w:r>
      <w:r>
        <w:rPr>
          <w:spacing w:val="-10"/>
        </w:rPr>
        <w:t xml:space="preserve"> </w:t>
      </w:r>
      <w:r>
        <w:t>Info</w:t>
      </w:r>
      <w:r>
        <w:rPr>
          <w:spacing w:val="-11"/>
        </w:rPr>
        <w:t xml:space="preserve"> </w:t>
      </w:r>
      <w:r>
        <w:t>Data</w:t>
      </w:r>
      <w:r>
        <w:rPr>
          <w:spacing w:val="-13"/>
        </w:rPr>
        <w:t xml:space="preserve"> </w:t>
      </w:r>
      <w:r>
        <w:t>Base.</w:t>
      </w:r>
      <w:r>
        <w:rPr>
          <w:spacing w:val="-12"/>
        </w:rPr>
        <w:t xml:space="preserve"> </w:t>
      </w:r>
      <w:r>
        <w:t>(Club</w:t>
      </w:r>
      <w:r>
        <w:rPr>
          <w:spacing w:val="-16"/>
        </w:rPr>
        <w:t xml:space="preserve"> </w:t>
      </w:r>
      <w:r>
        <w:t>Presidents</w:t>
      </w:r>
      <w:r>
        <w:rPr>
          <w:spacing w:val="-5"/>
        </w:rPr>
        <w:t xml:space="preserve"> </w:t>
      </w:r>
      <w:r>
        <w:t>are</w:t>
      </w:r>
      <w:r>
        <w:rPr>
          <w:spacing w:val="-17"/>
        </w:rPr>
        <w:t xml:space="preserve"> </w:t>
      </w:r>
      <w:r>
        <w:t>required</w:t>
      </w:r>
      <w:r>
        <w:rPr>
          <w:spacing w:val="-7"/>
        </w:rPr>
        <w:t xml:space="preserve"> </w:t>
      </w:r>
      <w:r>
        <w:t>to</w:t>
      </w:r>
      <w:r>
        <w:rPr>
          <w:spacing w:val="-13"/>
        </w:rPr>
        <w:t xml:space="preserve"> </w:t>
      </w:r>
      <w:r>
        <w:t>have</w:t>
      </w:r>
      <w:r>
        <w:rPr>
          <w:spacing w:val="-14"/>
        </w:rPr>
        <w:t xml:space="preserve"> </w:t>
      </w:r>
      <w:r>
        <w:t>their</w:t>
      </w:r>
      <w:r>
        <w:rPr>
          <w:spacing w:val="-16"/>
        </w:rPr>
        <w:t xml:space="preserve"> </w:t>
      </w:r>
      <w:r>
        <w:t>Club</w:t>
      </w:r>
      <w:r>
        <w:rPr>
          <w:spacing w:val="-13"/>
        </w:rPr>
        <w:t xml:space="preserve"> </w:t>
      </w:r>
      <w:r>
        <w:t>Roster’s</w:t>
      </w:r>
      <w:r>
        <w:rPr>
          <w:spacing w:val="-13"/>
        </w:rPr>
        <w:t xml:space="preserve"> </w:t>
      </w:r>
      <w:r>
        <w:t>turned in</w:t>
      </w:r>
      <w:r>
        <w:rPr>
          <w:spacing w:val="-18"/>
        </w:rPr>
        <w:t xml:space="preserve"> </w:t>
      </w:r>
      <w:r>
        <w:t>prior</w:t>
      </w:r>
      <w:r>
        <w:rPr>
          <w:spacing w:val="-11"/>
        </w:rPr>
        <w:t xml:space="preserve"> </w:t>
      </w:r>
      <w:r>
        <w:t>to</w:t>
      </w:r>
      <w:r>
        <w:rPr>
          <w:spacing w:val="-13"/>
        </w:rPr>
        <w:t xml:space="preserve"> </w:t>
      </w:r>
      <w:r>
        <w:t>the</w:t>
      </w:r>
      <w:r>
        <w:rPr>
          <w:spacing w:val="-12"/>
        </w:rPr>
        <w:t xml:space="preserve"> </w:t>
      </w:r>
      <w:r>
        <w:t>first</w:t>
      </w:r>
      <w:r>
        <w:rPr>
          <w:spacing w:val="-1"/>
        </w:rPr>
        <w:t xml:space="preserve"> </w:t>
      </w:r>
      <w:r>
        <w:t>race of</w:t>
      </w:r>
      <w:r>
        <w:rPr>
          <w:spacing w:val="-1"/>
        </w:rPr>
        <w:t xml:space="preserve"> </w:t>
      </w:r>
      <w:r>
        <w:t>the</w:t>
      </w:r>
      <w:r>
        <w:rPr>
          <w:spacing w:val="9"/>
        </w:rPr>
        <w:t xml:space="preserve"> </w:t>
      </w:r>
      <w:r>
        <w:t>season).</w:t>
      </w:r>
    </w:p>
    <w:p w14:paraId="0BA902C9" w14:textId="77777777" w:rsidR="00237078" w:rsidRDefault="00034852">
      <w:pPr>
        <w:pStyle w:val="ListParagraph"/>
        <w:numPr>
          <w:ilvl w:val="0"/>
          <w:numId w:val="36"/>
        </w:numPr>
        <w:tabs>
          <w:tab w:val="left" w:pos="841"/>
        </w:tabs>
        <w:ind w:hanging="360"/>
      </w:pPr>
      <w:r>
        <w:t>Obtain a copy of Clubs Voting Members (2) and alternates (2) from the</w:t>
      </w:r>
      <w:r>
        <w:rPr>
          <w:spacing w:val="21"/>
        </w:rPr>
        <w:t xml:space="preserve"> </w:t>
      </w:r>
      <w:r>
        <w:t>President.</w:t>
      </w:r>
    </w:p>
    <w:p w14:paraId="6DDC8D2B" w14:textId="77777777" w:rsidR="00237078" w:rsidRDefault="00034852">
      <w:pPr>
        <w:pStyle w:val="ListParagraph"/>
        <w:numPr>
          <w:ilvl w:val="0"/>
          <w:numId w:val="36"/>
        </w:numPr>
        <w:tabs>
          <w:tab w:val="left" w:pos="841"/>
        </w:tabs>
        <w:ind w:hanging="360"/>
      </w:pPr>
      <w:r>
        <w:t xml:space="preserve">Keep </w:t>
      </w:r>
      <w:r>
        <w:t>documentation of all Lifetime Members, Living Legends, and Non-Competition</w:t>
      </w:r>
      <w:r>
        <w:rPr>
          <w:spacing w:val="-5"/>
        </w:rPr>
        <w:t xml:space="preserve"> </w:t>
      </w:r>
      <w:r>
        <w:t>Members.</w:t>
      </w:r>
    </w:p>
    <w:p w14:paraId="412094A5" w14:textId="77777777" w:rsidR="00237078" w:rsidRDefault="00034852">
      <w:pPr>
        <w:pStyle w:val="ListParagraph"/>
        <w:numPr>
          <w:ilvl w:val="0"/>
          <w:numId w:val="36"/>
        </w:numPr>
        <w:tabs>
          <w:tab w:val="left" w:pos="841"/>
        </w:tabs>
        <w:ind w:hanging="360"/>
      </w:pPr>
      <w:r>
        <w:t>Update the MRAN Rule Book for each new Race</w:t>
      </w:r>
      <w:r>
        <w:rPr>
          <w:spacing w:val="1"/>
        </w:rPr>
        <w:t xml:space="preserve"> </w:t>
      </w:r>
      <w:r>
        <w:t>Season.</w:t>
      </w:r>
    </w:p>
    <w:p w14:paraId="19F358AF" w14:textId="77777777" w:rsidR="00237078" w:rsidRDefault="00034852">
      <w:pPr>
        <w:pStyle w:val="ListParagraph"/>
        <w:numPr>
          <w:ilvl w:val="0"/>
          <w:numId w:val="36"/>
        </w:numPr>
        <w:tabs>
          <w:tab w:val="left" w:pos="841"/>
        </w:tabs>
        <w:ind w:hanging="360"/>
      </w:pPr>
      <w:r>
        <w:t>Keep inventory of all MRAN properties (i.e., Trailers, Signs, Scoring Equipment,</w:t>
      </w:r>
      <w:r>
        <w:rPr>
          <w:spacing w:val="35"/>
        </w:rPr>
        <w:t xml:space="preserve"> </w:t>
      </w:r>
      <w:r>
        <w:t>etc.)</w:t>
      </w:r>
    </w:p>
    <w:p w14:paraId="279DE3C7" w14:textId="77777777" w:rsidR="00237078" w:rsidRDefault="00237078">
      <w:pPr>
        <w:pStyle w:val="BodyText"/>
        <w:rPr>
          <w:sz w:val="24"/>
        </w:rPr>
      </w:pPr>
    </w:p>
    <w:p w14:paraId="6F381797" w14:textId="77777777" w:rsidR="00237078" w:rsidRDefault="00034852">
      <w:pPr>
        <w:pStyle w:val="Heading2"/>
        <w:rPr>
          <w:u w:val="none"/>
        </w:rPr>
      </w:pPr>
      <w:bookmarkStart w:id="5" w:name="WEB_ADMINISTRATOR:"/>
      <w:bookmarkEnd w:id="5"/>
      <w:r>
        <w:rPr>
          <w:color w:val="0F0F0F"/>
          <w:u w:val="thick" w:color="282828"/>
        </w:rPr>
        <w:t xml:space="preserve">WEB </w:t>
      </w:r>
      <w:r>
        <w:rPr>
          <w:u w:val="thick" w:color="282828"/>
        </w:rPr>
        <w:t>ADMINISTRATOR:</w:t>
      </w:r>
    </w:p>
    <w:p w14:paraId="55EDF4F0" w14:textId="77777777" w:rsidR="00237078" w:rsidRDefault="00034852">
      <w:pPr>
        <w:pStyle w:val="ListParagraph"/>
        <w:numPr>
          <w:ilvl w:val="0"/>
          <w:numId w:val="35"/>
        </w:numPr>
        <w:tabs>
          <w:tab w:val="left" w:pos="841"/>
        </w:tabs>
        <w:ind w:hanging="360"/>
      </w:pPr>
      <w:r>
        <w:t>Keep MRAN Website up to date and running</w:t>
      </w:r>
      <w:r>
        <w:rPr>
          <w:spacing w:val="27"/>
        </w:rPr>
        <w:t xml:space="preserve"> </w:t>
      </w:r>
      <w:r>
        <w:t>smoothly.</w:t>
      </w:r>
    </w:p>
    <w:p w14:paraId="24DA8969" w14:textId="77777777" w:rsidR="00237078" w:rsidRDefault="00034852">
      <w:pPr>
        <w:pStyle w:val="ListParagraph"/>
        <w:numPr>
          <w:ilvl w:val="0"/>
          <w:numId w:val="35"/>
        </w:numPr>
        <w:tabs>
          <w:tab w:val="left" w:pos="841"/>
        </w:tabs>
        <w:ind w:hanging="360"/>
      </w:pPr>
      <w:r>
        <w:t>E-mail race info and flyers via Website to all registered</w:t>
      </w:r>
      <w:r>
        <w:rPr>
          <w:spacing w:val="5"/>
        </w:rPr>
        <w:t xml:space="preserve"> </w:t>
      </w:r>
      <w:r>
        <w:t>members.</w:t>
      </w:r>
    </w:p>
    <w:p w14:paraId="6ED63C09" w14:textId="77777777" w:rsidR="00237078" w:rsidRDefault="00034852">
      <w:pPr>
        <w:pStyle w:val="ListParagraph"/>
        <w:numPr>
          <w:ilvl w:val="0"/>
          <w:numId w:val="35"/>
        </w:numPr>
        <w:tabs>
          <w:tab w:val="left" w:pos="841"/>
        </w:tabs>
        <w:ind w:hanging="360"/>
      </w:pPr>
      <w:r>
        <w:t>Keep inventory of MRAN Computers and all software of</w:t>
      </w:r>
      <w:r>
        <w:rPr>
          <w:spacing w:val="-15"/>
        </w:rPr>
        <w:t xml:space="preserve"> </w:t>
      </w:r>
      <w:r>
        <w:t>MRAN.</w:t>
      </w:r>
    </w:p>
    <w:p w14:paraId="2BCA1CA2" w14:textId="77777777" w:rsidR="00237078" w:rsidRDefault="00034852">
      <w:pPr>
        <w:pStyle w:val="ListParagraph"/>
        <w:numPr>
          <w:ilvl w:val="0"/>
          <w:numId w:val="35"/>
        </w:numPr>
        <w:tabs>
          <w:tab w:val="left" w:pos="841"/>
        </w:tabs>
        <w:ind w:hanging="360"/>
      </w:pPr>
      <w:r>
        <w:t>May</w:t>
      </w:r>
      <w:r>
        <w:rPr>
          <w:spacing w:val="-7"/>
        </w:rPr>
        <w:t xml:space="preserve"> </w:t>
      </w:r>
      <w:r>
        <w:t>choose</w:t>
      </w:r>
      <w:r>
        <w:rPr>
          <w:spacing w:val="-1"/>
        </w:rPr>
        <w:t xml:space="preserve"> </w:t>
      </w:r>
      <w:r>
        <w:t>moderators to</w:t>
      </w:r>
      <w:r>
        <w:rPr>
          <w:spacing w:val="-9"/>
        </w:rPr>
        <w:t xml:space="preserve"> </w:t>
      </w:r>
      <w:r>
        <w:t>assist</w:t>
      </w:r>
      <w:r>
        <w:rPr>
          <w:spacing w:val="-8"/>
        </w:rPr>
        <w:t xml:space="preserve"> </w:t>
      </w:r>
      <w:r>
        <w:t>in</w:t>
      </w:r>
      <w:r>
        <w:rPr>
          <w:spacing w:val="-14"/>
        </w:rPr>
        <w:t xml:space="preserve"> </w:t>
      </w:r>
      <w:r>
        <w:t>daily</w:t>
      </w:r>
      <w:r>
        <w:rPr>
          <w:spacing w:val="-2"/>
        </w:rPr>
        <w:t xml:space="preserve"> </w:t>
      </w:r>
      <w:r>
        <w:t>Website</w:t>
      </w:r>
      <w:r>
        <w:rPr>
          <w:spacing w:val="3"/>
        </w:rPr>
        <w:t xml:space="preserve"> </w:t>
      </w:r>
      <w:r>
        <w:t>operations</w:t>
      </w:r>
      <w:r>
        <w:rPr>
          <w:spacing w:val="-2"/>
        </w:rPr>
        <w:t xml:space="preserve"> </w:t>
      </w:r>
      <w:r>
        <w:t>such</w:t>
      </w:r>
      <w:r>
        <w:rPr>
          <w:spacing w:val="-11"/>
        </w:rPr>
        <w:t xml:space="preserve"> </w:t>
      </w:r>
      <w:r>
        <w:t>as</w:t>
      </w:r>
      <w:r>
        <w:rPr>
          <w:spacing w:val="-13"/>
        </w:rPr>
        <w:t xml:space="preserve"> </w:t>
      </w:r>
      <w:r>
        <w:t>moderating</w:t>
      </w:r>
      <w:r>
        <w:rPr>
          <w:spacing w:val="4"/>
        </w:rPr>
        <w:t xml:space="preserve"> </w:t>
      </w:r>
      <w:r>
        <w:t>posts</w:t>
      </w:r>
      <w:r>
        <w:rPr>
          <w:spacing w:val="-7"/>
        </w:rPr>
        <w:t xml:space="preserve"> </w:t>
      </w:r>
      <w:r>
        <w:t>etc.</w:t>
      </w:r>
    </w:p>
    <w:p w14:paraId="03B933F8" w14:textId="07FE9FE0" w:rsidR="00237078" w:rsidRDefault="00034852">
      <w:pPr>
        <w:pStyle w:val="ListParagraph"/>
        <w:numPr>
          <w:ilvl w:val="0"/>
          <w:numId w:val="35"/>
        </w:numPr>
        <w:tabs>
          <w:tab w:val="left" w:pos="841"/>
        </w:tabs>
        <w:ind w:right="1640" w:hanging="360"/>
        <w:jc w:val="both"/>
      </w:pPr>
      <w:r>
        <w:t>The</w:t>
      </w:r>
      <w:r>
        <w:rPr>
          <w:spacing w:val="-28"/>
        </w:rPr>
        <w:t xml:space="preserve"> </w:t>
      </w:r>
      <w:r>
        <w:t>Web</w:t>
      </w:r>
      <w:r>
        <w:rPr>
          <w:spacing w:val="-26"/>
        </w:rPr>
        <w:t xml:space="preserve"> </w:t>
      </w:r>
      <w:r w:rsidR="00452A09">
        <w:t>Admin shall</w:t>
      </w:r>
      <w:r>
        <w:rPr>
          <w:spacing w:val="-27"/>
        </w:rPr>
        <w:t xml:space="preserve"> </w:t>
      </w:r>
      <w:r>
        <w:t>be</w:t>
      </w:r>
      <w:r>
        <w:rPr>
          <w:spacing w:val="-25"/>
        </w:rPr>
        <w:t xml:space="preserve"> </w:t>
      </w:r>
      <w:r w:rsidR="00452A09">
        <w:t>the primary</w:t>
      </w:r>
      <w:r>
        <w:rPr>
          <w:spacing w:val="-25"/>
        </w:rPr>
        <w:t xml:space="preserve"> </w:t>
      </w:r>
      <w:r>
        <w:t>moderator</w:t>
      </w:r>
      <w:r>
        <w:rPr>
          <w:spacing w:val="-25"/>
        </w:rPr>
        <w:t xml:space="preserve"> </w:t>
      </w:r>
      <w:r>
        <w:rPr>
          <w:spacing w:val="2"/>
        </w:rPr>
        <w:t>for</w:t>
      </w:r>
      <w:r w:rsidR="00452A09">
        <w:rPr>
          <w:spacing w:val="2"/>
        </w:rPr>
        <w:t xml:space="preserve"> </w:t>
      </w:r>
      <w:r>
        <w:rPr>
          <w:spacing w:val="2"/>
        </w:rPr>
        <w:t>all</w:t>
      </w:r>
      <w:r w:rsidR="00452A09">
        <w:rPr>
          <w:spacing w:val="2"/>
        </w:rPr>
        <w:t xml:space="preserve"> </w:t>
      </w:r>
      <w:r>
        <w:rPr>
          <w:spacing w:val="2"/>
        </w:rPr>
        <w:t>official</w:t>
      </w:r>
      <w:r w:rsidR="00452A09">
        <w:rPr>
          <w:spacing w:val="2"/>
        </w:rPr>
        <w:t xml:space="preserve"> </w:t>
      </w:r>
      <w:r>
        <w:rPr>
          <w:spacing w:val="2"/>
        </w:rPr>
        <w:t>MRAN</w:t>
      </w:r>
      <w:r w:rsidR="00452A09">
        <w:rPr>
          <w:spacing w:val="2"/>
        </w:rPr>
        <w:t xml:space="preserve"> </w:t>
      </w:r>
      <w:r>
        <w:rPr>
          <w:spacing w:val="2"/>
        </w:rPr>
        <w:t>social</w:t>
      </w:r>
      <w:r w:rsidR="00452A09">
        <w:rPr>
          <w:spacing w:val="2"/>
        </w:rPr>
        <w:t xml:space="preserve"> </w:t>
      </w:r>
      <w:r>
        <w:rPr>
          <w:spacing w:val="2"/>
        </w:rPr>
        <w:t>media</w:t>
      </w:r>
      <w:r>
        <w:rPr>
          <w:spacing w:val="-27"/>
        </w:rPr>
        <w:t xml:space="preserve"> </w:t>
      </w:r>
      <w:r>
        <w:rPr>
          <w:spacing w:val="2"/>
        </w:rPr>
        <w:t>sites</w:t>
      </w:r>
      <w:r w:rsidR="00452A09">
        <w:rPr>
          <w:spacing w:val="2"/>
        </w:rPr>
        <w:t xml:space="preserve"> </w:t>
      </w:r>
      <w:r>
        <w:rPr>
          <w:spacing w:val="2"/>
        </w:rPr>
        <w:t>and</w:t>
      </w:r>
      <w:r w:rsidR="00452A09">
        <w:rPr>
          <w:spacing w:val="2"/>
        </w:rPr>
        <w:t xml:space="preserve"> </w:t>
      </w:r>
      <w:r>
        <w:rPr>
          <w:spacing w:val="2"/>
        </w:rPr>
        <w:t>MRAN’s</w:t>
      </w:r>
      <w:r>
        <w:rPr>
          <w:spacing w:val="-23"/>
        </w:rPr>
        <w:t xml:space="preserve"> </w:t>
      </w:r>
      <w:r>
        <w:t>official web</w:t>
      </w:r>
      <w:r>
        <w:rPr>
          <w:spacing w:val="-34"/>
        </w:rPr>
        <w:t xml:space="preserve"> </w:t>
      </w:r>
      <w:r>
        <w:t>pages.</w:t>
      </w:r>
      <w:r>
        <w:rPr>
          <w:spacing w:val="-16"/>
        </w:rPr>
        <w:t xml:space="preserve"> </w:t>
      </w:r>
      <w:r>
        <w:t>The</w:t>
      </w:r>
      <w:r>
        <w:rPr>
          <w:spacing w:val="-36"/>
        </w:rPr>
        <w:t xml:space="preserve"> </w:t>
      </w:r>
      <w:r>
        <w:t>Web</w:t>
      </w:r>
      <w:r>
        <w:rPr>
          <w:spacing w:val="-34"/>
        </w:rPr>
        <w:t xml:space="preserve"> </w:t>
      </w:r>
      <w:r>
        <w:t>Admin’s</w:t>
      </w:r>
      <w:r>
        <w:rPr>
          <w:spacing w:val="-34"/>
        </w:rPr>
        <w:t xml:space="preserve"> </w:t>
      </w:r>
      <w:r>
        <w:t>role</w:t>
      </w:r>
      <w:r>
        <w:rPr>
          <w:spacing w:val="-33"/>
        </w:rPr>
        <w:t xml:space="preserve"> </w:t>
      </w:r>
      <w:r>
        <w:t>would</w:t>
      </w:r>
      <w:r>
        <w:rPr>
          <w:spacing w:val="-34"/>
        </w:rPr>
        <w:t xml:space="preserve"> </w:t>
      </w:r>
      <w:r>
        <w:t>be</w:t>
      </w:r>
      <w:r>
        <w:rPr>
          <w:spacing w:val="-34"/>
        </w:rPr>
        <w:t xml:space="preserve"> </w:t>
      </w:r>
      <w:r>
        <w:t>to</w:t>
      </w:r>
      <w:r>
        <w:rPr>
          <w:spacing w:val="-35"/>
        </w:rPr>
        <w:t xml:space="preserve"> </w:t>
      </w:r>
      <w:r>
        <w:t>approve</w:t>
      </w:r>
      <w:r>
        <w:rPr>
          <w:spacing w:val="-31"/>
        </w:rPr>
        <w:t xml:space="preserve"> </w:t>
      </w:r>
      <w:r>
        <w:t>and/or</w:t>
      </w:r>
      <w:r>
        <w:rPr>
          <w:spacing w:val="-34"/>
        </w:rPr>
        <w:t xml:space="preserve"> </w:t>
      </w:r>
      <w:r>
        <w:t>review</w:t>
      </w:r>
      <w:r>
        <w:rPr>
          <w:spacing w:val="-32"/>
        </w:rPr>
        <w:t xml:space="preserve"> </w:t>
      </w:r>
      <w:r>
        <w:t>and</w:t>
      </w:r>
      <w:r>
        <w:rPr>
          <w:spacing w:val="-33"/>
        </w:rPr>
        <w:t xml:space="preserve"> </w:t>
      </w:r>
      <w:r>
        <w:t>moderate</w:t>
      </w:r>
      <w:r>
        <w:rPr>
          <w:spacing w:val="-29"/>
        </w:rPr>
        <w:t xml:space="preserve"> </w:t>
      </w:r>
      <w:r>
        <w:t>social</w:t>
      </w:r>
      <w:r>
        <w:rPr>
          <w:spacing w:val="-36"/>
        </w:rPr>
        <w:t xml:space="preserve"> </w:t>
      </w:r>
      <w:r>
        <w:t>media</w:t>
      </w:r>
      <w:r>
        <w:rPr>
          <w:spacing w:val="-32"/>
        </w:rPr>
        <w:t xml:space="preserve"> </w:t>
      </w:r>
      <w:r>
        <w:t>pages</w:t>
      </w:r>
      <w:r>
        <w:rPr>
          <w:spacing w:val="-35"/>
        </w:rPr>
        <w:t xml:space="preserve"> </w:t>
      </w:r>
      <w:r>
        <w:t xml:space="preserve">for MRAN to ensure continuity, and to </w:t>
      </w:r>
      <w:r>
        <w:t>prevent inaccuracies from being</w:t>
      </w:r>
      <w:r>
        <w:rPr>
          <w:spacing w:val="-21"/>
        </w:rPr>
        <w:t xml:space="preserve"> </w:t>
      </w:r>
      <w:r>
        <w:t>posted.</w:t>
      </w:r>
    </w:p>
    <w:p w14:paraId="730B5EA6" w14:textId="77777777" w:rsidR="00237078" w:rsidRDefault="00034852">
      <w:pPr>
        <w:pStyle w:val="Heading4"/>
        <w:ind w:left="840"/>
      </w:pPr>
      <w:r>
        <w:t>Moderators are not MRAN Officials.</w:t>
      </w:r>
    </w:p>
    <w:p w14:paraId="163AF0EE" w14:textId="77777777" w:rsidR="00237078" w:rsidRDefault="00237078">
      <w:pPr>
        <w:pStyle w:val="BodyText"/>
        <w:rPr>
          <w:b/>
          <w:sz w:val="24"/>
        </w:rPr>
      </w:pPr>
    </w:p>
    <w:p w14:paraId="6E39A037" w14:textId="77777777" w:rsidR="00237078" w:rsidRDefault="00034852">
      <w:pPr>
        <w:ind w:left="120"/>
        <w:rPr>
          <w:b/>
          <w:sz w:val="24"/>
        </w:rPr>
      </w:pPr>
      <w:bookmarkStart w:id="6" w:name="PUBLIC_RELATIONS_OFFICER:"/>
      <w:bookmarkEnd w:id="6"/>
      <w:r>
        <w:rPr>
          <w:b/>
          <w:sz w:val="24"/>
          <w:u w:val="thick" w:color="2B282B"/>
        </w:rPr>
        <w:t>PUBLIC RELATIONS OFFICER:</w:t>
      </w:r>
    </w:p>
    <w:p w14:paraId="33C4624E" w14:textId="77777777" w:rsidR="00237078" w:rsidRDefault="00034852">
      <w:pPr>
        <w:pStyle w:val="ListParagraph"/>
        <w:numPr>
          <w:ilvl w:val="0"/>
          <w:numId w:val="34"/>
        </w:numPr>
        <w:tabs>
          <w:tab w:val="left" w:pos="856"/>
        </w:tabs>
      </w:pPr>
      <w:r>
        <w:t>Promote MRAN and its Members and</w:t>
      </w:r>
      <w:r>
        <w:rPr>
          <w:spacing w:val="-16"/>
        </w:rPr>
        <w:t xml:space="preserve"> </w:t>
      </w:r>
      <w:r>
        <w:t>Riders.</w:t>
      </w:r>
    </w:p>
    <w:p w14:paraId="0FFC1BC9" w14:textId="77777777" w:rsidR="00237078" w:rsidRDefault="00237078">
      <w:pPr>
        <w:sectPr w:rsidR="00237078">
          <w:pgSz w:w="12240" w:h="15840"/>
          <w:pgMar w:top="680" w:right="80" w:bottom="280" w:left="600" w:header="720" w:footer="720" w:gutter="0"/>
          <w:cols w:space="720"/>
        </w:sectPr>
      </w:pPr>
    </w:p>
    <w:p w14:paraId="55C2B281" w14:textId="77777777" w:rsidR="00237078" w:rsidRDefault="00034852">
      <w:pPr>
        <w:pStyle w:val="ListParagraph"/>
        <w:numPr>
          <w:ilvl w:val="0"/>
          <w:numId w:val="34"/>
        </w:numPr>
        <w:tabs>
          <w:tab w:val="left" w:pos="856"/>
        </w:tabs>
        <w:spacing w:before="40" w:line="279" w:lineRule="exact"/>
      </w:pPr>
      <w:r>
        <w:lastRenderedPageBreak/>
        <w:t>Obtain sponsors for MRAN its Members and</w:t>
      </w:r>
      <w:r>
        <w:rPr>
          <w:spacing w:val="-36"/>
        </w:rPr>
        <w:t xml:space="preserve"> </w:t>
      </w:r>
      <w:r>
        <w:t>Riders.</w:t>
      </w:r>
    </w:p>
    <w:p w14:paraId="2946D974" w14:textId="77777777" w:rsidR="00237078" w:rsidRDefault="00034852">
      <w:pPr>
        <w:pStyle w:val="ListParagraph"/>
        <w:numPr>
          <w:ilvl w:val="0"/>
          <w:numId w:val="34"/>
        </w:numPr>
        <w:tabs>
          <w:tab w:val="left" w:pos="856"/>
        </w:tabs>
        <w:spacing w:line="278" w:lineRule="exact"/>
      </w:pPr>
      <w:r>
        <w:t xml:space="preserve">Advertisement of the organization via </w:t>
      </w:r>
      <w:r>
        <w:t>magazine, website,</w:t>
      </w:r>
      <w:r>
        <w:rPr>
          <w:spacing w:val="-33"/>
        </w:rPr>
        <w:t xml:space="preserve"> </w:t>
      </w:r>
      <w:r>
        <w:t>etc.</w:t>
      </w:r>
    </w:p>
    <w:p w14:paraId="1E1101C6" w14:textId="77777777" w:rsidR="00237078" w:rsidRDefault="00034852">
      <w:pPr>
        <w:pStyle w:val="ListParagraph"/>
        <w:numPr>
          <w:ilvl w:val="0"/>
          <w:numId w:val="34"/>
        </w:numPr>
        <w:tabs>
          <w:tab w:val="left" w:pos="856"/>
        </w:tabs>
        <w:spacing w:line="278" w:lineRule="exact"/>
      </w:pPr>
      <w:r>
        <w:t>Printing of yearly Race Schedule and post in public places, Bike Shops,</w:t>
      </w:r>
      <w:r>
        <w:rPr>
          <w:spacing w:val="-18"/>
        </w:rPr>
        <w:t xml:space="preserve"> </w:t>
      </w:r>
      <w:r>
        <w:t>etc.</w:t>
      </w:r>
    </w:p>
    <w:p w14:paraId="0D7DB91D" w14:textId="15E47164" w:rsidR="00237078" w:rsidRDefault="00034852">
      <w:pPr>
        <w:pStyle w:val="ListParagraph"/>
        <w:numPr>
          <w:ilvl w:val="0"/>
          <w:numId w:val="34"/>
        </w:numPr>
        <w:tabs>
          <w:tab w:val="left" w:pos="856"/>
        </w:tabs>
        <w:spacing w:before="1" w:line="237" w:lineRule="auto"/>
        <w:ind w:right="1709"/>
      </w:pPr>
      <w:r>
        <w:t xml:space="preserve">Prepare quarterly email that will be sent to all MRAN members with dates, </w:t>
      </w:r>
      <w:r w:rsidR="00452A09">
        <w:t>location,</w:t>
      </w:r>
      <w:r>
        <w:t xml:space="preserve"> and type </w:t>
      </w:r>
      <w:r w:rsidR="00452A09">
        <w:rPr>
          <w:spacing w:val="-4"/>
        </w:rPr>
        <w:t>of event</w:t>
      </w:r>
      <w:r>
        <w:rPr>
          <w:spacing w:val="-4"/>
        </w:rPr>
        <w:t xml:space="preserve"> </w:t>
      </w:r>
      <w:r>
        <w:t>and</w:t>
      </w:r>
      <w:r>
        <w:rPr>
          <w:spacing w:val="-2"/>
        </w:rPr>
        <w:t xml:space="preserve"> </w:t>
      </w:r>
      <w:r>
        <w:t>attach</w:t>
      </w:r>
      <w:r>
        <w:rPr>
          <w:spacing w:val="-15"/>
        </w:rPr>
        <w:t xml:space="preserve"> </w:t>
      </w:r>
      <w:r>
        <w:t>flyers</w:t>
      </w:r>
      <w:r>
        <w:rPr>
          <w:spacing w:val="-12"/>
        </w:rPr>
        <w:t xml:space="preserve"> </w:t>
      </w:r>
      <w:r>
        <w:t>if</w:t>
      </w:r>
      <w:r>
        <w:rPr>
          <w:spacing w:val="-2"/>
        </w:rPr>
        <w:t xml:space="preserve"> </w:t>
      </w:r>
      <w:r>
        <w:t>available.</w:t>
      </w:r>
      <w:r>
        <w:rPr>
          <w:spacing w:val="-2"/>
        </w:rPr>
        <w:t xml:space="preserve"> </w:t>
      </w:r>
      <w:r>
        <w:t>This</w:t>
      </w:r>
      <w:r>
        <w:rPr>
          <w:spacing w:val="-2"/>
        </w:rPr>
        <w:t xml:space="preserve"> </w:t>
      </w:r>
      <w:r>
        <w:t>is</w:t>
      </w:r>
      <w:r>
        <w:rPr>
          <w:spacing w:val="-3"/>
        </w:rPr>
        <w:t xml:space="preserve"> </w:t>
      </w:r>
      <w:r>
        <w:t>addition</w:t>
      </w:r>
      <w:r>
        <w:rPr>
          <w:spacing w:val="-8"/>
        </w:rPr>
        <w:t xml:space="preserve"> </w:t>
      </w:r>
      <w:r>
        <w:t>to</w:t>
      </w:r>
      <w:r>
        <w:rPr>
          <w:spacing w:val="-14"/>
        </w:rPr>
        <w:t xml:space="preserve"> </w:t>
      </w:r>
      <w:r>
        <w:t>flyers</w:t>
      </w:r>
      <w:r>
        <w:rPr>
          <w:spacing w:val="-9"/>
        </w:rPr>
        <w:t xml:space="preserve"> </w:t>
      </w:r>
      <w:r>
        <w:t>that</w:t>
      </w:r>
      <w:r>
        <w:rPr>
          <w:spacing w:val="-17"/>
        </w:rPr>
        <w:t xml:space="preserve"> </w:t>
      </w:r>
      <w:r>
        <w:t>are</w:t>
      </w:r>
      <w:r>
        <w:rPr>
          <w:spacing w:val="-18"/>
        </w:rPr>
        <w:t xml:space="preserve"> </w:t>
      </w:r>
      <w:r>
        <w:t>mailed</w:t>
      </w:r>
      <w:r>
        <w:rPr>
          <w:spacing w:val="-12"/>
        </w:rPr>
        <w:t xml:space="preserve"> </w:t>
      </w:r>
      <w:r>
        <w:t>by</w:t>
      </w:r>
      <w:r>
        <w:rPr>
          <w:spacing w:val="-13"/>
        </w:rPr>
        <w:t xml:space="preserve"> </w:t>
      </w:r>
      <w:r>
        <w:t>Website</w:t>
      </w:r>
      <w:r>
        <w:rPr>
          <w:spacing w:val="-6"/>
        </w:rPr>
        <w:t xml:space="preserve"> </w:t>
      </w:r>
      <w:r>
        <w:t>Administrator.</w:t>
      </w:r>
    </w:p>
    <w:p w14:paraId="2B333925" w14:textId="77777777" w:rsidR="00237078" w:rsidRDefault="00237078">
      <w:pPr>
        <w:pStyle w:val="BodyText"/>
        <w:spacing w:before="1"/>
        <w:rPr>
          <w:sz w:val="24"/>
        </w:rPr>
      </w:pPr>
    </w:p>
    <w:p w14:paraId="67240F57" w14:textId="77777777" w:rsidR="00237078" w:rsidRDefault="00034852">
      <w:pPr>
        <w:pStyle w:val="Heading2"/>
        <w:rPr>
          <w:u w:val="none"/>
        </w:rPr>
      </w:pPr>
      <w:bookmarkStart w:id="7" w:name="LEGISLATIVE_AFFAIRS_OFFICER:"/>
      <w:bookmarkEnd w:id="7"/>
      <w:r>
        <w:rPr>
          <w:u w:val="thick" w:color="2B2B2B"/>
        </w:rPr>
        <w:t>LEGISLATIVE AFFAIRS OFFICER:</w:t>
      </w:r>
    </w:p>
    <w:p w14:paraId="6D6D60B5" w14:textId="77777777" w:rsidR="00237078" w:rsidRDefault="00034852">
      <w:pPr>
        <w:pStyle w:val="ListParagraph"/>
        <w:numPr>
          <w:ilvl w:val="0"/>
          <w:numId w:val="33"/>
        </w:numPr>
        <w:tabs>
          <w:tab w:val="left" w:pos="843"/>
        </w:tabs>
        <w:spacing w:before="2" w:line="237" w:lineRule="auto"/>
        <w:ind w:right="1727"/>
      </w:pPr>
      <w:r>
        <w:rPr>
          <w:w w:val="95"/>
        </w:rPr>
        <w:t>Keep</w:t>
      </w:r>
      <w:r>
        <w:rPr>
          <w:spacing w:val="-12"/>
          <w:w w:val="95"/>
        </w:rPr>
        <w:t xml:space="preserve"> </w:t>
      </w:r>
      <w:r>
        <w:rPr>
          <w:w w:val="95"/>
        </w:rPr>
        <w:t>MRAN</w:t>
      </w:r>
      <w:r>
        <w:rPr>
          <w:spacing w:val="-15"/>
          <w:w w:val="95"/>
        </w:rPr>
        <w:t xml:space="preserve"> </w:t>
      </w:r>
      <w:r>
        <w:rPr>
          <w:w w:val="95"/>
        </w:rPr>
        <w:t>Competition</w:t>
      </w:r>
      <w:r>
        <w:rPr>
          <w:spacing w:val="-4"/>
          <w:w w:val="95"/>
        </w:rPr>
        <w:t xml:space="preserve"> </w:t>
      </w:r>
      <w:r>
        <w:rPr>
          <w:w w:val="95"/>
        </w:rPr>
        <w:t>Committee,</w:t>
      </w:r>
      <w:r>
        <w:rPr>
          <w:spacing w:val="-8"/>
          <w:w w:val="95"/>
        </w:rPr>
        <w:t xml:space="preserve"> </w:t>
      </w:r>
      <w:r>
        <w:rPr>
          <w:w w:val="95"/>
        </w:rPr>
        <w:t>MRAN</w:t>
      </w:r>
      <w:r>
        <w:rPr>
          <w:spacing w:val="-15"/>
          <w:w w:val="95"/>
        </w:rPr>
        <w:t xml:space="preserve"> </w:t>
      </w:r>
      <w:r>
        <w:rPr>
          <w:w w:val="95"/>
        </w:rPr>
        <w:t>Clubs,</w:t>
      </w:r>
      <w:r>
        <w:rPr>
          <w:spacing w:val="-11"/>
          <w:w w:val="95"/>
        </w:rPr>
        <w:t xml:space="preserve"> </w:t>
      </w:r>
      <w:r>
        <w:rPr>
          <w:w w:val="95"/>
        </w:rPr>
        <w:t>and</w:t>
      </w:r>
      <w:r>
        <w:rPr>
          <w:spacing w:val="-14"/>
          <w:w w:val="95"/>
        </w:rPr>
        <w:t xml:space="preserve"> </w:t>
      </w:r>
      <w:r>
        <w:rPr>
          <w:w w:val="95"/>
        </w:rPr>
        <w:t>MRAN</w:t>
      </w:r>
      <w:r>
        <w:rPr>
          <w:spacing w:val="-11"/>
          <w:w w:val="95"/>
        </w:rPr>
        <w:t xml:space="preserve"> </w:t>
      </w:r>
      <w:r>
        <w:rPr>
          <w:w w:val="95"/>
        </w:rPr>
        <w:t>members</w:t>
      </w:r>
      <w:r>
        <w:rPr>
          <w:spacing w:val="-5"/>
          <w:w w:val="95"/>
        </w:rPr>
        <w:t xml:space="preserve"> </w:t>
      </w:r>
      <w:r>
        <w:rPr>
          <w:w w:val="95"/>
        </w:rPr>
        <w:t>updated</w:t>
      </w:r>
      <w:r>
        <w:rPr>
          <w:spacing w:val="-7"/>
          <w:w w:val="95"/>
        </w:rPr>
        <w:t xml:space="preserve"> </w:t>
      </w:r>
      <w:r>
        <w:rPr>
          <w:w w:val="95"/>
        </w:rPr>
        <w:t>to</w:t>
      </w:r>
      <w:r>
        <w:rPr>
          <w:spacing w:val="-19"/>
          <w:w w:val="95"/>
        </w:rPr>
        <w:t xml:space="preserve"> </w:t>
      </w:r>
      <w:r>
        <w:rPr>
          <w:w w:val="95"/>
        </w:rPr>
        <w:t>changes</w:t>
      </w:r>
      <w:r>
        <w:rPr>
          <w:spacing w:val="-5"/>
          <w:w w:val="95"/>
        </w:rPr>
        <w:t xml:space="preserve"> </w:t>
      </w:r>
      <w:r>
        <w:rPr>
          <w:w w:val="95"/>
        </w:rPr>
        <w:t>and</w:t>
      </w:r>
      <w:r>
        <w:rPr>
          <w:spacing w:val="-16"/>
          <w:w w:val="95"/>
        </w:rPr>
        <w:t xml:space="preserve"> </w:t>
      </w:r>
      <w:r>
        <w:rPr>
          <w:w w:val="95"/>
        </w:rPr>
        <w:t xml:space="preserve">proposed </w:t>
      </w:r>
      <w:r>
        <w:t>changes on land use</w:t>
      </w:r>
      <w:r>
        <w:rPr>
          <w:spacing w:val="15"/>
        </w:rPr>
        <w:t xml:space="preserve"> </w:t>
      </w:r>
      <w:r>
        <w:t>policies.</w:t>
      </w:r>
    </w:p>
    <w:p w14:paraId="1823F35F" w14:textId="77777777" w:rsidR="00237078" w:rsidRDefault="00034852">
      <w:pPr>
        <w:pStyle w:val="ListParagraph"/>
        <w:numPr>
          <w:ilvl w:val="0"/>
          <w:numId w:val="33"/>
        </w:numPr>
        <w:tabs>
          <w:tab w:val="left" w:pos="843"/>
        </w:tabs>
        <w:spacing w:before="3" w:line="237" w:lineRule="auto"/>
        <w:ind w:right="1783"/>
      </w:pPr>
      <w:r>
        <w:rPr>
          <w:w w:val="95"/>
        </w:rPr>
        <w:t>Provide</w:t>
      </w:r>
      <w:r>
        <w:rPr>
          <w:spacing w:val="-5"/>
          <w:w w:val="95"/>
        </w:rPr>
        <w:t xml:space="preserve"> </w:t>
      </w:r>
      <w:r>
        <w:rPr>
          <w:w w:val="95"/>
        </w:rPr>
        <w:t>information</w:t>
      </w:r>
      <w:r>
        <w:rPr>
          <w:spacing w:val="-7"/>
          <w:w w:val="95"/>
        </w:rPr>
        <w:t xml:space="preserve"> </w:t>
      </w:r>
      <w:r>
        <w:rPr>
          <w:w w:val="95"/>
        </w:rPr>
        <w:t>of</w:t>
      </w:r>
      <w:r>
        <w:rPr>
          <w:spacing w:val="-20"/>
          <w:w w:val="95"/>
        </w:rPr>
        <w:t xml:space="preserve"> </w:t>
      </w:r>
      <w:r>
        <w:rPr>
          <w:w w:val="95"/>
        </w:rPr>
        <w:t>dates</w:t>
      </w:r>
      <w:r>
        <w:rPr>
          <w:spacing w:val="-13"/>
          <w:w w:val="95"/>
        </w:rPr>
        <w:t xml:space="preserve"> </w:t>
      </w:r>
      <w:r>
        <w:rPr>
          <w:w w:val="95"/>
        </w:rPr>
        <w:t>and</w:t>
      </w:r>
      <w:r>
        <w:rPr>
          <w:spacing w:val="-15"/>
          <w:w w:val="95"/>
        </w:rPr>
        <w:t xml:space="preserve"> </w:t>
      </w:r>
      <w:r>
        <w:rPr>
          <w:w w:val="95"/>
        </w:rPr>
        <w:t>times</w:t>
      </w:r>
      <w:r>
        <w:rPr>
          <w:spacing w:val="-15"/>
          <w:w w:val="95"/>
        </w:rPr>
        <w:t xml:space="preserve"> </w:t>
      </w:r>
      <w:r>
        <w:rPr>
          <w:w w:val="95"/>
        </w:rPr>
        <w:t>of</w:t>
      </w:r>
      <w:r>
        <w:rPr>
          <w:spacing w:val="-16"/>
          <w:w w:val="95"/>
        </w:rPr>
        <w:t xml:space="preserve"> </w:t>
      </w:r>
      <w:r>
        <w:rPr>
          <w:w w:val="95"/>
        </w:rPr>
        <w:t>Land</w:t>
      </w:r>
      <w:r>
        <w:rPr>
          <w:spacing w:val="-8"/>
          <w:w w:val="95"/>
        </w:rPr>
        <w:t xml:space="preserve"> </w:t>
      </w:r>
      <w:r>
        <w:rPr>
          <w:w w:val="95"/>
        </w:rPr>
        <w:t>Use</w:t>
      </w:r>
      <w:r>
        <w:rPr>
          <w:spacing w:val="-14"/>
          <w:w w:val="95"/>
        </w:rPr>
        <w:t xml:space="preserve"> </w:t>
      </w:r>
      <w:r>
        <w:rPr>
          <w:w w:val="95"/>
        </w:rPr>
        <w:t>Meetings,</w:t>
      </w:r>
      <w:r>
        <w:rPr>
          <w:spacing w:val="-1"/>
          <w:w w:val="95"/>
        </w:rPr>
        <w:t xml:space="preserve"> </w:t>
      </w:r>
      <w:r>
        <w:rPr>
          <w:w w:val="95"/>
        </w:rPr>
        <w:t>legislative</w:t>
      </w:r>
      <w:r>
        <w:rPr>
          <w:spacing w:val="-6"/>
          <w:w w:val="95"/>
        </w:rPr>
        <w:t xml:space="preserve"> </w:t>
      </w:r>
      <w:r>
        <w:rPr>
          <w:w w:val="95"/>
        </w:rPr>
        <w:t>hearings.</w:t>
      </w:r>
      <w:r>
        <w:rPr>
          <w:spacing w:val="23"/>
          <w:w w:val="95"/>
        </w:rPr>
        <w:t xml:space="preserve"> </w:t>
      </w:r>
      <w:r>
        <w:rPr>
          <w:w w:val="95"/>
        </w:rPr>
        <w:t>Provide</w:t>
      </w:r>
      <w:r>
        <w:rPr>
          <w:spacing w:val="-10"/>
          <w:w w:val="95"/>
        </w:rPr>
        <w:t xml:space="preserve"> </w:t>
      </w:r>
      <w:r>
        <w:rPr>
          <w:w w:val="95"/>
        </w:rPr>
        <w:t>information</w:t>
      </w:r>
      <w:r>
        <w:rPr>
          <w:spacing w:val="-8"/>
          <w:w w:val="95"/>
        </w:rPr>
        <w:t xml:space="preserve"> </w:t>
      </w:r>
      <w:r>
        <w:rPr>
          <w:w w:val="95"/>
        </w:rPr>
        <w:t xml:space="preserve">on </w:t>
      </w:r>
      <w:r>
        <w:t>pending</w:t>
      </w:r>
      <w:r>
        <w:rPr>
          <w:spacing w:val="-5"/>
        </w:rPr>
        <w:t xml:space="preserve"> </w:t>
      </w:r>
      <w:r>
        <w:t>legislation,</w:t>
      </w:r>
      <w:r>
        <w:rPr>
          <w:spacing w:val="7"/>
        </w:rPr>
        <w:t xml:space="preserve"> </w:t>
      </w:r>
      <w:r>
        <w:t>how</w:t>
      </w:r>
      <w:r>
        <w:rPr>
          <w:spacing w:val="-13"/>
        </w:rPr>
        <w:t xml:space="preserve"> </w:t>
      </w:r>
      <w:r>
        <w:t>it</w:t>
      </w:r>
      <w:r>
        <w:rPr>
          <w:spacing w:val="-13"/>
        </w:rPr>
        <w:t xml:space="preserve"> </w:t>
      </w:r>
      <w:r>
        <w:t>will</w:t>
      </w:r>
      <w:r>
        <w:rPr>
          <w:spacing w:val="-14"/>
        </w:rPr>
        <w:t xml:space="preserve"> </w:t>
      </w:r>
      <w:r>
        <w:t>affect</w:t>
      </w:r>
      <w:r>
        <w:rPr>
          <w:spacing w:val="-6"/>
        </w:rPr>
        <w:t xml:space="preserve"> </w:t>
      </w:r>
      <w:r>
        <w:t>us,</w:t>
      </w:r>
      <w:r>
        <w:rPr>
          <w:spacing w:val="-15"/>
        </w:rPr>
        <w:t xml:space="preserve"> </w:t>
      </w:r>
      <w:r>
        <w:t>and</w:t>
      </w:r>
      <w:r>
        <w:rPr>
          <w:spacing w:val="-12"/>
        </w:rPr>
        <w:t xml:space="preserve"> </w:t>
      </w:r>
      <w:r>
        <w:t>how</w:t>
      </w:r>
      <w:r>
        <w:rPr>
          <w:spacing w:val="-13"/>
        </w:rPr>
        <w:t xml:space="preserve"> </w:t>
      </w:r>
      <w:r>
        <w:t>we</w:t>
      </w:r>
      <w:r>
        <w:rPr>
          <w:spacing w:val="-11"/>
        </w:rPr>
        <w:t xml:space="preserve"> </w:t>
      </w:r>
      <w:r>
        <w:t>can</w:t>
      </w:r>
      <w:r>
        <w:rPr>
          <w:spacing w:val="-20"/>
        </w:rPr>
        <w:t xml:space="preserve"> </w:t>
      </w:r>
      <w:r>
        <w:t>best</w:t>
      </w:r>
      <w:r>
        <w:rPr>
          <w:spacing w:val="-10"/>
        </w:rPr>
        <w:t xml:space="preserve"> </w:t>
      </w:r>
      <w:r>
        <w:t>achieve</w:t>
      </w:r>
      <w:r>
        <w:rPr>
          <w:spacing w:val="-11"/>
        </w:rPr>
        <w:t xml:space="preserve"> </w:t>
      </w:r>
      <w:r>
        <w:t>our</w:t>
      </w:r>
      <w:r>
        <w:rPr>
          <w:spacing w:val="-10"/>
        </w:rPr>
        <w:t xml:space="preserve"> </w:t>
      </w:r>
      <w:r>
        <w:t>best</w:t>
      </w:r>
      <w:r>
        <w:rPr>
          <w:spacing w:val="-9"/>
        </w:rPr>
        <w:t xml:space="preserve"> </w:t>
      </w:r>
      <w:r>
        <w:t>interests.</w:t>
      </w:r>
    </w:p>
    <w:p w14:paraId="363C417A" w14:textId="77777777" w:rsidR="00237078" w:rsidRDefault="00034852">
      <w:pPr>
        <w:pStyle w:val="ListParagraph"/>
        <w:numPr>
          <w:ilvl w:val="0"/>
          <w:numId w:val="33"/>
        </w:numPr>
        <w:tabs>
          <w:tab w:val="left" w:pos="843"/>
        </w:tabs>
        <w:spacing w:before="3" w:line="237" w:lineRule="auto"/>
        <w:ind w:right="1796"/>
      </w:pPr>
      <w:r>
        <w:rPr>
          <w:w w:val="95"/>
        </w:rPr>
        <w:t>Represent</w:t>
      </w:r>
      <w:r>
        <w:rPr>
          <w:spacing w:val="-14"/>
          <w:w w:val="95"/>
        </w:rPr>
        <w:t xml:space="preserve"> </w:t>
      </w:r>
      <w:r>
        <w:rPr>
          <w:w w:val="95"/>
        </w:rPr>
        <w:t>MRAN</w:t>
      </w:r>
      <w:r>
        <w:rPr>
          <w:spacing w:val="-9"/>
          <w:w w:val="95"/>
        </w:rPr>
        <w:t xml:space="preserve"> </w:t>
      </w:r>
      <w:r>
        <w:rPr>
          <w:w w:val="95"/>
        </w:rPr>
        <w:t>at</w:t>
      </w:r>
      <w:r>
        <w:rPr>
          <w:spacing w:val="-19"/>
          <w:w w:val="95"/>
        </w:rPr>
        <w:t xml:space="preserve"> </w:t>
      </w:r>
      <w:r>
        <w:rPr>
          <w:w w:val="95"/>
        </w:rPr>
        <w:t>Official</w:t>
      </w:r>
      <w:r>
        <w:rPr>
          <w:spacing w:val="-16"/>
          <w:w w:val="95"/>
        </w:rPr>
        <w:t xml:space="preserve"> </w:t>
      </w:r>
      <w:r>
        <w:rPr>
          <w:w w:val="95"/>
        </w:rPr>
        <w:t>Land</w:t>
      </w:r>
      <w:r>
        <w:rPr>
          <w:spacing w:val="-12"/>
          <w:w w:val="95"/>
        </w:rPr>
        <w:t xml:space="preserve"> </w:t>
      </w:r>
      <w:r>
        <w:rPr>
          <w:w w:val="95"/>
        </w:rPr>
        <w:t>Use</w:t>
      </w:r>
      <w:r>
        <w:rPr>
          <w:spacing w:val="-19"/>
          <w:w w:val="95"/>
        </w:rPr>
        <w:t xml:space="preserve"> </w:t>
      </w:r>
      <w:r>
        <w:rPr>
          <w:w w:val="95"/>
        </w:rPr>
        <w:t>Meetings,</w:t>
      </w:r>
      <w:r>
        <w:rPr>
          <w:spacing w:val="-10"/>
          <w:w w:val="95"/>
        </w:rPr>
        <w:t xml:space="preserve"> </w:t>
      </w:r>
      <w:r>
        <w:rPr>
          <w:w w:val="95"/>
        </w:rPr>
        <w:t>public</w:t>
      </w:r>
      <w:r>
        <w:rPr>
          <w:spacing w:val="-15"/>
          <w:w w:val="95"/>
        </w:rPr>
        <w:t xml:space="preserve"> </w:t>
      </w:r>
      <w:r>
        <w:rPr>
          <w:w w:val="95"/>
        </w:rPr>
        <w:t>meetings,</w:t>
      </w:r>
      <w:r>
        <w:rPr>
          <w:spacing w:val="-8"/>
          <w:w w:val="95"/>
        </w:rPr>
        <w:t xml:space="preserve"> </w:t>
      </w:r>
      <w:r>
        <w:rPr>
          <w:w w:val="95"/>
        </w:rPr>
        <w:t>legislative</w:t>
      </w:r>
      <w:r>
        <w:rPr>
          <w:spacing w:val="-5"/>
          <w:w w:val="95"/>
        </w:rPr>
        <w:t xml:space="preserve"> </w:t>
      </w:r>
      <w:r>
        <w:rPr>
          <w:w w:val="95"/>
        </w:rPr>
        <w:t>hearings,</w:t>
      </w:r>
      <w:r>
        <w:rPr>
          <w:spacing w:val="-11"/>
          <w:w w:val="95"/>
        </w:rPr>
        <w:t xml:space="preserve"> </w:t>
      </w:r>
      <w:r>
        <w:rPr>
          <w:w w:val="95"/>
        </w:rPr>
        <w:t>and</w:t>
      </w:r>
      <w:r>
        <w:rPr>
          <w:spacing w:val="-17"/>
          <w:w w:val="95"/>
        </w:rPr>
        <w:t xml:space="preserve"> </w:t>
      </w:r>
      <w:r>
        <w:rPr>
          <w:w w:val="95"/>
        </w:rPr>
        <w:t>private</w:t>
      </w:r>
      <w:r>
        <w:rPr>
          <w:spacing w:val="-12"/>
          <w:w w:val="95"/>
        </w:rPr>
        <w:t xml:space="preserve"> </w:t>
      </w:r>
      <w:r>
        <w:rPr>
          <w:w w:val="95"/>
        </w:rPr>
        <w:t xml:space="preserve">meetings </w:t>
      </w:r>
      <w:r>
        <w:t>with</w:t>
      </w:r>
      <w:r>
        <w:rPr>
          <w:spacing w:val="-14"/>
        </w:rPr>
        <w:t xml:space="preserve"> </w:t>
      </w:r>
      <w:r>
        <w:t>public</w:t>
      </w:r>
      <w:r>
        <w:rPr>
          <w:spacing w:val="-7"/>
        </w:rPr>
        <w:t xml:space="preserve"> </w:t>
      </w:r>
      <w:r>
        <w:t>officials</w:t>
      </w:r>
      <w:r>
        <w:rPr>
          <w:spacing w:val="-10"/>
        </w:rPr>
        <w:t xml:space="preserve"> </w:t>
      </w:r>
      <w:r>
        <w:t>and</w:t>
      </w:r>
      <w:r>
        <w:rPr>
          <w:spacing w:val="-14"/>
        </w:rPr>
        <w:t xml:space="preserve"> </w:t>
      </w:r>
      <w:r>
        <w:t>other</w:t>
      </w:r>
      <w:r>
        <w:rPr>
          <w:spacing w:val="-12"/>
        </w:rPr>
        <w:t xml:space="preserve"> </w:t>
      </w:r>
      <w:r>
        <w:t>stakeholders.</w:t>
      </w:r>
      <w:r>
        <w:rPr>
          <w:spacing w:val="5"/>
        </w:rPr>
        <w:t xml:space="preserve"> </w:t>
      </w:r>
      <w:r>
        <w:t>Representation</w:t>
      </w:r>
      <w:r>
        <w:rPr>
          <w:spacing w:val="-22"/>
        </w:rPr>
        <w:t xml:space="preserve"> </w:t>
      </w:r>
      <w:r>
        <w:t>is</w:t>
      </w:r>
      <w:r>
        <w:rPr>
          <w:spacing w:val="-17"/>
        </w:rPr>
        <w:t xml:space="preserve"> </w:t>
      </w:r>
      <w:r>
        <w:t>bound</w:t>
      </w:r>
      <w:r>
        <w:rPr>
          <w:spacing w:val="-11"/>
        </w:rPr>
        <w:t xml:space="preserve"> </w:t>
      </w:r>
      <w:r>
        <w:t>by</w:t>
      </w:r>
      <w:r>
        <w:rPr>
          <w:spacing w:val="-17"/>
        </w:rPr>
        <w:t xml:space="preserve"> </w:t>
      </w:r>
      <w:r>
        <w:t>policies</w:t>
      </w:r>
      <w:r>
        <w:rPr>
          <w:spacing w:val="-2"/>
        </w:rPr>
        <w:t xml:space="preserve"> </w:t>
      </w:r>
      <w:r>
        <w:t>in</w:t>
      </w:r>
      <w:r>
        <w:rPr>
          <w:spacing w:val="-18"/>
        </w:rPr>
        <w:t xml:space="preserve"> </w:t>
      </w:r>
      <w:r>
        <w:t>place.</w:t>
      </w:r>
    </w:p>
    <w:p w14:paraId="40A8C77A" w14:textId="77777777" w:rsidR="00237078" w:rsidRDefault="00034852">
      <w:pPr>
        <w:pStyle w:val="ListParagraph"/>
        <w:numPr>
          <w:ilvl w:val="0"/>
          <w:numId w:val="33"/>
        </w:numPr>
        <w:tabs>
          <w:tab w:val="left" w:pos="843"/>
        </w:tabs>
        <w:spacing w:before="1" w:line="279" w:lineRule="exact"/>
      </w:pPr>
      <w:r>
        <w:t>Represent</w:t>
      </w:r>
      <w:r>
        <w:rPr>
          <w:spacing w:val="-2"/>
        </w:rPr>
        <w:t xml:space="preserve"> </w:t>
      </w:r>
      <w:r>
        <w:t>MRAN</w:t>
      </w:r>
      <w:r>
        <w:rPr>
          <w:spacing w:val="1"/>
        </w:rPr>
        <w:t xml:space="preserve"> </w:t>
      </w:r>
      <w:r>
        <w:t>Clubs</w:t>
      </w:r>
      <w:r>
        <w:rPr>
          <w:spacing w:val="-7"/>
        </w:rPr>
        <w:t xml:space="preserve"> </w:t>
      </w:r>
      <w:r>
        <w:t>regarding</w:t>
      </w:r>
      <w:r>
        <w:rPr>
          <w:spacing w:val="4"/>
        </w:rPr>
        <w:t xml:space="preserve"> </w:t>
      </w:r>
      <w:r>
        <w:t>permit</w:t>
      </w:r>
      <w:r>
        <w:rPr>
          <w:spacing w:val="1"/>
        </w:rPr>
        <w:t xml:space="preserve"> </w:t>
      </w:r>
      <w:r>
        <w:t>issues</w:t>
      </w:r>
      <w:r>
        <w:rPr>
          <w:spacing w:val="-9"/>
        </w:rPr>
        <w:t xml:space="preserve"> </w:t>
      </w:r>
      <w:r>
        <w:t>at</w:t>
      </w:r>
      <w:r>
        <w:rPr>
          <w:spacing w:val="-3"/>
        </w:rPr>
        <w:t xml:space="preserve"> </w:t>
      </w:r>
      <w:r>
        <w:t>the</w:t>
      </w:r>
      <w:r>
        <w:rPr>
          <w:spacing w:val="-9"/>
        </w:rPr>
        <w:t xml:space="preserve"> </w:t>
      </w:r>
      <w:r>
        <w:t>BLM</w:t>
      </w:r>
      <w:r>
        <w:rPr>
          <w:spacing w:val="-4"/>
        </w:rPr>
        <w:t xml:space="preserve"> </w:t>
      </w:r>
      <w:r>
        <w:t>office</w:t>
      </w:r>
      <w:r>
        <w:rPr>
          <w:spacing w:val="-3"/>
        </w:rPr>
        <w:t xml:space="preserve"> </w:t>
      </w:r>
      <w:r>
        <w:t>in</w:t>
      </w:r>
      <w:r>
        <w:rPr>
          <w:spacing w:val="-13"/>
        </w:rPr>
        <w:t xml:space="preserve"> </w:t>
      </w:r>
      <w:r>
        <w:t>the</w:t>
      </w:r>
      <w:r>
        <w:rPr>
          <w:spacing w:val="-11"/>
        </w:rPr>
        <w:t xml:space="preserve"> </w:t>
      </w:r>
      <w:r>
        <w:t>Clubs</w:t>
      </w:r>
      <w:r>
        <w:rPr>
          <w:spacing w:val="-3"/>
        </w:rPr>
        <w:t xml:space="preserve"> </w:t>
      </w:r>
      <w:r>
        <w:t>absence.</w:t>
      </w:r>
    </w:p>
    <w:p w14:paraId="25F96B37" w14:textId="77777777" w:rsidR="00237078" w:rsidRDefault="00034852">
      <w:pPr>
        <w:pStyle w:val="ListParagraph"/>
        <w:numPr>
          <w:ilvl w:val="0"/>
          <w:numId w:val="33"/>
        </w:numPr>
        <w:tabs>
          <w:tab w:val="left" w:pos="843"/>
        </w:tabs>
        <w:spacing w:line="237" w:lineRule="auto"/>
        <w:ind w:right="1649"/>
      </w:pPr>
      <w:r>
        <w:rPr>
          <w:w w:val="95"/>
        </w:rPr>
        <w:t>Work</w:t>
      </w:r>
      <w:r>
        <w:rPr>
          <w:spacing w:val="-7"/>
          <w:w w:val="95"/>
        </w:rPr>
        <w:t xml:space="preserve"> </w:t>
      </w:r>
      <w:r>
        <w:rPr>
          <w:w w:val="95"/>
        </w:rPr>
        <w:t>with</w:t>
      </w:r>
      <w:r>
        <w:rPr>
          <w:spacing w:val="-14"/>
          <w:w w:val="95"/>
        </w:rPr>
        <w:t xml:space="preserve"> </w:t>
      </w:r>
      <w:r>
        <w:rPr>
          <w:w w:val="95"/>
        </w:rPr>
        <w:t>Competition</w:t>
      </w:r>
      <w:r>
        <w:rPr>
          <w:spacing w:val="-2"/>
          <w:w w:val="95"/>
        </w:rPr>
        <w:t xml:space="preserve"> </w:t>
      </w:r>
      <w:r>
        <w:rPr>
          <w:w w:val="95"/>
        </w:rPr>
        <w:t>Committee</w:t>
      </w:r>
      <w:r>
        <w:rPr>
          <w:spacing w:val="-2"/>
          <w:w w:val="95"/>
        </w:rPr>
        <w:t xml:space="preserve"> </w:t>
      </w:r>
      <w:r>
        <w:rPr>
          <w:w w:val="95"/>
        </w:rPr>
        <w:t>and</w:t>
      </w:r>
      <w:r>
        <w:rPr>
          <w:spacing w:val="-14"/>
          <w:w w:val="95"/>
        </w:rPr>
        <w:t xml:space="preserve"> </w:t>
      </w:r>
      <w:r>
        <w:rPr>
          <w:w w:val="95"/>
        </w:rPr>
        <w:t>membership</w:t>
      </w:r>
      <w:r>
        <w:rPr>
          <w:spacing w:val="-8"/>
          <w:w w:val="95"/>
        </w:rPr>
        <w:t xml:space="preserve"> </w:t>
      </w:r>
      <w:r>
        <w:rPr>
          <w:w w:val="95"/>
        </w:rPr>
        <w:t>to</w:t>
      </w:r>
      <w:r>
        <w:rPr>
          <w:spacing w:val="-18"/>
          <w:w w:val="95"/>
        </w:rPr>
        <w:t xml:space="preserve"> </w:t>
      </w:r>
      <w:r>
        <w:rPr>
          <w:w w:val="95"/>
        </w:rPr>
        <w:t>establish</w:t>
      </w:r>
      <w:r>
        <w:rPr>
          <w:spacing w:val="-9"/>
          <w:w w:val="95"/>
        </w:rPr>
        <w:t xml:space="preserve"> </w:t>
      </w:r>
      <w:r>
        <w:rPr>
          <w:w w:val="95"/>
        </w:rPr>
        <w:t>goals</w:t>
      </w:r>
      <w:r>
        <w:rPr>
          <w:spacing w:val="-8"/>
          <w:w w:val="95"/>
        </w:rPr>
        <w:t xml:space="preserve"> </w:t>
      </w:r>
      <w:r>
        <w:rPr>
          <w:w w:val="95"/>
        </w:rPr>
        <w:t>and</w:t>
      </w:r>
      <w:r>
        <w:rPr>
          <w:spacing w:val="-12"/>
          <w:w w:val="95"/>
        </w:rPr>
        <w:t xml:space="preserve"> </w:t>
      </w:r>
      <w:r>
        <w:rPr>
          <w:w w:val="95"/>
        </w:rPr>
        <w:t>write</w:t>
      </w:r>
      <w:r>
        <w:rPr>
          <w:spacing w:val="-11"/>
          <w:w w:val="95"/>
        </w:rPr>
        <w:t xml:space="preserve"> </w:t>
      </w:r>
      <w:r>
        <w:rPr>
          <w:w w:val="95"/>
        </w:rPr>
        <w:t>goals</w:t>
      </w:r>
      <w:r>
        <w:rPr>
          <w:spacing w:val="-11"/>
          <w:w w:val="95"/>
        </w:rPr>
        <w:t xml:space="preserve"> </w:t>
      </w:r>
      <w:r>
        <w:rPr>
          <w:w w:val="95"/>
        </w:rPr>
        <w:t>into</w:t>
      </w:r>
      <w:r>
        <w:rPr>
          <w:spacing w:val="-10"/>
          <w:w w:val="95"/>
        </w:rPr>
        <w:t xml:space="preserve"> </w:t>
      </w:r>
      <w:r>
        <w:rPr>
          <w:w w:val="95"/>
        </w:rPr>
        <w:t>plans,</w:t>
      </w:r>
      <w:r>
        <w:rPr>
          <w:spacing w:val="-5"/>
          <w:w w:val="95"/>
        </w:rPr>
        <w:t xml:space="preserve"> </w:t>
      </w:r>
      <w:r>
        <w:rPr>
          <w:w w:val="95"/>
        </w:rPr>
        <w:t>then</w:t>
      </w:r>
      <w:r>
        <w:rPr>
          <w:spacing w:val="-15"/>
          <w:w w:val="95"/>
        </w:rPr>
        <w:t xml:space="preserve"> </w:t>
      </w:r>
      <w:r>
        <w:rPr>
          <w:w w:val="95"/>
        </w:rPr>
        <w:t xml:space="preserve">work </w:t>
      </w:r>
      <w:r>
        <w:t>to implement those plans into policy and</w:t>
      </w:r>
      <w:r>
        <w:rPr>
          <w:spacing w:val="6"/>
        </w:rPr>
        <w:t xml:space="preserve"> </w:t>
      </w:r>
      <w:r>
        <w:t>law.</w:t>
      </w:r>
    </w:p>
    <w:p w14:paraId="6C92D2ED" w14:textId="77777777" w:rsidR="00237078" w:rsidRDefault="00034852">
      <w:pPr>
        <w:pStyle w:val="ListParagraph"/>
        <w:numPr>
          <w:ilvl w:val="0"/>
          <w:numId w:val="33"/>
        </w:numPr>
        <w:tabs>
          <w:tab w:val="left" w:pos="843"/>
        </w:tabs>
        <w:spacing w:before="1" w:line="279" w:lineRule="exact"/>
      </w:pPr>
      <w:r>
        <w:t>Attend</w:t>
      </w:r>
      <w:r>
        <w:rPr>
          <w:spacing w:val="-10"/>
        </w:rPr>
        <w:t xml:space="preserve"> </w:t>
      </w:r>
      <w:r>
        <w:t>national</w:t>
      </w:r>
      <w:r>
        <w:rPr>
          <w:spacing w:val="-11"/>
        </w:rPr>
        <w:t xml:space="preserve"> </w:t>
      </w:r>
      <w:r>
        <w:t>OHV</w:t>
      </w:r>
      <w:r>
        <w:rPr>
          <w:spacing w:val="-14"/>
        </w:rPr>
        <w:t xml:space="preserve"> </w:t>
      </w:r>
      <w:r>
        <w:t>organization</w:t>
      </w:r>
      <w:r>
        <w:rPr>
          <w:spacing w:val="-3"/>
        </w:rPr>
        <w:t xml:space="preserve"> </w:t>
      </w:r>
      <w:r>
        <w:t>conferences</w:t>
      </w:r>
      <w:r>
        <w:rPr>
          <w:spacing w:val="4"/>
        </w:rPr>
        <w:t xml:space="preserve"> </w:t>
      </w:r>
      <w:r>
        <w:t>including</w:t>
      </w:r>
      <w:r>
        <w:rPr>
          <w:spacing w:val="-3"/>
        </w:rPr>
        <w:t xml:space="preserve"> </w:t>
      </w:r>
      <w:r>
        <w:t>participation</w:t>
      </w:r>
      <w:r>
        <w:rPr>
          <w:spacing w:val="-2"/>
        </w:rPr>
        <w:t xml:space="preserve"> </w:t>
      </w:r>
      <w:r>
        <w:t>in</w:t>
      </w:r>
      <w:r>
        <w:rPr>
          <w:spacing w:val="-16"/>
        </w:rPr>
        <w:t xml:space="preserve"> </w:t>
      </w:r>
      <w:r>
        <w:t>issue</w:t>
      </w:r>
      <w:r>
        <w:rPr>
          <w:spacing w:val="-2"/>
        </w:rPr>
        <w:t xml:space="preserve"> </w:t>
      </w:r>
      <w:r>
        <w:t>advocacy</w:t>
      </w:r>
      <w:r>
        <w:rPr>
          <w:spacing w:val="-3"/>
        </w:rPr>
        <w:t xml:space="preserve"> </w:t>
      </w:r>
      <w:r>
        <w:t>classes</w:t>
      </w:r>
    </w:p>
    <w:p w14:paraId="57B2C5E8" w14:textId="77777777" w:rsidR="00237078" w:rsidRDefault="00034852">
      <w:pPr>
        <w:pStyle w:val="ListParagraph"/>
        <w:numPr>
          <w:ilvl w:val="0"/>
          <w:numId w:val="33"/>
        </w:numPr>
        <w:tabs>
          <w:tab w:val="left" w:pos="843"/>
        </w:tabs>
        <w:spacing w:before="1" w:line="237" w:lineRule="auto"/>
        <w:ind w:right="1985"/>
      </w:pPr>
      <w:r>
        <w:rPr>
          <w:w w:val="95"/>
        </w:rPr>
        <w:t>Work</w:t>
      </w:r>
      <w:r>
        <w:rPr>
          <w:spacing w:val="-10"/>
          <w:w w:val="95"/>
        </w:rPr>
        <w:t xml:space="preserve"> </w:t>
      </w:r>
      <w:r>
        <w:rPr>
          <w:w w:val="95"/>
        </w:rPr>
        <w:t>to</w:t>
      </w:r>
      <w:r>
        <w:rPr>
          <w:spacing w:val="-11"/>
          <w:w w:val="95"/>
        </w:rPr>
        <w:t xml:space="preserve"> </w:t>
      </w:r>
      <w:r>
        <w:rPr>
          <w:w w:val="95"/>
        </w:rPr>
        <w:t>overcome</w:t>
      </w:r>
      <w:r>
        <w:rPr>
          <w:spacing w:val="-3"/>
          <w:w w:val="95"/>
        </w:rPr>
        <w:t xml:space="preserve"> </w:t>
      </w:r>
      <w:r>
        <w:rPr>
          <w:w w:val="95"/>
        </w:rPr>
        <w:t>issue</w:t>
      </w:r>
      <w:r>
        <w:rPr>
          <w:spacing w:val="-15"/>
          <w:w w:val="95"/>
        </w:rPr>
        <w:t xml:space="preserve"> </w:t>
      </w:r>
      <w:r>
        <w:rPr>
          <w:w w:val="95"/>
        </w:rPr>
        <w:t>disparity</w:t>
      </w:r>
      <w:r>
        <w:rPr>
          <w:spacing w:val="-6"/>
          <w:w w:val="95"/>
        </w:rPr>
        <w:t xml:space="preserve"> </w:t>
      </w:r>
      <w:r>
        <w:rPr>
          <w:w w:val="95"/>
        </w:rPr>
        <w:t>by</w:t>
      </w:r>
      <w:r>
        <w:rPr>
          <w:spacing w:val="-11"/>
          <w:w w:val="95"/>
        </w:rPr>
        <w:t xml:space="preserve"> </w:t>
      </w:r>
      <w:r>
        <w:rPr>
          <w:w w:val="95"/>
        </w:rPr>
        <w:t>convincing</w:t>
      </w:r>
      <w:r>
        <w:rPr>
          <w:spacing w:val="-1"/>
          <w:w w:val="95"/>
        </w:rPr>
        <w:t xml:space="preserve"> </w:t>
      </w:r>
      <w:r>
        <w:rPr>
          <w:w w:val="95"/>
        </w:rPr>
        <w:t>our</w:t>
      </w:r>
      <w:r>
        <w:rPr>
          <w:spacing w:val="-16"/>
          <w:w w:val="95"/>
        </w:rPr>
        <w:t xml:space="preserve"> </w:t>
      </w:r>
      <w:r>
        <w:rPr>
          <w:w w:val="95"/>
        </w:rPr>
        <w:t>members</w:t>
      </w:r>
      <w:r>
        <w:rPr>
          <w:spacing w:val="-4"/>
          <w:w w:val="95"/>
        </w:rPr>
        <w:t xml:space="preserve"> </w:t>
      </w:r>
      <w:r>
        <w:rPr>
          <w:w w:val="95"/>
        </w:rPr>
        <w:t>that</w:t>
      </w:r>
      <w:r>
        <w:rPr>
          <w:spacing w:val="-12"/>
          <w:w w:val="95"/>
        </w:rPr>
        <w:t xml:space="preserve"> </w:t>
      </w:r>
      <w:r>
        <w:rPr>
          <w:w w:val="95"/>
        </w:rPr>
        <w:t>we</w:t>
      </w:r>
      <w:r>
        <w:rPr>
          <w:spacing w:val="-12"/>
          <w:w w:val="95"/>
        </w:rPr>
        <w:t xml:space="preserve"> </w:t>
      </w:r>
      <w:r>
        <w:rPr>
          <w:w w:val="95"/>
        </w:rPr>
        <w:t>can</w:t>
      </w:r>
      <w:r>
        <w:rPr>
          <w:spacing w:val="-20"/>
          <w:w w:val="95"/>
        </w:rPr>
        <w:t xml:space="preserve"> </w:t>
      </w:r>
      <w:r>
        <w:rPr>
          <w:w w:val="95"/>
        </w:rPr>
        <w:t>make</w:t>
      </w:r>
      <w:r>
        <w:rPr>
          <w:spacing w:val="-7"/>
          <w:w w:val="95"/>
        </w:rPr>
        <w:t xml:space="preserve"> </w:t>
      </w:r>
      <w:r>
        <w:rPr>
          <w:w w:val="95"/>
        </w:rPr>
        <w:t>a</w:t>
      </w:r>
      <w:r>
        <w:rPr>
          <w:spacing w:val="-11"/>
          <w:w w:val="95"/>
        </w:rPr>
        <w:t xml:space="preserve"> </w:t>
      </w:r>
      <w:r>
        <w:rPr>
          <w:w w:val="95"/>
        </w:rPr>
        <w:t>difference</w:t>
      </w:r>
      <w:r>
        <w:rPr>
          <w:spacing w:val="-1"/>
          <w:w w:val="95"/>
        </w:rPr>
        <w:t xml:space="preserve"> </w:t>
      </w:r>
      <w:r>
        <w:rPr>
          <w:w w:val="95"/>
        </w:rPr>
        <w:t>by</w:t>
      </w:r>
      <w:r>
        <w:rPr>
          <w:spacing w:val="-12"/>
          <w:w w:val="95"/>
        </w:rPr>
        <w:t xml:space="preserve"> </w:t>
      </w:r>
      <w:r>
        <w:rPr>
          <w:w w:val="95"/>
        </w:rPr>
        <w:t xml:space="preserve">working </w:t>
      </w:r>
      <w:r>
        <w:t>together</w:t>
      </w:r>
      <w:r>
        <w:rPr>
          <w:spacing w:val="-7"/>
        </w:rPr>
        <w:t xml:space="preserve"> </w:t>
      </w:r>
      <w:r>
        <w:t>and</w:t>
      </w:r>
      <w:r>
        <w:rPr>
          <w:spacing w:val="-9"/>
        </w:rPr>
        <w:t xml:space="preserve"> </w:t>
      </w:r>
      <w:r>
        <w:t>advise</w:t>
      </w:r>
      <w:r>
        <w:rPr>
          <w:spacing w:val="-12"/>
        </w:rPr>
        <w:t xml:space="preserve"> </w:t>
      </w:r>
      <w:r>
        <w:t>how</w:t>
      </w:r>
      <w:r>
        <w:rPr>
          <w:spacing w:val="-8"/>
        </w:rPr>
        <w:t xml:space="preserve"> </w:t>
      </w:r>
      <w:r>
        <w:t>to</w:t>
      </w:r>
      <w:r>
        <w:rPr>
          <w:spacing w:val="-14"/>
        </w:rPr>
        <w:t xml:space="preserve"> </w:t>
      </w:r>
      <w:r>
        <w:t>achieve</w:t>
      </w:r>
      <w:r>
        <w:rPr>
          <w:spacing w:val="-2"/>
        </w:rPr>
        <w:t xml:space="preserve"> </w:t>
      </w:r>
      <w:r>
        <w:t>goals</w:t>
      </w:r>
      <w:r>
        <w:rPr>
          <w:spacing w:val="-1"/>
        </w:rPr>
        <w:t xml:space="preserve"> </w:t>
      </w:r>
      <w:r>
        <w:t>most effectively</w:t>
      </w:r>
      <w:r>
        <w:rPr>
          <w:spacing w:val="-5"/>
        </w:rPr>
        <w:t xml:space="preserve"> </w:t>
      </w:r>
      <w:r>
        <w:t>through</w:t>
      </w:r>
      <w:r>
        <w:rPr>
          <w:spacing w:val="-2"/>
        </w:rPr>
        <w:t xml:space="preserve"> </w:t>
      </w:r>
      <w:r>
        <w:t>issue</w:t>
      </w:r>
      <w:r>
        <w:rPr>
          <w:spacing w:val="-6"/>
        </w:rPr>
        <w:t xml:space="preserve"> </w:t>
      </w:r>
      <w:r>
        <w:t>advocacy.</w:t>
      </w:r>
    </w:p>
    <w:p w14:paraId="005F4035" w14:textId="77777777" w:rsidR="00237078" w:rsidRDefault="00034852">
      <w:pPr>
        <w:pStyle w:val="ListParagraph"/>
        <w:numPr>
          <w:ilvl w:val="0"/>
          <w:numId w:val="33"/>
        </w:numPr>
        <w:tabs>
          <w:tab w:val="left" w:pos="843"/>
        </w:tabs>
        <w:spacing w:before="3" w:line="237" w:lineRule="auto"/>
        <w:ind w:right="2164"/>
      </w:pPr>
      <w:r>
        <w:rPr>
          <w:w w:val="95"/>
        </w:rPr>
        <w:t>Legislative</w:t>
      </w:r>
      <w:r>
        <w:rPr>
          <w:spacing w:val="-3"/>
          <w:w w:val="95"/>
        </w:rPr>
        <w:t xml:space="preserve"> </w:t>
      </w:r>
      <w:r>
        <w:rPr>
          <w:w w:val="95"/>
        </w:rPr>
        <w:t>Affairs</w:t>
      </w:r>
      <w:r>
        <w:rPr>
          <w:spacing w:val="-9"/>
          <w:w w:val="95"/>
        </w:rPr>
        <w:t xml:space="preserve"> </w:t>
      </w:r>
      <w:r>
        <w:rPr>
          <w:w w:val="95"/>
        </w:rPr>
        <w:t>Officer</w:t>
      </w:r>
      <w:r>
        <w:rPr>
          <w:spacing w:val="-11"/>
          <w:w w:val="95"/>
        </w:rPr>
        <w:t xml:space="preserve"> </w:t>
      </w:r>
      <w:r>
        <w:rPr>
          <w:w w:val="95"/>
        </w:rPr>
        <w:t>shall</w:t>
      </w:r>
      <w:r>
        <w:rPr>
          <w:spacing w:val="-15"/>
          <w:w w:val="95"/>
        </w:rPr>
        <w:t xml:space="preserve"> </w:t>
      </w:r>
      <w:r>
        <w:rPr>
          <w:w w:val="95"/>
        </w:rPr>
        <w:t>attend</w:t>
      </w:r>
      <w:r>
        <w:rPr>
          <w:spacing w:val="-11"/>
          <w:w w:val="95"/>
        </w:rPr>
        <w:t xml:space="preserve"> </w:t>
      </w:r>
      <w:r>
        <w:rPr>
          <w:w w:val="95"/>
        </w:rPr>
        <w:t>as</w:t>
      </w:r>
      <w:r>
        <w:rPr>
          <w:spacing w:val="-17"/>
          <w:w w:val="95"/>
        </w:rPr>
        <w:t xml:space="preserve"> </w:t>
      </w:r>
      <w:r>
        <w:rPr>
          <w:w w:val="95"/>
        </w:rPr>
        <w:t>many</w:t>
      </w:r>
      <w:r>
        <w:rPr>
          <w:spacing w:val="-2"/>
          <w:w w:val="95"/>
        </w:rPr>
        <w:t xml:space="preserve"> </w:t>
      </w:r>
      <w:r>
        <w:rPr>
          <w:w w:val="95"/>
        </w:rPr>
        <w:t>races</w:t>
      </w:r>
      <w:r>
        <w:rPr>
          <w:spacing w:val="-9"/>
          <w:w w:val="95"/>
        </w:rPr>
        <w:t xml:space="preserve"> </w:t>
      </w:r>
      <w:r>
        <w:rPr>
          <w:w w:val="95"/>
        </w:rPr>
        <w:t>as</w:t>
      </w:r>
      <w:r>
        <w:rPr>
          <w:spacing w:val="-17"/>
          <w:w w:val="95"/>
        </w:rPr>
        <w:t xml:space="preserve"> </w:t>
      </w:r>
      <w:r>
        <w:rPr>
          <w:w w:val="95"/>
        </w:rPr>
        <w:t>possible</w:t>
      </w:r>
      <w:r>
        <w:rPr>
          <w:spacing w:val="-3"/>
          <w:w w:val="95"/>
        </w:rPr>
        <w:t xml:space="preserve"> </w:t>
      </w:r>
      <w:r>
        <w:rPr>
          <w:w w:val="95"/>
        </w:rPr>
        <w:t>to</w:t>
      </w:r>
      <w:r>
        <w:rPr>
          <w:spacing w:val="-14"/>
          <w:w w:val="95"/>
        </w:rPr>
        <w:t xml:space="preserve"> </w:t>
      </w:r>
      <w:r>
        <w:rPr>
          <w:w w:val="95"/>
        </w:rPr>
        <w:t>assist</w:t>
      </w:r>
      <w:r>
        <w:rPr>
          <w:spacing w:val="-11"/>
          <w:w w:val="95"/>
        </w:rPr>
        <w:t xml:space="preserve"> </w:t>
      </w:r>
      <w:r>
        <w:rPr>
          <w:w w:val="95"/>
        </w:rPr>
        <w:t>the</w:t>
      </w:r>
      <w:r>
        <w:rPr>
          <w:spacing w:val="-9"/>
          <w:w w:val="95"/>
        </w:rPr>
        <w:t xml:space="preserve"> </w:t>
      </w:r>
      <w:r>
        <w:rPr>
          <w:w w:val="95"/>
        </w:rPr>
        <w:t>sponsoring</w:t>
      </w:r>
      <w:r>
        <w:rPr>
          <w:spacing w:val="-4"/>
          <w:w w:val="95"/>
        </w:rPr>
        <w:t xml:space="preserve"> </w:t>
      </w:r>
      <w:r>
        <w:rPr>
          <w:w w:val="95"/>
        </w:rPr>
        <w:t>clubs</w:t>
      </w:r>
      <w:r>
        <w:rPr>
          <w:spacing w:val="-9"/>
          <w:w w:val="95"/>
        </w:rPr>
        <w:t xml:space="preserve"> </w:t>
      </w:r>
      <w:r>
        <w:rPr>
          <w:w w:val="95"/>
        </w:rPr>
        <w:t>with</w:t>
      </w:r>
      <w:r>
        <w:rPr>
          <w:spacing w:val="-14"/>
          <w:w w:val="95"/>
        </w:rPr>
        <w:t xml:space="preserve"> </w:t>
      </w:r>
      <w:r>
        <w:rPr>
          <w:w w:val="95"/>
        </w:rPr>
        <w:t xml:space="preserve">any </w:t>
      </w:r>
      <w:r>
        <w:t xml:space="preserve">permit/land use issues that occur on </w:t>
      </w:r>
      <w:r>
        <w:t>race</w:t>
      </w:r>
      <w:r>
        <w:rPr>
          <w:spacing w:val="-1"/>
        </w:rPr>
        <w:t xml:space="preserve"> </w:t>
      </w:r>
      <w:r>
        <w:t>day.</w:t>
      </w:r>
    </w:p>
    <w:p w14:paraId="612EEC72" w14:textId="77777777" w:rsidR="00237078" w:rsidRDefault="00034852">
      <w:pPr>
        <w:pStyle w:val="ListParagraph"/>
        <w:numPr>
          <w:ilvl w:val="0"/>
          <w:numId w:val="33"/>
        </w:numPr>
        <w:tabs>
          <w:tab w:val="left" w:pos="843"/>
        </w:tabs>
        <w:spacing w:before="3" w:line="237" w:lineRule="auto"/>
        <w:ind w:right="1955"/>
      </w:pPr>
      <w:r>
        <w:rPr>
          <w:w w:val="95"/>
        </w:rPr>
        <w:t>As</w:t>
      </w:r>
      <w:r>
        <w:rPr>
          <w:spacing w:val="-8"/>
          <w:w w:val="95"/>
        </w:rPr>
        <w:t xml:space="preserve"> </w:t>
      </w:r>
      <w:r>
        <w:rPr>
          <w:w w:val="95"/>
        </w:rPr>
        <w:t>the</w:t>
      </w:r>
      <w:r>
        <w:rPr>
          <w:spacing w:val="-13"/>
          <w:w w:val="95"/>
        </w:rPr>
        <w:t xml:space="preserve"> </w:t>
      </w:r>
      <w:r>
        <w:rPr>
          <w:w w:val="95"/>
        </w:rPr>
        <w:t>Legislative</w:t>
      </w:r>
      <w:r>
        <w:rPr>
          <w:spacing w:val="-2"/>
          <w:w w:val="95"/>
        </w:rPr>
        <w:t xml:space="preserve"> </w:t>
      </w:r>
      <w:r>
        <w:rPr>
          <w:w w:val="95"/>
        </w:rPr>
        <w:t>Affairs</w:t>
      </w:r>
      <w:r>
        <w:rPr>
          <w:spacing w:val="-13"/>
          <w:w w:val="95"/>
        </w:rPr>
        <w:t xml:space="preserve"> </w:t>
      </w:r>
      <w:r>
        <w:rPr>
          <w:w w:val="95"/>
        </w:rPr>
        <w:t>Officer,</w:t>
      </w:r>
      <w:r>
        <w:rPr>
          <w:spacing w:val="-2"/>
          <w:w w:val="95"/>
        </w:rPr>
        <w:t xml:space="preserve"> </w:t>
      </w:r>
      <w:r>
        <w:rPr>
          <w:w w:val="95"/>
        </w:rPr>
        <w:t>it</w:t>
      </w:r>
      <w:r>
        <w:rPr>
          <w:spacing w:val="-17"/>
          <w:w w:val="95"/>
        </w:rPr>
        <w:t xml:space="preserve"> </w:t>
      </w:r>
      <w:r>
        <w:rPr>
          <w:w w:val="95"/>
        </w:rPr>
        <w:t>is</w:t>
      </w:r>
      <w:r>
        <w:rPr>
          <w:spacing w:val="-17"/>
          <w:w w:val="95"/>
        </w:rPr>
        <w:t xml:space="preserve"> </w:t>
      </w:r>
      <w:r>
        <w:rPr>
          <w:w w:val="95"/>
        </w:rPr>
        <w:t>this</w:t>
      </w:r>
      <w:r>
        <w:rPr>
          <w:spacing w:val="-15"/>
          <w:w w:val="95"/>
        </w:rPr>
        <w:t xml:space="preserve"> </w:t>
      </w:r>
      <w:r>
        <w:rPr>
          <w:w w:val="95"/>
        </w:rPr>
        <w:t>officer’s</w:t>
      </w:r>
      <w:r>
        <w:rPr>
          <w:spacing w:val="-8"/>
          <w:w w:val="95"/>
        </w:rPr>
        <w:t xml:space="preserve"> </w:t>
      </w:r>
      <w:r>
        <w:rPr>
          <w:w w:val="95"/>
        </w:rPr>
        <w:t>responsibility</w:t>
      </w:r>
      <w:r>
        <w:rPr>
          <w:spacing w:val="-12"/>
          <w:w w:val="95"/>
        </w:rPr>
        <w:t xml:space="preserve"> </w:t>
      </w:r>
      <w:r>
        <w:rPr>
          <w:w w:val="95"/>
        </w:rPr>
        <w:t>to</w:t>
      </w:r>
      <w:r>
        <w:rPr>
          <w:spacing w:val="-10"/>
          <w:w w:val="95"/>
        </w:rPr>
        <w:t xml:space="preserve"> </w:t>
      </w:r>
      <w:r>
        <w:rPr>
          <w:w w:val="95"/>
        </w:rPr>
        <w:t>inform</w:t>
      </w:r>
      <w:r>
        <w:rPr>
          <w:spacing w:val="-12"/>
          <w:w w:val="95"/>
        </w:rPr>
        <w:t xml:space="preserve"> </w:t>
      </w:r>
      <w:r>
        <w:rPr>
          <w:w w:val="95"/>
        </w:rPr>
        <w:t>MRAN</w:t>
      </w:r>
      <w:r>
        <w:rPr>
          <w:spacing w:val="-4"/>
          <w:w w:val="95"/>
        </w:rPr>
        <w:t xml:space="preserve"> </w:t>
      </w:r>
      <w:r>
        <w:rPr>
          <w:w w:val="95"/>
        </w:rPr>
        <w:t>members</w:t>
      </w:r>
      <w:r>
        <w:rPr>
          <w:spacing w:val="-9"/>
          <w:w w:val="95"/>
        </w:rPr>
        <w:t xml:space="preserve"> </w:t>
      </w:r>
      <w:r>
        <w:rPr>
          <w:w w:val="95"/>
        </w:rPr>
        <w:t>and</w:t>
      </w:r>
      <w:r>
        <w:rPr>
          <w:spacing w:val="-14"/>
          <w:w w:val="95"/>
        </w:rPr>
        <w:t xml:space="preserve"> </w:t>
      </w:r>
      <w:r>
        <w:rPr>
          <w:w w:val="95"/>
        </w:rPr>
        <w:t>visitors</w:t>
      </w:r>
      <w:r>
        <w:rPr>
          <w:spacing w:val="-13"/>
          <w:w w:val="95"/>
        </w:rPr>
        <w:t xml:space="preserve"> </w:t>
      </w:r>
      <w:r>
        <w:rPr>
          <w:w w:val="95"/>
        </w:rPr>
        <w:t xml:space="preserve">at </w:t>
      </w:r>
      <w:r>
        <w:t>each</w:t>
      </w:r>
      <w:r>
        <w:rPr>
          <w:spacing w:val="-21"/>
        </w:rPr>
        <w:t xml:space="preserve"> </w:t>
      </w:r>
      <w:r>
        <w:t>rider’s</w:t>
      </w:r>
      <w:r>
        <w:rPr>
          <w:spacing w:val="-15"/>
        </w:rPr>
        <w:t xml:space="preserve"> </w:t>
      </w:r>
      <w:r>
        <w:t>meeting</w:t>
      </w:r>
      <w:r>
        <w:rPr>
          <w:spacing w:val="-9"/>
        </w:rPr>
        <w:t xml:space="preserve"> </w:t>
      </w:r>
      <w:r>
        <w:t>about</w:t>
      </w:r>
      <w:r>
        <w:rPr>
          <w:spacing w:val="-11"/>
        </w:rPr>
        <w:t xml:space="preserve"> </w:t>
      </w:r>
      <w:r>
        <w:t>the</w:t>
      </w:r>
      <w:r>
        <w:rPr>
          <w:spacing w:val="-15"/>
        </w:rPr>
        <w:t xml:space="preserve"> </w:t>
      </w:r>
      <w:r>
        <w:t>issues,</w:t>
      </w:r>
      <w:r>
        <w:rPr>
          <w:spacing w:val="-15"/>
        </w:rPr>
        <w:t xml:space="preserve"> </w:t>
      </w:r>
      <w:r>
        <w:t>changes,</w:t>
      </w:r>
      <w:r>
        <w:rPr>
          <w:spacing w:val="-3"/>
        </w:rPr>
        <w:t xml:space="preserve"> </w:t>
      </w:r>
      <w:r>
        <w:t>and</w:t>
      </w:r>
      <w:r>
        <w:rPr>
          <w:spacing w:val="-12"/>
        </w:rPr>
        <w:t xml:space="preserve"> </w:t>
      </w:r>
      <w:r>
        <w:t>upcoming</w:t>
      </w:r>
      <w:r>
        <w:rPr>
          <w:spacing w:val="-8"/>
        </w:rPr>
        <w:t xml:space="preserve"> </w:t>
      </w:r>
      <w:r>
        <w:t>land</w:t>
      </w:r>
      <w:r>
        <w:rPr>
          <w:spacing w:val="-12"/>
        </w:rPr>
        <w:t xml:space="preserve"> </w:t>
      </w:r>
      <w:r>
        <w:t>use</w:t>
      </w:r>
      <w:r>
        <w:rPr>
          <w:spacing w:val="-24"/>
        </w:rPr>
        <w:t xml:space="preserve"> </w:t>
      </w:r>
      <w:r>
        <w:t>meetings/hearings.</w:t>
      </w:r>
    </w:p>
    <w:p w14:paraId="6031BE49" w14:textId="77777777" w:rsidR="00237078" w:rsidRDefault="00034852">
      <w:pPr>
        <w:pStyle w:val="ListParagraph"/>
        <w:numPr>
          <w:ilvl w:val="0"/>
          <w:numId w:val="33"/>
        </w:numPr>
        <w:tabs>
          <w:tab w:val="left" w:pos="843"/>
        </w:tabs>
        <w:ind w:right="1780"/>
      </w:pPr>
      <w:r>
        <w:t>The</w:t>
      </w:r>
      <w:r>
        <w:rPr>
          <w:spacing w:val="-30"/>
        </w:rPr>
        <w:t xml:space="preserve"> </w:t>
      </w:r>
      <w:r>
        <w:t>Legislative</w:t>
      </w:r>
      <w:r>
        <w:rPr>
          <w:spacing w:val="-16"/>
        </w:rPr>
        <w:t xml:space="preserve"> </w:t>
      </w:r>
      <w:r>
        <w:t>Affairs</w:t>
      </w:r>
      <w:r>
        <w:rPr>
          <w:spacing w:val="-21"/>
        </w:rPr>
        <w:t xml:space="preserve"> </w:t>
      </w:r>
      <w:r>
        <w:t>Officer</w:t>
      </w:r>
      <w:r>
        <w:rPr>
          <w:spacing w:val="-26"/>
        </w:rPr>
        <w:t xml:space="preserve"> </w:t>
      </w:r>
      <w:r>
        <w:t>shall</w:t>
      </w:r>
      <w:r>
        <w:rPr>
          <w:spacing w:val="-24"/>
        </w:rPr>
        <w:t xml:space="preserve"> </w:t>
      </w:r>
      <w:r>
        <w:t>set</w:t>
      </w:r>
      <w:r>
        <w:rPr>
          <w:spacing w:val="-23"/>
        </w:rPr>
        <w:t xml:space="preserve"> </w:t>
      </w:r>
      <w:r>
        <w:t>up</w:t>
      </w:r>
      <w:r>
        <w:rPr>
          <w:spacing w:val="-30"/>
        </w:rPr>
        <w:t xml:space="preserve"> </w:t>
      </w:r>
      <w:r>
        <w:t>a</w:t>
      </w:r>
      <w:r>
        <w:rPr>
          <w:spacing w:val="-26"/>
        </w:rPr>
        <w:t xml:space="preserve"> </w:t>
      </w:r>
      <w:r>
        <w:t>table</w:t>
      </w:r>
      <w:r>
        <w:rPr>
          <w:spacing w:val="-23"/>
        </w:rPr>
        <w:t xml:space="preserve"> </w:t>
      </w:r>
      <w:r>
        <w:t>at/near</w:t>
      </w:r>
      <w:r>
        <w:rPr>
          <w:spacing w:val="-22"/>
        </w:rPr>
        <w:t xml:space="preserve"> </w:t>
      </w:r>
      <w:r>
        <w:t>the</w:t>
      </w:r>
      <w:r>
        <w:rPr>
          <w:spacing w:val="-26"/>
        </w:rPr>
        <w:t xml:space="preserve"> </w:t>
      </w:r>
      <w:r>
        <w:t>scoring</w:t>
      </w:r>
      <w:r>
        <w:rPr>
          <w:spacing w:val="-17"/>
        </w:rPr>
        <w:t xml:space="preserve"> </w:t>
      </w:r>
      <w:r>
        <w:t>trailer</w:t>
      </w:r>
      <w:r>
        <w:rPr>
          <w:spacing w:val="-21"/>
        </w:rPr>
        <w:t xml:space="preserve"> </w:t>
      </w:r>
      <w:r>
        <w:t>to</w:t>
      </w:r>
      <w:r>
        <w:rPr>
          <w:spacing w:val="-27"/>
        </w:rPr>
        <w:t xml:space="preserve"> </w:t>
      </w:r>
      <w:r>
        <w:t>provide</w:t>
      </w:r>
      <w:r>
        <w:rPr>
          <w:spacing w:val="-24"/>
        </w:rPr>
        <w:t xml:space="preserve"> </w:t>
      </w:r>
      <w:r>
        <w:t>handouts</w:t>
      </w:r>
      <w:r>
        <w:rPr>
          <w:spacing w:val="-23"/>
        </w:rPr>
        <w:t xml:space="preserve"> </w:t>
      </w:r>
      <w:r>
        <w:t>at</w:t>
      </w:r>
      <w:r>
        <w:rPr>
          <w:spacing w:val="-29"/>
        </w:rPr>
        <w:t xml:space="preserve"> </w:t>
      </w:r>
      <w:r>
        <w:t xml:space="preserve">the </w:t>
      </w:r>
      <w:r>
        <w:rPr>
          <w:w w:val="95"/>
        </w:rPr>
        <w:t>events</w:t>
      </w:r>
      <w:r>
        <w:rPr>
          <w:spacing w:val="-9"/>
          <w:w w:val="95"/>
        </w:rPr>
        <w:t xml:space="preserve"> </w:t>
      </w:r>
      <w:r>
        <w:rPr>
          <w:w w:val="95"/>
        </w:rPr>
        <w:t>to</w:t>
      </w:r>
      <w:r>
        <w:rPr>
          <w:spacing w:val="-14"/>
          <w:w w:val="95"/>
        </w:rPr>
        <w:t xml:space="preserve"> </w:t>
      </w:r>
      <w:r>
        <w:rPr>
          <w:w w:val="95"/>
        </w:rPr>
        <w:t>inform</w:t>
      </w:r>
      <w:r>
        <w:rPr>
          <w:spacing w:val="-11"/>
          <w:w w:val="95"/>
        </w:rPr>
        <w:t xml:space="preserve"> </w:t>
      </w:r>
      <w:r>
        <w:rPr>
          <w:w w:val="95"/>
        </w:rPr>
        <w:t>attendees</w:t>
      </w:r>
      <w:r>
        <w:rPr>
          <w:spacing w:val="-8"/>
          <w:w w:val="95"/>
        </w:rPr>
        <w:t xml:space="preserve"> </w:t>
      </w:r>
      <w:r>
        <w:rPr>
          <w:w w:val="95"/>
        </w:rPr>
        <w:t>of</w:t>
      </w:r>
      <w:r>
        <w:rPr>
          <w:spacing w:val="-16"/>
          <w:w w:val="95"/>
        </w:rPr>
        <w:t xml:space="preserve"> </w:t>
      </w:r>
      <w:r>
        <w:rPr>
          <w:w w:val="95"/>
        </w:rPr>
        <w:t>land</w:t>
      </w:r>
      <w:r>
        <w:rPr>
          <w:spacing w:val="-13"/>
          <w:w w:val="95"/>
        </w:rPr>
        <w:t xml:space="preserve"> </w:t>
      </w:r>
      <w:r>
        <w:rPr>
          <w:w w:val="95"/>
        </w:rPr>
        <w:t>use</w:t>
      </w:r>
      <w:r>
        <w:rPr>
          <w:spacing w:val="-15"/>
          <w:w w:val="95"/>
        </w:rPr>
        <w:t xml:space="preserve"> </w:t>
      </w:r>
      <w:r>
        <w:rPr>
          <w:w w:val="95"/>
        </w:rPr>
        <w:t>issues,</w:t>
      </w:r>
      <w:r>
        <w:rPr>
          <w:spacing w:val="-9"/>
          <w:w w:val="95"/>
        </w:rPr>
        <w:t xml:space="preserve"> </w:t>
      </w:r>
      <w:r>
        <w:rPr>
          <w:w w:val="95"/>
        </w:rPr>
        <w:t>what</w:t>
      </w:r>
      <w:r>
        <w:rPr>
          <w:spacing w:val="-7"/>
          <w:w w:val="95"/>
        </w:rPr>
        <w:t xml:space="preserve"> </w:t>
      </w:r>
      <w:r>
        <w:rPr>
          <w:w w:val="95"/>
        </w:rPr>
        <w:t>the</w:t>
      </w:r>
      <w:r>
        <w:rPr>
          <w:spacing w:val="-11"/>
          <w:w w:val="95"/>
        </w:rPr>
        <w:t xml:space="preserve"> </w:t>
      </w:r>
      <w:r>
        <w:rPr>
          <w:w w:val="95"/>
        </w:rPr>
        <w:t>issues</w:t>
      </w:r>
      <w:r>
        <w:rPr>
          <w:spacing w:val="-12"/>
          <w:w w:val="95"/>
        </w:rPr>
        <w:t xml:space="preserve"> </w:t>
      </w:r>
      <w:r>
        <w:rPr>
          <w:w w:val="95"/>
        </w:rPr>
        <w:t>mean</w:t>
      </w:r>
      <w:r>
        <w:rPr>
          <w:spacing w:val="-9"/>
          <w:w w:val="95"/>
        </w:rPr>
        <w:t xml:space="preserve"> </w:t>
      </w:r>
      <w:r>
        <w:rPr>
          <w:w w:val="95"/>
        </w:rPr>
        <w:t>to</w:t>
      </w:r>
      <w:r>
        <w:rPr>
          <w:spacing w:val="-15"/>
          <w:w w:val="95"/>
        </w:rPr>
        <w:t xml:space="preserve"> </w:t>
      </w:r>
      <w:r>
        <w:rPr>
          <w:w w:val="95"/>
        </w:rPr>
        <w:t>the</w:t>
      </w:r>
      <w:r>
        <w:rPr>
          <w:spacing w:val="-13"/>
          <w:w w:val="95"/>
        </w:rPr>
        <w:t xml:space="preserve"> </w:t>
      </w:r>
      <w:r>
        <w:rPr>
          <w:w w:val="95"/>
        </w:rPr>
        <w:t>off-road</w:t>
      </w:r>
      <w:r>
        <w:rPr>
          <w:spacing w:val="-5"/>
          <w:w w:val="95"/>
        </w:rPr>
        <w:t xml:space="preserve"> </w:t>
      </w:r>
      <w:r>
        <w:rPr>
          <w:w w:val="95"/>
        </w:rPr>
        <w:t>community,</w:t>
      </w:r>
      <w:r>
        <w:rPr>
          <w:spacing w:val="3"/>
          <w:w w:val="95"/>
        </w:rPr>
        <w:t xml:space="preserve"> </w:t>
      </w:r>
      <w:r>
        <w:rPr>
          <w:w w:val="95"/>
        </w:rPr>
        <w:t xml:space="preserve">important </w:t>
      </w:r>
      <w:r>
        <w:t>dates for meetings and hearings, and whom to contact with</w:t>
      </w:r>
      <w:r>
        <w:rPr>
          <w:spacing w:val="-23"/>
        </w:rPr>
        <w:t xml:space="preserve"> </w:t>
      </w:r>
      <w:r>
        <w:t>comments.</w:t>
      </w:r>
    </w:p>
    <w:p w14:paraId="6F5DDBD2" w14:textId="77777777" w:rsidR="00237078" w:rsidRDefault="00237078">
      <w:pPr>
        <w:pStyle w:val="BodyText"/>
        <w:spacing w:before="8"/>
        <w:rPr>
          <w:sz w:val="24"/>
        </w:rPr>
      </w:pPr>
    </w:p>
    <w:p w14:paraId="7EC6F74E" w14:textId="77777777" w:rsidR="00237078" w:rsidRDefault="00034852">
      <w:pPr>
        <w:pStyle w:val="Heading2"/>
        <w:rPr>
          <w:u w:val="none"/>
        </w:rPr>
      </w:pPr>
      <w:r>
        <w:rPr>
          <w:w w:val="105"/>
          <w:u w:val="thick" w:color="2F2F2F"/>
        </w:rPr>
        <w:t xml:space="preserve">MRAN </w:t>
      </w:r>
      <w:r>
        <w:rPr>
          <w:w w:val="105"/>
          <w:u w:val="thick" w:color="2F2F2F"/>
        </w:rPr>
        <w:t>ADVISOR:</w:t>
      </w:r>
    </w:p>
    <w:p w14:paraId="320A5A75" w14:textId="77777777" w:rsidR="00237078" w:rsidRDefault="00034852">
      <w:pPr>
        <w:pStyle w:val="BodyText"/>
        <w:spacing w:before="1"/>
        <w:ind w:left="480"/>
      </w:pPr>
      <w:r>
        <w:t>1. Advise and provide guidance to the competition committee and officers.</w:t>
      </w:r>
    </w:p>
    <w:p w14:paraId="523CFC5D" w14:textId="77777777" w:rsidR="00237078" w:rsidRDefault="00237078">
      <w:pPr>
        <w:pStyle w:val="BodyText"/>
        <w:spacing w:before="6"/>
        <w:rPr>
          <w:sz w:val="24"/>
        </w:rPr>
      </w:pPr>
    </w:p>
    <w:p w14:paraId="08AA6F07" w14:textId="77777777" w:rsidR="00237078" w:rsidRDefault="00034852">
      <w:pPr>
        <w:pStyle w:val="Heading2"/>
        <w:rPr>
          <w:u w:val="none"/>
        </w:rPr>
      </w:pPr>
      <w:r>
        <w:rPr>
          <w:w w:val="105"/>
          <w:u w:val="thick" w:color="282828"/>
        </w:rPr>
        <w:t>SCORING OFFICER:</w:t>
      </w:r>
    </w:p>
    <w:p w14:paraId="0D7220F5" w14:textId="77777777" w:rsidR="00237078" w:rsidRDefault="00034852">
      <w:pPr>
        <w:pStyle w:val="ListParagraph"/>
        <w:numPr>
          <w:ilvl w:val="0"/>
          <w:numId w:val="32"/>
        </w:numPr>
        <w:tabs>
          <w:tab w:val="left" w:pos="840"/>
        </w:tabs>
        <w:spacing w:before="1"/>
      </w:pPr>
      <w:r>
        <w:t>Must</w:t>
      </w:r>
      <w:r>
        <w:rPr>
          <w:spacing w:val="-11"/>
        </w:rPr>
        <w:t xml:space="preserve"> </w:t>
      </w:r>
      <w:r>
        <w:t>attend</w:t>
      </w:r>
      <w:r>
        <w:rPr>
          <w:spacing w:val="-13"/>
        </w:rPr>
        <w:t xml:space="preserve"> </w:t>
      </w:r>
      <w:r>
        <w:t>all</w:t>
      </w:r>
      <w:r>
        <w:rPr>
          <w:spacing w:val="-21"/>
        </w:rPr>
        <w:t xml:space="preserve"> </w:t>
      </w:r>
      <w:r>
        <w:t>MRAN</w:t>
      </w:r>
      <w:r>
        <w:rPr>
          <w:spacing w:val="-12"/>
        </w:rPr>
        <w:t xml:space="preserve"> </w:t>
      </w:r>
      <w:r>
        <w:t>events</w:t>
      </w:r>
      <w:r>
        <w:rPr>
          <w:spacing w:val="-9"/>
        </w:rPr>
        <w:t xml:space="preserve"> </w:t>
      </w:r>
      <w:r>
        <w:t>or</w:t>
      </w:r>
      <w:r>
        <w:rPr>
          <w:spacing w:val="-20"/>
        </w:rPr>
        <w:t xml:space="preserve"> </w:t>
      </w:r>
      <w:r>
        <w:t>decide</w:t>
      </w:r>
      <w:r>
        <w:rPr>
          <w:spacing w:val="-10"/>
        </w:rPr>
        <w:t xml:space="preserve"> </w:t>
      </w:r>
      <w:r>
        <w:t>to</w:t>
      </w:r>
      <w:r>
        <w:rPr>
          <w:spacing w:val="-19"/>
        </w:rPr>
        <w:t xml:space="preserve"> </w:t>
      </w:r>
      <w:r>
        <w:t>delegate</w:t>
      </w:r>
      <w:r>
        <w:rPr>
          <w:spacing w:val="-5"/>
        </w:rPr>
        <w:t xml:space="preserve"> </w:t>
      </w:r>
      <w:r>
        <w:t>scoring</w:t>
      </w:r>
      <w:r>
        <w:rPr>
          <w:spacing w:val="-14"/>
        </w:rPr>
        <w:t xml:space="preserve"> </w:t>
      </w:r>
      <w:r>
        <w:t>duties</w:t>
      </w:r>
      <w:r>
        <w:rPr>
          <w:spacing w:val="-10"/>
        </w:rPr>
        <w:t xml:space="preserve"> </w:t>
      </w:r>
      <w:r>
        <w:t>to</w:t>
      </w:r>
      <w:r>
        <w:rPr>
          <w:spacing w:val="-13"/>
        </w:rPr>
        <w:t xml:space="preserve"> </w:t>
      </w:r>
      <w:r>
        <w:t>a</w:t>
      </w:r>
      <w:r>
        <w:rPr>
          <w:spacing w:val="-17"/>
        </w:rPr>
        <w:t xml:space="preserve"> </w:t>
      </w:r>
      <w:r>
        <w:t>trained</w:t>
      </w:r>
      <w:r>
        <w:rPr>
          <w:spacing w:val="-14"/>
        </w:rPr>
        <w:t xml:space="preserve"> </w:t>
      </w:r>
      <w:r>
        <w:t>person</w:t>
      </w:r>
      <w:r>
        <w:rPr>
          <w:spacing w:val="-9"/>
        </w:rPr>
        <w:t xml:space="preserve"> </w:t>
      </w:r>
      <w:r>
        <w:t>in</w:t>
      </w:r>
      <w:r>
        <w:rPr>
          <w:spacing w:val="-14"/>
        </w:rPr>
        <w:t xml:space="preserve"> </w:t>
      </w:r>
      <w:r>
        <w:t>their</w:t>
      </w:r>
      <w:r>
        <w:rPr>
          <w:spacing w:val="-10"/>
        </w:rPr>
        <w:t xml:space="preserve"> </w:t>
      </w:r>
      <w:r>
        <w:t>absence.</w:t>
      </w:r>
    </w:p>
    <w:p w14:paraId="6E67206E" w14:textId="77777777" w:rsidR="00237078" w:rsidRDefault="00034852">
      <w:pPr>
        <w:pStyle w:val="ListParagraph"/>
        <w:numPr>
          <w:ilvl w:val="0"/>
          <w:numId w:val="32"/>
        </w:numPr>
        <w:tabs>
          <w:tab w:val="left" w:pos="840"/>
        </w:tabs>
      </w:pPr>
      <w:r>
        <w:t>Score events as accurately and efficiently as</w:t>
      </w:r>
      <w:r>
        <w:rPr>
          <w:spacing w:val="39"/>
        </w:rPr>
        <w:t xml:space="preserve"> </w:t>
      </w:r>
      <w:r>
        <w:t>possible.</w:t>
      </w:r>
    </w:p>
    <w:p w14:paraId="05541C78" w14:textId="44A1C13E" w:rsidR="00237078" w:rsidRDefault="00034852">
      <w:pPr>
        <w:pStyle w:val="ListParagraph"/>
        <w:numPr>
          <w:ilvl w:val="0"/>
          <w:numId w:val="32"/>
        </w:numPr>
        <w:tabs>
          <w:tab w:val="left" w:pos="840"/>
        </w:tabs>
      </w:pPr>
      <w:r>
        <w:t>Post preliminary results within 5 days of</w:t>
      </w:r>
      <w:r>
        <w:rPr>
          <w:spacing w:val="-2"/>
        </w:rPr>
        <w:t xml:space="preserve"> </w:t>
      </w:r>
      <w:r w:rsidR="00452A09">
        <w:t>the event</w:t>
      </w:r>
      <w:r>
        <w:t>.</w:t>
      </w:r>
    </w:p>
    <w:p w14:paraId="06D4C87E" w14:textId="77777777" w:rsidR="00237078" w:rsidRDefault="00034852">
      <w:pPr>
        <w:pStyle w:val="ListParagraph"/>
        <w:numPr>
          <w:ilvl w:val="0"/>
          <w:numId w:val="32"/>
        </w:numPr>
        <w:tabs>
          <w:tab w:val="left" w:pos="840"/>
        </w:tabs>
      </w:pPr>
      <w:r>
        <w:t>Must be available to provide additional scoring assistance to clubs after their</w:t>
      </w:r>
      <w:r>
        <w:rPr>
          <w:spacing w:val="-14"/>
        </w:rPr>
        <w:t xml:space="preserve"> </w:t>
      </w:r>
      <w:r>
        <w:t>event.</w:t>
      </w:r>
    </w:p>
    <w:p w14:paraId="2C1C3349" w14:textId="77777777" w:rsidR="00237078" w:rsidRDefault="00237078">
      <w:pPr>
        <w:pStyle w:val="BodyText"/>
        <w:spacing w:before="3"/>
        <w:rPr>
          <w:sz w:val="24"/>
        </w:rPr>
      </w:pPr>
    </w:p>
    <w:p w14:paraId="50E8431F" w14:textId="77777777" w:rsidR="00237078" w:rsidRDefault="00034852">
      <w:pPr>
        <w:pStyle w:val="Heading2"/>
        <w:rPr>
          <w:u w:val="none"/>
        </w:rPr>
      </w:pPr>
      <w:r>
        <w:rPr>
          <w:w w:val="105"/>
          <w:u w:val="thick" w:color="232323"/>
        </w:rPr>
        <w:t>SECTION 3. COMPETITION COMMITTEE OFFICERS</w:t>
      </w:r>
    </w:p>
    <w:p w14:paraId="7963E0AA" w14:textId="77777777" w:rsidR="00237078" w:rsidRDefault="00034852">
      <w:pPr>
        <w:pStyle w:val="BodyText"/>
        <w:spacing w:before="1"/>
        <w:ind w:left="120" w:right="745"/>
      </w:pPr>
      <w:r>
        <w:t>The</w:t>
      </w:r>
      <w:r>
        <w:rPr>
          <w:spacing w:val="-4"/>
        </w:rPr>
        <w:t xml:space="preserve"> </w:t>
      </w:r>
      <w:r>
        <w:t>Competition</w:t>
      </w:r>
      <w:r>
        <w:rPr>
          <w:spacing w:val="-3"/>
        </w:rPr>
        <w:t xml:space="preserve"> </w:t>
      </w:r>
      <w:r>
        <w:t>Committee</w:t>
      </w:r>
      <w:r>
        <w:rPr>
          <w:spacing w:val="-3"/>
        </w:rPr>
        <w:t xml:space="preserve"> </w:t>
      </w:r>
      <w:r>
        <w:t>shall</w:t>
      </w:r>
      <w:r>
        <w:rPr>
          <w:spacing w:val="-2"/>
        </w:rPr>
        <w:t xml:space="preserve"> </w:t>
      </w:r>
      <w:r>
        <w:t>consist</w:t>
      </w:r>
      <w:r>
        <w:rPr>
          <w:spacing w:val="-4"/>
        </w:rPr>
        <w:t xml:space="preserve"> </w:t>
      </w:r>
      <w:r>
        <w:t>of</w:t>
      </w:r>
      <w:r>
        <w:rPr>
          <w:spacing w:val="-3"/>
        </w:rPr>
        <w:t xml:space="preserve"> </w:t>
      </w:r>
      <w:r>
        <w:t>two</w:t>
      </w:r>
      <w:r>
        <w:rPr>
          <w:spacing w:val="-2"/>
        </w:rPr>
        <w:t xml:space="preserve"> </w:t>
      </w:r>
      <w:r>
        <w:t>officers</w:t>
      </w:r>
      <w:r>
        <w:rPr>
          <w:spacing w:val="-2"/>
        </w:rPr>
        <w:t xml:space="preserve"> </w:t>
      </w:r>
      <w:r>
        <w:t>(Head</w:t>
      </w:r>
      <w:r>
        <w:rPr>
          <w:spacing w:val="-3"/>
        </w:rPr>
        <w:t xml:space="preserve"> </w:t>
      </w:r>
      <w:r>
        <w:t>Referees,</w:t>
      </w:r>
      <w:r>
        <w:rPr>
          <w:spacing w:val="-2"/>
        </w:rPr>
        <w:t xml:space="preserve"> </w:t>
      </w:r>
      <w:r>
        <w:t>1</w:t>
      </w:r>
      <w:r>
        <w:rPr>
          <w:spacing w:val="-3"/>
        </w:rPr>
        <w:t xml:space="preserve"> </w:t>
      </w:r>
      <w:r>
        <w:t>for</w:t>
      </w:r>
      <w:r>
        <w:rPr>
          <w:spacing w:val="-3"/>
        </w:rPr>
        <w:t xml:space="preserve"> </w:t>
      </w:r>
      <w:r>
        <w:t>Desert</w:t>
      </w:r>
      <w:r>
        <w:rPr>
          <w:spacing w:val="-3"/>
        </w:rPr>
        <w:t xml:space="preserve"> </w:t>
      </w:r>
      <w:r>
        <w:t>Series</w:t>
      </w:r>
      <w:r>
        <w:rPr>
          <w:spacing w:val="-3"/>
        </w:rPr>
        <w:t xml:space="preserve"> </w:t>
      </w:r>
      <w:r>
        <w:t>and</w:t>
      </w:r>
      <w:r>
        <w:rPr>
          <w:spacing w:val="-2"/>
        </w:rPr>
        <w:t xml:space="preserve"> </w:t>
      </w:r>
      <w:r>
        <w:t>1</w:t>
      </w:r>
      <w:r>
        <w:rPr>
          <w:spacing w:val="-2"/>
        </w:rPr>
        <w:t xml:space="preserve"> </w:t>
      </w:r>
      <w:r>
        <w:t>for</w:t>
      </w:r>
      <w:r>
        <w:rPr>
          <w:spacing w:val="-3"/>
        </w:rPr>
        <w:t xml:space="preserve"> </w:t>
      </w:r>
      <w:r>
        <w:t>Grand</w:t>
      </w:r>
      <w:r>
        <w:rPr>
          <w:spacing w:val="-4"/>
        </w:rPr>
        <w:t xml:space="preserve"> </w:t>
      </w:r>
      <w:r>
        <w:t>Prix</w:t>
      </w:r>
      <w:r>
        <w:rPr>
          <w:spacing w:val="-2"/>
        </w:rPr>
        <w:t xml:space="preserve"> </w:t>
      </w:r>
      <w:r>
        <w:t>Series) elected</w:t>
      </w:r>
      <w:r>
        <w:rPr>
          <w:spacing w:val="-24"/>
        </w:rPr>
        <w:t xml:space="preserve"> </w:t>
      </w:r>
      <w:r>
        <w:t>by</w:t>
      </w:r>
      <w:r>
        <w:rPr>
          <w:spacing w:val="-23"/>
        </w:rPr>
        <w:t xml:space="preserve"> </w:t>
      </w:r>
      <w:r>
        <w:t>the</w:t>
      </w:r>
      <w:r>
        <w:rPr>
          <w:spacing w:val="-24"/>
        </w:rPr>
        <w:t xml:space="preserve"> </w:t>
      </w:r>
      <w:r>
        <w:t>Competition</w:t>
      </w:r>
      <w:r>
        <w:rPr>
          <w:spacing w:val="-23"/>
        </w:rPr>
        <w:t xml:space="preserve"> </w:t>
      </w:r>
      <w:r>
        <w:t>Committee</w:t>
      </w:r>
      <w:r>
        <w:rPr>
          <w:spacing w:val="-23"/>
        </w:rPr>
        <w:t xml:space="preserve"> </w:t>
      </w:r>
      <w:r>
        <w:t>Representatives.</w:t>
      </w:r>
      <w:r>
        <w:rPr>
          <w:spacing w:val="-24"/>
        </w:rPr>
        <w:t xml:space="preserve"> </w:t>
      </w:r>
      <w:r>
        <w:t>These</w:t>
      </w:r>
      <w:r>
        <w:rPr>
          <w:spacing w:val="-23"/>
        </w:rPr>
        <w:t xml:space="preserve"> </w:t>
      </w:r>
      <w:r>
        <w:t>officers</w:t>
      </w:r>
      <w:r>
        <w:rPr>
          <w:spacing w:val="-23"/>
        </w:rPr>
        <w:t xml:space="preserve"> </w:t>
      </w:r>
      <w:r>
        <w:t>will</w:t>
      </w:r>
      <w:r>
        <w:rPr>
          <w:spacing w:val="-24"/>
        </w:rPr>
        <w:t xml:space="preserve"> </w:t>
      </w:r>
      <w:r>
        <w:t>also</w:t>
      </w:r>
      <w:r>
        <w:rPr>
          <w:spacing w:val="-23"/>
        </w:rPr>
        <w:t xml:space="preserve"> </w:t>
      </w:r>
      <w:r>
        <w:t>serve</w:t>
      </w:r>
      <w:r>
        <w:rPr>
          <w:spacing w:val="-23"/>
        </w:rPr>
        <w:t xml:space="preserve"> </w:t>
      </w:r>
      <w:r>
        <w:t>as</w:t>
      </w:r>
      <w:r>
        <w:rPr>
          <w:spacing w:val="-24"/>
        </w:rPr>
        <w:t xml:space="preserve"> </w:t>
      </w:r>
      <w:r>
        <w:t>MRAN</w:t>
      </w:r>
      <w:r>
        <w:rPr>
          <w:spacing w:val="-23"/>
        </w:rPr>
        <w:t xml:space="preserve"> </w:t>
      </w:r>
      <w:r>
        <w:t>Officers</w:t>
      </w:r>
      <w:r>
        <w:rPr>
          <w:spacing w:val="-23"/>
        </w:rPr>
        <w:t xml:space="preserve"> </w:t>
      </w:r>
      <w:r>
        <w:t>on</w:t>
      </w:r>
      <w:r>
        <w:rPr>
          <w:spacing w:val="-24"/>
        </w:rPr>
        <w:t xml:space="preserve"> </w:t>
      </w:r>
      <w:r>
        <w:t>the</w:t>
      </w:r>
      <w:r>
        <w:rPr>
          <w:spacing w:val="-24"/>
        </w:rPr>
        <w:t xml:space="preserve"> </w:t>
      </w:r>
      <w:r>
        <w:t>Governing Body. The term of office is January 1 through December 31 of each</w:t>
      </w:r>
      <w:r>
        <w:rPr>
          <w:spacing w:val="-10"/>
        </w:rPr>
        <w:t xml:space="preserve"> </w:t>
      </w:r>
      <w:r>
        <w:t>year.</w:t>
      </w:r>
    </w:p>
    <w:p w14:paraId="07AEC2E3" w14:textId="77777777" w:rsidR="00237078" w:rsidRDefault="00237078">
      <w:pPr>
        <w:pStyle w:val="BodyText"/>
        <w:spacing w:before="5"/>
        <w:rPr>
          <w:sz w:val="24"/>
        </w:rPr>
      </w:pPr>
    </w:p>
    <w:p w14:paraId="56772BF2" w14:textId="77777777" w:rsidR="00237078" w:rsidRDefault="00034852">
      <w:pPr>
        <w:ind w:left="120"/>
        <w:rPr>
          <w:b/>
          <w:sz w:val="20"/>
        </w:rPr>
      </w:pPr>
      <w:r>
        <w:rPr>
          <w:b/>
          <w:sz w:val="24"/>
          <w:u w:val="thick" w:color="2B2B2B"/>
        </w:rPr>
        <w:t xml:space="preserve">SECTION 4. COMPETITION COMMITTEE REPRESENTATIVES </w:t>
      </w:r>
      <w:r>
        <w:rPr>
          <w:b/>
          <w:sz w:val="20"/>
          <w:u w:val="thick" w:color="2B2B2B"/>
        </w:rPr>
        <w:t xml:space="preserve">(CLUB ATTENDANCE) </w:t>
      </w:r>
    </w:p>
    <w:p w14:paraId="34DDC692" w14:textId="77777777" w:rsidR="00237078" w:rsidRDefault="00034852">
      <w:pPr>
        <w:pStyle w:val="BodyText"/>
        <w:spacing w:before="1"/>
        <w:ind w:left="120" w:right="745"/>
      </w:pPr>
      <w:r>
        <w:t>The</w:t>
      </w:r>
      <w:r>
        <w:rPr>
          <w:spacing w:val="-3"/>
        </w:rPr>
        <w:t xml:space="preserve"> </w:t>
      </w:r>
      <w:r>
        <w:t>member</w:t>
      </w:r>
      <w:r>
        <w:rPr>
          <w:spacing w:val="-2"/>
        </w:rPr>
        <w:t xml:space="preserve"> </w:t>
      </w:r>
      <w:r>
        <w:t>clubs</w:t>
      </w:r>
      <w:r>
        <w:rPr>
          <w:spacing w:val="-1"/>
        </w:rPr>
        <w:t xml:space="preserve"> </w:t>
      </w:r>
      <w:r>
        <w:t>shall</w:t>
      </w:r>
      <w:r>
        <w:rPr>
          <w:spacing w:val="-2"/>
        </w:rPr>
        <w:t xml:space="preserve"> </w:t>
      </w:r>
      <w:r>
        <w:t>choose</w:t>
      </w:r>
      <w:r>
        <w:rPr>
          <w:spacing w:val="-27"/>
        </w:rPr>
        <w:t xml:space="preserve"> </w:t>
      </w:r>
      <w:r>
        <w:t>(in</w:t>
      </w:r>
      <w:r>
        <w:rPr>
          <w:spacing w:val="-2"/>
        </w:rPr>
        <w:t xml:space="preserve"> </w:t>
      </w:r>
      <w:r>
        <w:t>their</w:t>
      </w:r>
      <w:r>
        <w:rPr>
          <w:spacing w:val="-2"/>
        </w:rPr>
        <w:t xml:space="preserve"> </w:t>
      </w:r>
      <w:r>
        <w:t>own</w:t>
      </w:r>
      <w:r>
        <w:rPr>
          <w:spacing w:val="-2"/>
        </w:rPr>
        <w:t xml:space="preserve"> </w:t>
      </w:r>
      <w:r>
        <w:t>manner)</w:t>
      </w:r>
      <w:r>
        <w:rPr>
          <w:spacing w:val="-23"/>
        </w:rPr>
        <w:t xml:space="preserve"> </w:t>
      </w:r>
      <w:r>
        <w:t>two</w:t>
      </w:r>
      <w:r>
        <w:rPr>
          <w:spacing w:val="-2"/>
        </w:rPr>
        <w:t xml:space="preserve"> </w:t>
      </w:r>
      <w:r>
        <w:t>representatives</w:t>
      </w:r>
      <w:r>
        <w:rPr>
          <w:spacing w:val="-1"/>
        </w:rPr>
        <w:t xml:space="preserve"> </w:t>
      </w:r>
      <w:r>
        <w:t>and</w:t>
      </w:r>
      <w:r>
        <w:rPr>
          <w:spacing w:val="-1"/>
        </w:rPr>
        <w:t xml:space="preserve"> </w:t>
      </w:r>
      <w:r>
        <w:t>two</w:t>
      </w:r>
      <w:r>
        <w:rPr>
          <w:spacing w:val="-1"/>
        </w:rPr>
        <w:t xml:space="preserve"> </w:t>
      </w:r>
      <w:r>
        <w:t>alternates</w:t>
      </w:r>
      <w:r>
        <w:rPr>
          <w:spacing w:val="-2"/>
        </w:rPr>
        <w:t xml:space="preserve"> </w:t>
      </w:r>
      <w:r>
        <w:t>to</w:t>
      </w:r>
      <w:r>
        <w:rPr>
          <w:spacing w:val="-1"/>
        </w:rPr>
        <w:t xml:space="preserve"> </w:t>
      </w:r>
      <w:r>
        <w:t>sit</w:t>
      </w:r>
      <w:r>
        <w:rPr>
          <w:spacing w:val="-1"/>
        </w:rPr>
        <w:t xml:space="preserve"> </w:t>
      </w:r>
      <w:r>
        <w:t>on</w:t>
      </w:r>
      <w:r>
        <w:rPr>
          <w:spacing w:val="-2"/>
        </w:rPr>
        <w:t xml:space="preserve"> </w:t>
      </w:r>
      <w:r>
        <w:t>the</w:t>
      </w:r>
      <w:r>
        <w:rPr>
          <w:spacing w:val="-3"/>
        </w:rPr>
        <w:t xml:space="preserve"> </w:t>
      </w:r>
      <w:r>
        <w:t>MRAN Competition Committee, each representative will be entitled to one vote equaling two votes for each club. Each member</w:t>
      </w:r>
      <w:r>
        <w:rPr>
          <w:spacing w:val="-24"/>
        </w:rPr>
        <w:t xml:space="preserve"> </w:t>
      </w:r>
      <w:r>
        <w:t>club</w:t>
      </w:r>
      <w:r>
        <w:rPr>
          <w:spacing w:val="-24"/>
        </w:rPr>
        <w:t xml:space="preserve"> </w:t>
      </w:r>
      <w:r>
        <w:t>shall</w:t>
      </w:r>
      <w:r>
        <w:rPr>
          <w:spacing w:val="-24"/>
        </w:rPr>
        <w:t xml:space="preserve"> </w:t>
      </w:r>
      <w:r>
        <w:t>submit</w:t>
      </w:r>
      <w:r>
        <w:rPr>
          <w:spacing w:val="-24"/>
        </w:rPr>
        <w:t xml:space="preserve"> </w:t>
      </w:r>
      <w:r>
        <w:t>to</w:t>
      </w:r>
      <w:r>
        <w:rPr>
          <w:spacing w:val="-24"/>
        </w:rPr>
        <w:t xml:space="preserve"> </w:t>
      </w:r>
      <w:r>
        <w:t>the</w:t>
      </w:r>
      <w:r>
        <w:rPr>
          <w:spacing w:val="-24"/>
        </w:rPr>
        <w:t xml:space="preserve"> </w:t>
      </w:r>
      <w:r>
        <w:t>"President”</w:t>
      </w:r>
      <w:r>
        <w:rPr>
          <w:spacing w:val="-24"/>
        </w:rPr>
        <w:t xml:space="preserve"> </w:t>
      </w:r>
      <w:r>
        <w:t>and</w:t>
      </w:r>
      <w:r>
        <w:rPr>
          <w:spacing w:val="-24"/>
        </w:rPr>
        <w:t xml:space="preserve"> </w:t>
      </w:r>
      <w:r>
        <w:t>“Secretary"</w:t>
      </w:r>
      <w:r>
        <w:rPr>
          <w:spacing w:val="-23"/>
        </w:rPr>
        <w:t xml:space="preserve"> </w:t>
      </w:r>
      <w:r>
        <w:t>of</w:t>
      </w:r>
      <w:r>
        <w:rPr>
          <w:spacing w:val="-24"/>
        </w:rPr>
        <w:t xml:space="preserve"> </w:t>
      </w:r>
      <w:r>
        <w:t>MRAN,</w:t>
      </w:r>
      <w:r>
        <w:rPr>
          <w:spacing w:val="-24"/>
        </w:rPr>
        <w:t xml:space="preserve"> </w:t>
      </w:r>
      <w:r>
        <w:t>names</w:t>
      </w:r>
      <w:r>
        <w:rPr>
          <w:spacing w:val="-24"/>
        </w:rPr>
        <w:t xml:space="preserve"> </w:t>
      </w:r>
      <w:r>
        <w:t>of</w:t>
      </w:r>
      <w:r>
        <w:rPr>
          <w:spacing w:val="-24"/>
        </w:rPr>
        <w:t xml:space="preserve"> </w:t>
      </w:r>
      <w:r>
        <w:t>their</w:t>
      </w:r>
      <w:r>
        <w:rPr>
          <w:spacing w:val="-24"/>
        </w:rPr>
        <w:t xml:space="preserve"> </w:t>
      </w:r>
      <w:r>
        <w:t>two</w:t>
      </w:r>
      <w:r>
        <w:rPr>
          <w:spacing w:val="-24"/>
        </w:rPr>
        <w:t xml:space="preserve"> </w:t>
      </w:r>
      <w:r>
        <w:t>representatives</w:t>
      </w:r>
      <w:r>
        <w:rPr>
          <w:spacing w:val="-24"/>
        </w:rPr>
        <w:t xml:space="preserve"> </w:t>
      </w:r>
      <w:r>
        <w:t>and</w:t>
      </w:r>
      <w:r>
        <w:rPr>
          <w:spacing w:val="-24"/>
        </w:rPr>
        <w:t xml:space="preserve"> </w:t>
      </w:r>
      <w:r>
        <w:t>two alternates</w:t>
      </w:r>
      <w:r>
        <w:rPr>
          <w:spacing w:val="-30"/>
        </w:rPr>
        <w:t xml:space="preserve"> </w:t>
      </w:r>
      <w:r>
        <w:t>prior</w:t>
      </w:r>
      <w:r>
        <w:rPr>
          <w:spacing w:val="-30"/>
        </w:rPr>
        <w:t xml:space="preserve"> </w:t>
      </w:r>
      <w:r>
        <w:t>to</w:t>
      </w:r>
      <w:r>
        <w:rPr>
          <w:spacing w:val="-31"/>
        </w:rPr>
        <w:t xml:space="preserve"> </w:t>
      </w:r>
      <w:r>
        <w:t>the</w:t>
      </w:r>
      <w:r>
        <w:rPr>
          <w:spacing w:val="-31"/>
        </w:rPr>
        <w:t xml:space="preserve"> </w:t>
      </w:r>
      <w:r>
        <w:t>January</w:t>
      </w:r>
      <w:r>
        <w:rPr>
          <w:spacing w:val="-29"/>
        </w:rPr>
        <w:t xml:space="preserve"> </w:t>
      </w:r>
      <w:r>
        <w:t>MRAN</w:t>
      </w:r>
      <w:r>
        <w:rPr>
          <w:spacing w:val="-30"/>
        </w:rPr>
        <w:t xml:space="preserve"> </w:t>
      </w:r>
      <w:r>
        <w:t>meetings.</w:t>
      </w:r>
      <w:r>
        <w:rPr>
          <w:spacing w:val="-24"/>
        </w:rPr>
        <w:t xml:space="preserve"> </w:t>
      </w:r>
      <w:r>
        <w:t>Member</w:t>
      </w:r>
      <w:r>
        <w:rPr>
          <w:spacing w:val="-28"/>
        </w:rPr>
        <w:t xml:space="preserve"> </w:t>
      </w:r>
      <w:r>
        <w:t>clubs</w:t>
      </w:r>
      <w:r>
        <w:rPr>
          <w:spacing w:val="-31"/>
        </w:rPr>
        <w:t xml:space="preserve"> </w:t>
      </w:r>
      <w:r>
        <w:t>that</w:t>
      </w:r>
      <w:r>
        <w:rPr>
          <w:spacing w:val="-33"/>
        </w:rPr>
        <w:t xml:space="preserve"> </w:t>
      </w:r>
      <w:r>
        <w:t>fail</w:t>
      </w:r>
      <w:r>
        <w:rPr>
          <w:spacing w:val="-33"/>
        </w:rPr>
        <w:t xml:space="preserve"> </w:t>
      </w:r>
      <w:r>
        <w:t>to</w:t>
      </w:r>
      <w:r>
        <w:rPr>
          <w:spacing w:val="-27"/>
        </w:rPr>
        <w:t xml:space="preserve"> </w:t>
      </w:r>
      <w:r>
        <w:t>be</w:t>
      </w:r>
      <w:r>
        <w:rPr>
          <w:spacing w:val="-31"/>
        </w:rPr>
        <w:t xml:space="preserve"> </w:t>
      </w:r>
      <w:r>
        <w:t>represented</w:t>
      </w:r>
      <w:r>
        <w:rPr>
          <w:spacing w:val="-29"/>
        </w:rPr>
        <w:t xml:space="preserve"> </w:t>
      </w:r>
      <w:r>
        <w:t>at</w:t>
      </w:r>
      <w:r>
        <w:rPr>
          <w:spacing w:val="-33"/>
        </w:rPr>
        <w:t xml:space="preserve"> </w:t>
      </w:r>
      <w:r>
        <w:t>two</w:t>
      </w:r>
      <w:r>
        <w:rPr>
          <w:spacing w:val="-30"/>
        </w:rPr>
        <w:t xml:space="preserve"> </w:t>
      </w:r>
      <w:r>
        <w:t>consecutive</w:t>
      </w:r>
      <w:r>
        <w:rPr>
          <w:spacing w:val="-25"/>
        </w:rPr>
        <w:t xml:space="preserve"> </w:t>
      </w:r>
      <w:r>
        <w:t>regular meetings are subject to censure by the Competition</w:t>
      </w:r>
      <w:r>
        <w:rPr>
          <w:spacing w:val="28"/>
        </w:rPr>
        <w:t xml:space="preserve"> </w:t>
      </w:r>
      <w:r>
        <w:t>Committee.</w:t>
      </w:r>
    </w:p>
    <w:p w14:paraId="3B1798D8" w14:textId="77777777" w:rsidR="00237078" w:rsidRDefault="00237078">
      <w:pPr>
        <w:pStyle w:val="BodyText"/>
        <w:spacing w:before="8"/>
        <w:rPr>
          <w:sz w:val="24"/>
        </w:rPr>
      </w:pPr>
    </w:p>
    <w:p w14:paraId="134F6D17" w14:textId="77777777" w:rsidR="00237078" w:rsidRDefault="00034852">
      <w:pPr>
        <w:pStyle w:val="Heading2"/>
        <w:rPr>
          <w:u w:val="none"/>
        </w:rPr>
      </w:pPr>
      <w:r>
        <w:rPr>
          <w:w w:val="105"/>
          <w:u w:val="thick" w:color="282828"/>
        </w:rPr>
        <w:t>SECTION 5. RIGHTS OF COMPETITION COMMITTEE REPRESENTATIVES</w:t>
      </w:r>
    </w:p>
    <w:p w14:paraId="6918BDEE" w14:textId="77777777" w:rsidR="00237078" w:rsidRDefault="00034852">
      <w:pPr>
        <w:pStyle w:val="BodyText"/>
        <w:spacing w:before="1"/>
        <w:ind w:left="120" w:right="2312"/>
      </w:pPr>
      <w:r>
        <w:rPr>
          <w:w w:val="95"/>
        </w:rPr>
        <w:t xml:space="preserve">Only the Member Club elected Representatives of the Competition Committee and/or alternates shall have </w:t>
      </w:r>
      <w:r>
        <w:t>the following rights and duties:</w:t>
      </w:r>
    </w:p>
    <w:p w14:paraId="753B449A" w14:textId="77777777" w:rsidR="00237078" w:rsidRDefault="00237078">
      <w:pPr>
        <w:sectPr w:rsidR="00237078">
          <w:pgSz w:w="12240" w:h="15840"/>
          <w:pgMar w:top="680" w:right="80" w:bottom="280" w:left="600" w:header="720" w:footer="720" w:gutter="0"/>
          <w:cols w:space="720"/>
        </w:sectPr>
      </w:pPr>
    </w:p>
    <w:p w14:paraId="7DC3AC6C" w14:textId="77777777" w:rsidR="00237078" w:rsidRDefault="00034852">
      <w:pPr>
        <w:pStyle w:val="ListParagraph"/>
        <w:numPr>
          <w:ilvl w:val="0"/>
          <w:numId w:val="31"/>
        </w:numPr>
        <w:tabs>
          <w:tab w:val="left" w:pos="875"/>
          <w:tab w:val="left" w:pos="876"/>
        </w:tabs>
        <w:spacing w:before="40" w:line="279" w:lineRule="exact"/>
      </w:pPr>
      <w:r>
        <w:lastRenderedPageBreak/>
        <w:t>To vote Officers of Governing Body into</w:t>
      </w:r>
      <w:r>
        <w:rPr>
          <w:spacing w:val="11"/>
        </w:rPr>
        <w:t xml:space="preserve"> </w:t>
      </w:r>
      <w:r>
        <w:t>office</w:t>
      </w:r>
    </w:p>
    <w:p w14:paraId="56BA9B67" w14:textId="77777777" w:rsidR="00237078" w:rsidRDefault="00034852">
      <w:pPr>
        <w:pStyle w:val="ListParagraph"/>
        <w:numPr>
          <w:ilvl w:val="0"/>
          <w:numId w:val="31"/>
        </w:numPr>
        <w:tabs>
          <w:tab w:val="left" w:pos="875"/>
          <w:tab w:val="left" w:pos="876"/>
        </w:tabs>
        <w:spacing w:before="1" w:line="237" w:lineRule="auto"/>
        <w:ind w:right="713"/>
      </w:pPr>
      <w:r>
        <w:t>To</w:t>
      </w:r>
      <w:r>
        <w:rPr>
          <w:spacing w:val="-34"/>
        </w:rPr>
        <w:t xml:space="preserve"> </w:t>
      </w:r>
      <w:r>
        <w:t>vote</w:t>
      </w:r>
      <w:r>
        <w:rPr>
          <w:spacing w:val="-34"/>
        </w:rPr>
        <w:t xml:space="preserve"> </w:t>
      </w:r>
      <w:r>
        <w:t>on</w:t>
      </w:r>
      <w:r>
        <w:rPr>
          <w:spacing w:val="-34"/>
        </w:rPr>
        <w:t xml:space="preserve"> </w:t>
      </w:r>
      <w:r>
        <w:t>all</w:t>
      </w:r>
      <w:r>
        <w:rPr>
          <w:spacing w:val="-35"/>
        </w:rPr>
        <w:t xml:space="preserve"> </w:t>
      </w:r>
      <w:r>
        <w:t>Competition</w:t>
      </w:r>
      <w:r>
        <w:rPr>
          <w:spacing w:val="-28"/>
        </w:rPr>
        <w:t xml:space="preserve"> </w:t>
      </w:r>
      <w:r>
        <w:t>Committee</w:t>
      </w:r>
      <w:r>
        <w:rPr>
          <w:spacing w:val="-27"/>
        </w:rPr>
        <w:t xml:space="preserve"> </w:t>
      </w:r>
      <w:r>
        <w:t>affairs</w:t>
      </w:r>
      <w:r>
        <w:rPr>
          <w:spacing w:val="-34"/>
        </w:rPr>
        <w:t xml:space="preserve"> </w:t>
      </w:r>
      <w:r>
        <w:t>(each</w:t>
      </w:r>
      <w:r>
        <w:rPr>
          <w:spacing w:val="-33"/>
        </w:rPr>
        <w:t xml:space="preserve"> </w:t>
      </w:r>
      <w:r>
        <w:t>member</w:t>
      </w:r>
      <w:r>
        <w:rPr>
          <w:spacing w:val="-32"/>
        </w:rPr>
        <w:t xml:space="preserve"> </w:t>
      </w:r>
      <w:r>
        <w:t>club</w:t>
      </w:r>
      <w:r>
        <w:rPr>
          <w:spacing w:val="-31"/>
        </w:rPr>
        <w:t xml:space="preserve"> </w:t>
      </w:r>
      <w:r>
        <w:t>will</w:t>
      </w:r>
      <w:r>
        <w:rPr>
          <w:spacing w:val="-34"/>
        </w:rPr>
        <w:t xml:space="preserve"> </w:t>
      </w:r>
      <w:r>
        <w:t>be</w:t>
      </w:r>
      <w:r>
        <w:rPr>
          <w:spacing w:val="-32"/>
        </w:rPr>
        <w:t xml:space="preserve"> </w:t>
      </w:r>
      <w:r>
        <w:t>allowed</w:t>
      </w:r>
      <w:r>
        <w:rPr>
          <w:spacing w:val="-30"/>
        </w:rPr>
        <w:t xml:space="preserve"> </w:t>
      </w:r>
      <w:r>
        <w:t>only</w:t>
      </w:r>
      <w:r>
        <w:rPr>
          <w:spacing w:val="-31"/>
        </w:rPr>
        <w:t xml:space="preserve"> </w:t>
      </w:r>
      <w:r>
        <w:t>two</w:t>
      </w:r>
      <w:r>
        <w:rPr>
          <w:spacing w:val="-32"/>
        </w:rPr>
        <w:t xml:space="preserve"> </w:t>
      </w:r>
      <w:r>
        <w:t>votes).</w:t>
      </w:r>
      <w:r>
        <w:rPr>
          <w:spacing w:val="-30"/>
        </w:rPr>
        <w:t xml:space="preserve"> </w:t>
      </w:r>
      <w:r>
        <w:t>Note:</w:t>
      </w:r>
      <w:r>
        <w:rPr>
          <w:spacing w:val="-32"/>
        </w:rPr>
        <w:t xml:space="preserve"> </w:t>
      </w:r>
      <w:r>
        <w:t>in</w:t>
      </w:r>
      <w:r>
        <w:rPr>
          <w:spacing w:val="-32"/>
        </w:rPr>
        <w:t xml:space="preserve"> </w:t>
      </w:r>
      <w:r>
        <w:t>the</w:t>
      </w:r>
      <w:r>
        <w:rPr>
          <w:spacing w:val="-30"/>
        </w:rPr>
        <w:t xml:space="preserve"> </w:t>
      </w:r>
      <w:r>
        <w:t>event</w:t>
      </w:r>
      <w:r>
        <w:rPr>
          <w:spacing w:val="-27"/>
        </w:rPr>
        <w:t xml:space="preserve"> </w:t>
      </w:r>
      <w:r>
        <w:t xml:space="preserve">of a tie, the President of MRAN will cast the tie </w:t>
      </w:r>
      <w:r>
        <w:t>breaking</w:t>
      </w:r>
      <w:r>
        <w:rPr>
          <w:spacing w:val="6"/>
        </w:rPr>
        <w:t xml:space="preserve"> </w:t>
      </w:r>
      <w:r>
        <w:t>vote.</w:t>
      </w:r>
    </w:p>
    <w:p w14:paraId="4FE8951C" w14:textId="77777777" w:rsidR="00237078" w:rsidRDefault="00237078">
      <w:pPr>
        <w:pStyle w:val="BodyText"/>
        <w:spacing w:before="6"/>
        <w:rPr>
          <w:sz w:val="24"/>
        </w:rPr>
      </w:pPr>
    </w:p>
    <w:p w14:paraId="28AD3315" w14:textId="77777777" w:rsidR="00237078" w:rsidRDefault="00034852">
      <w:pPr>
        <w:pStyle w:val="Heading2"/>
        <w:rPr>
          <w:u w:val="none"/>
        </w:rPr>
      </w:pPr>
      <w:r>
        <w:rPr>
          <w:w w:val="105"/>
          <w:u w:val="thick" w:color="2F2F2F"/>
        </w:rPr>
        <w:t>SECTION 6. OFFICER ATTENDANCE</w:t>
      </w:r>
    </w:p>
    <w:p w14:paraId="178D734A" w14:textId="3E8EEEE2" w:rsidR="00237078" w:rsidRDefault="00034852">
      <w:pPr>
        <w:pStyle w:val="BodyText"/>
        <w:ind w:left="120" w:right="1381"/>
      </w:pPr>
      <w:r>
        <w:rPr>
          <w:w w:val="95"/>
        </w:rPr>
        <w:t>All</w:t>
      </w:r>
      <w:r>
        <w:rPr>
          <w:spacing w:val="-20"/>
          <w:w w:val="95"/>
        </w:rPr>
        <w:t xml:space="preserve"> </w:t>
      </w:r>
      <w:r>
        <w:rPr>
          <w:w w:val="95"/>
        </w:rPr>
        <w:t>elected</w:t>
      </w:r>
      <w:r>
        <w:rPr>
          <w:spacing w:val="-20"/>
          <w:w w:val="95"/>
        </w:rPr>
        <w:t xml:space="preserve"> </w:t>
      </w:r>
      <w:r>
        <w:rPr>
          <w:w w:val="95"/>
        </w:rPr>
        <w:t>officers</w:t>
      </w:r>
      <w:r>
        <w:rPr>
          <w:spacing w:val="-21"/>
          <w:w w:val="95"/>
        </w:rPr>
        <w:t xml:space="preserve"> </w:t>
      </w:r>
      <w:r>
        <w:rPr>
          <w:w w:val="95"/>
        </w:rPr>
        <w:t>(President,</w:t>
      </w:r>
      <w:r>
        <w:rPr>
          <w:spacing w:val="-9"/>
          <w:w w:val="95"/>
        </w:rPr>
        <w:t xml:space="preserve"> </w:t>
      </w:r>
      <w:r>
        <w:rPr>
          <w:w w:val="95"/>
        </w:rPr>
        <w:t>Vice-President,</w:t>
      </w:r>
      <w:r>
        <w:rPr>
          <w:spacing w:val="-21"/>
          <w:w w:val="95"/>
        </w:rPr>
        <w:t xml:space="preserve"> </w:t>
      </w:r>
      <w:r>
        <w:rPr>
          <w:w w:val="95"/>
        </w:rPr>
        <w:t>Secretary,</w:t>
      </w:r>
      <w:r>
        <w:rPr>
          <w:spacing w:val="-7"/>
          <w:w w:val="95"/>
        </w:rPr>
        <w:t xml:space="preserve"> </w:t>
      </w:r>
      <w:r>
        <w:rPr>
          <w:w w:val="95"/>
        </w:rPr>
        <w:t>Treasurer,</w:t>
      </w:r>
      <w:r>
        <w:rPr>
          <w:spacing w:val="-15"/>
          <w:w w:val="95"/>
        </w:rPr>
        <w:t xml:space="preserve"> </w:t>
      </w:r>
      <w:r>
        <w:rPr>
          <w:w w:val="95"/>
        </w:rPr>
        <w:t>Desert</w:t>
      </w:r>
      <w:r>
        <w:rPr>
          <w:spacing w:val="-18"/>
          <w:w w:val="95"/>
        </w:rPr>
        <w:t xml:space="preserve"> </w:t>
      </w:r>
      <w:r>
        <w:rPr>
          <w:w w:val="95"/>
        </w:rPr>
        <w:t>Referee,</w:t>
      </w:r>
      <w:r>
        <w:rPr>
          <w:spacing w:val="-14"/>
          <w:w w:val="95"/>
        </w:rPr>
        <w:t xml:space="preserve"> </w:t>
      </w:r>
      <w:r>
        <w:rPr>
          <w:w w:val="95"/>
        </w:rPr>
        <w:t>Grand</w:t>
      </w:r>
      <w:r>
        <w:rPr>
          <w:spacing w:val="-15"/>
          <w:w w:val="95"/>
        </w:rPr>
        <w:t xml:space="preserve"> </w:t>
      </w:r>
      <w:r>
        <w:rPr>
          <w:w w:val="95"/>
        </w:rPr>
        <w:t>Prix</w:t>
      </w:r>
      <w:r>
        <w:rPr>
          <w:spacing w:val="-19"/>
          <w:w w:val="95"/>
        </w:rPr>
        <w:t xml:space="preserve"> </w:t>
      </w:r>
      <w:r>
        <w:rPr>
          <w:w w:val="95"/>
        </w:rPr>
        <w:t>Referee,</w:t>
      </w:r>
      <w:r>
        <w:rPr>
          <w:spacing w:val="-15"/>
          <w:w w:val="95"/>
        </w:rPr>
        <w:t xml:space="preserve"> </w:t>
      </w:r>
      <w:r>
        <w:rPr>
          <w:w w:val="95"/>
        </w:rPr>
        <w:t>Publicity</w:t>
      </w:r>
      <w:r>
        <w:rPr>
          <w:spacing w:val="-14"/>
          <w:w w:val="95"/>
        </w:rPr>
        <w:t xml:space="preserve"> </w:t>
      </w:r>
      <w:r>
        <w:rPr>
          <w:w w:val="95"/>
        </w:rPr>
        <w:t xml:space="preserve">Officer, </w:t>
      </w:r>
      <w:r>
        <w:t>Website</w:t>
      </w:r>
      <w:r>
        <w:rPr>
          <w:spacing w:val="-27"/>
        </w:rPr>
        <w:t xml:space="preserve"> </w:t>
      </w:r>
      <w:r>
        <w:t>Administrator,</w:t>
      </w:r>
      <w:r>
        <w:rPr>
          <w:spacing w:val="-30"/>
        </w:rPr>
        <w:t xml:space="preserve"> </w:t>
      </w:r>
      <w:r>
        <w:t>Legislative</w:t>
      </w:r>
      <w:r>
        <w:rPr>
          <w:spacing w:val="-25"/>
        </w:rPr>
        <w:t xml:space="preserve"> </w:t>
      </w:r>
      <w:r w:rsidR="00452A09">
        <w:t>Affairs Officer</w:t>
      </w:r>
      <w:r>
        <w:rPr>
          <w:spacing w:val="-27"/>
        </w:rPr>
        <w:t xml:space="preserve"> </w:t>
      </w:r>
      <w:r>
        <w:t>and</w:t>
      </w:r>
      <w:r>
        <w:rPr>
          <w:spacing w:val="-30"/>
        </w:rPr>
        <w:t xml:space="preserve"> </w:t>
      </w:r>
      <w:r>
        <w:t>MRAN</w:t>
      </w:r>
      <w:r w:rsidR="00452A09">
        <w:t xml:space="preserve"> </w:t>
      </w:r>
      <w:r>
        <w:t>Advisor)</w:t>
      </w:r>
      <w:r>
        <w:rPr>
          <w:spacing w:val="-29"/>
        </w:rPr>
        <w:t xml:space="preserve"> </w:t>
      </w:r>
      <w:r>
        <w:rPr>
          <w:spacing w:val="3"/>
        </w:rPr>
        <w:t>of</w:t>
      </w:r>
      <w:r w:rsidR="00452A09">
        <w:rPr>
          <w:spacing w:val="3"/>
        </w:rPr>
        <w:t xml:space="preserve"> </w:t>
      </w:r>
      <w:r>
        <w:rPr>
          <w:spacing w:val="3"/>
        </w:rPr>
        <w:t>the</w:t>
      </w:r>
      <w:r>
        <w:rPr>
          <w:spacing w:val="-29"/>
        </w:rPr>
        <w:t xml:space="preserve"> </w:t>
      </w:r>
      <w:r>
        <w:t>MRAN</w:t>
      </w:r>
      <w:r>
        <w:rPr>
          <w:spacing w:val="-26"/>
        </w:rPr>
        <w:t xml:space="preserve"> </w:t>
      </w:r>
      <w:r>
        <w:t>Governing</w:t>
      </w:r>
      <w:r>
        <w:rPr>
          <w:spacing w:val="-23"/>
        </w:rPr>
        <w:t xml:space="preserve"> </w:t>
      </w:r>
      <w:r>
        <w:t>Body</w:t>
      </w:r>
      <w:r>
        <w:rPr>
          <w:spacing w:val="-28"/>
        </w:rPr>
        <w:t xml:space="preserve"> </w:t>
      </w:r>
      <w:r>
        <w:t>must</w:t>
      </w:r>
      <w:r>
        <w:rPr>
          <w:spacing w:val="-29"/>
        </w:rPr>
        <w:t xml:space="preserve"> </w:t>
      </w:r>
      <w:r w:rsidR="00452A09">
        <w:t>attend fifty</w:t>
      </w:r>
      <w:r>
        <w:t xml:space="preserve"> percent of the regular MRAN meetings or forfeit membership to the Governing</w:t>
      </w:r>
      <w:r>
        <w:rPr>
          <w:spacing w:val="-10"/>
        </w:rPr>
        <w:t xml:space="preserve"> </w:t>
      </w:r>
      <w:r>
        <w:t>Body.</w:t>
      </w:r>
    </w:p>
    <w:p w14:paraId="288C9C60" w14:textId="77777777" w:rsidR="00237078" w:rsidRDefault="00237078">
      <w:pPr>
        <w:pStyle w:val="BodyText"/>
        <w:spacing w:before="3"/>
        <w:rPr>
          <w:sz w:val="24"/>
        </w:rPr>
      </w:pPr>
    </w:p>
    <w:p w14:paraId="3557D515" w14:textId="77777777" w:rsidR="00237078" w:rsidRDefault="00034852">
      <w:pPr>
        <w:pStyle w:val="Heading2"/>
        <w:rPr>
          <w:u w:val="none"/>
        </w:rPr>
      </w:pPr>
      <w:r>
        <w:rPr>
          <w:w w:val="105"/>
          <w:u w:val="thick" w:color="1F1B1B"/>
        </w:rPr>
        <w:t>SECTION 7. CLUB MEMBERSHIP</w:t>
      </w:r>
    </w:p>
    <w:p w14:paraId="0596680A" w14:textId="3DCC8D31" w:rsidR="00237078" w:rsidRDefault="00034852">
      <w:pPr>
        <w:pStyle w:val="BodyText"/>
        <w:ind w:left="120" w:right="1413"/>
      </w:pPr>
      <w:r>
        <w:t>Membership</w:t>
      </w:r>
      <w:r>
        <w:rPr>
          <w:spacing w:val="-22"/>
        </w:rPr>
        <w:t xml:space="preserve"> </w:t>
      </w:r>
      <w:r>
        <w:t>to</w:t>
      </w:r>
      <w:r>
        <w:rPr>
          <w:spacing w:val="-28"/>
        </w:rPr>
        <w:t xml:space="preserve"> </w:t>
      </w:r>
      <w:r>
        <w:t>the</w:t>
      </w:r>
      <w:r>
        <w:rPr>
          <w:spacing w:val="-28"/>
        </w:rPr>
        <w:t xml:space="preserve"> </w:t>
      </w:r>
      <w:r>
        <w:t>Competition</w:t>
      </w:r>
      <w:r>
        <w:rPr>
          <w:spacing w:val="-22"/>
        </w:rPr>
        <w:t xml:space="preserve"> </w:t>
      </w:r>
      <w:r>
        <w:t>Committee</w:t>
      </w:r>
      <w:r>
        <w:rPr>
          <w:spacing w:val="-24"/>
        </w:rPr>
        <w:t xml:space="preserve"> </w:t>
      </w:r>
      <w:r>
        <w:t>shall</w:t>
      </w:r>
      <w:r>
        <w:rPr>
          <w:spacing w:val="-28"/>
        </w:rPr>
        <w:t xml:space="preserve"> </w:t>
      </w:r>
      <w:r w:rsidR="00452A09">
        <w:rPr>
          <w:spacing w:val="2"/>
        </w:rPr>
        <w:t>be open</w:t>
      </w:r>
      <w:r>
        <w:rPr>
          <w:spacing w:val="-28"/>
        </w:rPr>
        <w:t xml:space="preserve"> </w:t>
      </w:r>
      <w:r>
        <w:t>to</w:t>
      </w:r>
      <w:r>
        <w:rPr>
          <w:spacing w:val="-28"/>
        </w:rPr>
        <w:t xml:space="preserve"> </w:t>
      </w:r>
      <w:r w:rsidR="00452A09">
        <w:t>any motorcycle</w:t>
      </w:r>
      <w:r>
        <w:rPr>
          <w:spacing w:val="-21"/>
        </w:rPr>
        <w:t xml:space="preserve"> </w:t>
      </w:r>
      <w:r>
        <w:t>club</w:t>
      </w:r>
      <w:r>
        <w:rPr>
          <w:spacing w:val="-26"/>
        </w:rPr>
        <w:t xml:space="preserve"> </w:t>
      </w:r>
      <w:r>
        <w:t>that</w:t>
      </w:r>
      <w:r>
        <w:rPr>
          <w:spacing w:val="-27"/>
        </w:rPr>
        <w:t xml:space="preserve"> </w:t>
      </w:r>
      <w:r>
        <w:t>is</w:t>
      </w:r>
      <w:r>
        <w:rPr>
          <w:spacing w:val="-30"/>
        </w:rPr>
        <w:t xml:space="preserve"> </w:t>
      </w:r>
      <w:r>
        <w:t>interested</w:t>
      </w:r>
      <w:r>
        <w:rPr>
          <w:spacing w:val="-19"/>
        </w:rPr>
        <w:t xml:space="preserve"> </w:t>
      </w:r>
      <w:r w:rsidR="00452A09">
        <w:t>in bettering</w:t>
      </w:r>
      <w:r>
        <w:rPr>
          <w:spacing w:val="-19"/>
        </w:rPr>
        <w:t xml:space="preserve"> </w:t>
      </w:r>
      <w:r>
        <w:t>the sport</w:t>
      </w:r>
      <w:r>
        <w:rPr>
          <w:spacing w:val="-28"/>
        </w:rPr>
        <w:t xml:space="preserve"> </w:t>
      </w:r>
      <w:r w:rsidR="00452A09">
        <w:t>of motorcycling</w:t>
      </w:r>
      <w:r>
        <w:t>.</w:t>
      </w:r>
      <w:r>
        <w:rPr>
          <w:spacing w:val="-18"/>
        </w:rPr>
        <w:t xml:space="preserve"> </w:t>
      </w:r>
      <w:r>
        <w:t>Club</w:t>
      </w:r>
      <w:r>
        <w:rPr>
          <w:spacing w:val="-27"/>
        </w:rPr>
        <w:t xml:space="preserve"> </w:t>
      </w:r>
      <w:r>
        <w:t>membership</w:t>
      </w:r>
      <w:r>
        <w:rPr>
          <w:spacing w:val="-21"/>
        </w:rPr>
        <w:t xml:space="preserve"> </w:t>
      </w:r>
      <w:r>
        <w:rPr>
          <w:spacing w:val="3"/>
        </w:rPr>
        <w:t>fees</w:t>
      </w:r>
      <w:r w:rsidR="00452A09">
        <w:rPr>
          <w:spacing w:val="3"/>
        </w:rPr>
        <w:t xml:space="preserve"> </w:t>
      </w:r>
      <w:r>
        <w:rPr>
          <w:spacing w:val="3"/>
        </w:rPr>
        <w:t>are</w:t>
      </w:r>
      <w:r w:rsidR="00452A09">
        <w:rPr>
          <w:spacing w:val="3"/>
        </w:rPr>
        <w:t xml:space="preserve"> </w:t>
      </w:r>
      <w:r>
        <w:rPr>
          <w:spacing w:val="3"/>
        </w:rPr>
        <w:t>$100</w:t>
      </w:r>
      <w:r w:rsidR="00452A09">
        <w:rPr>
          <w:spacing w:val="3"/>
        </w:rPr>
        <w:t xml:space="preserve"> </w:t>
      </w:r>
      <w:r>
        <w:rPr>
          <w:spacing w:val="3"/>
        </w:rPr>
        <w:t>per</w:t>
      </w:r>
      <w:r>
        <w:rPr>
          <w:spacing w:val="-28"/>
        </w:rPr>
        <w:t xml:space="preserve"> </w:t>
      </w:r>
      <w:r>
        <w:t>year</w:t>
      </w:r>
      <w:r>
        <w:rPr>
          <w:spacing w:val="-27"/>
        </w:rPr>
        <w:t xml:space="preserve"> </w:t>
      </w:r>
      <w:r>
        <w:rPr>
          <w:spacing w:val="3"/>
        </w:rPr>
        <w:t>with</w:t>
      </w:r>
      <w:r w:rsidR="00452A09">
        <w:rPr>
          <w:spacing w:val="3"/>
        </w:rPr>
        <w:t xml:space="preserve"> </w:t>
      </w:r>
      <w:r>
        <w:rPr>
          <w:spacing w:val="3"/>
        </w:rPr>
        <w:t>a</w:t>
      </w:r>
      <w:r w:rsidR="00452A09">
        <w:rPr>
          <w:spacing w:val="3"/>
        </w:rPr>
        <w:t xml:space="preserve"> </w:t>
      </w:r>
      <w:r>
        <w:rPr>
          <w:spacing w:val="3"/>
        </w:rPr>
        <w:t>$</w:t>
      </w:r>
      <w:proofErr w:type="gramStart"/>
      <w:r>
        <w:rPr>
          <w:spacing w:val="3"/>
        </w:rPr>
        <w:t>100</w:t>
      </w:r>
      <w:r w:rsidR="00452A09">
        <w:rPr>
          <w:spacing w:val="3"/>
        </w:rPr>
        <w:t xml:space="preserve"> </w:t>
      </w:r>
      <w:r>
        <w:rPr>
          <w:spacing w:val="-28"/>
        </w:rPr>
        <w:t xml:space="preserve"> </w:t>
      </w:r>
      <w:r>
        <w:t>late</w:t>
      </w:r>
      <w:proofErr w:type="gramEnd"/>
      <w:r w:rsidR="00452A09">
        <w:t xml:space="preserve"> </w:t>
      </w:r>
      <w:r>
        <w:rPr>
          <w:spacing w:val="-29"/>
        </w:rPr>
        <w:t xml:space="preserve"> </w:t>
      </w:r>
      <w:r>
        <w:rPr>
          <w:spacing w:val="3"/>
        </w:rPr>
        <w:t>fee</w:t>
      </w:r>
      <w:r w:rsidR="00452A09">
        <w:rPr>
          <w:spacing w:val="3"/>
        </w:rPr>
        <w:t xml:space="preserve"> </w:t>
      </w:r>
      <w:r>
        <w:rPr>
          <w:spacing w:val="3"/>
        </w:rPr>
        <w:t>if</w:t>
      </w:r>
      <w:r w:rsidR="00452A09">
        <w:rPr>
          <w:spacing w:val="3"/>
        </w:rPr>
        <w:t xml:space="preserve"> </w:t>
      </w:r>
      <w:r>
        <w:rPr>
          <w:spacing w:val="3"/>
        </w:rPr>
        <w:t>the</w:t>
      </w:r>
      <w:r>
        <w:rPr>
          <w:spacing w:val="-26"/>
        </w:rPr>
        <w:t xml:space="preserve"> </w:t>
      </w:r>
      <w:r>
        <w:rPr>
          <w:spacing w:val="3"/>
        </w:rPr>
        <w:t>dues</w:t>
      </w:r>
      <w:r w:rsidR="00452A09">
        <w:rPr>
          <w:spacing w:val="3"/>
        </w:rPr>
        <w:t xml:space="preserve"> </w:t>
      </w:r>
      <w:r>
        <w:rPr>
          <w:spacing w:val="3"/>
        </w:rPr>
        <w:t>are</w:t>
      </w:r>
      <w:r w:rsidR="00452A09">
        <w:rPr>
          <w:spacing w:val="3"/>
        </w:rPr>
        <w:t xml:space="preserve"> </w:t>
      </w:r>
      <w:r>
        <w:rPr>
          <w:spacing w:val="3"/>
        </w:rPr>
        <w:t>not</w:t>
      </w:r>
      <w:r w:rsidR="00452A09">
        <w:rPr>
          <w:spacing w:val="3"/>
        </w:rPr>
        <w:t xml:space="preserve"> </w:t>
      </w:r>
      <w:r>
        <w:rPr>
          <w:spacing w:val="3"/>
        </w:rPr>
        <w:t>paid</w:t>
      </w:r>
      <w:r w:rsidR="00452A09">
        <w:rPr>
          <w:spacing w:val="3"/>
        </w:rPr>
        <w:t xml:space="preserve"> monthly</w:t>
      </w:r>
      <w:r>
        <w:rPr>
          <w:spacing w:val="3"/>
        </w:rPr>
        <w:t xml:space="preserve"> </w:t>
      </w:r>
      <w:r>
        <w:t>MRAN meeting held in</w:t>
      </w:r>
      <w:r>
        <w:rPr>
          <w:spacing w:val="10"/>
        </w:rPr>
        <w:t xml:space="preserve"> </w:t>
      </w:r>
      <w:r>
        <w:t>February.</w:t>
      </w:r>
    </w:p>
    <w:p w14:paraId="76220033" w14:textId="77777777" w:rsidR="00237078" w:rsidRDefault="00237078">
      <w:pPr>
        <w:pStyle w:val="BodyText"/>
        <w:spacing w:before="1"/>
        <w:rPr>
          <w:sz w:val="30"/>
        </w:rPr>
      </w:pPr>
    </w:p>
    <w:p w14:paraId="116EAA0E" w14:textId="77777777" w:rsidR="00237078" w:rsidRDefault="00034852">
      <w:pPr>
        <w:pStyle w:val="Heading2"/>
        <w:rPr>
          <w:u w:val="none"/>
        </w:rPr>
      </w:pPr>
      <w:bookmarkStart w:id="8" w:name="SECTION_8._VOTING"/>
      <w:bookmarkEnd w:id="8"/>
      <w:r>
        <w:rPr>
          <w:u w:val="thick" w:color="282828"/>
        </w:rPr>
        <w:t>SECTION 8. VOTING</w:t>
      </w:r>
    </w:p>
    <w:p w14:paraId="5D7E8292" w14:textId="05932AD1" w:rsidR="00237078" w:rsidRDefault="00034852">
      <w:pPr>
        <w:pStyle w:val="BodyText"/>
        <w:ind w:left="120" w:right="1413"/>
      </w:pPr>
      <w:r>
        <w:rPr>
          <w:w w:val="95"/>
        </w:rPr>
        <w:t>Each</w:t>
      </w:r>
      <w:r>
        <w:rPr>
          <w:spacing w:val="-11"/>
          <w:w w:val="95"/>
        </w:rPr>
        <w:t xml:space="preserve"> </w:t>
      </w:r>
      <w:r>
        <w:rPr>
          <w:w w:val="95"/>
        </w:rPr>
        <w:t>member</w:t>
      </w:r>
      <w:r>
        <w:rPr>
          <w:spacing w:val="-8"/>
          <w:w w:val="95"/>
        </w:rPr>
        <w:t xml:space="preserve"> </w:t>
      </w:r>
      <w:r>
        <w:rPr>
          <w:w w:val="95"/>
        </w:rPr>
        <w:t>club</w:t>
      </w:r>
      <w:r>
        <w:rPr>
          <w:spacing w:val="-5"/>
          <w:w w:val="95"/>
        </w:rPr>
        <w:t xml:space="preserve"> </w:t>
      </w:r>
      <w:r>
        <w:rPr>
          <w:w w:val="95"/>
        </w:rPr>
        <w:t>is</w:t>
      </w:r>
      <w:r>
        <w:rPr>
          <w:spacing w:val="-15"/>
          <w:w w:val="95"/>
        </w:rPr>
        <w:t xml:space="preserve"> </w:t>
      </w:r>
      <w:r>
        <w:rPr>
          <w:w w:val="95"/>
        </w:rPr>
        <w:t>allowed</w:t>
      </w:r>
      <w:r>
        <w:rPr>
          <w:spacing w:val="-4"/>
          <w:w w:val="95"/>
        </w:rPr>
        <w:t xml:space="preserve"> </w:t>
      </w:r>
      <w:r>
        <w:rPr>
          <w:w w:val="95"/>
        </w:rPr>
        <w:t>a</w:t>
      </w:r>
      <w:r>
        <w:rPr>
          <w:spacing w:val="-15"/>
          <w:w w:val="95"/>
        </w:rPr>
        <w:t xml:space="preserve"> </w:t>
      </w:r>
      <w:r>
        <w:rPr>
          <w:w w:val="95"/>
        </w:rPr>
        <w:t>maximum</w:t>
      </w:r>
      <w:r>
        <w:rPr>
          <w:spacing w:val="-4"/>
          <w:w w:val="95"/>
        </w:rPr>
        <w:t xml:space="preserve"> </w:t>
      </w:r>
      <w:r>
        <w:rPr>
          <w:w w:val="95"/>
        </w:rPr>
        <w:t>of</w:t>
      </w:r>
      <w:r>
        <w:rPr>
          <w:spacing w:val="-17"/>
          <w:w w:val="95"/>
        </w:rPr>
        <w:t xml:space="preserve"> </w:t>
      </w:r>
      <w:r>
        <w:rPr>
          <w:w w:val="95"/>
        </w:rPr>
        <w:t>two</w:t>
      </w:r>
      <w:r>
        <w:rPr>
          <w:spacing w:val="-8"/>
          <w:w w:val="95"/>
        </w:rPr>
        <w:t xml:space="preserve"> </w:t>
      </w:r>
      <w:r>
        <w:rPr>
          <w:w w:val="95"/>
        </w:rPr>
        <w:t>votes</w:t>
      </w:r>
      <w:r>
        <w:rPr>
          <w:spacing w:val="-5"/>
          <w:w w:val="95"/>
        </w:rPr>
        <w:t xml:space="preserve"> </w:t>
      </w:r>
      <w:r>
        <w:rPr>
          <w:w w:val="95"/>
        </w:rPr>
        <w:t>per</w:t>
      </w:r>
      <w:r>
        <w:rPr>
          <w:spacing w:val="-12"/>
          <w:w w:val="95"/>
        </w:rPr>
        <w:t xml:space="preserve"> </w:t>
      </w:r>
      <w:r>
        <w:rPr>
          <w:w w:val="95"/>
        </w:rPr>
        <w:t>motion.</w:t>
      </w:r>
      <w:r>
        <w:rPr>
          <w:spacing w:val="-10"/>
          <w:w w:val="95"/>
        </w:rPr>
        <w:t xml:space="preserve"> </w:t>
      </w:r>
      <w:r>
        <w:rPr>
          <w:w w:val="95"/>
        </w:rPr>
        <w:t>Member</w:t>
      </w:r>
      <w:r>
        <w:rPr>
          <w:spacing w:val="-5"/>
          <w:w w:val="95"/>
        </w:rPr>
        <w:t xml:space="preserve"> </w:t>
      </w:r>
      <w:r>
        <w:rPr>
          <w:w w:val="95"/>
        </w:rPr>
        <w:t>Clubs</w:t>
      </w:r>
      <w:r>
        <w:rPr>
          <w:spacing w:val="-7"/>
          <w:w w:val="95"/>
        </w:rPr>
        <w:t xml:space="preserve"> </w:t>
      </w:r>
      <w:r>
        <w:rPr>
          <w:w w:val="95"/>
        </w:rPr>
        <w:t>Registered</w:t>
      </w:r>
      <w:r>
        <w:rPr>
          <w:spacing w:val="-8"/>
          <w:w w:val="95"/>
        </w:rPr>
        <w:t xml:space="preserve"> </w:t>
      </w:r>
      <w:r>
        <w:rPr>
          <w:w w:val="95"/>
        </w:rPr>
        <w:t>Representatives</w:t>
      </w:r>
      <w:r>
        <w:rPr>
          <w:spacing w:val="-19"/>
          <w:w w:val="95"/>
        </w:rPr>
        <w:t xml:space="preserve"> </w:t>
      </w:r>
      <w:r>
        <w:rPr>
          <w:w w:val="95"/>
        </w:rPr>
        <w:t>must</w:t>
      </w:r>
      <w:r>
        <w:rPr>
          <w:spacing w:val="-8"/>
          <w:w w:val="95"/>
        </w:rPr>
        <w:t xml:space="preserve"> </w:t>
      </w:r>
      <w:r>
        <w:rPr>
          <w:w w:val="95"/>
        </w:rPr>
        <w:t xml:space="preserve">be </w:t>
      </w:r>
      <w:r>
        <w:t>present</w:t>
      </w:r>
      <w:r>
        <w:rPr>
          <w:spacing w:val="-23"/>
        </w:rPr>
        <w:t xml:space="preserve"> </w:t>
      </w:r>
      <w:r>
        <w:t>for</w:t>
      </w:r>
      <w:r w:rsidR="00452A09">
        <w:t xml:space="preserve"> </w:t>
      </w:r>
      <w:r>
        <w:t>Member</w:t>
      </w:r>
      <w:r>
        <w:rPr>
          <w:spacing w:val="-24"/>
        </w:rPr>
        <w:t xml:space="preserve"> </w:t>
      </w:r>
      <w:r>
        <w:t>Club</w:t>
      </w:r>
      <w:r>
        <w:rPr>
          <w:spacing w:val="-26"/>
        </w:rPr>
        <w:t xml:space="preserve"> </w:t>
      </w:r>
      <w:r>
        <w:rPr>
          <w:spacing w:val="3"/>
        </w:rPr>
        <w:t>to</w:t>
      </w:r>
      <w:r w:rsidR="00452A09">
        <w:rPr>
          <w:spacing w:val="3"/>
        </w:rPr>
        <w:t xml:space="preserve"> </w:t>
      </w:r>
      <w:r>
        <w:rPr>
          <w:spacing w:val="3"/>
        </w:rPr>
        <w:t>cast</w:t>
      </w:r>
      <w:r>
        <w:rPr>
          <w:spacing w:val="-26"/>
        </w:rPr>
        <w:t xml:space="preserve"> </w:t>
      </w:r>
      <w:r>
        <w:t>votes.</w:t>
      </w:r>
      <w:r>
        <w:rPr>
          <w:spacing w:val="-26"/>
        </w:rPr>
        <w:t xml:space="preserve"> </w:t>
      </w:r>
      <w:r>
        <w:rPr>
          <w:spacing w:val="3"/>
        </w:rPr>
        <w:t>If</w:t>
      </w:r>
      <w:r w:rsidR="00452A09">
        <w:rPr>
          <w:spacing w:val="3"/>
        </w:rPr>
        <w:t xml:space="preserve"> </w:t>
      </w:r>
      <w:r>
        <w:rPr>
          <w:spacing w:val="3"/>
        </w:rPr>
        <w:t>only</w:t>
      </w:r>
      <w:r w:rsidR="00452A09">
        <w:rPr>
          <w:spacing w:val="3"/>
        </w:rPr>
        <w:t xml:space="preserve"> </w:t>
      </w:r>
      <w:r>
        <w:rPr>
          <w:spacing w:val="3"/>
        </w:rPr>
        <w:t>one</w:t>
      </w:r>
      <w:r>
        <w:rPr>
          <w:spacing w:val="-25"/>
        </w:rPr>
        <w:t xml:space="preserve"> </w:t>
      </w:r>
      <w:r>
        <w:t>Member</w:t>
      </w:r>
      <w:r>
        <w:rPr>
          <w:spacing w:val="-24"/>
        </w:rPr>
        <w:t xml:space="preserve"> </w:t>
      </w:r>
      <w:r>
        <w:t>Club</w:t>
      </w:r>
      <w:r>
        <w:rPr>
          <w:spacing w:val="-26"/>
        </w:rPr>
        <w:t xml:space="preserve"> </w:t>
      </w:r>
      <w:r>
        <w:t>Representative</w:t>
      </w:r>
      <w:r w:rsidR="00452A09">
        <w:t xml:space="preserve"> </w:t>
      </w:r>
      <w:r>
        <w:t>is</w:t>
      </w:r>
      <w:r w:rsidR="00452A09">
        <w:t xml:space="preserve"> </w:t>
      </w:r>
      <w:r>
        <w:t>in</w:t>
      </w:r>
      <w:r w:rsidR="00452A09">
        <w:t xml:space="preserve"> </w:t>
      </w:r>
      <w:r>
        <w:t>attendance,</w:t>
      </w:r>
      <w:r>
        <w:rPr>
          <w:spacing w:val="-22"/>
        </w:rPr>
        <w:t xml:space="preserve"> </w:t>
      </w:r>
      <w:r>
        <w:t>then</w:t>
      </w:r>
      <w:r>
        <w:rPr>
          <w:spacing w:val="-25"/>
        </w:rPr>
        <w:t xml:space="preserve"> </w:t>
      </w:r>
      <w:r>
        <w:t>that</w:t>
      </w:r>
      <w:r w:rsidR="00452A09">
        <w:t xml:space="preserve"> </w:t>
      </w:r>
      <w:r>
        <w:t>Member Club may cast only one vote. No Member Club Representatives in attendance</w:t>
      </w:r>
      <w:r w:rsidR="002E0456">
        <w:t>,</w:t>
      </w:r>
      <w:r>
        <w:t xml:space="preserve"> no</w:t>
      </w:r>
      <w:r>
        <w:rPr>
          <w:spacing w:val="-7"/>
        </w:rPr>
        <w:t xml:space="preserve"> </w:t>
      </w:r>
      <w:r>
        <w:t>vote.</w:t>
      </w:r>
    </w:p>
    <w:p w14:paraId="596410AD" w14:textId="77777777" w:rsidR="00237078" w:rsidRDefault="00237078">
      <w:pPr>
        <w:pStyle w:val="BodyText"/>
      </w:pPr>
    </w:p>
    <w:p w14:paraId="6EE09D6D" w14:textId="77777777" w:rsidR="00237078" w:rsidRDefault="00237078">
      <w:pPr>
        <w:pStyle w:val="BodyText"/>
        <w:spacing w:before="10"/>
      </w:pPr>
    </w:p>
    <w:p w14:paraId="3A0463F8" w14:textId="77777777" w:rsidR="00237078" w:rsidRDefault="00034852">
      <w:pPr>
        <w:pStyle w:val="Heading2"/>
        <w:rPr>
          <w:u w:val="none"/>
        </w:rPr>
      </w:pPr>
      <w:bookmarkStart w:id="9" w:name="SECTION_9._MEETINGS"/>
      <w:bookmarkEnd w:id="9"/>
      <w:r>
        <w:rPr>
          <w:u w:val="thick" w:color="2B2B2B"/>
        </w:rPr>
        <w:t xml:space="preserve">SECTION 9. </w:t>
      </w:r>
      <w:r>
        <w:rPr>
          <w:u w:val="thick" w:color="2B2B2B"/>
        </w:rPr>
        <w:t>MEETINGS</w:t>
      </w:r>
    </w:p>
    <w:p w14:paraId="557C0738" w14:textId="2F194797" w:rsidR="00237078" w:rsidRDefault="00034852" w:rsidP="002C6BC5">
      <w:r>
        <w:t>MRAN</w:t>
      </w:r>
      <w:r>
        <w:rPr>
          <w:spacing w:val="-24"/>
        </w:rPr>
        <w:t xml:space="preserve"> </w:t>
      </w:r>
      <w:r>
        <w:t>Competition</w:t>
      </w:r>
      <w:r>
        <w:rPr>
          <w:spacing w:val="-21"/>
        </w:rPr>
        <w:t xml:space="preserve"> </w:t>
      </w:r>
      <w:r>
        <w:t>Committee</w:t>
      </w:r>
      <w:r>
        <w:rPr>
          <w:spacing w:val="-24"/>
        </w:rPr>
        <w:t xml:space="preserve"> </w:t>
      </w:r>
      <w:r>
        <w:t>and</w:t>
      </w:r>
      <w:r>
        <w:rPr>
          <w:spacing w:val="-24"/>
        </w:rPr>
        <w:t xml:space="preserve"> </w:t>
      </w:r>
      <w:r>
        <w:t>Governing</w:t>
      </w:r>
      <w:r>
        <w:rPr>
          <w:spacing w:val="-22"/>
        </w:rPr>
        <w:t xml:space="preserve"> </w:t>
      </w:r>
      <w:r>
        <w:t>Body</w:t>
      </w:r>
      <w:r>
        <w:rPr>
          <w:spacing w:val="-30"/>
        </w:rPr>
        <w:t xml:space="preserve"> </w:t>
      </w:r>
      <w:r>
        <w:t>shall</w:t>
      </w:r>
      <w:r>
        <w:rPr>
          <w:spacing w:val="-27"/>
        </w:rPr>
        <w:t xml:space="preserve"> </w:t>
      </w:r>
      <w:r w:rsidR="00452A09">
        <w:t>meet once</w:t>
      </w:r>
      <w:r>
        <w:rPr>
          <w:spacing w:val="-29"/>
        </w:rPr>
        <w:t xml:space="preserve"> </w:t>
      </w:r>
      <w:r>
        <w:t>monthly</w:t>
      </w:r>
      <w:r>
        <w:rPr>
          <w:spacing w:val="-23"/>
        </w:rPr>
        <w:t xml:space="preserve"> </w:t>
      </w:r>
      <w:r>
        <w:t>together</w:t>
      </w:r>
      <w:r>
        <w:rPr>
          <w:spacing w:val="-27"/>
        </w:rPr>
        <w:t xml:space="preserve"> </w:t>
      </w:r>
      <w:r>
        <w:t>on</w:t>
      </w:r>
      <w:r>
        <w:rPr>
          <w:spacing w:val="-30"/>
        </w:rPr>
        <w:t xml:space="preserve"> </w:t>
      </w:r>
      <w:r>
        <w:t>the</w:t>
      </w:r>
      <w:r>
        <w:rPr>
          <w:spacing w:val="-27"/>
        </w:rPr>
        <w:t xml:space="preserve"> </w:t>
      </w:r>
      <w:r>
        <w:t>first</w:t>
      </w:r>
      <w:r>
        <w:rPr>
          <w:spacing w:val="-28"/>
        </w:rPr>
        <w:t xml:space="preserve"> </w:t>
      </w:r>
      <w:r>
        <w:t>Monday</w:t>
      </w:r>
      <w:r>
        <w:rPr>
          <w:spacing w:val="-26"/>
        </w:rPr>
        <w:t xml:space="preserve"> </w:t>
      </w:r>
      <w:r>
        <w:t>of</w:t>
      </w:r>
      <w:r>
        <w:rPr>
          <w:spacing w:val="-29"/>
        </w:rPr>
        <w:t xml:space="preserve"> </w:t>
      </w:r>
      <w:r>
        <w:t xml:space="preserve">each </w:t>
      </w:r>
      <w:r>
        <w:rPr>
          <w:w w:val="95"/>
        </w:rPr>
        <w:t>month</w:t>
      </w:r>
      <w:r>
        <w:rPr>
          <w:spacing w:val="-3"/>
          <w:w w:val="95"/>
        </w:rPr>
        <w:t xml:space="preserve"> </w:t>
      </w:r>
      <w:r>
        <w:rPr>
          <w:w w:val="95"/>
        </w:rPr>
        <w:t>to</w:t>
      </w:r>
      <w:r>
        <w:rPr>
          <w:spacing w:val="-20"/>
          <w:w w:val="95"/>
        </w:rPr>
        <w:t xml:space="preserve"> </w:t>
      </w:r>
      <w:r>
        <w:rPr>
          <w:w w:val="95"/>
        </w:rPr>
        <w:t>administer</w:t>
      </w:r>
      <w:r>
        <w:rPr>
          <w:spacing w:val="-7"/>
          <w:w w:val="95"/>
        </w:rPr>
        <w:t xml:space="preserve"> </w:t>
      </w:r>
      <w:r>
        <w:rPr>
          <w:w w:val="95"/>
        </w:rPr>
        <w:t>MRAN</w:t>
      </w:r>
      <w:r>
        <w:rPr>
          <w:spacing w:val="-7"/>
          <w:w w:val="95"/>
        </w:rPr>
        <w:t xml:space="preserve"> </w:t>
      </w:r>
      <w:r>
        <w:rPr>
          <w:w w:val="95"/>
        </w:rPr>
        <w:t>business.</w:t>
      </w:r>
      <w:r>
        <w:rPr>
          <w:spacing w:val="-8"/>
          <w:w w:val="95"/>
        </w:rPr>
        <w:t xml:space="preserve"> </w:t>
      </w:r>
      <w:r>
        <w:rPr>
          <w:w w:val="95"/>
        </w:rPr>
        <w:t>If</w:t>
      </w:r>
      <w:r>
        <w:rPr>
          <w:spacing w:val="-20"/>
          <w:w w:val="95"/>
        </w:rPr>
        <w:t xml:space="preserve"> </w:t>
      </w:r>
      <w:r>
        <w:rPr>
          <w:w w:val="95"/>
        </w:rPr>
        <w:t>circumstances</w:t>
      </w:r>
      <w:r>
        <w:rPr>
          <w:spacing w:val="-1"/>
          <w:w w:val="95"/>
        </w:rPr>
        <w:t xml:space="preserve"> </w:t>
      </w:r>
      <w:r>
        <w:rPr>
          <w:w w:val="95"/>
        </w:rPr>
        <w:t>require</w:t>
      </w:r>
      <w:r>
        <w:rPr>
          <w:spacing w:val="-14"/>
          <w:w w:val="95"/>
        </w:rPr>
        <w:t xml:space="preserve"> </w:t>
      </w:r>
      <w:r>
        <w:rPr>
          <w:w w:val="95"/>
        </w:rPr>
        <w:t>a</w:t>
      </w:r>
      <w:r>
        <w:rPr>
          <w:spacing w:val="-14"/>
          <w:w w:val="95"/>
        </w:rPr>
        <w:t xml:space="preserve"> </w:t>
      </w:r>
      <w:r>
        <w:rPr>
          <w:w w:val="95"/>
        </w:rPr>
        <w:t>special</w:t>
      </w:r>
      <w:r>
        <w:rPr>
          <w:spacing w:val="-10"/>
          <w:w w:val="95"/>
        </w:rPr>
        <w:t xml:space="preserve"> </w:t>
      </w:r>
      <w:r>
        <w:rPr>
          <w:w w:val="95"/>
        </w:rPr>
        <w:t>meeting</w:t>
      </w:r>
      <w:r>
        <w:rPr>
          <w:spacing w:val="-6"/>
          <w:w w:val="95"/>
        </w:rPr>
        <w:t xml:space="preserve"> </w:t>
      </w:r>
      <w:r>
        <w:rPr>
          <w:w w:val="95"/>
        </w:rPr>
        <w:t>prior</w:t>
      </w:r>
      <w:r>
        <w:rPr>
          <w:spacing w:val="-16"/>
          <w:w w:val="95"/>
        </w:rPr>
        <w:t xml:space="preserve"> </w:t>
      </w:r>
      <w:r>
        <w:rPr>
          <w:w w:val="95"/>
        </w:rPr>
        <w:t>to</w:t>
      </w:r>
      <w:r>
        <w:rPr>
          <w:spacing w:val="-14"/>
          <w:w w:val="95"/>
        </w:rPr>
        <w:t xml:space="preserve"> </w:t>
      </w:r>
      <w:r>
        <w:rPr>
          <w:w w:val="95"/>
        </w:rPr>
        <w:t>regular</w:t>
      </w:r>
      <w:r>
        <w:rPr>
          <w:spacing w:val="-12"/>
          <w:w w:val="95"/>
        </w:rPr>
        <w:t xml:space="preserve"> </w:t>
      </w:r>
      <w:r>
        <w:rPr>
          <w:w w:val="95"/>
        </w:rPr>
        <w:t>scheduled</w:t>
      </w:r>
      <w:r>
        <w:rPr>
          <w:spacing w:val="-14"/>
          <w:w w:val="95"/>
        </w:rPr>
        <w:t xml:space="preserve"> </w:t>
      </w:r>
      <w:r>
        <w:rPr>
          <w:w w:val="95"/>
        </w:rPr>
        <w:t>meeting,</w:t>
      </w:r>
      <w:r>
        <w:rPr>
          <w:spacing w:val="-4"/>
          <w:w w:val="95"/>
        </w:rPr>
        <w:t xml:space="preserve"> </w:t>
      </w:r>
      <w:r>
        <w:rPr>
          <w:w w:val="95"/>
        </w:rPr>
        <w:t xml:space="preserve">the </w:t>
      </w:r>
      <w:r>
        <w:t xml:space="preserve">President of MRAN </w:t>
      </w:r>
      <w:r>
        <w:t>shall notify all members of Competition Committee and Governing Body with date, time, and location.</w:t>
      </w:r>
      <w:r>
        <w:rPr>
          <w:spacing w:val="-22"/>
        </w:rPr>
        <w:t xml:space="preserve"> </w:t>
      </w:r>
      <w:r>
        <w:t>This</w:t>
      </w:r>
      <w:r>
        <w:rPr>
          <w:spacing w:val="-25"/>
        </w:rPr>
        <w:t xml:space="preserve"> </w:t>
      </w:r>
      <w:r>
        <w:t>information</w:t>
      </w:r>
      <w:r>
        <w:rPr>
          <w:spacing w:val="-19"/>
        </w:rPr>
        <w:t xml:space="preserve"> </w:t>
      </w:r>
      <w:r>
        <w:t>will</w:t>
      </w:r>
      <w:r>
        <w:rPr>
          <w:spacing w:val="-27"/>
        </w:rPr>
        <w:t xml:space="preserve"> </w:t>
      </w:r>
      <w:r>
        <w:t>be</w:t>
      </w:r>
      <w:r>
        <w:rPr>
          <w:spacing w:val="-24"/>
        </w:rPr>
        <w:t xml:space="preserve"> </w:t>
      </w:r>
      <w:r>
        <w:t>made</w:t>
      </w:r>
      <w:r>
        <w:rPr>
          <w:spacing w:val="-23"/>
        </w:rPr>
        <w:t xml:space="preserve"> </w:t>
      </w:r>
      <w:r>
        <w:t>available</w:t>
      </w:r>
      <w:r>
        <w:rPr>
          <w:spacing w:val="-20"/>
        </w:rPr>
        <w:t xml:space="preserve"> </w:t>
      </w:r>
      <w:r>
        <w:t>to</w:t>
      </w:r>
      <w:r>
        <w:rPr>
          <w:spacing w:val="-24"/>
        </w:rPr>
        <w:t xml:space="preserve"> </w:t>
      </w:r>
      <w:r>
        <w:t>all</w:t>
      </w:r>
      <w:r>
        <w:rPr>
          <w:spacing w:val="-28"/>
        </w:rPr>
        <w:t xml:space="preserve"> </w:t>
      </w:r>
      <w:r>
        <w:t>MRAN</w:t>
      </w:r>
      <w:r>
        <w:rPr>
          <w:spacing w:val="-22"/>
        </w:rPr>
        <w:t xml:space="preserve"> </w:t>
      </w:r>
      <w:r>
        <w:t>members</w:t>
      </w:r>
      <w:r>
        <w:rPr>
          <w:spacing w:val="-17"/>
        </w:rPr>
        <w:t xml:space="preserve"> </w:t>
      </w:r>
      <w:r>
        <w:t>by</w:t>
      </w:r>
      <w:r>
        <w:rPr>
          <w:spacing w:val="-26"/>
        </w:rPr>
        <w:t xml:space="preserve"> </w:t>
      </w:r>
      <w:r>
        <w:t>means</w:t>
      </w:r>
      <w:r>
        <w:rPr>
          <w:spacing w:val="-20"/>
        </w:rPr>
        <w:t xml:space="preserve"> </w:t>
      </w:r>
      <w:r>
        <w:t>of</w:t>
      </w:r>
      <w:r>
        <w:rPr>
          <w:spacing w:val="-25"/>
        </w:rPr>
        <w:t xml:space="preserve"> </w:t>
      </w:r>
      <w:r>
        <w:t>posting</w:t>
      </w:r>
      <w:r>
        <w:rPr>
          <w:spacing w:val="-21"/>
        </w:rPr>
        <w:t xml:space="preserve"> </w:t>
      </w:r>
      <w:r>
        <w:t>on</w:t>
      </w:r>
      <w:r>
        <w:rPr>
          <w:spacing w:val="-28"/>
        </w:rPr>
        <w:t xml:space="preserve"> </w:t>
      </w:r>
      <w:r>
        <w:t>MRAN</w:t>
      </w:r>
      <w:r>
        <w:rPr>
          <w:spacing w:val="-21"/>
        </w:rPr>
        <w:t xml:space="preserve"> </w:t>
      </w:r>
      <w:r>
        <w:t>website.</w:t>
      </w:r>
      <w:r>
        <w:rPr>
          <w:spacing w:val="-21"/>
        </w:rPr>
        <w:t xml:space="preserve"> </w:t>
      </w:r>
      <w:r>
        <w:t>(If needed,</w:t>
      </w:r>
      <w:r>
        <w:rPr>
          <w:spacing w:val="-22"/>
        </w:rPr>
        <w:t xml:space="preserve"> </w:t>
      </w:r>
      <w:r>
        <w:t>the</w:t>
      </w:r>
      <w:r>
        <w:rPr>
          <w:spacing w:val="-23"/>
        </w:rPr>
        <w:t xml:space="preserve"> </w:t>
      </w:r>
      <w:r>
        <w:t>regular</w:t>
      </w:r>
      <w:r>
        <w:rPr>
          <w:spacing w:val="-20"/>
        </w:rPr>
        <w:t xml:space="preserve"> </w:t>
      </w:r>
      <w:r>
        <w:t>scheduled</w:t>
      </w:r>
      <w:r>
        <w:rPr>
          <w:spacing w:val="-20"/>
        </w:rPr>
        <w:t xml:space="preserve"> </w:t>
      </w:r>
      <w:r>
        <w:t>MRAN</w:t>
      </w:r>
      <w:r>
        <w:rPr>
          <w:spacing w:val="-24"/>
        </w:rPr>
        <w:t xml:space="preserve"> </w:t>
      </w:r>
      <w:r>
        <w:t>meeting</w:t>
      </w:r>
      <w:r>
        <w:rPr>
          <w:spacing w:val="-18"/>
        </w:rPr>
        <w:t xml:space="preserve"> </w:t>
      </w:r>
      <w:r>
        <w:t>date</w:t>
      </w:r>
      <w:r>
        <w:rPr>
          <w:spacing w:val="-24"/>
        </w:rPr>
        <w:t xml:space="preserve"> </w:t>
      </w:r>
      <w:r>
        <w:t>and</w:t>
      </w:r>
      <w:r>
        <w:rPr>
          <w:spacing w:val="-25"/>
        </w:rPr>
        <w:t xml:space="preserve"> </w:t>
      </w:r>
      <w:r>
        <w:t>time</w:t>
      </w:r>
      <w:r>
        <w:rPr>
          <w:spacing w:val="-22"/>
        </w:rPr>
        <w:t xml:space="preserve"> </w:t>
      </w:r>
      <w:r>
        <w:t>may</w:t>
      </w:r>
      <w:r>
        <w:rPr>
          <w:spacing w:val="-22"/>
        </w:rPr>
        <w:t xml:space="preserve"> </w:t>
      </w:r>
      <w:r>
        <w:t>change</w:t>
      </w:r>
      <w:r>
        <w:rPr>
          <w:spacing w:val="-19"/>
        </w:rPr>
        <w:t xml:space="preserve"> </w:t>
      </w:r>
      <w:r>
        <w:t>due</w:t>
      </w:r>
      <w:r>
        <w:rPr>
          <w:spacing w:val="-23"/>
        </w:rPr>
        <w:t xml:space="preserve"> </w:t>
      </w:r>
      <w:r>
        <w:t>to</w:t>
      </w:r>
      <w:r>
        <w:rPr>
          <w:spacing w:val="-26"/>
        </w:rPr>
        <w:t xml:space="preserve"> </w:t>
      </w:r>
      <w:r>
        <w:t>Holidays</w:t>
      </w:r>
      <w:r>
        <w:rPr>
          <w:spacing w:val="-21"/>
        </w:rPr>
        <w:t xml:space="preserve"> </w:t>
      </w:r>
      <w:r>
        <w:t>and/or</w:t>
      </w:r>
      <w:r>
        <w:rPr>
          <w:spacing w:val="-23"/>
        </w:rPr>
        <w:t xml:space="preserve"> </w:t>
      </w:r>
      <w:r>
        <w:t>Emergencies.)</w:t>
      </w:r>
    </w:p>
    <w:p w14:paraId="122DDF4A" w14:textId="77777777" w:rsidR="00237078" w:rsidRDefault="00237078">
      <w:pPr>
        <w:pStyle w:val="BodyText"/>
        <w:spacing w:before="2"/>
        <w:rPr>
          <w:sz w:val="27"/>
        </w:rPr>
      </w:pPr>
    </w:p>
    <w:p w14:paraId="04DBDB99" w14:textId="77777777" w:rsidR="00237078" w:rsidRDefault="00034852">
      <w:pPr>
        <w:pStyle w:val="Heading2"/>
        <w:rPr>
          <w:u w:val="none"/>
        </w:rPr>
      </w:pPr>
      <w:r>
        <w:rPr>
          <w:w w:val="105"/>
          <w:u w:val="thick" w:color="282828"/>
        </w:rPr>
        <w:t xml:space="preserve">SECTION 10. MRAN OFFICIAL COMMUNICATION </w:t>
      </w:r>
      <w:r>
        <w:rPr>
          <w:color w:val="0F0F0F"/>
          <w:w w:val="105"/>
          <w:u w:val="thick" w:color="282828"/>
        </w:rPr>
        <w:t xml:space="preserve">&amp; </w:t>
      </w:r>
      <w:r>
        <w:rPr>
          <w:w w:val="105"/>
          <w:u w:val="thick" w:color="282828"/>
        </w:rPr>
        <w:t>CORRESPONDENCE PROCESS</w:t>
      </w:r>
    </w:p>
    <w:p w14:paraId="01843B87" w14:textId="57F61CD9" w:rsidR="00237078" w:rsidRPr="002C6BC5" w:rsidRDefault="00034852" w:rsidP="002C6BC5">
      <w:pPr>
        <w:pStyle w:val="BodyText"/>
      </w:pPr>
      <w:r w:rsidRPr="002C6BC5">
        <w:t>The following flowchart will be utilized for all written correspondence and/or comments from Officers representing MRAN as an Organization prior to distribution. All written correspondence must be provided in its final rough draft form to the Secretary for proofreading and correction by the Secretary, which will be completed within 5 days of receipt and approved by the Vice President and/or President before submission and/or posting by the Web Administrator to social media, the MRAN website, and/or governin</w:t>
      </w:r>
      <w:r w:rsidRPr="002C6BC5">
        <w:t>g agencies. If the Secretary is unavailable and does not reply within 24 hours to</w:t>
      </w:r>
      <w:r w:rsidR="00452A09" w:rsidRPr="002C6BC5">
        <w:t xml:space="preserve"> </w:t>
      </w:r>
      <w:r w:rsidRPr="002C6BC5">
        <w:t>confirm receipt, the document will</w:t>
      </w:r>
      <w:r w:rsidR="00452A09" w:rsidRPr="002C6BC5">
        <w:t xml:space="preserve"> </w:t>
      </w:r>
      <w:r w:rsidRPr="002C6BC5">
        <w:t>be</w:t>
      </w:r>
      <w:r w:rsidR="00452A09" w:rsidRPr="002C6BC5">
        <w:t xml:space="preserve"> </w:t>
      </w:r>
      <w:r w:rsidRPr="002C6BC5">
        <w:t>escalated onto the VP and/or President for</w:t>
      </w:r>
      <w:r w:rsidR="00452A09" w:rsidRPr="002C6BC5">
        <w:t xml:space="preserve"> </w:t>
      </w:r>
      <w:r w:rsidRPr="002C6BC5">
        <w:t>their</w:t>
      </w:r>
      <w:r w:rsidR="00452A09" w:rsidRPr="002C6BC5">
        <w:t xml:space="preserve"> a</w:t>
      </w:r>
      <w:r w:rsidRPr="002C6BC5">
        <w:t>pproval and</w:t>
      </w:r>
      <w:r w:rsidR="00452A09" w:rsidRPr="002C6BC5">
        <w:t xml:space="preserve"> </w:t>
      </w:r>
      <w:r w:rsidRPr="002C6BC5">
        <w:t>consideration.</w:t>
      </w:r>
    </w:p>
    <w:p w14:paraId="48EC4D55" w14:textId="77777777" w:rsidR="00237078" w:rsidRDefault="00237078">
      <w:pPr>
        <w:sectPr w:rsidR="00237078">
          <w:pgSz w:w="12240" w:h="15840"/>
          <w:pgMar w:top="680" w:right="80" w:bottom="280" w:left="600" w:header="720" w:footer="720" w:gutter="0"/>
          <w:cols w:space="720"/>
        </w:sectPr>
      </w:pPr>
    </w:p>
    <w:p w14:paraId="2C5FA4ED" w14:textId="77777777" w:rsidR="00237078" w:rsidRDefault="00034852">
      <w:pPr>
        <w:pStyle w:val="BodyText"/>
        <w:ind w:left="710"/>
        <w:rPr>
          <w:sz w:val="20"/>
        </w:rPr>
      </w:pPr>
      <w:r>
        <w:rPr>
          <w:noProof/>
          <w:sz w:val="20"/>
        </w:rPr>
        <w:lastRenderedPageBreak/>
        <w:drawing>
          <wp:inline distT="0" distB="0" distL="0" distR="0" wp14:anchorId="5B34DAB0" wp14:editId="380391A5">
            <wp:extent cx="6099049" cy="340442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7" cstate="print"/>
                    <a:stretch>
                      <a:fillRect/>
                    </a:stretch>
                  </pic:blipFill>
                  <pic:spPr>
                    <a:xfrm>
                      <a:off x="0" y="0"/>
                      <a:ext cx="6099049" cy="3404425"/>
                    </a:xfrm>
                    <a:prstGeom prst="rect">
                      <a:avLst/>
                    </a:prstGeom>
                  </pic:spPr>
                </pic:pic>
              </a:graphicData>
            </a:graphic>
          </wp:inline>
        </w:drawing>
      </w:r>
    </w:p>
    <w:p w14:paraId="6C46DE61" w14:textId="77777777" w:rsidR="00237078" w:rsidRDefault="00237078">
      <w:pPr>
        <w:pStyle w:val="BodyText"/>
        <w:rPr>
          <w:sz w:val="20"/>
        </w:rPr>
      </w:pPr>
    </w:p>
    <w:p w14:paraId="75CE179C" w14:textId="77777777" w:rsidR="00237078" w:rsidRDefault="00237078">
      <w:pPr>
        <w:pStyle w:val="BodyText"/>
        <w:spacing w:before="2"/>
        <w:rPr>
          <w:sz w:val="17"/>
        </w:rPr>
      </w:pPr>
    </w:p>
    <w:p w14:paraId="7E6CBCEB" w14:textId="77777777" w:rsidR="00237078" w:rsidRDefault="00034852">
      <w:pPr>
        <w:pStyle w:val="Heading1"/>
        <w:spacing w:before="20"/>
      </w:pPr>
      <w:bookmarkStart w:id="10" w:name="ARTICLE_3_ADMINISTRATION"/>
      <w:bookmarkEnd w:id="10"/>
      <w:r>
        <w:rPr>
          <w:color w:val="EF643D"/>
        </w:rPr>
        <w:t xml:space="preserve">ARTICLE </w:t>
      </w:r>
      <w:r>
        <w:rPr>
          <w:color w:val="F26936"/>
        </w:rPr>
        <w:t xml:space="preserve">3 </w:t>
      </w:r>
      <w:r>
        <w:t>ADMINISTRATION</w:t>
      </w:r>
    </w:p>
    <w:p w14:paraId="2C989050" w14:textId="77777777" w:rsidR="00237078" w:rsidRDefault="00034852">
      <w:pPr>
        <w:pStyle w:val="Heading2"/>
        <w:spacing w:before="249"/>
        <w:rPr>
          <w:u w:val="none"/>
        </w:rPr>
      </w:pPr>
      <w:r>
        <w:rPr>
          <w:w w:val="105"/>
          <w:u w:val="thick" w:color="2B2B2B"/>
        </w:rPr>
        <w:t>SECTION 1. MINUTES</w:t>
      </w:r>
    </w:p>
    <w:p w14:paraId="73E51A29" w14:textId="77777777" w:rsidR="00237078" w:rsidRDefault="00034852">
      <w:pPr>
        <w:pStyle w:val="BodyText"/>
        <w:ind w:left="120" w:right="1413"/>
      </w:pPr>
      <w:r>
        <w:t>Minutes</w:t>
      </w:r>
      <w:r>
        <w:rPr>
          <w:spacing w:val="-30"/>
        </w:rPr>
        <w:t xml:space="preserve"> </w:t>
      </w:r>
      <w:r>
        <w:t>of</w:t>
      </w:r>
      <w:r>
        <w:rPr>
          <w:spacing w:val="-30"/>
        </w:rPr>
        <w:t xml:space="preserve"> </w:t>
      </w:r>
      <w:r>
        <w:t>all</w:t>
      </w:r>
      <w:r>
        <w:rPr>
          <w:spacing w:val="-30"/>
        </w:rPr>
        <w:t xml:space="preserve"> </w:t>
      </w:r>
      <w:r>
        <w:t>meetings</w:t>
      </w:r>
      <w:r>
        <w:rPr>
          <w:spacing w:val="-30"/>
        </w:rPr>
        <w:t xml:space="preserve"> </w:t>
      </w:r>
      <w:r>
        <w:t>of</w:t>
      </w:r>
      <w:r>
        <w:rPr>
          <w:spacing w:val="-30"/>
        </w:rPr>
        <w:t xml:space="preserve"> </w:t>
      </w:r>
      <w:r>
        <w:t>the</w:t>
      </w:r>
      <w:r>
        <w:rPr>
          <w:spacing w:val="-30"/>
        </w:rPr>
        <w:t xml:space="preserve"> </w:t>
      </w:r>
      <w:r>
        <w:t>Governing</w:t>
      </w:r>
      <w:r>
        <w:rPr>
          <w:spacing w:val="-30"/>
        </w:rPr>
        <w:t xml:space="preserve"> </w:t>
      </w:r>
      <w:r>
        <w:t>Body</w:t>
      </w:r>
      <w:r>
        <w:rPr>
          <w:spacing w:val="-29"/>
        </w:rPr>
        <w:t xml:space="preserve"> </w:t>
      </w:r>
      <w:r>
        <w:t>and</w:t>
      </w:r>
      <w:r>
        <w:rPr>
          <w:spacing w:val="-30"/>
        </w:rPr>
        <w:t xml:space="preserve"> </w:t>
      </w:r>
      <w:r>
        <w:t>Competition</w:t>
      </w:r>
      <w:r>
        <w:rPr>
          <w:spacing w:val="-30"/>
        </w:rPr>
        <w:t xml:space="preserve"> </w:t>
      </w:r>
      <w:r>
        <w:t>Committee</w:t>
      </w:r>
      <w:r>
        <w:rPr>
          <w:spacing w:val="-30"/>
        </w:rPr>
        <w:t xml:space="preserve"> </w:t>
      </w:r>
      <w:r>
        <w:t>will</w:t>
      </w:r>
      <w:r>
        <w:rPr>
          <w:spacing w:val="-30"/>
        </w:rPr>
        <w:t xml:space="preserve"> </w:t>
      </w:r>
      <w:r>
        <w:t>be</w:t>
      </w:r>
      <w:r>
        <w:rPr>
          <w:spacing w:val="-30"/>
        </w:rPr>
        <w:t xml:space="preserve"> </w:t>
      </w:r>
      <w:r>
        <w:t>kept</w:t>
      </w:r>
      <w:r>
        <w:rPr>
          <w:spacing w:val="-30"/>
        </w:rPr>
        <w:t xml:space="preserve"> </w:t>
      </w:r>
      <w:r>
        <w:t>on</w:t>
      </w:r>
      <w:r>
        <w:rPr>
          <w:spacing w:val="-30"/>
        </w:rPr>
        <w:t xml:space="preserve"> </w:t>
      </w:r>
      <w:r>
        <w:t>record</w:t>
      </w:r>
      <w:r>
        <w:rPr>
          <w:spacing w:val="-29"/>
        </w:rPr>
        <w:t xml:space="preserve"> </w:t>
      </w:r>
      <w:r>
        <w:t>and</w:t>
      </w:r>
      <w:r>
        <w:rPr>
          <w:spacing w:val="-30"/>
        </w:rPr>
        <w:t xml:space="preserve"> </w:t>
      </w:r>
      <w:r>
        <w:t>made</w:t>
      </w:r>
      <w:r>
        <w:rPr>
          <w:spacing w:val="-30"/>
        </w:rPr>
        <w:t xml:space="preserve"> </w:t>
      </w:r>
      <w:r>
        <w:t xml:space="preserve">available to Member Clubs by </w:t>
      </w:r>
      <w:r>
        <w:t>the MRAN Secretary and will be posted on the MRAN web site by the Website Administrator.</w:t>
      </w:r>
    </w:p>
    <w:p w14:paraId="37299393" w14:textId="77777777" w:rsidR="00237078" w:rsidRDefault="00237078">
      <w:pPr>
        <w:pStyle w:val="BodyText"/>
        <w:rPr>
          <w:sz w:val="24"/>
        </w:rPr>
      </w:pPr>
    </w:p>
    <w:p w14:paraId="510F51D5" w14:textId="77777777" w:rsidR="00237078" w:rsidRDefault="00034852">
      <w:pPr>
        <w:pStyle w:val="Heading2"/>
        <w:ind w:left="160"/>
        <w:rPr>
          <w:u w:val="none"/>
        </w:rPr>
      </w:pPr>
      <w:r>
        <w:rPr>
          <w:w w:val="105"/>
          <w:u w:val="thick" w:color="282828"/>
        </w:rPr>
        <w:t>SECTION 2. COSTS OF OPERATION</w:t>
      </w:r>
    </w:p>
    <w:p w14:paraId="53C333A4" w14:textId="77777777" w:rsidR="00237078" w:rsidRDefault="00034852">
      <w:pPr>
        <w:ind w:left="120" w:right="1479"/>
      </w:pPr>
      <w:r>
        <w:rPr>
          <w:w w:val="105"/>
        </w:rPr>
        <w:t xml:space="preserve">Administration costs incurred by MRAN will be offset by the collection of ten dollars ($10.00) surcharge for each rider entered in an official MRAN sanctioned event. </w:t>
      </w:r>
      <w:r>
        <w:rPr>
          <w:b/>
          <w:w w:val="105"/>
        </w:rPr>
        <w:t xml:space="preserve">All surcharges are due by the next scheduled MRAN meeting following an event or 15 days whichever is longer. All fees must </w:t>
      </w:r>
      <w:r>
        <w:rPr>
          <w:b/>
          <w:color w:val="0F0F0F"/>
          <w:w w:val="105"/>
        </w:rPr>
        <w:t>be</w:t>
      </w:r>
      <w:r>
        <w:rPr>
          <w:b/>
          <w:w w:val="105"/>
        </w:rPr>
        <w:t xml:space="preserve"> submitted with the required documentation. Required documentation is </w:t>
      </w:r>
      <w:r>
        <w:rPr>
          <w:b/>
          <w:color w:val="131313"/>
          <w:w w:val="105"/>
        </w:rPr>
        <w:t xml:space="preserve">as </w:t>
      </w:r>
      <w:r>
        <w:rPr>
          <w:b/>
          <w:w w:val="105"/>
        </w:rPr>
        <w:t xml:space="preserve">follows: MRAN Race Invoice Form and </w:t>
      </w:r>
      <w:r>
        <w:rPr>
          <w:b/>
          <w:color w:val="141414"/>
          <w:w w:val="105"/>
        </w:rPr>
        <w:t xml:space="preserve">a </w:t>
      </w:r>
      <w:r>
        <w:rPr>
          <w:b/>
          <w:w w:val="105"/>
        </w:rPr>
        <w:t xml:space="preserve">copy of the race results. </w:t>
      </w:r>
      <w:r>
        <w:rPr>
          <w:w w:val="105"/>
        </w:rPr>
        <w:t>Any Member Club may request for disbursement of funds for any MRAN related expenses. Funds will only be released by approval of seventy-five percent (75%) of the Competition Committee</w:t>
      </w:r>
      <w:r>
        <w:rPr>
          <w:spacing w:val="-2"/>
          <w:w w:val="105"/>
        </w:rPr>
        <w:t xml:space="preserve"> </w:t>
      </w:r>
      <w:r>
        <w:rPr>
          <w:w w:val="105"/>
        </w:rPr>
        <w:t>Representatives.</w:t>
      </w:r>
    </w:p>
    <w:p w14:paraId="02A0FD90" w14:textId="77777777" w:rsidR="00237078" w:rsidRDefault="00237078">
      <w:pPr>
        <w:pStyle w:val="BodyText"/>
        <w:spacing w:before="9"/>
        <w:rPr>
          <w:sz w:val="24"/>
        </w:rPr>
      </w:pPr>
    </w:p>
    <w:p w14:paraId="752C2EC3" w14:textId="77777777" w:rsidR="00237078" w:rsidRDefault="00034852">
      <w:pPr>
        <w:pStyle w:val="Heading2"/>
        <w:rPr>
          <w:u w:val="none"/>
        </w:rPr>
      </w:pPr>
      <w:r>
        <w:rPr>
          <w:u w:val="thick" w:color="282828"/>
        </w:rPr>
        <w:t>SECTION 3. POINTS</w:t>
      </w:r>
    </w:p>
    <w:p w14:paraId="3B0AEA8D" w14:textId="1B28A233" w:rsidR="00237078" w:rsidRDefault="00034852">
      <w:pPr>
        <w:pStyle w:val="BodyText"/>
        <w:ind w:left="120" w:right="1584"/>
        <w:jc w:val="both"/>
      </w:pPr>
      <w:r>
        <w:t>The</w:t>
      </w:r>
      <w:r>
        <w:rPr>
          <w:spacing w:val="-39"/>
        </w:rPr>
        <w:t xml:space="preserve"> </w:t>
      </w:r>
      <w:r>
        <w:t>Competition</w:t>
      </w:r>
      <w:r>
        <w:rPr>
          <w:spacing w:val="-32"/>
        </w:rPr>
        <w:t xml:space="preserve"> </w:t>
      </w:r>
      <w:r>
        <w:t>Committee</w:t>
      </w:r>
      <w:r>
        <w:rPr>
          <w:spacing w:val="-34"/>
        </w:rPr>
        <w:t xml:space="preserve"> </w:t>
      </w:r>
      <w:proofErr w:type="gramStart"/>
      <w:r>
        <w:t>shall</w:t>
      </w:r>
      <w:r>
        <w:rPr>
          <w:spacing w:val="-36"/>
        </w:rPr>
        <w:t xml:space="preserve"> </w:t>
      </w:r>
      <w:r w:rsidR="00410938">
        <w:rPr>
          <w:spacing w:val="-36"/>
        </w:rPr>
        <w:t xml:space="preserve"> </w:t>
      </w:r>
      <w:r>
        <w:t>set</w:t>
      </w:r>
      <w:proofErr w:type="gramEnd"/>
      <w:r>
        <w:rPr>
          <w:spacing w:val="-37"/>
        </w:rPr>
        <w:t xml:space="preserve"> </w:t>
      </w:r>
      <w:r>
        <w:t>up</w:t>
      </w:r>
      <w:r>
        <w:rPr>
          <w:spacing w:val="-35"/>
        </w:rPr>
        <w:t xml:space="preserve"> </w:t>
      </w:r>
      <w:r>
        <w:t>and</w:t>
      </w:r>
      <w:r>
        <w:rPr>
          <w:spacing w:val="-36"/>
        </w:rPr>
        <w:t xml:space="preserve"> </w:t>
      </w:r>
      <w:r>
        <w:t>administer</w:t>
      </w:r>
      <w:r>
        <w:rPr>
          <w:spacing w:val="-32"/>
        </w:rPr>
        <w:t xml:space="preserve"> </w:t>
      </w:r>
      <w:r>
        <w:t>a</w:t>
      </w:r>
      <w:r>
        <w:rPr>
          <w:spacing w:val="-38"/>
        </w:rPr>
        <w:t xml:space="preserve"> </w:t>
      </w:r>
      <w:r>
        <w:t>sport</w:t>
      </w:r>
      <w:r>
        <w:rPr>
          <w:spacing w:val="-35"/>
        </w:rPr>
        <w:t xml:space="preserve"> </w:t>
      </w:r>
      <w:r>
        <w:t>rider</w:t>
      </w:r>
      <w:r>
        <w:rPr>
          <w:spacing w:val="-36"/>
        </w:rPr>
        <w:t xml:space="preserve"> </w:t>
      </w:r>
      <w:r>
        <w:t>point</w:t>
      </w:r>
      <w:r>
        <w:rPr>
          <w:spacing w:val="-35"/>
        </w:rPr>
        <w:t xml:space="preserve"> </w:t>
      </w:r>
      <w:r>
        <w:t>system</w:t>
      </w:r>
      <w:r>
        <w:rPr>
          <w:spacing w:val="-33"/>
        </w:rPr>
        <w:t xml:space="preserve"> </w:t>
      </w:r>
      <w:r>
        <w:t>for</w:t>
      </w:r>
      <w:r>
        <w:rPr>
          <w:spacing w:val="-37"/>
        </w:rPr>
        <w:t xml:space="preserve"> </w:t>
      </w:r>
      <w:r>
        <w:t>each</w:t>
      </w:r>
      <w:r>
        <w:rPr>
          <w:spacing w:val="-38"/>
        </w:rPr>
        <w:t xml:space="preserve"> </w:t>
      </w:r>
      <w:r>
        <w:t>series.</w:t>
      </w:r>
      <w:r>
        <w:rPr>
          <w:spacing w:val="-33"/>
        </w:rPr>
        <w:t xml:space="preserve"> </w:t>
      </w:r>
      <w:r>
        <w:t>At</w:t>
      </w:r>
      <w:r>
        <w:rPr>
          <w:spacing w:val="-38"/>
        </w:rPr>
        <w:t xml:space="preserve"> </w:t>
      </w:r>
      <w:r>
        <w:t>least</w:t>
      </w:r>
      <w:r>
        <w:rPr>
          <w:spacing w:val="-35"/>
        </w:rPr>
        <w:t xml:space="preserve"> </w:t>
      </w:r>
      <w:r>
        <w:t>once</w:t>
      </w:r>
      <w:r>
        <w:rPr>
          <w:spacing w:val="-37"/>
        </w:rPr>
        <w:t xml:space="preserve"> </w:t>
      </w:r>
      <w:r>
        <w:t xml:space="preserve">every </w:t>
      </w:r>
      <w:r>
        <w:rPr>
          <w:spacing w:val="2"/>
        </w:rPr>
        <w:t>three</w:t>
      </w:r>
      <w:r w:rsidR="001B2F7F">
        <w:rPr>
          <w:spacing w:val="2"/>
        </w:rPr>
        <w:t xml:space="preserve"> </w:t>
      </w:r>
      <w:r>
        <w:rPr>
          <w:spacing w:val="2"/>
        </w:rPr>
        <w:t>month</w:t>
      </w:r>
      <w:r w:rsidR="00452A09">
        <w:rPr>
          <w:spacing w:val="2"/>
        </w:rPr>
        <w:t>s</w:t>
      </w:r>
      <w:r w:rsidR="001B2F7F">
        <w:rPr>
          <w:spacing w:val="2"/>
        </w:rPr>
        <w:t xml:space="preserve"> </w:t>
      </w:r>
      <w:r w:rsidR="00452A09">
        <w:rPr>
          <w:spacing w:val="2"/>
        </w:rPr>
        <w:t xml:space="preserve">or </w:t>
      </w:r>
      <w:r>
        <w:rPr>
          <w:spacing w:val="2"/>
        </w:rPr>
        <w:t>every</w:t>
      </w:r>
      <w:r w:rsidR="00452A09">
        <w:rPr>
          <w:spacing w:val="2"/>
        </w:rPr>
        <w:t xml:space="preserve"> </w:t>
      </w:r>
      <w:r>
        <w:rPr>
          <w:spacing w:val="2"/>
        </w:rPr>
        <w:t>three</w:t>
      </w:r>
      <w:r w:rsidR="00452A09">
        <w:rPr>
          <w:spacing w:val="2"/>
        </w:rPr>
        <w:t xml:space="preserve"> </w:t>
      </w:r>
      <w:r>
        <w:rPr>
          <w:spacing w:val="2"/>
        </w:rPr>
        <w:t>races,</w:t>
      </w:r>
      <w:r w:rsidR="00452A09">
        <w:rPr>
          <w:spacing w:val="2"/>
        </w:rPr>
        <w:t xml:space="preserve"> </w:t>
      </w:r>
      <w:r>
        <w:rPr>
          <w:spacing w:val="2"/>
        </w:rPr>
        <w:t xml:space="preserve">whichever </w:t>
      </w:r>
      <w:r>
        <w:t xml:space="preserve">comes </w:t>
      </w:r>
      <w:r>
        <w:rPr>
          <w:spacing w:val="2"/>
        </w:rPr>
        <w:t>first</w:t>
      </w:r>
      <w:r w:rsidR="00410938">
        <w:rPr>
          <w:spacing w:val="2"/>
        </w:rPr>
        <w:t xml:space="preserve"> </w:t>
      </w:r>
      <w:r>
        <w:rPr>
          <w:spacing w:val="2"/>
        </w:rPr>
        <w:t>an</w:t>
      </w:r>
      <w:r w:rsidR="00410938">
        <w:rPr>
          <w:spacing w:val="2"/>
        </w:rPr>
        <w:t xml:space="preserve"> </w:t>
      </w:r>
      <w:r>
        <w:rPr>
          <w:spacing w:val="2"/>
        </w:rPr>
        <w:t>updated</w:t>
      </w:r>
      <w:r w:rsidR="00410938">
        <w:rPr>
          <w:spacing w:val="2"/>
        </w:rPr>
        <w:t xml:space="preserve"> </w:t>
      </w:r>
      <w:r>
        <w:rPr>
          <w:spacing w:val="2"/>
        </w:rPr>
        <w:t>bulletin</w:t>
      </w:r>
      <w:r w:rsidR="00410938">
        <w:rPr>
          <w:spacing w:val="2"/>
        </w:rPr>
        <w:t xml:space="preserve"> </w:t>
      </w:r>
      <w:r>
        <w:rPr>
          <w:spacing w:val="2"/>
        </w:rPr>
        <w:t>will</w:t>
      </w:r>
      <w:r w:rsidR="00410938">
        <w:rPr>
          <w:spacing w:val="2"/>
        </w:rPr>
        <w:t xml:space="preserve"> </w:t>
      </w:r>
      <w:r>
        <w:rPr>
          <w:spacing w:val="2"/>
        </w:rPr>
        <w:t>be</w:t>
      </w:r>
      <w:r w:rsidR="00410938">
        <w:rPr>
          <w:spacing w:val="2"/>
        </w:rPr>
        <w:t xml:space="preserve"> </w:t>
      </w:r>
      <w:r>
        <w:rPr>
          <w:spacing w:val="2"/>
        </w:rPr>
        <w:t>posted</w:t>
      </w:r>
      <w:r w:rsidR="00410938">
        <w:rPr>
          <w:spacing w:val="2"/>
        </w:rPr>
        <w:t xml:space="preserve"> </w:t>
      </w:r>
      <w:r>
        <w:rPr>
          <w:spacing w:val="2"/>
        </w:rPr>
        <w:t>at</w:t>
      </w:r>
      <w:r w:rsidR="00410938">
        <w:rPr>
          <w:spacing w:val="2"/>
        </w:rPr>
        <w:t xml:space="preserve">  </w:t>
      </w:r>
      <w:hyperlink r:id="rId8" w:history="1">
        <w:r w:rsidR="00410938" w:rsidRPr="00EA3CE9">
          <w:rPr>
            <w:rStyle w:val="Hyperlink"/>
            <w:spacing w:val="2"/>
          </w:rPr>
          <w:t>www.racemran.com</w:t>
        </w:r>
      </w:hyperlink>
      <w:r>
        <w:rPr>
          <w:spacing w:val="2"/>
        </w:rPr>
        <w:t xml:space="preserve"> </w:t>
      </w:r>
      <w:r>
        <w:t>showing all riders their points and</w:t>
      </w:r>
      <w:r>
        <w:rPr>
          <w:spacing w:val="6"/>
        </w:rPr>
        <w:t xml:space="preserve"> </w:t>
      </w:r>
      <w:r>
        <w:t>standings.</w:t>
      </w:r>
    </w:p>
    <w:p w14:paraId="2CD4E96F" w14:textId="77777777" w:rsidR="00237078" w:rsidRDefault="00237078">
      <w:pPr>
        <w:pStyle w:val="BodyText"/>
        <w:spacing w:before="2"/>
        <w:rPr>
          <w:sz w:val="24"/>
        </w:rPr>
      </w:pPr>
    </w:p>
    <w:p w14:paraId="7F0C025D" w14:textId="77777777" w:rsidR="00237078" w:rsidRDefault="00034852">
      <w:pPr>
        <w:pStyle w:val="Heading2"/>
        <w:rPr>
          <w:u w:val="none"/>
        </w:rPr>
      </w:pPr>
      <w:r>
        <w:rPr>
          <w:w w:val="105"/>
          <w:u w:val="thick" w:color="282828"/>
        </w:rPr>
        <w:t>SECTION 4. EVENT OFFICIATING</w:t>
      </w:r>
    </w:p>
    <w:p w14:paraId="0AC3AF16" w14:textId="77777777" w:rsidR="00237078" w:rsidRDefault="00034852">
      <w:pPr>
        <w:pStyle w:val="BodyText"/>
        <w:ind w:left="120" w:right="1543"/>
      </w:pPr>
      <w:r>
        <w:t>Member</w:t>
      </w:r>
      <w:r>
        <w:rPr>
          <w:spacing w:val="-34"/>
        </w:rPr>
        <w:t xml:space="preserve"> </w:t>
      </w:r>
      <w:r>
        <w:t>clubs</w:t>
      </w:r>
      <w:r>
        <w:rPr>
          <w:spacing w:val="-34"/>
        </w:rPr>
        <w:t xml:space="preserve"> </w:t>
      </w:r>
      <w:r>
        <w:t>will</w:t>
      </w:r>
      <w:r>
        <w:rPr>
          <w:spacing w:val="-33"/>
        </w:rPr>
        <w:t xml:space="preserve"> </w:t>
      </w:r>
      <w:r>
        <w:t>be</w:t>
      </w:r>
      <w:r>
        <w:rPr>
          <w:spacing w:val="-34"/>
        </w:rPr>
        <w:t xml:space="preserve"> </w:t>
      </w:r>
      <w:r>
        <w:t>responsible</w:t>
      </w:r>
      <w:r>
        <w:rPr>
          <w:spacing w:val="-33"/>
        </w:rPr>
        <w:t xml:space="preserve"> </w:t>
      </w:r>
      <w:r>
        <w:t>for</w:t>
      </w:r>
      <w:r>
        <w:rPr>
          <w:spacing w:val="-34"/>
        </w:rPr>
        <w:t xml:space="preserve"> </w:t>
      </w:r>
      <w:r>
        <w:t>officiating</w:t>
      </w:r>
      <w:r>
        <w:rPr>
          <w:spacing w:val="-33"/>
        </w:rPr>
        <w:t xml:space="preserve"> </w:t>
      </w:r>
      <w:r>
        <w:t>their</w:t>
      </w:r>
      <w:r>
        <w:rPr>
          <w:spacing w:val="-34"/>
        </w:rPr>
        <w:t xml:space="preserve"> </w:t>
      </w:r>
      <w:r>
        <w:t>own</w:t>
      </w:r>
      <w:r>
        <w:rPr>
          <w:spacing w:val="-33"/>
        </w:rPr>
        <w:t xml:space="preserve"> </w:t>
      </w:r>
      <w:r>
        <w:t>events.</w:t>
      </w:r>
      <w:r>
        <w:rPr>
          <w:spacing w:val="-34"/>
        </w:rPr>
        <w:t xml:space="preserve"> </w:t>
      </w:r>
      <w:r>
        <w:t>All</w:t>
      </w:r>
      <w:r>
        <w:rPr>
          <w:spacing w:val="-34"/>
        </w:rPr>
        <w:t xml:space="preserve"> </w:t>
      </w:r>
      <w:r>
        <w:t>disputes,</w:t>
      </w:r>
      <w:r>
        <w:rPr>
          <w:spacing w:val="-33"/>
        </w:rPr>
        <w:t xml:space="preserve"> </w:t>
      </w:r>
      <w:r>
        <w:t>or</w:t>
      </w:r>
      <w:r>
        <w:rPr>
          <w:spacing w:val="-34"/>
        </w:rPr>
        <w:t xml:space="preserve"> </w:t>
      </w:r>
      <w:r>
        <w:t>disqualifications,</w:t>
      </w:r>
      <w:r>
        <w:rPr>
          <w:spacing w:val="-33"/>
        </w:rPr>
        <w:t xml:space="preserve"> </w:t>
      </w:r>
      <w:r>
        <w:t>must</w:t>
      </w:r>
      <w:r>
        <w:rPr>
          <w:spacing w:val="-34"/>
        </w:rPr>
        <w:t xml:space="preserve"> </w:t>
      </w:r>
      <w:r>
        <w:t>be</w:t>
      </w:r>
      <w:r>
        <w:rPr>
          <w:spacing w:val="-33"/>
        </w:rPr>
        <w:t xml:space="preserve"> </w:t>
      </w:r>
      <w:r>
        <w:t xml:space="preserve">reported to the </w:t>
      </w:r>
      <w:r>
        <w:t>appropriate official MRAN referee (Desert Series or Grand Prix Series). Decisions rendered by the promoting Member Club may be subject to appeal by the affected party or review by the Competition Committee.</w:t>
      </w:r>
    </w:p>
    <w:p w14:paraId="102097DE" w14:textId="77777777" w:rsidR="00237078" w:rsidRDefault="00237078">
      <w:pPr>
        <w:sectPr w:rsidR="00237078">
          <w:pgSz w:w="12240" w:h="15840"/>
          <w:pgMar w:top="1100" w:right="80" w:bottom="280" w:left="600" w:header="720" w:footer="720" w:gutter="0"/>
          <w:cols w:space="720"/>
        </w:sectPr>
      </w:pPr>
    </w:p>
    <w:p w14:paraId="4D6ECDF4" w14:textId="77777777" w:rsidR="00237078" w:rsidRDefault="00237078">
      <w:pPr>
        <w:pStyle w:val="BodyText"/>
        <w:rPr>
          <w:sz w:val="20"/>
        </w:rPr>
      </w:pPr>
    </w:p>
    <w:p w14:paraId="2EDFED39" w14:textId="77777777" w:rsidR="00237078" w:rsidRDefault="00034852">
      <w:pPr>
        <w:pStyle w:val="Heading2"/>
        <w:spacing w:before="214"/>
        <w:rPr>
          <w:u w:val="none"/>
        </w:rPr>
      </w:pPr>
      <w:r>
        <w:rPr>
          <w:u w:val="thick" w:color="2B2B2B"/>
        </w:rPr>
        <w:t>SECTION 5. ADMINISTRATION OF RULES</w:t>
      </w:r>
    </w:p>
    <w:p w14:paraId="5F9C668B" w14:textId="77777777" w:rsidR="00237078" w:rsidRDefault="00034852">
      <w:pPr>
        <w:pStyle w:val="BodyText"/>
        <w:ind w:left="120" w:right="1630"/>
      </w:pPr>
      <w:r>
        <w:rPr>
          <w:w w:val="95"/>
        </w:rPr>
        <w:t xml:space="preserve">Member clubs shall be responsible for the administration of the by-laws, competition rules, and decisions rendered </w:t>
      </w:r>
      <w:r>
        <w:t>by Competition Committee and Governing Body while promoting all MRAN sanctioned events.</w:t>
      </w:r>
    </w:p>
    <w:p w14:paraId="0E16BD3D" w14:textId="77777777" w:rsidR="00237078" w:rsidRDefault="00237078">
      <w:pPr>
        <w:pStyle w:val="BodyText"/>
        <w:rPr>
          <w:sz w:val="24"/>
        </w:rPr>
      </w:pPr>
    </w:p>
    <w:p w14:paraId="19667F5D" w14:textId="77777777" w:rsidR="00237078" w:rsidRDefault="00034852">
      <w:pPr>
        <w:pStyle w:val="Heading2"/>
        <w:rPr>
          <w:u w:val="none"/>
        </w:rPr>
      </w:pPr>
      <w:r>
        <w:rPr>
          <w:w w:val="105"/>
          <w:u w:val="thick" w:color="2B2B2B"/>
        </w:rPr>
        <w:t>SECTION 6. PROCEDURES</w:t>
      </w:r>
    </w:p>
    <w:p w14:paraId="0C30E117" w14:textId="77777777" w:rsidR="00237078" w:rsidRDefault="00034852">
      <w:pPr>
        <w:pStyle w:val="BodyText"/>
        <w:ind w:left="120" w:right="2489"/>
      </w:pPr>
      <w:r>
        <w:rPr>
          <w:w w:val="95"/>
        </w:rPr>
        <w:t xml:space="preserve">Procedures will be governed by necessity and convenience of the Competition Committee and Governing </w:t>
      </w:r>
      <w:r>
        <w:t>Body. Common sense shall be the guiding factor.</w:t>
      </w:r>
    </w:p>
    <w:p w14:paraId="4A37DBB6" w14:textId="77777777" w:rsidR="00237078" w:rsidRDefault="00237078">
      <w:pPr>
        <w:pStyle w:val="BodyText"/>
        <w:spacing w:before="1"/>
        <w:rPr>
          <w:sz w:val="24"/>
        </w:rPr>
      </w:pPr>
    </w:p>
    <w:p w14:paraId="5BF4C356" w14:textId="77777777" w:rsidR="00237078" w:rsidRDefault="00034852">
      <w:pPr>
        <w:pStyle w:val="Heading2"/>
        <w:rPr>
          <w:u w:val="none"/>
        </w:rPr>
      </w:pPr>
      <w:r>
        <w:rPr>
          <w:w w:val="105"/>
          <w:u w:val="thick" w:color="2B2B2B"/>
        </w:rPr>
        <w:t>SECTION 7. POWER OF REFEREE</w:t>
      </w:r>
    </w:p>
    <w:p w14:paraId="57F69B7F" w14:textId="686242F5" w:rsidR="00237078" w:rsidRDefault="00034852">
      <w:pPr>
        <w:pStyle w:val="BodyText"/>
        <w:ind w:left="120" w:right="1413"/>
      </w:pPr>
      <w:r>
        <w:t>The</w:t>
      </w:r>
      <w:r>
        <w:rPr>
          <w:spacing w:val="-28"/>
        </w:rPr>
        <w:t xml:space="preserve"> </w:t>
      </w:r>
      <w:r>
        <w:t>Referee</w:t>
      </w:r>
      <w:r>
        <w:rPr>
          <w:spacing w:val="-21"/>
        </w:rPr>
        <w:t xml:space="preserve"> </w:t>
      </w:r>
      <w:r>
        <w:t>has</w:t>
      </w:r>
      <w:r>
        <w:rPr>
          <w:spacing w:val="-27"/>
        </w:rPr>
        <w:t xml:space="preserve"> </w:t>
      </w:r>
      <w:r>
        <w:t>the</w:t>
      </w:r>
      <w:r>
        <w:rPr>
          <w:spacing w:val="-25"/>
        </w:rPr>
        <w:t xml:space="preserve"> </w:t>
      </w:r>
      <w:r>
        <w:t>power</w:t>
      </w:r>
      <w:r>
        <w:rPr>
          <w:spacing w:val="-21"/>
        </w:rPr>
        <w:t xml:space="preserve"> </w:t>
      </w:r>
      <w:r>
        <w:t>to</w:t>
      </w:r>
      <w:r>
        <w:rPr>
          <w:spacing w:val="-27"/>
        </w:rPr>
        <w:t xml:space="preserve"> </w:t>
      </w:r>
      <w:r>
        <w:t>disqualify</w:t>
      </w:r>
      <w:r>
        <w:rPr>
          <w:spacing w:val="-20"/>
        </w:rPr>
        <w:t xml:space="preserve"> </w:t>
      </w:r>
      <w:r>
        <w:t>riders</w:t>
      </w:r>
      <w:r>
        <w:rPr>
          <w:spacing w:val="-26"/>
        </w:rPr>
        <w:t xml:space="preserve"> </w:t>
      </w:r>
      <w:r>
        <w:t>at</w:t>
      </w:r>
      <w:r>
        <w:rPr>
          <w:spacing w:val="-30"/>
        </w:rPr>
        <w:t xml:space="preserve"> </w:t>
      </w:r>
      <w:r>
        <w:t>any</w:t>
      </w:r>
      <w:r>
        <w:rPr>
          <w:spacing w:val="-3"/>
        </w:rPr>
        <w:t xml:space="preserve"> </w:t>
      </w:r>
      <w:r>
        <w:t>time</w:t>
      </w:r>
      <w:r>
        <w:rPr>
          <w:spacing w:val="-22"/>
        </w:rPr>
        <w:t xml:space="preserve"> </w:t>
      </w:r>
      <w:r>
        <w:t>for</w:t>
      </w:r>
      <w:r>
        <w:rPr>
          <w:spacing w:val="-30"/>
        </w:rPr>
        <w:t xml:space="preserve"> </w:t>
      </w:r>
      <w:r>
        <w:t>violation</w:t>
      </w:r>
      <w:r>
        <w:rPr>
          <w:spacing w:val="-26"/>
        </w:rPr>
        <w:t xml:space="preserve"> </w:t>
      </w:r>
      <w:r>
        <w:t>of</w:t>
      </w:r>
      <w:r>
        <w:rPr>
          <w:spacing w:val="-28"/>
        </w:rPr>
        <w:t xml:space="preserve"> </w:t>
      </w:r>
      <w:r>
        <w:t>the</w:t>
      </w:r>
      <w:r>
        <w:rPr>
          <w:spacing w:val="-27"/>
        </w:rPr>
        <w:t xml:space="preserve"> </w:t>
      </w:r>
      <w:r>
        <w:t>MRAN</w:t>
      </w:r>
      <w:r>
        <w:rPr>
          <w:spacing w:val="-29"/>
        </w:rPr>
        <w:t xml:space="preserve"> </w:t>
      </w:r>
      <w:r>
        <w:t>Rule</w:t>
      </w:r>
      <w:r>
        <w:rPr>
          <w:spacing w:val="-22"/>
        </w:rPr>
        <w:t xml:space="preserve"> </w:t>
      </w:r>
      <w:r>
        <w:t>Book</w:t>
      </w:r>
      <w:r>
        <w:rPr>
          <w:spacing w:val="-25"/>
        </w:rPr>
        <w:t xml:space="preserve"> </w:t>
      </w:r>
      <w:r>
        <w:t>or</w:t>
      </w:r>
      <w:r>
        <w:rPr>
          <w:spacing w:val="-31"/>
        </w:rPr>
        <w:t xml:space="preserve"> </w:t>
      </w:r>
      <w:r>
        <w:t>un-sportsman</w:t>
      </w:r>
      <w:r>
        <w:rPr>
          <w:spacing w:val="-3"/>
        </w:rPr>
        <w:t xml:space="preserve"> </w:t>
      </w:r>
      <w:r>
        <w:t>like conduct</w:t>
      </w:r>
      <w:r>
        <w:rPr>
          <w:spacing w:val="-27"/>
        </w:rPr>
        <w:t xml:space="preserve"> </w:t>
      </w:r>
      <w:r>
        <w:t>and</w:t>
      </w:r>
      <w:r>
        <w:rPr>
          <w:spacing w:val="-28"/>
        </w:rPr>
        <w:t xml:space="preserve"> </w:t>
      </w:r>
      <w:r>
        <w:t>place</w:t>
      </w:r>
      <w:r w:rsidR="00452A09">
        <w:t xml:space="preserve"> </w:t>
      </w:r>
      <w:r>
        <w:t>riders</w:t>
      </w:r>
      <w:r w:rsidR="00452A09">
        <w:t xml:space="preserve"> </w:t>
      </w:r>
      <w:r>
        <w:t>in</w:t>
      </w:r>
      <w:r w:rsidR="00452A09">
        <w:t xml:space="preserve"> </w:t>
      </w:r>
      <w:r>
        <w:t>appropriate</w:t>
      </w:r>
      <w:r>
        <w:rPr>
          <w:spacing w:val="-25"/>
        </w:rPr>
        <w:t xml:space="preserve"> </w:t>
      </w:r>
      <w:r>
        <w:t>classes</w:t>
      </w:r>
      <w:r>
        <w:rPr>
          <w:spacing w:val="-23"/>
        </w:rPr>
        <w:t xml:space="preserve"> </w:t>
      </w:r>
      <w:r>
        <w:t>and</w:t>
      </w:r>
      <w:r>
        <w:rPr>
          <w:spacing w:val="-24"/>
        </w:rPr>
        <w:t xml:space="preserve"> </w:t>
      </w:r>
      <w:r>
        <w:t>divisions.</w:t>
      </w:r>
      <w:r>
        <w:rPr>
          <w:spacing w:val="-21"/>
        </w:rPr>
        <w:t xml:space="preserve"> </w:t>
      </w:r>
      <w:r>
        <w:t>All</w:t>
      </w:r>
      <w:r w:rsidR="00452A09">
        <w:t xml:space="preserve"> </w:t>
      </w:r>
      <w:r>
        <w:t>event</w:t>
      </w:r>
      <w:r w:rsidR="00452A09">
        <w:t xml:space="preserve"> </w:t>
      </w:r>
      <w:r w:rsidR="003F5EBD">
        <w:t xml:space="preserve">officials </w:t>
      </w:r>
      <w:r w:rsidR="003F5EBD">
        <w:rPr>
          <w:spacing w:val="-24"/>
        </w:rPr>
        <w:t>and</w:t>
      </w:r>
      <w:r>
        <w:rPr>
          <w:spacing w:val="-26"/>
        </w:rPr>
        <w:t xml:space="preserve"> </w:t>
      </w:r>
      <w:r>
        <w:t>MRAN</w:t>
      </w:r>
      <w:r>
        <w:rPr>
          <w:spacing w:val="-23"/>
        </w:rPr>
        <w:t xml:space="preserve"> </w:t>
      </w:r>
      <w:r>
        <w:t>Officers</w:t>
      </w:r>
      <w:r>
        <w:rPr>
          <w:spacing w:val="-23"/>
        </w:rPr>
        <w:t xml:space="preserve"> </w:t>
      </w:r>
      <w:r>
        <w:t>have</w:t>
      </w:r>
      <w:r>
        <w:rPr>
          <w:spacing w:val="-24"/>
        </w:rPr>
        <w:t xml:space="preserve"> </w:t>
      </w:r>
      <w:r>
        <w:t>the</w:t>
      </w:r>
      <w:r w:rsidR="00452A09">
        <w:t xml:space="preserve"> </w:t>
      </w:r>
      <w:r>
        <w:t>power</w:t>
      </w:r>
      <w:r>
        <w:rPr>
          <w:spacing w:val="-24"/>
        </w:rPr>
        <w:t xml:space="preserve"> </w:t>
      </w:r>
      <w:r>
        <w:t xml:space="preserve">to </w:t>
      </w:r>
      <w:r>
        <w:rPr>
          <w:w w:val="95"/>
        </w:rPr>
        <w:t>disqualify</w:t>
      </w:r>
      <w:r>
        <w:rPr>
          <w:spacing w:val="-12"/>
          <w:w w:val="95"/>
        </w:rPr>
        <w:t xml:space="preserve"> </w:t>
      </w:r>
      <w:r>
        <w:rPr>
          <w:w w:val="95"/>
        </w:rPr>
        <w:t>"Pit</w:t>
      </w:r>
      <w:r>
        <w:rPr>
          <w:spacing w:val="-19"/>
          <w:w w:val="95"/>
        </w:rPr>
        <w:t xml:space="preserve"> </w:t>
      </w:r>
      <w:r>
        <w:rPr>
          <w:w w:val="95"/>
        </w:rPr>
        <w:t>Racers".</w:t>
      </w:r>
      <w:r>
        <w:rPr>
          <w:spacing w:val="21"/>
          <w:w w:val="95"/>
        </w:rPr>
        <w:t xml:space="preserve"> </w:t>
      </w:r>
      <w:r>
        <w:rPr>
          <w:w w:val="95"/>
        </w:rPr>
        <w:t>MRAN</w:t>
      </w:r>
      <w:r>
        <w:rPr>
          <w:spacing w:val="-10"/>
          <w:w w:val="95"/>
        </w:rPr>
        <w:t xml:space="preserve"> </w:t>
      </w:r>
      <w:r>
        <w:rPr>
          <w:w w:val="95"/>
        </w:rPr>
        <w:t>understands</w:t>
      </w:r>
      <w:r>
        <w:rPr>
          <w:spacing w:val="2"/>
          <w:w w:val="95"/>
        </w:rPr>
        <w:t xml:space="preserve"> </w:t>
      </w:r>
      <w:r>
        <w:rPr>
          <w:w w:val="95"/>
        </w:rPr>
        <w:t>that</w:t>
      </w:r>
      <w:r>
        <w:rPr>
          <w:spacing w:val="-5"/>
          <w:w w:val="95"/>
        </w:rPr>
        <w:t xml:space="preserve"> </w:t>
      </w:r>
      <w:r>
        <w:rPr>
          <w:w w:val="95"/>
        </w:rPr>
        <w:t>racing</w:t>
      </w:r>
      <w:r>
        <w:rPr>
          <w:spacing w:val="-12"/>
          <w:w w:val="95"/>
        </w:rPr>
        <w:t xml:space="preserve"> </w:t>
      </w:r>
      <w:r>
        <w:rPr>
          <w:w w:val="95"/>
        </w:rPr>
        <w:t>is</w:t>
      </w:r>
      <w:r>
        <w:rPr>
          <w:spacing w:val="-10"/>
          <w:w w:val="95"/>
        </w:rPr>
        <w:t xml:space="preserve"> </w:t>
      </w:r>
      <w:r>
        <w:rPr>
          <w:w w:val="95"/>
        </w:rPr>
        <w:t>an</w:t>
      </w:r>
      <w:r>
        <w:rPr>
          <w:spacing w:val="-14"/>
          <w:w w:val="95"/>
        </w:rPr>
        <w:t xml:space="preserve"> </w:t>
      </w:r>
      <w:r>
        <w:rPr>
          <w:w w:val="95"/>
        </w:rPr>
        <w:t>emotional</w:t>
      </w:r>
      <w:r>
        <w:rPr>
          <w:spacing w:val="-4"/>
          <w:w w:val="95"/>
        </w:rPr>
        <w:t xml:space="preserve"> </w:t>
      </w:r>
      <w:r>
        <w:rPr>
          <w:w w:val="95"/>
        </w:rPr>
        <w:t>sport;</w:t>
      </w:r>
      <w:r>
        <w:rPr>
          <w:spacing w:val="-5"/>
          <w:w w:val="95"/>
        </w:rPr>
        <w:t xml:space="preserve"> </w:t>
      </w:r>
      <w:r>
        <w:rPr>
          <w:w w:val="95"/>
        </w:rPr>
        <w:t>However,</w:t>
      </w:r>
      <w:r>
        <w:rPr>
          <w:spacing w:val="-3"/>
          <w:w w:val="95"/>
        </w:rPr>
        <w:t xml:space="preserve"> </w:t>
      </w:r>
      <w:r>
        <w:rPr>
          <w:w w:val="95"/>
        </w:rPr>
        <w:t>MRAN</w:t>
      </w:r>
      <w:r>
        <w:rPr>
          <w:spacing w:val="-13"/>
          <w:w w:val="95"/>
        </w:rPr>
        <w:t xml:space="preserve"> </w:t>
      </w:r>
      <w:r>
        <w:rPr>
          <w:w w:val="95"/>
        </w:rPr>
        <w:t>has</w:t>
      </w:r>
      <w:r>
        <w:rPr>
          <w:spacing w:val="-22"/>
          <w:w w:val="95"/>
        </w:rPr>
        <w:t xml:space="preserve"> </w:t>
      </w:r>
      <w:r>
        <w:rPr>
          <w:w w:val="95"/>
        </w:rPr>
        <w:t>"ZERO"</w:t>
      </w:r>
      <w:r>
        <w:rPr>
          <w:spacing w:val="-5"/>
          <w:w w:val="95"/>
        </w:rPr>
        <w:t xml:space="preserve"> </w:t>
      </w:r>
      <w:r>
        <w:rPr>
          <w:w w:val="95"/>
        </w:rPr>
        <w:t>tolerance</w:t>
      </w:r>
      <w:r>
        <w:rPr>
          <w:spacing w:val="-1"/>
          <w:w w:val="95"/>
        </w:rPr>
        <w:t xml:space="preserve"> </w:t>
      </w:r>
      <w:r>
        <w:rPr>
          <w:w w:val="95"/>
        </w:rPr>
        <w:t xml:space="preserve">for </w:t>
      </w:r>
      <w:r>
        <w:t>physical</w:t>
      </w:r>
      <w:r>
        <w:rPr>
          <w:spacing w:val="-30"/>
        </w:rPr>
        <w:t xml:space="preserve"> </w:t>
      </w:r>
      <w:r>
        <w:t>violence</w:t>
      </w:r>
      <w:r>
        <w:rPr>
          <w:spacing w:val="-23"/>
        </w:rPr>
        <w:t xml:space="preserve"> </w:t>
      </w:r>
      <w:r>
        <w:rPr>
          <w:spacing w:val="2"/>
        </w:rPr>
        <w:t>and</w:t>
      </w:r>
      <w:r w:rsidR="00452A09">
        <w:rPr>
          <w:spacing w:val="2"/>
        </w:rPr>
        <w:t xml:space="preserve"> </w:t>
      </w:r>
      <w:r>
        <w:rPr>
          <w:spacing w:val="2"/>
        </w:rPr>
        <w:t>will</w:t>
      </w:r>
      <w:r>
        <w:rPr>
          <w:spacing w:val="-29"/>
        </w:rPr>
        <w:t xml:space="preserve"> </w:t>
      </w:r>
      <w:r>
        <w:t>not</w:t>
      </w:r>
      <w:r>
        <w:rPr>
          <w:spacing w:val="-29"/>
        </w:rPr>
        <w:t xml:space="preserve"> </w:t>
      </w:r>
      <w:r>
        <w:t>condone</w:t>
      </w:r>
      <w:r>
        <w:rPr>
          <w:spacing w:val="-23"/>
        </w:rPr>
        <w:t xml:space="preserve"> </w:t>
      </w:r>
      <w:r>
        <w:t>any</w:t>
      </w:r>
      <w:r>
        <w:rPr>
          <w:spacing w:val="-28"/>
        </w:rPr>
        <w:t xml:space="preserve"> </w:t>
      </w:r>
      <w:r>
        <w:t>physical</w:t>
      </w:r>
      <w:r>
        <w:rPr>
          <w:spacing w:val="-28"/>
        </w:rPr>
        <w:t xml:space="preserve"> </w:t>
      </w:r>
      <w:r>
        <w:t>or</w:t>
      </w:r>
      <w:r w:rsidR="00452A09">
        <w:t xml:space="preserve"> </w:t>
      </w:r>
      <w:r>
        <w:t>verbal</w:t>
      </w:r>
      <w:r>
        <w:rPr>
          <w:spacing w:val="-28"/>
        </w:rPr>
        <w:t xml:space="preserve"> </w:t>
      </w:r>
      <w:r>
        <w:t>threats</w:t>
      </w:r>
      <w:r>
        <w:rPr>
          <w:spacing w:val="-24"/>
        </w:rPr>
        <w:t xml:space="preserve"> </w:t>
      </w:r>
      <w:r>
        <w:t>towards</w:t>
      </w:r>
      <w:r>
        <w:rPr>
          <w:spacing w:val="-24"/>
        </w:rPr>
        <w:t xml:space="preserve"> </w:t>
      </w:r>
      <w:r>
        <w:t>any</w:t>
      </w:r>
      <w:r>
        <w:rPr>
          <w:spacing w:val="-29"/>
        </w:rPr>
        <w:t xml:space="preserve"> </w:t>
      </w:r>
      <w:r>
        <w:t>person</w:t>
      </w:r>
      <w:r>
        <w:rPr>
          <w:spacing w:val="-28"/>
        </w:rPr>
        <w:t xml:space="preserve"> </w:t>
      </w:r>
      <w:r>
        <w:rPr>
          <w:spacing w:val="3"/>
        </w:rPr>
        <w:t>at</w:t>
      </w:r>
      <w:r w:rsidR="00452A09">
        <w:rPr>
          <w:spacing w:val="3"/>
        </w:rPr>
        <w:t xml:space="preserve"> </w:t>
      </w:r>
      <w:r>
        <w:rPr>
          <w:spacing w:val="3"/>
        </w:rPr>
        <w:t>any</w:t>
      </w:r>
      <w:r>
        <w:rPr>
          <w:spacing w:val="-27"/>
        </w:rPr>
        <w:t xml:space="preserve"> </w:t>
      </w:r>
      <w:r>
        <w:t>race</w:t>
      </w:r>
      <w:r>
        <w:rPr>
          <w:spacing w:val="-30"/>
        </w:rPr>
        <w:t xml:space="preserve"> </w:t>
      </w:r>
      <w:r>
        <w:t>or</w:t>
      </w:r>
      <w:r>
        <w:rPr>
          <w:spacing w:val="-31"/>
        </w:rPr>
        <w:t xml:space="preserve"> </w:t>
      </w:r>
      <w:r>
        <w:t>MRAN</w:t>
      </w:r>
      <w:r>
        <w:rPr>
          <w:spacing w:val="-25"/>
        </w:rPr>
        <w:t xml:space="preserve"> </w:t>
      </w:r>
      <w:r>
        <w:t>event. The</w:t>
      </w:r>
      <w:r>
        <w:rPr>
          <w:spacing w:val="-37"/>
        </w:rPr>
        <w:t xml:space="preserve"> </w:t>
      </w:r>
      <w:r>
        <w:t>Competition</w:t>
      </w:r>
      <w:r>
        <w:rPr>
          <w:spacing w:val="-31"/>
        </w:rPr>
        <w:t xml:space="preserve"> </w:t>
      </w:r>
      <w:r>
        <w:t>Committee</w:t>
      </w:r>
      <w:r>
        <w:rPr>
          <w:spacing w:val="-32"/>
        </w:rPr>
        <w:t xml:space="preserve"> </w:t>
      </w:r>
      <w:r>
        <w:t>has</w:t>
      </w:r>
      <w:r>
        <w:rPr>
          <w:spacing w:val="-37"/>
        </w:rPr>
        <w:t xml:space="preserve"> </w:t>
      </w:r>
      <w:r>
        <w:t>the</w:t>
      </w:r>
      <w:r>
        <w:rPr>
          <w:spacing w:val="-37"/>
        </w:rPr>
        <w:t xml:space="preserve"> </w:t>
      </w:r>
      <w:r>
        <w:t>right</w:t>
      </w:r>
      <w:r>
        <w:rPr>
          <w:spacing w:val="-34"/>
        </w:rPr>
        <w:t xml:space="preserve"> </w:t>
      </w:r>
      <w:r>
        <w:t>to</w:t>
      </w:r>
      <w:r>
        <w:rPr>
          <w:spacing w:val="-37"/>
        </w:rPr>
        <w:t xml:space="preserve"> </w:t>
      </w:r>
      <w:r>
        <w:t>revoke</w:t>
      </w:r>
      <w:r>
        <w:rPr>
          <w:spacing w:val="-33"/>
        </w:rPr>
        <w:t xml:space="preserve"> </w:t>
      </w:r>
      <w:r>
        <w:t>or</w:t>
      </w:r>
      <w:r>
        <w:rPr>
          <w:spacing w:val="-38"/>
        </w:rPr>
        <w:t xml:space="preserve"> </w:t>
      </w:r>
      <w:r>
        <w:t>suspend</w:t>
      </w:r>
      <w:r>
        <w:rPr>
          <w:spacing w:val="-33"/>
        </w:rPr>
        <w:t xml:space="preserve"> </w:t>
      </w:r>
      <w:r>
        <w:t>MRAN</w:t>
      </w:r>
      <w:r>
        <w:rPr>
          <w:spacing w:val="-38"/>
        </w:rPr>
        <w:t xml:space="preserve"> </w:t>
      </w:r>
      <w:r>
        <w:t>membership</w:t>
      </w:r>
      <w:r>
        <w:rPr>
          <w:spacing w:val="-32"/>
        </w:rPr>
        <w:t xml:space="preserve"> </w:t>
      </w:r>
      <w:r>
        <w:t>and</w:t>
      </w:r>
      <w:r>
        <w:rPr>
          <w:spacing w:val="-37"/>
        </w:rPr>
        <w:t xml:space="preserve"> </w:t>
      </w:r>
      <w:r>
        <w:t>eligibility</w:t>
      </w:r>
      <w:r>
        <w:rPr>
          <w:spacing w:val="-31"/>
        </w:rPr>
        <w:t xml:space="preserve"> </w:t>
      </w:r>
      <w:r>
        <w:t>with</w:t>
      </w:r>
      <w:r>
        <w:rPr>
          <w:spacing w:val="-34"/>
        </w:rPr>
        <w:t xml:space="preserve"> </w:t>
      </w:r>
      <w:r>
        <w:t>a</w:t>
      </w:r>
      <w:r>
        <w:rPr>
          <w:spacing w:val="-39"/>
        </w:rPr>
        <w:t xml:space="preserve"> </w:t>
      </w:r>
      <w:r>
        <w:t>75%</w:t>
      </w:r>
      <w:r>
        <w:rPr>
          <w:spacing w:val="-36"/>
        </w:rPr>
        <w:t xml:space="preserve"> </w:t>
      </w:r>
      <w:r>
        <w:t>majority vote</w:t>
      </w:r>
      <w:r>
        <w:rPr>
          <w:spacing w:val="-34"/>
        </w:rPr>
        <w:t xml:space="preserve"> </w:t>
      </w:r>
      <w:r>
        <w:t>of</w:t>
      </w:r>
      <w:r>
        <w:rPr>
          <w:spacing w:val="-32"/>
        </w:rPr>
        <w:t xml:space="preserve"> </w:t>
      </w:r>
      <w:r>
        <w:t>the</w:t>
      </w:r>
      <w:r>
        <w:rPr>
          <w:spacing w:val="-32"/>
        </w:rPr>
        <w:t xml:space="preserve"> </w:t>
      </w:r>
      <w:r>
        <w:t>Competition</w:t>
      </w:r>
      <w:r>
        <w:rPr>
          <w:spacing w:val="-26"/>
        </w:rPr>
        <w:t xml:space="preserve"> </w:t>
      </w:r>
      <w:r>
        <w:t>Committee</w:t>
      </w:r>
      <w:r>
        <w:rPr>
          <w:spacing w:val="-24"/>
        </w:rPr>
        <w:t xml:space="preserve"> </w:t>
      </w:r>
      <w:r>
        <w:t>Representatives</w:t>
      </w:r>
      <w:r>
        <w:rPr>
          <w:spacing w:val="-36"/>
        </w:rPr>
        <w:t xml:space="preserve"> </w:t>
      </w:r>
      <w:r>
        <w:t>for</w:t>
      </w:r>
      <w:r>
        <w:rPr>
          <w:spacing w:val="-35"/>
        </w:rPr>
        <w:t xml:space="preserve"> </w:t>
      </w:r>
      <w:r>
        <w:t>violations</w:t>
      </w:r>
      <w:r>
        <w:rPr>
          <w:spacing w:val="-29"/>
        </w:rPr>
        <w:t xml:space="preserve"> </w:t>
      </w:r>
      <w:r>
        <w:t>of</w:t>
      </w:r>
      <w:r>
        <w:rPr>
          <w:spacing w:val="-33"/>
        </w:rPr>
        <w:t xml:space="preserve"> </w:t>
      </w:r>
      <w:r>
        <w:t>MRAN</w:t>
      </w:r>
      <w:r>
        <w:rPr>
          <w:spacing w:val="-30"/>
        </w:rPr>
        <w:t xml:space="preserve"> </w:t>
      </w:r>
      <w:r>
        <w:t>by-laws,</w:t>
      </w:r>
      <w:r>
        <w:rPr>
          <w:spacing w:val="-27"/>
        </w:rPr>
        <w:t xml:space="preserve"> </w:t>
      </w:r>
      <w:r>
        <w:t>competition</w:t>
      </w:r>
      <w:r>
        <w:rPr>
          <w:spacing w:val="-28"/>
        </w:rPr>
        <w:t xml:space="preserve"> </w:t>
      </w:r>
      <w:r>
        <w:t>rules</w:t>
      </w:r>
      <w:r>
        <w:rPr>
          <w:spacing w:val="-31"/>
        </w:rPr>
        <w:t xml:space="preserve"> </w:t>
      </w:r>
      <w:r>
        <w:t>or</w:t>
      </w:r>
      <w:r>
        <w:rPr>
          <w:spacing w:val="-32"/>
        </w:rPr>
        <w:t xml:space="preserve"> </w:t>
      </w:r>
      <w:r>
        <w:t>violence.</w:t>
      </w:r>
    </w:p>
    <w:p w14:paraId="2AB84E80" w14:textId="77777777" w:rsidR="00237078" w:rsidRDefault="00034852">
      <w:pPr>
        <w:pStyle w:val="BodyText"/>
        <w:ind w:left="120" w:right="1413"/>
      </w:pPr>
      <w:r>
        <w:rPr>
          <w:w w:val="95"/>
        </w:rPr>
        <w:t>MRAN</w:t>
      </w:r>
      <w:r>
        <w:rPr>
          <w:spacing w:val="-13"/>
          <w:w w:val="95"/>
        </w:rPr>
        <w:t xml:space="preserve"> </w:t>
      </w:r>
      <w:r>
        <w:rPr>
          <w:w w:val="95"/>
        </w:rPr>
        <w:t>may</w:t>
      </w:r>
      <w:r>
        <w:rPr>
          <w:spacing w:val="-11"/>
          <w:w w:val="95"/>
        </w:rPr>
        <w:t xml:space="preserve"> </w:t>
      </w:r>
      <w:r>
        <w:rPr>
          <w:w w:val="95"/>
        </w:rPr>
        <w:t>appoint</w:t>
      </w:r>
      <w:r>
        <w:rPr>
          <w:spacing w:val="-9"/>
          <w:w w:val="95"/>
        </w:rPr>
        <w:t xml:space="preserve"> </w:t>
      </w:r>
      <w:r>
        <w:rPr>
          <w:w w:val="95"/>
        </w:rPr>
        <w:t>a</w:t>
      </w:r>
      <w:r>
        <w:rPr>
          <w:spacing w:val="-11"/>
          <w:w w:val="95"/>
        </w:rPr>
        <w:t xml:space="preserve"> </w:t>
      </w:r>
      <w:r>
        <w:rPr>
          <w:w w:val="95"/>
        </w:rPr>
        <w:t>Technical</w:t>
      </w:r>
      <w:r>
        <w:rPr>
          <w:spacing w:val="-4"/>
          <w:w w:val="95"/>
        </w:rPr>
        <w:t xml:space="preserve"> </w:t>
      </w:r>
      <w:r>
        <w:rPr>
          <w:w w:val="95"/>
        </w:rPr>
        <w:t>Inspector, who</w:t>
      </w:r>
      <w:r>
        <w:rPr>
          <w:spacing w:val="-15"/>
          <w:w w:val="95"/>
        </w:rPr>
        <w:t xml:space="preserve"> </w:t>
      </w:r>
      <w:r>
        <w:rPr>
          <w:w w:val="95"/>
        </w:rPr>
        <w:t>has</w:t>
      </w:r>
      <w:r>
        <w:rPr>
          <w:spacing w:val="-9"/>
          <w:w w:val="95"/>
        </w:rPr>
        <w:t xml:space="preserve"> </w:t>
      </w:r>
      <w:r>
        <w:rPr>
          <w:w w:val="95"/>
        </w:rPr>
        <w:t>the</w:t>
      </w:r>
      <w:r>
        <w:rPr>
          <w:spacing w:val="-12"/>
          <w:w w:val="95"/>
        </w:rPr>
        <w:t xml:space="preserve"> </w:t>
      </w:r>
      <w:r>
        <w:rPr>
          <w:w w:val="95"/>
        </w:rPr>
        <w:t>power</w:t>
      </w:r>
      <w:r>
        <w:rPr>
          <w:spacing w:val="-6"/>
          <w:w w:val="95"/>
        </w:rPr>
        <w:t xml:space="preserve"> </w:t>
      </w:r>
      <w:r>
        <w:rPr>
          <w:w w:val="95"/>
        </w:rPr>
        <w:t>to</w:t>
      </w:r>
      <w:r>
        <w:rPr>
          <w:spacing w:val="-17"/>
          <w:w w:val="95"/>
        </w:rPr>
        <w:t xml:space="preserve"> </w:t>
      </w:r>
      <w:r>
        <w:rPr>
          <w:w w:val="95"/>
        </w:rPr>
        <w:t>require</w:t>
      </w:r>
      <w:r>
        <w:rPr>
          <w:spacing w:val="-12"/>
          <w:w w:val="95"/>
        </w:rPr>
        <w:t xml:space="preserve"> </w:t>
      </w:r>
      <w:r>
        <w:rPr>
          <w:w w:val="95"/>
        </w:rPr>
        <w:t>compliance with</w:t>
      </w:r>
      <w:r>
        <w:rPr>
          <w:spacing w:val="-20"/>
          <w:w w:val="95"/>
        </w:rPr>
        <w:t xml:space="preserve"> </w:t>
      </w:r>
      <w:r>
        <w:rPr>
          <w:w w:val="95"/>
        </w:rPr>
        <w:t>MRAN</w:t>
      </w:r>
      <w:r>
        <w:rPr>
          <w:spacing w:val="-13"/>
          <w:w w:val="95"/>
        </w:rPr>
        <w:t xml:space="preserve"> </w:t>
      </w:r>
      <w:r>
        <w:rPr>
          <w:w w:val="95"/>
        </w:rPr>
        <w:t>rules</w:t>
      </w:r>
      <w:r>
        <w:rPr>
          <w:spacing w:val="-12"/>
          <w:w w:val="95"/>
        </w:rPr>
        <w:t xml:space="preserve"> </w:t>
      </w:r>
      <w:r>
        <w:rPr>
          <w:w w:val="95"/>
        </w:rPr>
        <w:t xml:space="preserve">regarding </w:t>
      </w:r>
      <w:r>
        <w:t xml:space="preserve">motorcycle safety and equipment before a </w:t>
      </w:r>
      <w:r>
        <w:t>rider can</w:t>
      </w:r>
      <w:r>
        <w:rPr>
          <w:spacing w:val="-22"/>
        </w:rPr>
        <w:t xml:space="preserve"> </w:t>
      </w:r>
      <w:r>
        <w:t>compete.</w:t>
      </w:r>
    </w:p>
    <w:p w14:paraId="7BA84589" w14:textId="77777777" w:rsidR="00237078" w:rsidRDefault="00237078">
      <w:pPr>
        <w:pStyle w:val="BodyText"/>
        <w:spacing w:before="5"/>
      </w:pPr>
    </w:p>
    <w:p w14:paraId="01808C17" w14:textId="77777777" w:rsidR="00237078" w:rsidRDefault="00034852">
      <w:pPr>
        <w:pStyle w:val="Heading2"/>
        <w:rPr>
          <w:u w:val="none"/>
        </w:rPr>
      </w:pPr>
      <w:bookmarkStart w:id="11" w:name="SECTION_8._PROTESTS"/>
      <w:bookmarkEnd w:id="11"/>
      <w:r>
        <w:rPr>
          <w:u w:val="thick" w:color="2B2B2B"/>
        </w:rPr>
        <w:t>SECTION 8. PROTESTS</w:t>
      </w:r>
    </w:p>
    <w:p w14:paraId="3B8AF073" w14:textId="77777777" w:rsidR="00237078" w:rsidRDefault="00237078">
      <w:pPr>
        <w:pStyle w:val="BodyText"/>
        <w:spacing w:before="6"/>
        <w:rPr>
          <w:b/>
          <w:sz w:val="17"/>
        </w:rPr>
      </w:pPr>
    </w:p>
    <w:p w14:paraId="5C37380E" w14:textId="1EAEC405" w:rsidR="00237078" w:rsidRDefault="003F5EBD">
      <w:pPr>
        <w:pStyle w:val="ListParagraph"/>
        <w:numPr>
          <w:ilvl w:val="1"/>
          <w:numId w:val="31"/>
        </w:numPr>
        <w:tabs>
          <w:tab w:val="left" w:pos="1021"/>
        </w:tabs>
        <w:spacing w:before="55"/>
        <w:ind w:right="678" w:hanging="360"/>
      </w:pPr>
      <w:r>
        <w:rPr>
          <w:spacing w:val="3"/>
        </w:rPr>
        <w:t>If the</w:t>
      </w:r>
      <w:r>
        <w:rPr>
          <w:spacing w:val="-29"/>
        </w:rPr>
        <w:t xml:space="preserve"> </w:t>
      </w:r>
      <w:r>
        <w:t>Referee</w:t>
      </w:r>
      <w:r>
        <w:rPr>
          <w:spacing w:val="-23"/>
        </w:rPr>
        <w:t xml:space="preserve"> </w:t>
      </w:r>
      <w:r>
        <w:t>is unable</w:t>
      </w:r>
      <w:r>
        <w:rPr>
          <w:spacing w:val="-26"/>
        </w:rPr>
        <w:t xml:space="preserve"> </w:t>
      </w:r>
      <w:r>
        <w:t>to</w:t>
      </w:r>
      <w:r>
        <w:rPr>
          <w:spacing w:val="-30"/>
        </w:rPr>
        <w:t xml:space="preserve"> </w:t>
      </w:r>
      <w:r>
        <w:t>resolve</w:t>
      </w:r>
      <w:r>
        <w:rPr>
          <w:spacing w:val="-24"/>
        </w:rPr>
        <w:t xml:space="preserve"> </w:t>
      </w:r>
      <w:r>
        <w:t>any</w:t>
      </w:r>
      <w:r>
        <w:rPr>
          <w:spacing w:val="-30"/>
        </w:rPr>
        <w:t xml:space="preserve"> </w:t>
      </w:r>
      <w:r>
        <w:t>disputes</w:t>
      </w:r>
      <w:r>
        <w:rPr>
          <w:spacing w:val="-29"/>
        </w:rPr>
        <w:t xml:space="preserve"> </w:t>
      </w:r>
      <w:r>
        <w:t>arising</w:t>
      </w:r>
      <w:r>
        <w:rPr>
          <w:spacing w:val="-31"/>
        </w:rPr>
        <w:t xml:space="preserve"> </w:t>
      </w:r>
      <w:r>
        <w:t>between</w:t>
      </w:r>
      <w:r>
        <w:rPr>
          <w:spacing w:val="-28"/>
        </w:rPr>
        <w:t xml:space="preserve"> </w:t>
      </w:r>
      <w:r>
        <w:t>promoting</w:t>
      </w:r>
      <w:r>
        <w:rPr>
          <w:spacing w:val="-24"/>
        </w:rPr>
        <w:t xml:space="preserve"> </w:t>
      </w:r>
      <w:r>
        <w:t>club</w:t>
      </w:r>
      <w:r>
        <w:rPr>
          <w:spacing w:val="-29"/>
        </w:rPr>
        <w:t xml:space="preserve"> </w:t>
      </w:r>
      <w:r>
        <w:t>and</w:t>
      </w:r>
      <w:r>
        <w:rPr>
          <w:spacing w:val="-28"/>
        </w:rPr>
        <w:t xml:space="preserve"> </w:t>
      </w:r>
      <w:r>
        <w:t>the</w:t>
      </w:r>
      <w:r>
        <w:rPr>
          <w:spacing w:val="-30"/>
        </w:rPr>
        <w:t xml:space="preserve"> </w:t>
      </w:r>
      <w:r>
        <w:t>contestants,</w:t>
      </w:r>
      <w:r>
        <w:rPr>
          <w:spacing w:val="-23"/>
        </w:rPr>
        <w:t xml:space="preserve"> </w:t>
      </w:r>
      <w:r>
        <w:rPr>
          <w:spacing w:val="2"/>
        </w:rPr>
        <w:t>then it</w:t>
      </w:r>
      <w:r>
        <w:rPr>
          <w:spacing w:val="-1"/>
        </w:rPr>
        <w:t xml:space="preserve"> </w:t>
      </w:r>
      <w:r>
        <w:t>shall</w:t>
      </w:r>
      <w:r>
        <w:rPr>
          <w:spacing w:val="-7"/>
        </w:rPr>
        <w:t xml:space="preserve"> </w:t>
      </w:r>
      <w:r>
        <w:t xml:space="preserve">be </w:t>
      </w:r>
      <w:r>
        <w:rPr>
          <w:spacing w:val="2"/>
        </w:rPr>
        <w:t>the duty of the Competition</w:t>
      </w:r>
      <w:r>
        <w:rPr>
          <w:spacing w:val="-27"/>
        </w:rPr>
        <w:t xml:space="preserve"> </w:t>
      </w:r>
      <w:r>
        <w:t>Committee,</w:t>
      </w:r>
      <w:r>
        <w:rPr>
          <w:spacing w:val="-21"/>
        </w:rPr>
        <w:t xml:space="preserve"> </w:t>
      </w:r>
      <w:r>
        <w:t>upon receipt</w:t>
      </w:r>
      <w:r>
        <w:rPr>
          <w:spacing w:val="-28"/>
        </w:rPr>
        <w:t xml:space="preserve"> </w:t>
      </w:r>
      <w:r>
        <w:rPr>
          <w:spacing w:val="3"/>
        </w:rPr>
        <w:t>of a written</w:t>
      </w:r>
      <w:r>
        <w:rPr>
          <w:spacing w:val="-29"/>
        </w:rPr>
        <w:t xml:space="preserve"> </w:t>
      </w:r>
      <w:r>
        <w:t>protest,</w:t>
      </w:r>
      <w:r>
        <w:rPr>
          <w:spacing w:val="-30"/>
        </w:rPr>
        <w:t xml:space="preserve"> </w:t>
      </w:r>
      <w:r>
        <w:t>to investigate</w:t>
      </w:r>
      <w:r>
        <w:rPr>
          <w:spacing w:val="-24"/>
        </w:rPr>
        <w:t xml:space="preserve"> </w:t>
      </w:r>
      <w:r>
        <w:rPr>
          <w:spacing w:val="2"/>
        </w:rPr>
        <w:t>and make</w:t>
      </w:r>
      <w:r>
        <w:rPr>
          <w:spacing w:val="-29"/>
        </w:rPr>
        <w:t xml:space="preserve"> </w:t>
      </w:r>
      <w:r>
        <w:t>a</w:t>
      </w:r>
      <w:r>
        <w:rPr>
          <w:spacing w:val="2"/>
        </w:rPr>
        <w:t xml:space="preserve"> </w:t>
      </w:r>
      <w:r>
        <w:t>final</w:t>
      </w:r>
      <w:r>
        <w:rPr>
          <w:spacing w:val="2"/>
        </w:rPr>
        <w:t xml:space="preserve"> </w:t>
      </w:r>
      <w:r>
        <w:t>decision. Protests may be submitted whenever verbal communication fails to bring a decision satisfactory to all parties. The</w:t>
      </w:r>
      <w:r>
        <w:rPr>
          <w:spacing w:val="-20"/>
        </w:rPr>
        <w:t xml:space="preserve"> </w:t>
      </w:r>
      <w:r>
        <w:t>Competition</w:t>
      </w:r>
      <w:r>
        <w:rPr>
          <w:spacing w:val="-19"/>
        </w:rPr>
        <w:t xml:space="preserve"> </w:t>
      </w:r>
      <w:r>
        <w:t>Committee</w:t>
      </w:r>
      <w:r>
        <w:rPr>
          <w:spacing w:val="-20"/>
        </w:rPr>
        <w:t xml:space="preserve"> </w:t>
      </w:r>
      <w:r>
        <w:t>will</w:t>
      </w:r>
      <w:r>
        <w:rPr>
          <w:spacing w:val="-19"/>
        </w:rPr>
        <w:t xml:space="preserve"> </w:t>
      </w:r>
      <w:r>
        <w:t>decide</w:t>
      </w:r>
      <w:r>
        <w:rPr>
          <w:spacing w:val="-20"/>
        </w:rPr>
        <w:t xml:space="preserve"> </w:t>
      </w:r>
      <w:r>
        <w:t>all</w:t>
      </w:r>
      <w:r>
        <w:rPr>
          <w:spacing w:val="-19"/>
        </w:rPr>
        <w:t xml:space="preserve"> </w:t>
      </w:r>
      <w:r>
        <w:t>protests.</w:t>
      </w:r>
      <w:r>
        <w:rPr>
          <w:spacing w:val="-19"/>
        </w:rPr>
        <w:t xml:space="preserve"> </w:t>
      </w:r>
      <w:r>
        <w:t>This</w:t>
      </w:r>
      <w:r>
        <w:rPr>
          <w:spacing w:val="-19"/>
        </w:rPr>
        <w:t xml:space="preserve"> </w:t>
      </w:r>
      <w:r>
        <w:t>committee</w:t>
      </w:r>
      <w:r>
        <w:rPr>
          <w:spacing w:val="-20"/>
        </w:rPr>
        <w:t xml:space="preserve"> </w:t>
      </w:r>
      <w:r>
        <w:t>will</w:t>
      </w:r>
      <w:r>
        <w:rPr>
          <w:spacing w:val="-19"/>
        </w:rPr>
        <w:t xml:space="preserve"> </w:t>
      </w:r>
      <w:r>
        <w:t>have</w:t>
      </w:r>
      <w:r>
        <w:rPr>
          <w:spacing w:val="-20"/>
        </w:rPr>
        <w:t xml:space="preserve"> </w:t>
      </w:r>
      <w:r>
        <w:t>final</w:t>
      </w:r>
      <w:r>
        <w:rPr>
          <w:spacing w:val="-20"/>
        </w:rPr>
        <w:t xml:space="preserve"> </w:t>
      </w:r>
      <w:r>
        <w:t>determination</w:t>
      </w:r>
      <w:r>
        <w:rPr>
          <w:spacing w:val="-18"/>
        </w:rPr>
        <w:t xml:space="preserve"> </w:t>
      </w:r>
      <w:r>
        <w:t>in</w:t>
      </w:r>
      <w:r>
        <w:rPr>
          <w:spacing w:val="-19"/>
        </w:rPr>
        <w:t xml:space="preserve"> </w:t>
      </w:r>
      <w:r>
        <w:t>all</w:t>
      </w:r>
      <w:r>
        <w:rPr>
          <w:spacing w:val="-18"/>
        </w:rPr>
        <w:t xml:space="preserve"> </w:t>
      </w:r>
      <w:r>
        <w:t>matters brought before</w:t>
      </w:r>
      <w:r>
        <w:rPr>
          <w:spacing w:val="27"/>
        </w:rPr>
        <w:t xml:space="preserve"> </w:t>
      </w:r>
      <w:r>
        <w:t>it.</w:t>
      </w:r>
    </w:p>
    <w:p w14:paraId="4D6E52F1" w14:textId="7DFAB5A7" w:rsidR="00237078" w:rsidRDefault="00034852">
      <w:pPr>
        <w:pStyle w:val="ListParagraph"/>
        <w:numPr>
          <w:ilvl w:val="1"/>
          <w:numId w:val="31"/>
        </w:numPr>
        <w:tabs>
          <w:tab w:val="left" w:pos="1020"/>
        </w:tabs>
        <w:ind w:right="686" w:hanging="360"/>
      </w:pPr>
      <w:r>
        <w:t>The</w:t>
      </w:r>
      <w:r w:rsidR="003F5EBD">
        <w:t xml:space="preserve"> </w:t>
      </w:r>
      <w:r>
        <w:t>Competition</w:t>
      </w:r>
      <w:r>
        <w:rPr>
          <w:spacing w:val="-23"/>
        </w:rPr>
        <w:t xml:space="preserve"> </w:t>
      </w:r>
      <w:r>
        <w:t>Committee</w:t>
      </w:r>
      <w:r>
        <w:rPr>
          <w:spacing w:val="-20"/>
        </w:rPr>
        <w:t xml:space="preserve"> </w:t>
      </w:r>
      <w:r w:rsidR="003F5EBD">
        <w:t>will notify</w:t>
      </w:r>
      <w:r>
        <w:rPr>
          <w:spacing w:val="-27"/>
        </w:rPr>
        <w:t xml:space="preserve"> </w:t>
      </w:r>
      <w:r w:rsidR="003F5EBD">
        <w:t>all parties</w:t>
      </w:r>
      <w:r>
        <w:rPr>
          <w:spacing w:val="-27"/>
        </w:rPr>
        <w:t xml:space="preserve"> </w:t>
      </w:r>
      <w:r>
        <w:t>involved</w:t>
      </w:r>
      <w:r>
        <w:rPr>
          <w:spacing w:val="-24"/>
        </w:rPr>
        <w:t xml:space="preserve"> </w:t>
      </w:r>
      <w:r w:rsidR="003F5EBD">
        <w:t>after receiving</w:t>
      </w:r>
      <w:r>
        <w:rPr>
          <w:spacing w:val="-27"/>
        </w:rPr>
        <w:t xml:space="preserve"> </w:t>
      </w:r>
      <w:r>
        <w:t>a</w:t>
      </w:r>
      <w:r w:rsidR="003F5EBD">
        <w:t xml:space="preserve"> </w:t>
      </w:r>
      <w:r>
        <w:t>written</w:t>
      </w:r>
      <w:r w:rsidR="003F5EBD">
        <w:t xml:space="preserve"> </w:t>
      </w:r>
      <w:r>
        <w:t>protest.</w:t>
      </w:r>
      <w:r>
        <w:rPr>
          <w:spacing w:val="-25"/>
        </w:rPr>
        <w:t xml:space="preserve"> </w:t>
      </w:r>
      <w:r>
        <w:t>This</w:t>
      </w:r>
      <w:r w:rsidR="003F5EBD">
        <w:t xml:space="preserve"> </w:t>
      </w:r>
      <w:r>
        <w:t>notification</w:t>
      </w:r>
      <w:r>
        <w:rPr>
          <w:spacing w:val="9"/>
        </w:rPr>
        <w:t xml:space="preserve"> </w:t>
      </w:r>
      <w:r>
        <w:t>will</w:t>
      </w:r>
      <w:r>
        <w:rPr>
          <w:spacing w:val="10"/>
        </w:rPr>
        <w:t xml:space="preserve"> </w:t>
      </w:r>
      <w:r>
        <w:t xml:space="preserve">be made in writing no later than the next regularly scheduled meeting, and/or three weeks after receiving the </w:t>
      </w:r>
      <w:r>
        <w:t>protest.</w:t>
      </w:r>
      <w:r>
        <w:rPr>
          <w:spacing w:val="-28"/>
        </w:rPr>
        <w:t xml:space="preserve"> </w:t>
      </w:r>
      <w:r>
        <w:t>The</w:t>
      </w:r>
      <w:r>
        <w:rPr>
          <w:spacing w:val="-33"/>
        </w:rPr>
        <w:t xml:space="preserve"> </w:t>
      </w:r>
      <w:r>
        <w:t>notification</w:t>
      </w:r>
      <w:r>
        <w:rPr>
          <w:spacing w:val="-27"/>
        </w:rPr>
        <w:t xml:space="preserve"> </w:t>
      </w:r>
      <w:r>
        <w:t>will</w:t>
      </w:r>
      <w:r>
        <w:rPr>
          <w:spacing w:val="-35"/>
        </w:rPr>
        <w:t xml:space="preserve"> </w:t>
      </w:r>
      <w:r>
        <w:t>specify</w:t>
      </w:r>
      <w:r>
        <w:rPr>
          <w:spacing w:val="-31"/>
        </w:rPr>
        <w:t xml:space="preserve"> </w:t>
      </w:r>
      <w:r>
        <w:t>the</w:t>
      </w:r>
      <w:r>
        <w:rPr>
          <w:spacing w:val="-32"/>
        </w:rPr>
        <w:t xml:space="preserve"> </w:t>
      </w:r>
      <w:r>
        <w:t>time</w:t>
      </w:r>
      <w:r>
        <w:rPr>
          <w:spacing w:val="-32"/>
        </w:rPr>
        <w:t xml:space="preserve"> </w:t>
      </w:r>
      <w:r>
        <w:t>and</w:t>
      </w:r>
      <w:r>
        <w:rPr>
          <w:spacing w:val="-34"/>
        </w:rPr>
        <w:t xml:space="preserve"> </w:t>
      </w:r>
      <w:r>
        <w:t>place</w:t>
      </w:r>
      <w:r>
        <w:rPr>
          <w:spacing w:val="-32"/>
        </w:rPr>
        <w:t xml:space="preserve"> </w:t>
      </w:r>
      <w:r>
        <w:t>of</w:t>
      </w:r>
      <w:r>
        <w:rPr>
          <w:spacing w:val="-33"/>
        </w:rPr>
        <w:t xml:space="preserve"> </w:t>
      </w:r>
      <w:r>
        <w:t>the</w:t>
      </w:r>
      <w:r>
        <w:rPr>
          <w:spacing w:val="-33"/>
        </w:rPr>
        <w:t xml:space="preserve"> </w:t>
      </w:r>
      <w:r>
        <w:t>Competition</w:t>
      </w:r>
      <w:r>
        <w:rPr>
          <w:spacing w:val="-32"/>
        </w:rPr>
        <w:t xml:space="preserve"> </w:t>
      </w:r>
      <w:r>
        <w:t>Committee</w:t>
      </w:r>
      <w:r>
        <w:rPr>
          <w:spacing w:val="-30"/>
        </w:rPr>
        <w:t xml:space="preserve"> </w:t>
      </w:r>
      <w:r>
        <w:t>meeting</w:t>
      </w:r>
      <w:r>
        <w:rPr>
          <w:spacing w:val="-29"/>
        </w:rPr>
        <w:t xml:space="preserve"> </w:t>
      </w:r>
      <w:r>
        <w:t>that</w:t>
      </w:r>
      <w:r>
        <w:rPr>
          <w:spacing w:val="-26"/>
        </w:rPr>
        <w:t xml:space="preserve"> </w:t>
      </w:r>
      <w:r>
        <w:t>will</w:t>
      </w:r>
      <w:r>
        <w:rPr>
          <w:spacing w:val="-26"/>
        </w:rPr>
        <w:t xml:space="preserve"> </w:t>
      </w:r>
      <w:r>
        <w:t>resolve</w:t>
      </w:r>
      <w:r>
        <w:rPr>
          <w:spacing w:val="-26"/>
        </w:rPr>
        <w:t xml:space="preserve"> </w:t>
      </w:r>
      <w:r>
        <w:t>the protest.</w:t>
      </w:r>
    </w:p>
    <w:p w14:paraId="1C70C9EF" w14:textId="45623020" w:rsidR="00237078" w:rsidRDefault="00034852">
      <w:pPr>
        <w:pStyle w:val="ListParagraph"/>
        <w:numPr>
          <w:ilvl w:val="1"/>
          <w:numId w:val="31"/>
        </w:numPr>
        <w:tabs>
          <w:tab w:val="left" w:pos="1019"/>
          <w:tab w:val="left" w:pos="1021"/>
        </w:tabs>
        <w:ind w:right="740" w:hanging="360"/>
      </w:pPr>
      <w:r>
        <w:t xml:space="preserve">All protests (whether of the rider, </w:t>
      </w:r>
      <w:r w:rsidR="003F5EBD">
        <w:t>machine,</w:t>
      </w:r>
      <w:r>
        <w:t xml:space="preserve"> or rule violation) must be clearly stated in writing and be accompanied</w:t>
      </w:r>
      <w:r>
        <w:rPr>
          <w:spacing w:val="-36"/>
        </w:rPr>
        <w:t xml:space="preserve"> </w:t>
      </w:r>
      <w:r>
        <w:t>by</w:t>
      </w:r>
      <w:r>
        <w:rPr>
          <w:spacing w:val="-34"/>
        </w:rPr>
        <w:t xml:space="preserve"> </w:t>
      </w:r>
      <w:r>
        <w:t>the</w:t>
      </w:r>
      <w:r>
        <w:rPr>
          <w:spacing w:val="-36"/>
        </w:rPr>
        <w:t xml:space="preserve"> </w:t>
      </w:r>
      <w:r>
        <w:t>appropriate</w:t>
      </w:r>
      <w:r>
        <w:rPr>
          <w:spacing w:val="-33"/>
        </w:rPr>
        <w:t xml:space="preserve"> </w:t>
      </w:r>
      <w:r>
        <w:t>protest</w:t>
      </w:r>
      <w:r>
        <w:rPr>
          <w:spacing w:val="-35"/>
        </w:rPr>
        <w:t xml:space="preserve"> </w:t>
      </w:r>
      <w:r>
        <w:t>fee.</w:t>
      </w:r>
      <w:r>
        <w:rPr>
          <w:spacing w:val="-39"/>
        </w:rPr>
        <w:t xml:space="preserve"> </w:t>
      </w:r>
      <w:r>
        <w:t>Protests,</w:t>
      </w:r>
      <w:r>
        <w:rPr>
          <w:spacing w:val="-36"/>
        </w:rPr>
        <w:t xml:space="preserve"> </w:t>
      </w:r>
      <w:r>
        <w:t>except</w:t>
      </w:r>
      <w:r>
        <w:rPr>
          <w:spacing w:val="-35"/>
        </w:rPr>
        <w:t xml:space="preserve"> </w:t>
      </w:r>
      <w:r>
        <w:t>scoring</w:t>
      </w:r>
      <w:r>
        <w:rPr>
          <w:spacing w:val="-35"/>
        </w:rPr>
        <w:t xml:space="preserve"> </w:t>
      </w:r>
      <w:r w:rsidR="001B2F7F">
        <w:t xml:space="preserve">results not posted </w:t>
      </w:r>
      <w:proofErr w:type="gramStart"/>
      <w:r w:rsidR="001B2F7F">
        <w:t xml:space="preserve">day </w:t>
      </w:r>
      <w:r>
        <w:rPr>
          <w:spacing w:val="-34"/>
        </w:rPr>
        <w:t xml:space="preserve"> </w:t>
      </w:r>
      <w:r>
        <w:t>of</w:t>
      </w:r>
      <w:proofErr w:type="gramEnd"/>
      <w:r w:rsidR="00381240">
        <w:t xml:space="preserve"> </w:t>
      </w:r>
      <w:r>
        <w:rPr>
          <w:spacing w:val="-34"/>
        </w:rPr>
        <w:t xml:space="preserve"> </w:t>
      </w:r>
      <w:r>
        <w:t>the</w:t>
      </w:r>
      <w:r>
        <w:rPr>
          <w:spacing w:val="-38"/>
        </w:rPr>
        <w:t xml:space="preserve"> </w:t>
      </w:r>
      <w:r w:rsidR="00381240">
        <w:rPr>
          <w:spacing w:val="-38"/>
        </w:rPr>
        <w:t xml:space="preserve"> </w:t>
      </w:r>
      <w:r>
        <w:t>race,</w:t>
      </w:r>
      <w:r>
        <w:rPr>
          <w:spacing w:val="-34"/>
        </w:rPr>
        <w:t xml:space="preserve"> </w:t>
      </w:r>
      <w:r>
        <w:rPr>
          <w:spacing w:val="2"/>
        </w:rPr>
        <w:t>must</w:t>
      </w:r>
      <w:r w:rsidR="003F5EBD">
        <w:rPr>
          <w:spacing w:val="2"/>
        </w:rPr>
        <w:t xml:space="preserve"> </w:t>
      </w:r>
      <w:r>
        <w:rPr>
          <w:spacing w:val="2"/>
        </w:rPr>
        <w:t xml:space="preserve">be </w:t>
      </w:r>
      <w:r>
        <w:rPr>
          <w:spacing w:val="4"/>
        </w:rPr>
        <w:t>made</w:t>
      </w:r>
      <w:r w:rsidR="003F5EBD">
        <w:rPr>
          <w:spacing w:val="4"/>
        </w:rPr>
        <w:t xml:space="preserve"> </w:t>
      </w:r>
      <w:r>
        <w:rPr>
          <w:spacing w:val="4"/>
        </w:rPr>
        <w:t>on</w:t>
      </w:r>
      <w:r w:rsidR="003F5EBD">
        <w:rPr>
          <w:spacing w:val="4"/>
        </w:rPr>
        <w:t xml:space="preserve"> </w:t>
      </w:r>
      <w:r>
        <w:rPr>
          <w:spacing w:val="4"/>
        </w:rPr>
        <w:t>the</w:t>
      </w:r>
      <w:r w:rsidR="003F5EBD">
        <w:rPr>
          <w:spacing w:val="4"/>
        </w:rPr>
        <w:t xml:space="preserve"> </w:t>
      </w:r>
      <w:r>
        <w:rPr>
          <w:spacing w:val="4"/>
        </w:rPr>
        <w:t>day</w:t>
      </w:r>
      <w:r w:rsidR="003F5EBD">
        <w:rPr>
          <w:spacing w:val="4"/>
        </w:rPr>
        <w:t xml:space="preserve"> </w:t>
      </w:r>
      <w:r>
        <w:rPr>
          <w:spacing w:val="4"/>
        </w:rPr>
        <w:t>of</w:t>
      </w:r>
      <w:r w:rsidR="003F5EBD">
        <w:rPr>
          <w:spacing w:val="4"/>
        </w:rPr>
        <w:t xml:space="preserve"> </w:t>
      </w:r>
      <w:r>
        <w:rPr>
          <w:spacing w:val="4"/>
        </w:rPr>
        <w:t>the</w:t>
      </w:r>
      <w:r w:rsidR="003F5EBD">
        <w:rPr>
          <w:spacing w:val="4"/>
        </w:rPr>
        <w:t xml:space="preserve"> </w:t>
      </w:r>
      <w:r>
        <w:rPr>
          <w:spacing w:val="4"/>
        </w:rPr>
        <w:t>event.</w:t>
      </w:r>
      <w:r>
        <w:rPr>
          <w:spacing w:val="-25"/>
        </w:rPr>
        <w:t xml:space="preserve"> </w:t>
      </w:r>
      <w:r>
        <w:t>They</w:t>
      </w:r>
      <w:r w:rsidR="003F5EBD">
        <w:t xml:space="preserve"> </w:t>
      </w:r>
      <w:r>
        <w:t>must</w:t>
      </w:r>
      <w:r>
        <w:rPr>
          <w:spacing w:val="-25"/>
        </w:rPr>
        <w:t xml:space="preserve"> </w:t>
      </w:r>
      <w:r>
        <w:t>be</w:t>
      </w:r>
      <w:r w:rsidR="003F5EBD">
        <w:t xml:space="preserve"> </w:t>
      </w:r>
      <w:r>
        <w:t>presented</w:t>
      </w:r>
      <w:r>
        <w:rPr>
          <w:spacing w:val="-26"/>
        </w:rPr>
        <w:t xml:space="preserve"> </w:t>
      </w:r>
      <w:r>
        <w:t>to</w:t>
      </w:r>
      <w:r>
        <w:rPr>
          <w:spacing w:val="-26"/>
        </w:rPr>
        <w:t xml:space="preserve"> </w:t>
      </w:r>
      <w:r>
        <w:t>the</w:t>
      </w:r>
      <w:r w:rsidR="003F5EBD">
        <w:t xml:space="preserve"> </w:t>
      </w:r>
      <w:r>
        <w:t>appropriate</w:t>
      </w:r>
      <w:r>
        <w:rPr>
          <w:spacing w:val="-23"/>
        </w:rPr>
        <w:t xml:space="preserve"> </w:t>
      </w:r>
      <w:r>
        <w:t>Referee</w:t>
      </w:r>
      <w:r>
        <w:rPr>
          <w:spacing w:val="-27"/>
        </w:rPr>
        <w:t xml:space="preserve"> </w:t>
      </w:r>
      <w:r>
        <w:t>and/or</w:t>
      </w:r>
      <w:r w:rsidR="003F5EBD">
        <w:t xml:space="preserve"> </w:t>
      </w:r>
      <w:r>
        <w:t>member</w:t>
      </w:r>
      <w:r>
        <w:rPr>
          <w:spacing w:val="9"/>
        </w:rPr>
        <w:t xml:space="preserve"> </w:t>
      </w:r>
      <w:r>
        <w:t>club</w:t>
      </w:r>
      <w:r>
        <w:rPr>
          <w:spacing w:val="12"/>
        </w:rPr>
        <w:t xml:space="preserve"> </w:t>
      </w:r>
      <w:r>
        <w:t>promoting the</w:t>
      </w:r>
      <w:r>
        <w:rPr>
          <w:spacing w:val="-27"/>
        </w:rPr>
        <w:t xml:space="preserve"> </w:t>
      </w:r>
      <w:r>
        <w:t>event</w:t>
      </w:r>
      <w:r>
        <w:rPr>
          <w:spacing w:val="-30"/>
        </w:rPr>
        <w:t xml:space="preserve"> </w:t>
      </w:r>
      <w:r>
        <w:t>no</w:t>
      </w:r>
      <w:r>
        <w:rPr>
          <w:spacing w:val="-28"/>
        </w:rPr>
        <w:t xml:space="preserve"> </w:t>
      </w:r>
      <w:r>
        <w:t>later</w:t>
      </w:r>
      <w:r>
        <w:rPr>
          <w:spacing w:val="-24"/>
        </w:rPr>
        <w:t xml:space="preserve"> </w:t>
      </w:r>
      <w:r>
        <w:t>than</w:t>
      </w:r>
      <w:r>
        <w:rPr>
          <w:spacing w:val="-26"/>
        </w:rPr>
        <w:t xml:space="preserve"> </w:t>
      </w:r>
      <w:r>
        <w:t>two</w:t>
      </w:r>
      <w:r>
        <w:rPr>
          <w:spacing w:val="-26"/>
        </w:rPr>
        <w:t xml:space="preserve"> </w:t>
      </w:r>
      <w:r>
        <w:t>(2)</w:t>
      </w:r>
      <w:r>
        <w:rPr>
          <w:spacing w:val="-31"/>
        </w:rPr>
        <w:t xml:space="preserve"> </w:t>
      </w:r>
      <w:r>
        <w:t>hours</w:t>
      </w:r>
      <w:r>
        <w:rPr>
          <w:spacing w:val="-22"/>
        </w:rPr>
        <w:t xml:space="preserve"> </w:t>
      </w:r>
      <w:r>
        <w:t>following</w:t>
      </w:r>
      <w:r>
        <w:rPr>
          <w:spacing w:val="-19"/>
        </w:rPr>
        <w:t xml:space="preserve"> </w:t>
      </w:r>
      <w:r>
        <w:t>the</w:t>
      </w:r>
      <w:r>
        <w:rPr>
          <w:spacing w:val="-23"/>
        </w:rPr>
        <w:t xml:space="preserve"> </w:t>
      </w:r>
      <w:r>
        <w:t>termination</w:t>
      </w:r>
      <w:r>
        <w:rPr>
          <w:spacing w:val="-22"/>
        </w:rPr>
        <w:t xml:space="preserve"> </w:t>
      </w:r>
      <w:r>
        <w:t>of</w:t>
      </w:r>
      <w:r>
        <w:rPr>
          <w:spacing w:val="-31"/>
        </w:rPr>
        <w:t xml:space="preserve"> </w:t>
      </w:r>
      <w:r>
        <w:t>the</w:t>
      </w:r>
      <w:r>
        <w:rPr>
          <w:spacing w:val="-24"/>
        </w:rPr>
        <w:t xml:space="preserve"> </w:t>
      </w:r>
      <w:r>
        <w:t>event</w:t>
      </w:r>
      <w:r>
        <w:rPr>
          <w:spacing w:val="-23"/>
        </w:rPr>
        <w:t xml:space="preserve"> </w:t>
      </w:r>
      <w:r>
        <w:t>in</w:t>
      </w:r>
      <w:r>
        <w:rPr>
          <w:spacing w:val="-29"/>
        </w:rPr>
        <w:t xml:space="preserve"> </w:t>
      </w:r>
      <w:r>
        <w:t>question.</w:t>
      </w:r>
    </w:p>
    <w:p w14:paraId="2DFF9C42" w14:textId="76C506F8" w:rsidR="00237078" w:rsidRDefault="00034852">
      <w:pPr>
        <w:pStyle w:val="ListParagraph"/>
        <w:numPr>
          <w:ilvl w:val="1"/>
          <w:numId w:val="31"/>
        </w:numPr>
        <w:tabs>
          <w:tab w:val="left" w:pos="1020"/>
        </w:tabs>
        <w:ind w:right="928" w:hanging="360"/>
      </w:pPr>
      <w:r>
        <w:t>Protests</w:t>
      </w:r>
      <w:r>
        <w:rPr>
          <w:spacing w:val="-22"/>
        </w:rPr>
        <w:t xml:space="preserve"> </w:t>
      </w:r>
      <w:r>
        <w:t>about</w:t>
      </w:r>
      <w:r>
        <w:rPr>
          <w:spacing w:val="-27"/>
        </w:rPr>
        <w:t xml:space="preserve"> </w:t>
      </w:r>
      <w:r>
        <w:t>scoring</w:t>
      </w:r>
      <w:r>
        <w:rPr>
          <w:spacing w:val="-27"/>
        </w:rPr>
        <w:t xml:space="preserve"> </w:t>
      </w:r>
      <w:r>
        <w:t>results</w:t>
      </w:r>
      <w:r>
        <w:rPr>
          <w:spacing w:val="-23"/>
        </w:rPr>
        <w:t xml:space="preserve"> </w:t>
      </w:r>
      <w:r>
        <w:rPr>
          <w:spacing w:val="2"/>
        </w:rPr>
        <w:t>that</w:t>
      </w:r>
      <w:r w:rsidR="003F5EBD">
        <w:rPr>
          <w:spacing w:val="2"/>
        </w:rPr>
        <w:t xml:space="preserve"> </w:t>
      </w:r>
      <w:r>
        <w:rPr>
          <w:spacing w:val="2"/>
        </w:rPr>
        <w:t>are</w:t>
      </w:r>
      <w:r w:rsidR="003F5EBD">
        <w:rPr>
          <w:spacing w:val="2"/>
        </w:rPr>
        <w:t xml:space="preserve"> not posted</w:t>
      </w:r>
      <w:r>
        <w:rPr>
          <w:spacing w:val="-22"/>
        </w:rPr>
        <w:t xml:space="preserve"> </w:t>
      </w:r>
      <w:r>
        <w:rPr>
          <w:spacing w:val="2"/>
        </w:rPr>
        <w:t>the</w:t>
      </w:r>
      <w:r w:rsidR="003F5EBD">
        <w:rPr>
          <w:spacing w:val="2"/>
        </w:rPr>
        <w:t xml:space="preserve"> </w:t>
      </w:r>
      <w:r>
        <w:rPr>
          <w:spacing w:val="2"/>
        </w:rPr>
        <w:t>day</w:t>
      </w:r>
      <w:r>
        <w:rPr>
          <w:spacing w:val="-26"/>
        </w:rPr>
        <w:t xml:space="preserve"> </w:t>
      </w:r>
      <w:r>
        <w:rPr>
          <w:spacing w:val="3"/>
        </w:rPr>
        <w:t>of</w:t>
      </w:r>
      <w:r w:rsidR="003F5EBD">
        <w:rPr>
          <w:spacing w:val="3"/>
        </w:rPr>
        <w:t xml:space="preserve"> </w:t>
      </w:r>
      <w:r>
        <w:rPr>
          <w:spacing w:val="3"/>
        </w:rPr>
        <w:t>the</w:t>
      </w:r>
      <w:r w:rsidR="003F5EBD">
        <w:rPr>
          <w:spacing w:val="3"/>
        </w:rPr>
        <w:t xml:space="preserve"> </w:t>
      </w:r>
      <w:r>
        <w:rPr>
          <w:spacing w:val="3"/>
        </w:rPr>
        <w:t>event</w:t>
      </w:r>
      <w:r w:rsidR="003F5EBD">
        <w:rPr>
          <w:spacing w:val="3"/>
        </w:rPr>
        <w:t xml:space="preserve"> </w:t>
      </w:r>
      <w:r>
        <w:rPr>
          <w:spacing w:val="3"/>
        </w:rPr>
        <w:t>must</w:t>
      </w:r>
      <w:r w:rsidR="003F5EBD">
        <w:rPr>
          <w:spacing w:val="3"/>
        </w:rPr>
        <w:t xml:space="preserve"> </w:t>
      </w:r>
      <w:r>
        <w:rPr>
          <w:spacing w:val="3"/>
        </w:rPr>
        <w:t>be</w:t>
      </w:r>
      <w:r>
        <w:rPr>
          <w:spacing w:val="-27"/>
        </w:rPr>
        <w:t xml:space="preserve"> </w:t>
      </w:r>
      <w:r>
        <w:t>submitted</w:t>
      </w:r>
      <w:r>
        <w:rPr>
          <w:spacing w:val="-20"/>
        </w:rPr>
        <w:t xml:space="preserve"> </w:t>
      </w:r>
      <w:r>
        <w:t>within</w:t>
      </w:r>
      <w:r w:rsidR="003F5EBD">
        <w:t xml:space="preserve"> seven (7) days</w:t>
      </w:r>
      <w:r>
        <w:rPr>
          <w:spacing w:val="10"/>
        </w:rPr>
        <w:t xml:space="preserve"> </w:t>
      </w:r>
      <w:r>
        <w:t xml:space="preserve">of the posting of the </w:t>
      </w:r>
      <w:proofErr w:type="gramStart"/>
      <w:r w:rsidR="00381240">
        <w:t>final results</w:t>
      </w:r>
      <w:proofErr w:type="gramEnd"/>
      <w:r>
        <w:t>.</w:t>
      </w:r>
    </w:p>
    <w:p w14:paraId="421A5FED" w14:textId="4B6DC6D8" w:rsidR="00237078" w:rsidRDefault="00034852">
      <w:pPr>
        <w:pStyle w:val="ListParagraph"/>
        <w:numPr>
          <w:ilvl w:val="1"/>
          <w:numId w:val="31"/>
        </w:numPr>
        <w:tabs>
          <w:tab w:val="left" w:pos="1021"/>
        </w:tabs>
        <w:ind w:right="763" w:hanging="360"/>
      </w:pPr>
      <w:r>
        <w:t xml:space="preserve">Protests involving rule violations, </w:t>
      </w:r>
      <w:r>
        <w:rPr>
          <w:spacing w:val="3"/>
        </w:rPr>
        <w:t>or</w:t>
      </w:r>
      <w:r w:rsidR="003F5EBD">
        <w:rPr>
          <w:spacing w:val="3"/>
        </w:rPr>
        <w:t xml:space="preserve"> </w:t>
      </w:r>
      <w:r>
        <w:rPr>
          <w:spacing w:val="3"/>
        </w:rPr>
        <w:t xml:space="preserve">the </w:t>
      </w:r>
      <w:r>
        <w:t xml:space="preserve">actions of </w:t>
      </w:r>
      <w:r w:rsidR="003F5EBD">
        <w:t>the promoting</w:t>
      </w:r>
      <w:r>
        <w:t xml:space="preserve"> club must be clearly stated in writing and be accompanied </w:t>
      </w:r>
      <w:r>
        <w:rPr>
          <w:spacing w:val="2"/>
        </w:rPr>
        <w:t>by</w:t>
      </w:r>
      <w:r w:rsidR="003F5EBD">
        <w:rPr>
          <w:spacing w:val="2"/>
        </w:rPr>
        <w:t xml:space="preserve"> </w:t>
      </w:r>
      <w:r>
        <w:rPr>
          <w:spacing w:val="2"/>
        </w:rPr>
        <w:t>a</w:t>
      </w:r>
      <w:r w:rsidR="003F5EBD">
        <w:rPr>
          <w:spacing w:val="2"/>
        </w:rPr>
        <w:t xml:space="preserve"> </w:t>
      </w:r>
      <w:r>
        <w:rPr>
          <w:spacing w:val="2"/>
        </w:rPr>
        <w:t xml:space="preserve">protest </w:t>
      </w:r>
      <w:r>
        <w:t>fee</w:t>
      </w:r>
      <w:r w:rsidR="003F5EBD">
        <w:t xml:space="preserve"> </w:t>
      </w:r>
      <w:r>
        <w:t>of</w:t>
      </w:r>
      <w:r w:rsidR="003F5EBD">
        <w:t xml:space="preserve"> </w:t>
      </w:r>
      <w:r>
        <w:t>fifty</w:t>
      </w:r>
      <w:r w:rsidR="003F5EBD">
        <w:t xml:space="preserve"> dollars (</w:t>
      </w:r>
      <w:r>
        <w:t>$</w:t>
      </w:r>
      <w:r w:rsidR="003F5EBD">
        <w:t xml:space="preserve"> </w:t>
      </w:r>
      <w:r>
        <w:t xml:space="preserve">50.00). </w:t>
      </w:r>
      <w:r>
        <w:rPr>
          <w:spacing w:val="2"/>
        </w:rPr>
        <w:t>If</w:t>
      </w:r>
      <w:r w:rsidR="003F5EBD">
        <w:rPr>
          <w:spacing w:val="2"/>
        </w:rPr>
        <w:t xml:space="preserve"> </w:t>
      </w:r>
      <w:r>
        <w:rPr>
          <w:spacing w:val="2"/>
        </w:rPr>
        <w:t>the</w:t>
      </w:r>
      <w:r w:rsidR="003F5EBD">
        <w:rPr>
          <w:spacing w:val="2"/>
        </w:rPr>
        <w:t xml:space="preserve"> </w:t>
      </w:r>
      <w:r>
        <w:rPr>
          <w:spacing w:val="2"/>
        </w:rPr>
        <w:t xml:space="preserve">protest </w:t>
      </w:r>
      <w:r>
        <w:rPr>
          <w:spacing w:val="3"/>
        </w:rPr>
        <w:t>is</w:t>
      </w:r>
      <w:r w:rsidR="003F5EBD">
        <w:rPr>
          <w:spacing w:val="3"/>
        </w:rPr>
        <w:t xml:space="preserve"> </w:t>
      </w:r>
      <w:r>
        <w:rPr>
          <w:spacing w:val="3"/>
        </w:rPr>
        <w:t>found</w:t>
      </w:r>
      <w:r w:rsidR="003F5EBD">
        <w:rPr>
          <w:spacing w:val="3"/>
        </w:rPr>
        <w:t xml:space="preserve"> </w:t>
      </w:r>
      <w:r w:rsidR="00381240">
        <w:rPr>
          <w:spacing w:val="3"/>
        </w:rPr>
        <w:t>valid, (</w:t>
      </w:r>
      <w:r>
        <w:rPr>
          <w:spacing w:val="3"/>
        </w:rPr>
        <w:t>in</w:t>
      </w:r>
      <w:r w:rsidR="003F5EBD">
        <w:rPr>
          <w:spacing w:val="3"/>
        </w:rPr>
        <w:t xml:space="preserve"> </w:t>
      </w:r>
      <w:r>
        <w:rPr>
          <w:spacing w:val="3"/>
        </w:rPr>
        <w:t>favor</w:t>
      </w:r>
      <w:r w:rsidR="003F5EBD">
        <w:rPr>
          <w:spacing w:val="3"/>
        </w:rPr>
        <w:t xml:space="preserve"> </w:t>
      </w:r>
      <w:r>
        <w:rPr>
          <w:spacing w:val="3"/>
        </w:rPr>
        <w:t>of</w:t>
      </w:r>
      <w:r w:rsidR="003F5EBD">
        <w:rPr>
          <w:spacing w:val="3"/>
        </w:rPr>
        <w:t xml:space="preserve"> </w:t>
      </w:r>
      <w:r>
        <w:rPr>
          <w:spacing w:val="3"/>
        </w:rPr>
        <w:t xml:space="preserve">the </w:t>
      </w:r>
      <w:r>
        <w:t>protestor), the protest</w:t>
      </w:r>
      <w:r>
        <w:rPr>
          <w:spacing w:val="-25"/>
        </w:rPr>
        <w:t xml:space="preserve"> </w:t>
      </w:r>
      <w:r>
        <w:t>fee</w:t>
      </w:r>
      <w:r>
        <w:rPr>
          <w:spacing w:val="-28"/>
        </w:rPr>
        <w:t xml:space="preserve"> </w:t>
      </w:r>
      <w:r>
        <w:rPr>
          <w:spacing w:val="2"/>
        </w:rPr>
        <w:t>will</w:t>
      </w:r>
      <w:r w:rsidR="003F5EBD">
        <w:rPr>
          <w:spacing w:val="2"/>
        </w:rPr>
        <w:t xml:space="preserve"> </w:t>
      </w:r>
      <w:r>
        <w:rPr>
          <w:spacing w:val="2"/>
        </w:rPr>
        <w:t>be</w:t>
      </w:r>
      <w:r w:rsidR="003F5EBD">
        <w:rPr>
          <w:spacing w:val="2"/>
        </w:rPr>
        <w:t xml:space="preserve"> </w:t>
      </w:r>
      <w:r>
        <w:rPr>
          <w:spacing w:val="2"/>
        </w:rPr>
        <w:t>returned</w:t>
      </w:r>
      <w:r>
        <w:rPr>
          <w:spacing w:val="-25"/>
        </w:rPr>
        <w:t xml:space="preserve"> </w:t>
      </w:r>
      <w:r>
        <w:rPr>
          <w:spacing w:val="3"/>
        </w:rPr>
        <w:t>to</w:t>
      </w:r>
      <w:r w:rsidR="003F5EBD">
        <w:rPr>
          <w:spacing w:val="3"/>
        </w:rPr>
        <w:t xml:space="preserve"> </w:t>
      </w:r>
      <w:r>
        <w:rPr>
          <w:spacing w:val="3"/>
        </w:rPr>
        <w:t>the</w:t>
      </w:r>
      <w:r w:rsidR="003F5EBD">
        <w:rPr>
          <w:spacing w:val="3"/>
        </w:rPr>
        <w:t xml:space="preserve"> </w:t>
      </w:r>
      <w:r>
        <w:rPr>
          <w:spacing w:val="3"/>
        </w:rPr>
        <w:t>person</w:t>
      </w:r>
      <w:r w:rsidR="003F5EBD">
        <w:rPr>
          <w:spacing w:val="3"/>
        </w:rPr>
        <w:t xml:space="preserve"> </w:t>
      </w:r>
      <w:r>
        <w:rPr>
          <w:spacing w:val="3"/>
        </w:rPr>
        <w:t>making</w:t>
      </w:r>
      <w:r>
        <w:rPr>
          <w:spacing w:val="-23"/>
        </w:rPr>
        <w:t xml:space="preserve"> </w:t>
      </w:r>
      <w:r>
        <w:t>the</w:t>
      </w:r>
      <w:r w:rsidR="003F5EBD">
        <w:t xml:space="preserve"> </w:t>
      </w:r>
      <w:r>
        <w:t>protest</w:t>
      </w:r>
      <w:r>
        <w:rPr>
          <w:spacing w:val="-27"/>
        </w:rPr>
        <w:t xml:space="preserve"> </w:t>
      </w:r>
      <w:r>
        <w:t>in</w:t>
      </w:r>
      <w:r w:rsidR="003F5EBD">
        <w:t xml:space="preserve"> </w:t>
      </w:r>
      <w:r>
        <w:t>addition</w:t>
      </w:r>
      <w:r>
        <w:rPr>
          <w:spacing w:val="-25"/>
        </w:rPr>
        <w:t xml:space="preserve"> </w:t>
      </w:r>
      <w:r>
        <w:rPr>
          <w:spacing w:val="2"/>
        </w:rPr>
        <w:t>to</w:t>
      </w:r>
      <w:r w:rsidR="003F5EBD">
        <w:rPr>
          <w:spacing w:val="2"/>
        </w:rPr>
        <w:t xml:space="preserve"> </w:t>
      </w:r>
      <w:r>
        <w:rPr>
          <w:spacing w:val="2"/>
        </w:rPr>
        <w:t>all</w:t>
      </w:r>
      <w:r w:rsidR="003F5EBD">
        <w:rPr>
          <w:spacing w:val="2"/>
        </w:rPr>
        <w:t xml:space="preserve"> </w:t>
      </w:r>
      <w:r>
        <w:rPr>
          <w:spacing w:val="2"/>
        </w:rPr>
        <w:t>costs</w:t>
      </w:r>
      <w:r w:rsidR="003F5EBD">
        <w:rPr>
          <w:spacing w:val="2"/>
        </w:rPr>
        <w:t xml:space="preserve"> </w:t>
      </w:r>
      <w:r>
        <w:rPr>
          <w:spacing w:val="2"/>
        </w:rPr>
        <w:t>incurred</w:t>
      </w:r>
      <w:r>
        <w:rPr>
          <w:spacing w:val="-21"/>
        </w:rPr>
        <w:t xml:space="preserve"> </w:t>
      </w:r>
      <w:r>
        <w:t>by</w:t>
      </w:r>
      <w:r>
        <w:rPr>
          <w:spacing w:val="-27"/>
        </w:rPr>
        <w:t xml:space="preserve"> </w:t>
      </w:r>
      <w:r>
        <w:t>the</w:t>
      </w:r>
      <w:r w:rsidR="003F5EBD">
        <w:t xml:space="preserve"> </w:t>
      </w:r>
      <w:r>
        <w:t>protestor.</w:t>
      </w:r>
      <w:r>
        <w:rPr>
          <w:spacing w:val="-29"/>
        </w:rPr>
        <w:t xml:space="preserve"> </w:t>
      </w:r>
      <w:r>
        <w:t>If</w:t>
      </w:r>
      <w:r>
        <w:rPr>
          <w:spacing w:val="6"/>
        </w:rPr>
        <w:t xml:space="preserve"> </w:t>
      </w:r>
      <w:r>
        <w:t>the protest</w:t>
      </w:r>
      <w:r>
        <w:rPr>
          <w:spacing w:val="-24"/>
        </w:rPr>
        <w:t xml:space="preserve"> </w:t>
      </w:r>
      <w:r>
        <w:t>is</w:t>
      </w:r>
      <w:r>
        <w:rPr>
          <w:spacing w:val="-30"/>
        </w:rPr>
        <w:t xml:space="preserve"> </w:t>
      </w:r>
      <w:r>
        <w:t>declared</w:t>
      </w:r>
      <w:r>
        <w:rPr>
          <w:spacing w:val="-25"/>
        </w:rPr>
        <w:t xml:space="preserve"> </w:t>
      </w:r>
      <w:r>
        <w:t>invalid</w:t>
      </w:r>
      <w:r>
        <w:rPr>
          <w:spacing w:val="-26"/>
        </w:rPr>
        <w:t xml:space="preserve"> </w:t>
      </w:r>
      <w:r>
        <w:t>(against</w:t>
      </w:r>
      <w:r>
        <w:rPr>
          <w:spacing w:val="-22"/>
        </w:rPr>
        <w:t xml:space="preserve"> </w:t>
      </w:r>
      <w:r>
        <w:t>the</w:t>
      </w:r>
      <w:r>
        <w:rPr>
          <w:spacing w:val="-31"/>
        </w:rPr>
        <w:t xml:space="preserve"> </w:t>
      </w:r>
      <w:r>
        <w:t>protestor)</w:t>
      </w:r>
      <w:r>
        <w:rPr>
          <w:spacing w:val="-25"/>
        </w:rPr>
        <w:t xml:space="preserve"> </w:t>
      </w:r>
      <w:r>
        <w:t>then</w:t>
      </w:r>
      <w:r>
        <w:rPr>
          <w:spacing w:val="-28"/>
        </w:rPr>
        <w:t xml:space="preserve"> </w:t>
      </w:r>
      <w:r>
        <w:t>the</w:t>
      </w:r>
      <w:r>
        <w:rPr>
          <w:spacing w:val="-26"/>
        </w:rPr>
        <w:t xml:space="preserve"> </w:t>
      </w:r>
      <w:r>
        <w:t>protest</w:t>
      </w:r>
      <w:r>
        <w:rPr>
          <w:spacing w:val="-22"/>
        </w:rPr>
        <w:t xml:space="preserve"> </w:t>
      </w:r>
      <w:r>
        <w:t>fee</w:t>
      </w:r>
      <w:r>
        <w:rPr>
          <w:spacing w:val="-27"/>
        </w:rPr>
        <w:t xml:space="preserve"> </w:t>
      </w:r>
      <w:r>
        <w:t>is</w:t>
      </w:r>
      <w:r w:rsidR="003F5EBD">
        <w:t xml:space="preserve"> </w:t>
      </w:r>
      <w:r>
        <w:t>forfeited</w:t>
      </w:r>
      <w:r>
        <w:rPr>
          <w:spacing w:val="-25"/>
        </w:rPr>
        <w:t xml:space="preserve"> </w:t>
      </w:r>
      <w:r>
        <w:t>and</w:t>
      </w:r>
      <w:r>
        <w:rPr>
          <w:spacing w:val="-30"/>
        </w:rPr>
        <w:t xml:space="preserve"> </w:t>
      </w:r>
      <w:r>
        <w:t>deposited</w:t>
      </w:r>
      <w:r>
        <w:rPr>
          <w:spacing w:val="-25"/>
        </w:rPr>
        <w:t xml:space="preserve"> </w:t>
      </w:r>
      <w:r>
        <w:t>into</w:t>
      </w:r>
      <w:r>
        <w:rPr>
          <w:spacing w:val="-28"/>
        </w:rPr>
        <w:t xml:space="preserve"> </w:t>
      </w:r>
      <w:r>
        <w:t>the</w:t>
      </w:r>
      <w:r>
        <w:rPr>
          <w:spacing w:val="-3"/>
        </w:rPr>
        <w:t xml:space="preserve"> </w:t>
      </w:r>
      <w:r>
        <w:t>treasury.</w:t>
      </w:r>
    </w:p>
    <w:p w14:paraId="08DED9AC" w14:textId="18BD9180" w:rsidR="00237078" w:rsidRDefault="00034852">
      <w:pPr>
        <w:pStyle w:val="ListParagraph"/>
        <w:numPr>
          <w:ilvl w:val="1"/>
          <w:numId w:val="31"/>
        </w:numPr>
        <w:tabs>
          <w:tab w:val="left" w:pos="1019"/>
          <w:tab w:val="left" w:pos="1020"/>
        </w:tabs>
        <w:ind w:right="879" w:hanging="360"/>
      </w:pPr>
      <w:r>
        <w:t>Protests involving another rider must be clearly stated</w:t>
      </w:r>
      <w:r w:rsidR="003F5EBD">
        <w:t xml:space="preserve"> </w:t>
      </w:r>
      <w:r>
        <w:t>in</w:t>
      </w:r>
      <w:r w:rsidR="003F5EBD">
        <w:t xml:space="preserve"> </w:t>
      </w:r>
      <w:r>
        <w:t xml:space="preserve">writing </w:t>
      </w:r>
      <w:r>
        <w:rPr>
          <w:spacing w:val="3"/>
        </w:rPr>
        <w:t>and</w:t>
      </w:r>
      <w:r w:rsidR="003F5EBD">
        <w:rPr>
          <w:spacing w:val="3"/>
        </w:rPr>
        <w:t xml:space="preserve"> </w:t>
      </w:r>
      <w:r>
        <w:rPr>
          <w:spacing w:val="3"/>
        </w:rPr>
        <w:t xml:space="preserve">be </w:t>
      </w:r>
      <w:r>
        <w:t>accompanied by a</w:t>
      </w:r>
      <w:r w:rsidR="003F5EBD">
        <w:t xml:space="preserve"> </w:t>
      </w:r>
      <w:r>
        <w:t xml:space="preserve">protest fee of fifty dollars ($50.00). </w:t>
      </w:r>
      <w:r>
        <w:rPr>
          <w:spacing w:val="3"/>
        </w:rPr>
        <w:t>If</w:t>
      </w:r>
      <w:r w:rsidR="003F5EBD">
        <w:rPr>
          <w:spacing w:val="3"/>
        </w:rPr>
        <w:t xml:space="preserve"> </w:t>
      </w:r>
      <w:r>
        <w:rPr>
          <w:spacing w:val="3"/>
        </w:rPr>
        <w:t xml:space="preserve">the </w:t>
      </w:r>
      <w:r>
        <w:t>protest is</w:t>
      </w:r>
      <w:r w:rsidR="003F5EBD">
        <w:t xml:space="preserve"> </w:t>
      </w:r>
      <w:r>
        <w:t xml:space="preserve">found valid, (in </w:t>
      </w:r>
      <w:r>
        <w:rPr>
          <w:spacing w:val="2"/>
        </w:rPr>
        <w:t>favor</w:t>
      </w:r>
      <w:r w:rsidR="003F5EBD">
        <w:rPr>
          <w:spacing w:val="2"/>
        </w:rPr>
        <w:t xml:space="preserve"> </w:t>
      </w:r>
      <w:r>
        <w:rPr>
          <w:spacing w:val="2"/>
        </w:rPr>
        <w:t xml:space="preserve">of </w:t>
      </w:r>
      <w:r>
        <w:t xml:space="preserve">the protestor), the protest fee </w:t>
      </w:r>
      <w:r>
        <w:rPr>
          <w:spacing w:val="2"/>
        </w:rPr>
        <w:t>will</w:t>
      </w:r>
      <w:r w:rsidR="003F5EBD">
        <w:rPr>
          <w:spacing w:val="2"/>
        </w:rPr>
        <w:t xml:space="preserve"> </w:t>
      </w:r>
      <w:r>
        <w:rPr>
          <w:spacing w:val="2"/>
        </w:rPr>
        <w:t xml:space="preserve">be </w:t>
      </w:r>
      <w:r>
        <w:t>returned to the person</w:t>
      </w:r>
      <w:r w:rsidR="003F5EBD">
        <w:t xml:space="preserve"> </w:t>
      </w:r>
      <w:r>
        <w:t>making</w:t>
      </w:r>
      <w:r>
        <w:rPr>
          <w:spacing w:val="-23"/>
        </w:rPr>
        <w:t xml:space="preserve"> </w:t>
      </w:r>
      <w:r>
        <w:t>the</w:t>
      </w:r>
      <w:r w:rsidR="003F5EBD">
        <w:t xml:space="preserve"> </w:t>
      </w:r>
      <w:r>
        <w:t>protest</w:t>
      </w:r>
      <w:r>
        <w:rPr>
          <w:spacing w:val="-24"/>
        </w:rPr>
        <w:t xml:space="preserve"> </w:t>
      </w:r>
      <w:r>
        <w:t>in</w:t>
      </w:r>
      <w:r w:rsidR="003F5EBD">
        <w:t xml:space="preserve"> </w:t>
      </w:r>
      <w:r>
        <w:t>addition</w:t>
      </w:r>
      <w:r>
        <w:rPr>
          <w:spacing w:val="-21"/>
        </w:rPr>
        <w:t xml:space="preserve"> </w:t>
      </w:r>
      <w:r>
        <w:rPr>
          <w:spacing w:val="2"/>
        </w:rPr>
        <w:t>to</w:t>
      </w:r>
      <w:r w:rsidR="003F5EBD">
        <w:rPr>
          <w:spacing w:val="2"/>
        </w:rPr>
        <w:t xml:space="preserve"> </w:t>
      </w:r>
      <w:r>
        <w:rPr>
          <w:spacing w:val="2"/>
        </w:rPr>
        <w:t>all</w:t>
      </w:r>
      <w:r w:rsidR="003F5EBD">
        <w:rPr>
          <w:spacing w:val="2"/>
        </w:rPr>
        <w:t xml:space="preserve"> c</w:t>
      </w:r>
      <w:r>
        <w:rPr>
          <w:spacing w:val="2"/>
        </w:rPr>
        <w:t>osts</w:t>
      </w:r>
      <w:r w:rsidR="003F5EBD">
        <w:rPr>
          <w:spacing w:val="2"/>
        </w:rPr>
        <w:t xml:space="preserve"> </w:t>
      </w:r>
      <w:r>
        <w:rPr>
          <w:spacing w:val="2"/>
        </w:rPr>
        <w:t>incurred</w:t>
      </w:r>
      <w:r>
        <w:rPr>
          <w:spacing w:val="-24"/>
        </w:rPr>
        <w:t xml:space="preserve"> </w:t>
      </w:r>
      <w:r>
        <w:t>by</w:t>
      </w:r>
      <w:r>
        <w:rPr>
          <w:spacing w:val="-23"/>
        </w:rPr>
        <w:t xml:space="preserve"> </w:t>
      </w:r>
      <w:r>
        <w:t>the</w:t>
      </w:r>
      <w:r w:rsidR="003F5EBD">
        <w:t xml:space="preserve"> </w:t>
      </w:r>
      <w:r>
        <w:t>protestor.</w:t>
      </w:r>
      <w:r>
        <w:rPr>
          <w:spacing w:val="-24"/>
        </w:rPr>
        <w:t xml:space="preserve"> </w:t>
      </w:r>
      <w:r>
        <w:rPr>
          <w:spacing w:val="2"/>
        </w:rPr>
        <w:t>If</w:t>
      </w:r>
      <w:r w:rsidR="003F5EBD">
        <w:rPr>
          <w:spacing w:val="2"/>
        </w:rPr>
        <w:t xml:space="preserve"> </w:t>
      </w:r>
      <w:r>
        <w:rPr>
          <w:spacing w:val="2"/>
        </w:rPr>
        <w:t>the</w:t>
      </w:r>
      <w:r w:rsidR="003F5EBD">
        <w:rPr>
          <w:spacing w:val="2"/>
        </w:rPr>
        <w:t xml:space="preserve"> </w:t>
      </w:r>
      <w:r>
        <w:rPr>
          <w:spacing w:val="2"/>
        </w:rPr>
        <w:t>protest</w:t>
      </w:r>
      <w:r>
        <w:rPr>
          <w:spacing w:val="-24"/>
        </w:rPr>
        <w:t xml:space="preserve"> </w:t>
      </w:r>
      <w:r>
        <w:t>is</w:t>
      </w:r>
      <w:r w:rsidR="003F5EBD">
        <w:t xml:space="preserve"> </w:t>
      </w:r>
      <w:r>
        <w:t>declared</w:t>
      </w:r>
      <w:r>
        <w:rPr>
          <w:spacing w:val="-25"/>
        </w:rPr>
        <w:t xml:space="preserve"> </w:t>
      </w:r>
      <w:r>
        <w:rPr>
          <w:spacing w:val="2"/>
        </w:rPr>
        <w:t>in</w:t>
      </w:r>
      <w:r w:rsidR="003F5EBD">
        <w:rPr>
          <w:spacing w:val="2"/>
        </w:rPr>
        <w:t xml:space="preserve"> </w:t>
      </w:r>
      <w:r>
        <w:rPr>
          <w:spacing w:val="2"/>
        </w:rPr>
        <w:t>favor</w:t>
      </w:r>
      <w:r w:rsidR="003F5EBD">
        <w:rPr>
          <w:spacing w:val="2"/>
        </w:rPr>
        <w:t xml:space="preserve"> </w:t>
      </w:r>
      <w:r>
        <w:rPr>
          <w:spacing w:val="2"/>
        </w:rPr>
        <w:t>of</w:t>
      </w:r>
      <w:r>
        <w:rPr>
          <w:spacing w:val="11"/>
        </w:rPr>
        <w:t xml:space="preserve"> </w:t>
      </w:r>
      <w:r>
        <w:t>the protested</w:t>
      </w:r>
      <w:r>
        <w:rPr>
          <w:spacing w:val="-8"/>
        </w:rPr>
        <w:t xml:space="preserve"> </w:t>
      </w:r>
      <w:r>
        <w:t>rider,</w:t>
      </w:r>
      <w:r>
        <w:rPr>
          <w:spacing w:val="-1"/>
        </w:rPr>
        <w:t xml:space="preserve"> </w:t>
      </w:r>
      <w:r>
        <w:t>the</w:t>
      </w:r>
      <w:r>
        <w:rPr>
          <w:spacing w:val="-18"/>
        </w:rPr>
        <w:t xml:space="preserve"> </w:t>
      </w:r>
      <w:r>
        <w:t>protest</w:t>
      </w:r>
      <w:r>
        <w:rPr>
          <w:spacing w:val="-11"/>
        </w:rPr>
        <w:t xml:space="preserve"> </w:t>
      </w:r>
      <w:r>
        <w:t>fee</w:t>
      </w:r>
      <w:r>
        <w:rPr>
          <w:spacing w:val="-11"/>
        </w:rPr>
        <w:t xml:space="preserve"> </w:t>
      </w:r>
      <w:r>
        <w:t>($50.00)</w:t>
      </w:r>
      <w:r>
        <w:rPr>
          <w:spacing w:val="-4"/>
        </w:rPr>
        <w:t xml:space="preserve"> </w:t>
      </w:r>
      <w:r>
        <w:t>will</w:t>
      </w:r>
      <w:r>
        <w:rPr>
          <w:spacing w:val="-14"/>
        </w:rPr>
        <w:t xml:space="preserve"> </w:t>
      </w:r>
      <w:r>
        <w:t>be</w:t>
      </w:r>
      <w:r>
        <w:rPr>
          <w:spacing w:val="-9"/>
        </w:rPr>
        <w:t xml:space="preserve"> </w:t>
      </w:r>
      <w:r>
        <w:t>forfeited</w:t>
      </w:r>
      <w:r>
        <w:rPr>
          <w:spacing w:val="-10"/>
        </w:rPr>
        <w:t xml:space="preserve"> </w:t>
      </w:r>
      <w:r>
        <w:t>and</w:t>
      </w:r>
      <w:r>
        <w:rPr>
          <w:spacing w:val="-10"/>
        </w:rPr>
        <w:t xml:space="preserve"> </w:t>
      </w:r>
      <w:r>
        <w:t>deposited</w:t>
      </w:r>
      <w:r>
        <w:rPr>
          <w:spacing w:val="-6"/>
        </w:rPr>
        <w:t xml:space="preserve"> </w:t>
      </w:r>
      <w:r>
        <w:t>into</w:t>
      </w:r>
      <w:r>
        <w:rPr>
          <w:spacing w:val="-7"/>
        </w:rPr>
        <w:t xml:space="preserve"> </w:t>
      </w:r>
      <w:r>
        <w:t>the</w:t>
      </w:r>
      <w:r>
        <w:rPr>
          <w:spacing w:val="-13"/>
        </w:rPr>
        <w:t xml:space="preserve"> </w:t>
      </w:r>
      <w:r>
        <w:t>treasury.</w:t>
      </w:r>
    </w:p>
    <w:p w14:paraId="68515567" w14:textId="34E177C2" w:rsidR="00237078" w:rsidRDefault="00034852">
      <w:pPr>
        <w:pStyle w:val="ListParagraph"/>
        <w:numPr>
          <w:ilvl w:val="1"/>
          <w:numId w:val="31"/>
        </w:numPr>
        <w:tabs>
          <w:tab w:val="left" w:pos="1019"/>
          <w:tab w:val="left" w:pos="1021"/>
        </w:tabs>
        <w:ind w:right="1153" w:hanging="360"/>
      </w:pPr>
      <w:r>
        <w:t>Protests</w:t>
      </w:r>
      <w:r>
        <w:rPr>
          <w:spacing w:val="-28"/>
        </w:rPr>
        <w:t xml:space="preserve"> </w:t>
      </w:r>
      <w:r>
        <w:t>regarding</w:t>
      </w:r>
      <w:r>
        <w:rPr>
          <w:spacing w:val="-26"/>
        </w:rPr>
        <w:t xml:space="preserve"> </w:t>
      </w:r>
      <w:r>
        <w:t>displacement</w:t>
      </w:r>
      <w:r>
        <w:rPr>
          <w:spacing w:val="-25"/>
        </w:rPr>
        <w:t xml:space="preserve"> </w:t>
      </w:r>
      <w:r>
        <w:t>of</w:t>
      </w:r>
      <w:r w:rsidR="003F5EBD">
        <w:t xml:space="preserve"> </w:t>
      </w:r>
      <w:r>
        <w:t>engines</w:t>
      </w:r>
      <w:r>
        <w:rPr>
          <w:spacing w:val="-28"/>
        </w:rPr>
        <w:t xml:space="preserve"> </w:t>
      </w:r>
      <w:r>
        <w:rPr>
          <w:spacing w:val="2"/>
        </w:rPr>
        <w:t>must</w:t>
      </w:r>
      <w:r w:rsidR="003F5EBD">
        <w:rPr>
          <w:spacing w:val="2"/>
        </w:rPr>
        <w:t xml:space="preserve"> </w:t>
      </w:r>
      <w:r>
        <w:rPr>
          <w:spacing w:val="2"/>
        </w:rPr>
        <w:t>be</w:t>
      </w:r>
      <w:r w:rsidR="003F5EBD">
        <w:rPr>
          <w:spacing w:val="2"/>
        </w:rPr>
        <w:t xml:space="preserve"> </w:t>
      </w:r>
      <w:r>
        <w:rPr>
          <w:spacing w:val="2"/>
        </w:rPr>
        <w:t>made</w:t>
      </w:r>
      <w:r>
        <w:rPr>
          <w:spacing w:val="-29"/>
        </w:rPr>
        <w:t xml:space="preserve"> </w:t>
      </w:r>
      <w:r>
        <w:rPr>
          <w:spacing w:val="2"/>
        </w:rPr>
        <w:t>in</w:t>
      </w:r>
      <w:r w:rsidR="003F5EBD">
        <w:rPr>
          <w:spacing w:val="2"/>
        </w:rPr>
        <w:t xml:space="preserve"> </w:t>
      </w:r>
      <w:r>
        <w:rPr>
          <w:spacing w:val="2"/>
        </w:rPr>
        <w:t>writing</w:t>
      </w:r>
      <w:r w:rsidR="003F5EBD">
        <w:rPr>
          <w:spacing w:val="2"/>
        </w:rPr>
        <w:t xml:space="preserve"> </w:t>
      </w:r>
      <w:r>
        <w:rPr>
          <w:spacing w:val="2"/>
        </w:rPr>
        <w:t>and</w:t>
      </w:r>
      <w:r w:rsidR="003F5EBD">
        <w:rPr>
          <w:spacing w:val="2"/>
        </w:rPr>
        <w:t xml:space="preserve"> </w:t>
      </w:r>
      <w:r>
        <w:rPr>
          <w:spacing w:val="2"/>
        </w:rPr>
        <w:t>accompanied</w:t>
      </w:r>
      <w:r>
        <w:rPr>
          <w:spacing w:val="-26"/>
        </w:rPr>
        <w:t xml:space="preserve"> </w:t>
      </w:r>
      <w:r>
        <w:rPr>
          <w:spacing w:val="4"/>
        </w:rPr>
        <w:t>by</w:t>
      </w:r>
      <w:r w:rsidR="003F5EBD">
        <w:rPr>
          <w:spacing w:val="4"/>
        </w:rPr>
        <w:t xml:space="preserve"> </w:t>
      </w:r>
      <w:r>
        <w:rPr>
          <w:spacing w:val="4"/>
        </w:rPr>
        <w:t>a</w:t>
      </w:r>
      <w:r w:rsidR="003F5EBD">
        <w:rPr>
          <w:spacing w:val="4"/>
        </w:rPr>
        <w:t xml:space="preserve"> </w:t>
      </w:r>
      <w:r>
        <w:rPr>
          <w:spacing w:val="4"/>
        </w:rPr>
        <w:t>fee</w:t>
      </w:r>
      <w:r w:rsidR="003F5EBD">
        <w:rPr>
          <w:spacing w:val="4"/>
        </w:rPr>
        <w:t xml:space="preserve"> </w:t>
      </w:r>
      <w:r>
        <w:rPr>
          <w:spacing w:val="4"/>
        </w:rPr>
        <w:t>of</w:t>
      </w:r>
      <w:r w:rsidR="003F5EBD">
        <w:rPr>
          <w:spacing w:val="4"/>
        </w:rPr>
        <w:t xml:space="preserve"> </w:t>
      </w:r>
      <w:r>
        <w:rPr>
          <w:spacing w:val="4"/>
        </w:rPr>
        <w:t>one</w:t>
      </w:r>
      <w:r w:rsidR="003F5EBD">
        <w:rPr>
          <w:spacing w:val="4"/>
        </w:rPr>
        <w:t xml:space="preserve"> </w:t>
      </w:r>
      <w:r>
        <w:rPr>
          <w:spacing w:val="4"/>
        </w:rPr>
        <w:t xml:space="preserve">hundred </w:t>
      </w:r>
      <w:r>
        <w:t>dollars</w:t>
      </w:r>
      <w:r>
        <w:rPr>
          <w:spacing w:val="-29"/>
        </w:rPr>
        <w:t xml:space="preserve"> </w:t>
      </w:r>
      <w:r>
        <w:t>($100.00).</w:t>
      </w:r>
      <w:r>
        <w:rPr>
          <w:spacing w:val="-22"/>
        </w:rPr>
        <w:t xml:space="preserve"> </w:t>
      </w:r>
      <w:r>
        <w:t>If</w:t>
      </w:r>
      <w:r>
        <w:rPr>
          <w:spacing w:val="-26"/>
        </w:rPr>
        <w:t xml:space="preserve"> </w:t>
      </w:r>
      <w:r>
        <w:t>the</w:t>
      </w:r>
      <w:r>
        <w:rPr>
          <w:spacing w:val="-26"/>
        </w:rPr>
        <w:t xml:space="preserve"> </w:t>
      </w:r>
      <w:r>
        <w:t>Official</w:t>
      </w:r>
      <w:r>
        <w:rPr>
          <w:spacing w:val="-24"/>
        </w:rPr>
        <w:t xml:space="preserve"> </w:t>
      </w:r>
      <w:r>
        <w:t>MRAN</w:t>
      </w:r>
      <w:r>
        <w:rPr>
          <w:spacing w:val="-29"/>
        </w:rPr>
        <w:t xml:space="preserve"> </w:t>
      </w:r>
      <w:r>
        <w:t>Referee</w:t>
      </w:r>
      <w:r>
        <w:rPr>
          <w:spacing w:val="-21"/>
        </w:rPr>
        <w:t xml:space="preserve"> </w:t>
      </w:r>
      <w:r>
        <w:t>decides</w:t>
      </w:r>
      <w:r>
        <w:rPr>
          <w:spacing w:val="-23"/>
        </w:rPr>
        <w:t xml:space="preserve"> </w:t>
      </w:r>
      <w:r>
        <w:t>for</w:t>
      </w:r>
      <w:r>
        <w:rPr>
          <w:spacing w:val="-28"/>
        </w:rPr>
        <w:t xml:space="preserve"> </w:t>
      </w:r>
      <w:r>
        <w:t>the</w:t>
      </w:r>
      <w:r>
        <w:rPr>
          <w:spacing w:val="-27"/>
        </w:rPr>
        <w:t xml:space="preserve"> </w:t>
      </w:r>
      <w:r>
        <w:t>protester,</w:t>
      </w:r>
      <w:r>
        <w:rPr>
          <w:spacing w:val="-22"/>
        </w:rPr>
        <w:t xml:space="preserve"> </w:t>
      </w:r>
      <w:r>
        <w:t>then</w:t>
      </w:r>
      <w:r>
        <w:rPr>
          <w:spacing w:val="-27"/>
        </w:rPr>
        <w:t xml:space="preserve"> </w:t>
      </w:r>
      <w:r>
        <w:t>the</w:t>
      </w:r>
      <w:r>
        <w:rPr>
          <w:spacing w:val="-26"/>
        </w:rPr>
        <w:t xml:space="preserve"> </w:t>
      </w:r>
      <w:r>
        <w:t>fee</w:t>
      </w:r>
      <w:r>
        <w:rPr>
          <w:spacing w:val="-28"/>
        </w:rPr>
        <w:t xml:space="preserve"> </w:t>
      </w:r>
      <w:r>
        <w:t>will</w:t>
      </w:r>
      <w:r>
        <w:rPr>
          <w:spacing w:val="-29"/>
        </w:rPr>
        <w:t xml:space="preserve"> </w:t>
      </w:r>
      <w:r>
        <w:t>be</w:t>
      </w:r>
      <w:r>
        <w:rPr>
          <w:spacing w:val="-27"/>
        </w:rPr>
        <w:t xml:space="preserve"> </w:t>
      </w:r>
      <w:r>
        <w:t>returned.</w:t>
      </w:r>
      <w:r>
        <w:rPr>
          <w:spacing w:val="-28"/>
        </w:rPr>
        <w:t xml:space="preserve"> </w:t>
      </w:r>
      <w:r>
        <w:t>If</w:t>
      </w:r>
      <w:r>
        <w:rPr>
          <w:spacing w:val="-25"/>
        </w:rPr>
        <w:t xml:space="preserve"> </w:t>
      </w:r>
      <w:r>
        <w:t>the</w:t>
      </w:r>
    </w:p>
    <w:p w14:paraId="134639EC" w14:textId="77777777" w:rsidR="00237078" w:rsidRDefault="00237078">
      <w:pPr>
        <w:sectPr w:rsidR="00237078">
          <w:pgSz w:w="12240" w:h="15840"/>
          <w:pgMar w:top="1500" w:right="80" w:bottom="280" w:left="600" w:header="720" w:footer="720" w:gutter="0"/>
          <w:cols w:space="720"/>
        </w:sectPr>
      </w:pPr>
    </w:p>
    <w:p w14:paraId="0828BC9F" w14:textId="77777777" w:rsidR="00237078" w:rsidRDefault="00034852">
      <w:pPr>
        <w:pStyle w:val="BodyText"/>
        <w:spacing w:before="40"/>
        <w:ind w:left="1020" w:right="745"/>
      </w:pPr>
      <w:r>
        <w:rPr>
          <w:w w:val="95"/>
        </w:rPr>
        <w:lastRenderedPageBreak/>
        <w:t>Referee</w:t>
      </w:r>
      <w:r>
        <w:rPr>
          <w:spacing w:val="-4"/>
          <w:w w:val="95"/>
        </w:rPr>
        <w:t xml:space="preserve"> </w:t>
      </w:r>
      <w:r>
        <w:rPr>
          <w:w w:val="95"/>
        </w:rPr>
        <w:t>decides</w:t>
      </w:r>
      <w:r>
        <w:rPr>
          <w:spacing w:val="-12"/>
          <w:w w:val="95"/>
        </w:rPr>
        <w:t xml:space="preserve"> </w:t>
      </w:r>
      <w:r>
        <w:rPr>
          <w:w w:val="95"/>
        </w:rPr>
        <w:t>for</w:t>
      </w:r>
      <w:r>
        <w:rPr>
          <w:spacing w:val="-13"/>
          <w:w w:val="95"/>
        </w:rPr>
        <w:t xml:space="preserve"> </w:t>
      </w:r>
      <w:r>
        <w:rPr>
          <w:w w:val="95"/>
        </w:rPr>
        <w:t>the</w:t>
      </w:r>
      <w:r>
        <w:rPr>
          <w:spacing w:val="-11"/>
          <w:w w:val="95"/>
        </w:rPr>
        <w:t xml:space="preserve"> </w:t>
      </w:r>
      <w:r>
        <w:rPr>
          <w:w w:val="95"/>
        </w:rPr>
        <w:t>rider</w:t>
      </w:r>
      <w:r>
        <w:rPr>
          <w:spacing w:val="-10"/>
          <w:w w:val="95"/>
        </w:rPr>
        <w:t xml:space="preserve"> </w:t>
      </w:r>
      <w:r>
        <w:rPr>
          <w:w w:val="95"/>
        </w:rPr>
        <w:t>being</w:t>
      </w:r>
      <w:r>
        <w:rPr>
          <w:spacing w:val="-9"/>
          <w:w w:val="95"/>
        </w:rPr>
        <w:t xml:space="preserve"> </w:t>
      </w:r>
      <w:r>
        <w:rPr>
          <w:w w:val="95"/>
        </w:rPr>
        <w:t>protested,</w:t>
      </w:r>
      <w:r>
        <w:rPr>
          <w:spacing w:val="-5"/>
          <w:w w:val="95"/>
        </w:rPr>
        <w:t xml:space="preserve"> </w:t>
      </w:r>
      <w:r>
        <w:rPr>
          <w:w w:val="95"/>
        </w:rPr>
        <w:t>then</w:t>
      </w:r>
      <w:r>
        <w:rPr>
          <w:spacing w:val="-14"/>
          <w:w w:val="95"/>
        </w:rPr>
        <w:t xml:space="preserve"> </w:t>
      </w:r>
      <w:r>
        <w:rPr>
          <w:w w:val="95"/>
        </w:rPr>
        <w:t>the</w:t>
      </w:r>
      <w:r>
        <w:rPr>
          <w:spacing w:val="-12"/>
          <w:w w:val="95"/>
        </w:rPr>
        <w:t xml:space="preserve"> </w:t>
      </w:r>
      <w:r>
        <w:rPr>
          <w:w w:val="95"/>
        </w:rPr>
        <w:t>protest</w:t>
      </w:r>
      <w:r>
        <w:rPr>
          <w:spacing w:val="-6"/>
          <w:w w:val="95"/>
        </w:rPr>
        <w:t xml:space="preserve"> </w:t>
      </w:r>
      <w:r>
        <w:rPr>
          <w:w w:val="95"/>
        </w:rPr>
        <w:t>fee</w:t>
      </w:r>
      <w:r>
        <w:rPr>
          <w:spacing w:val="-16"/>
          <w:w w:val="95"/>
        </w:rPr>
        <w:t xml:space="preserve"> </w:t>
      </w:r>
      <w:r>
        <w:rPr>
          <w:w w:val="95"/>
        </w:rPr>
        <w:t>($100.00)</w:t>
      </w:r>
      <w:r>
        <w:rPr>
          <w:spacing w:val="-4"/>
          <w:w w:val="95"/>
        </w:rPr>
        <w:t xml:space="preserve"> </w:t>
      </w:r>
      <w:r>
        <w:rPr>
          <w:w w:val="95"/>
        </w:rPr>
        <w:t>will</w:t>
      </w:r>
      <w:r>
        <w:rPr>
          <w:spacing w:val="-21"/>
          <w:w w:val="95"/>
        </w:rPr>
        <w:t xml:space="preserve"> </w:t>
      </w:r>
      <w:r>
        <w:rPr>
          <w:w w:val="95"/>
        </w:rPr>
        <w:t>be</w:t>
      </w:r>
      <w:r>
        <w:rPr>
          <w:spacing w:val="-13"/>
          <w:w w:val="95"/>
        </w:rPr>
        <w:t xml:space="preserve"> </w:t>
      </w:r>
      <w:r>
        <w:rPr>
          <w:w w:val="95"/>
        </w:rPr>
        <w:t>forfeited</w:t>
      </w:r>
      <w:r>
        <w:rPr>
          <w:spacing w:val="-11"/>
          <w:w w:val="95"/>
        </w:rPr>
        <w:t xml:space="preserve"> </w:t>
      </w:r>
      <w:r>
        <w:rPr>
          <w:w w:val="95"/>
        </w:rPr>
        <w:t>and</w:t>
      </w:r>
      <w:r>
        <w:rPr>
          <w:spacing w:val="-14"/>
          <w:w w:val="95"/>
        </w:rPr>
        <w:t xml:space="preserve"> </w:t>
      </w:r>
      <w:r>
        <w:rPr>
          <w:w w:val="95"/>
        </w:rPr>
        <w:t>deposited</w:t>
      </w:r>
      <w:r>
        <w:rPr>
          <w:spacing w:val="-6"/>
          <w:w w:val="95"/>
        </w:rPr>
        <w:t xml:space="preserve"> </w:t>
      </w:r>
      <w:r>
        <w:rPr>
          <w:w w:val="95"/>
        </w:rPr>
        <w:t>into</w:t>
      </w:r>
      <w:r>
        <w:rPr>
          <w:spacing w:val="-5"/>
          <w:w w:val="95"/>
        </w:rPr>
        <w:t xml:space="preserve"> </w:t>
      </w:r>
      <w:r>
        <w:rPr>
          <w:w w:val="95"/>
        </w:rPr>
        <w:t xml:space="preserve">the </w:t>
      </w:r>
      <w:r>
        <w:t>treasury.</w:t>
      </w:r>
    </w:p>
    <w:p w14:paraId="1DD8E7D8" w14:textId="10AACE18" w:rsidR="00237078" w:rsidRDefault="00034852">
      <w:pPr>
        <w:pStyle w:val="ListParagraph"/>
        <w:numPr>
          <w:ilvl w:val="1"/>
          <w:numId w:val="31"/>
        </w:numPr>
        <w:tabs>
          <w:tab w:val="left" w:pos="1020"/>
        </w:tabs>
        <w:ind w:right="700" w:hanging="360"/>
        <w:rPr>
          <w:b/>
        </w:rPr>
      </w:pPr>
      <w:r>
        <w:t>A</w:t>
      </w:r>
      <w:r w:rsidR="003F5EBD">
        <w:t xml:space="preserve"> </w:t>
      </w:r>
      <w:r>
        <w:t>protested</w:t>
      </w:r>
      <w:r>
        <w:rPr>
          <w:spacing w:val="-25"/>
        </w:rPr>
        <w:t xml:space="preserve"> </w:t>
      </w:r>
      <w:r>
        <w:t>motorcycle</w:t>
      </w:r>
      <w:r>
        <w:rPr>
          <w:spacing w:val="-23"/>
        </w:rPr>
        <w:t xml:space="preserve"> </w:t>
      </w:r>
      <w:r>
        <w:t>shall</w:t>
      </w:r>
      <w:r>
        <w:rPr>
          <w:spacing w:val="-27"/>
        </w:rPr>
        <w:t xml:space="preserve"> </w:t>
      </w:r>
      <w:r>
        <w:t>be</w:t>
      </w:r>
      <w:r>
        <w:rPr>
          <w:spacing w:val="-28"/>
        </w:rPr>
        <w:t xml:space="preserve"> </w:t>
      </w:r>
      <w:r>
        <w:t>impounded</w:t>
      </w:r>
      <w:r>
        <w:rPr>
          <w:spacing w:val="-22"/>
        </w:rPr>
        <w:t xml:space="preserve"> </w:t>
      </w:r>
      <w:r>
        <w:t>by</w:t>
      </w:r>
      <w:r>
        <w:rPr>
          <w:spacing w:val="-26"/>
        </w:rPr>
        <w:t xml:space="preserve"> </w:t>
      </w:r>
      <w:r>
        <w:t>the</w:t>
      </w:r>
      <w:r>
        <w:rPr>
          <w:spacing w:val="-28"/>
        </w:rPr>
        <w:t xml:space="preserve"> </w:t>
      </w:r>
      <w:r>
        <w:t>MRAN</w:t>
      </w:r>
      <w:r>
        <w:rPr>
          <w:spacing w:val="-26"/>
        </w:rPr>
        <w:t xml:space="preserve"> </w:t>
      </w:r>
      <w:r>
        <w:t>Referee</w:t>
      </w:r>
      <w:r>
        <w:rPr>
          <w:spacing w:val="-23"/>
        </w:rPr>
        <w:t xml:space="preserve"> </w:t>
      </w:r>
      <w:r>
        <w:t>at</w:t>
      </w:r>
      <w:r>
        <w:rPr>
          <w:spacing w:val="-26"/>
        </w:rPr>
        <w:t xml:space="preserve"> </w:t>
      </w:r>
      <w:r>
        <w:t>the</w:t>
      </w:r>
      <w:r>
        <w:rPr>
          <w:spacing w:val="-26"/>
        </w:rPr>
        <w:t xml:space="preserve"> </w:t>
      </w:r>
      <w:r>
        <w:t>time</w:t>
      </w:r>
      <w:r>
        <w:rPr>
          <w:spacing w:val="-30"/>
        </w:rPr>
        <w:t xml:space="preserve"> </w:t>
      </w:r>
      <w:r>
        <w:t>of</w:t>
      </w:r>
      <w:r>
        <w:rPr>
          <w:spacing w:val="-28"/>
        </w:rPr>
        <w:t xml:space="preserve"> </w:t>
      </w:r>
      <w:r>
        <w:t>protest</w:t>
      </w:r>
      <w:r>
        <w:rPr>
          <w:spacing w:val="-26"/>
        </w:rPr>
        <w:t xml:space="preserve"> </w:t>
      </w:r>
      <w:r>
        <w:t>and</w:t>
      </w:r>
      <w:r>
        <w:rPr>
          <w:spacing w:val="-29"/>
        </w:rPr>
        <w:t xml:space="preserve"> </w:t>
      </w:r>
      <w:r>
        <w:t>held</w:t>
      </w:r>
      <w:r>
        <w:rPr>
          <w:spacing w:val="-29"/>
        </w:rPr>
        <w:t xml:space="preserve"> </w:t>
      </w:r>
      <w:r>
        <w:t>by</w:t>
      </w:r>
      <w:r>
        <w:rPr>
          <w:spacing w:val="-29"/>
        </w:rPr>
        <w:t xml:space="preserve"> </w:t>
      </w:r>
      <w:r>
        <w:t>Referee until protest</w:t>
      </w:r>
      <w:r>
        <w:rPr>
          <w:spacing w:val="-26"/>
        </w:rPr>
        <w:t xml:space="preserve"> </w:t>
      </w:r>
      <w:r>
        <w:t>dispute</w:t>
      </w:r>
      <w:r>
        <w:rPr>
          <w:spacing w:val="-27"/>
        </w:rPr>
        <w:t xml:space="preserve"> </w:t>
      </w:r>
      <w:r>
        <w:t>is</w:t>
      </w:r>
      <w:r>
        <w:rPr>
          <w:spacing w:val="-26"/>
        </w:rPr>
        <w:t xml:space="preserve"> </w:t>
      </w:r>
      <w:r>
        <w:t>properly</w:t>
      </w:r>
      <w:r>
        <w:rPr>
          <w:spacing w:val="-27"/>
        </w:rPr>
        <w:t xml:space="preserve"> </w:t>
      </w:r>
      <w:r>
        <w:t>resolved.</w:t>
      </w:r>
      <w:r>
        <w:rPr>
          <w:spacing w:val="-26"/>
        </w:rPr>
        <w:t xml:space="preserve"> </w:t>
      </w:r>
      <w:r>
        <w:t>Alleged</w:t>
      </w:r>
      <w:r>
        <w:rPr>
          <w:spacing w:val="-27"/>
        </w:rPr>
        <w:t xml:space="preserve"> </w:t>
      </w:r>
      <w:r>
        <w:t>displacement</w:t>
      </w:r>
      <w:r>
        <w:rPr>
          <w:spacing w:val="-26"/>
        </w:rPr>
        <w:t xml:space="preserve"> </w:t>
      </w:r>
      <w:r>
        <w:t>violators</w:t>
      </w:r>
      <w:r>
        <w:rPr>
          <w:spacing w:val="-27"/>
        </w:rPr>
        <w:t xml:space="preserve"> </w:t>
      </w:r>
      <w:r>
        <w:t>shall</w:t>
      </w:r>
      <w:r>
        <w:rPr>
          <w:spacing w:val="-26"/>
        </w:rPr>
        <w:t xml:space="preserve"> </w:t>
      </w:r>
      <w:r>
        <w:t>have</w:t>
      </w:r>
      <w:r>
        <w:rPr>
          <w:spacing w:val="-27"/>
        </w:rPr>
        <w:t xml:space="preserve"> </w:t>
      </w:r>
      <w:r>
        <w:t>the</w:t>
      </w:r>
      <w:r>
        <w:rPr>
          <w:spacing w:val="-26"/>
        </w:rPr>
        <w:t xml:space="preserve"> </w:t>
      </w:r>
      <w:r>
        <w:t>right</w:t>
      </w:r>
      <w:r>
        <w:rPr>
          <w:spacing w:val="-26"/>
        </w:rPr>
        <w:t xml:space="preserve"> </w:t>
      </w:r>
      <w:r>
        <w:t>to</w:t>
      </w:r>
      <w:r>
        <w:rPr>
          <w:spacing w:val="-27"/>
        </w:rPr>
        <w:t xml:space="preserve"> </w:t>
      </w:r>
      <w:r>
        <w:t>request</w:t>
      </w:r>
      <w:r>
        <w:rPr>
          <w:spacing w:val="-26"/>
        </w:rPr>
        <w:t xml:space="preserve"> </w:t>
      </w:r>
      <w:r>
        <w:t>tear-</w:t>
      </w:r>
      <w:r>
        <w:rPr>
          <w:spacing w:val="-28"/>
        </w:rPr>
        <w:t xml:space="preserve"> </w:t>
      </w:r>
      <w:r>
        <w:t>down</w:t>
      </w:r>
      <w:r>
        <w:rPr>
          <w:spacing w:val="-38"/>
        </w:rPr>
        <w:t xml:space="preserve"> </w:t>
      </w:r>
      <w:r>
        <w:t xml:space="preserve">and measurement by an impartial motorcycle shop. Should the motorcycle shop find in favor of the protested contestant then the protester shall pay all tear-down and assembly costs. </w:t>
      </w:r>
      <w:r w:rsidR="00381240">
        <w:rPr>
          <w:b/>
        </w:rPr>
        <w:t>Should rider</w:t>
      </w:r>
      <w:r>
        <w:rPr>
          <w:b/>
        </w:rPr>
        <w:t xml:space="preserve"> refuse </w:t>
      </w:r>
      <w:r>
        <w:rPr>
          <w:b/>
          <w:color w:val="0F0F0F"/>
          <w:spacing w:val="2"/>
        </w:rPr>
        <w:t>to</w:t>
      </w:r>
      <w:r w:rsidR="00381240">
        <w:rPr>
          <w:b/>
          <w:color w:val="0F0F0F"/>
          <w:spacing w:val="2"/>
        </w:rPr>
        <w:t xml:space="preserve"> </w:t>
      </w:r>
      <w:r>
        <w:rPr>
          <w:b/>
          <w:spacing w:val="2"/>
        </w:rPr>
        <w:t xml:space="preserve">allow </w:t>
      </w:r>
      <w:r>
        <w:rPr>
          <w:b/>
        </w:rPr>
        <w:t>MRAN Referee</w:t>
      </w:r>
      <w:r>
        <w:rPr>
          <w:b/>
          <w:spacing w:val="-17"/>
        </w:rPr>
        <w:t xml:space="preserve"> </w:t>
      </w:r>
      <w:r>
        <w:rPr>
          <w:b/>
        </w:rPr>
        <w:t>to</w:t>
      </w:r>
      <w:r>
        <w:rPr>
          <w:b/>
          <w:spacing w:val="-24"/>
        </w:rPr>
        <w:t xml:space="preserve"> </w:t>
      </w:r>
      <w:r>
        <w:rPr>
          <w:b/>
        </w:rPr>
        <w:t>perform</w:t>
      </w:r>
      <w:r>
        <w:rPr>
          <w:b/>
          <w:spacing w:val="-25"/>
        </w:rPr>
        <w:t xml:space="preserve"> </w:t>
      </w:r>
      <w:r>
        <w:rPr>
          <w:b/>
        </w:rPr>
        <w:t>their</w:t>
      </w:r>
      <w:r>
        <w:rPr>
          <w:b/>
          <w:spacing w:val="-24"/>
        </w:rPr>
        <w:t xml:space="preserve"> </w:t>
      </w:r>
      <w:r>
        <w:rPr>
          <w:b/>
        </w:rPr>
        <w:t>duty,</w:t>
      </w:r>
      <w:r>
        <w:rPr>
          <w:b/>
          <w:spacing w:val="-20"/>
        </w:rPr>
        <w:t xml:space="preserve"> </w:t>
      </w:r>
      <w:r>
        <w:rPr>
          <w:b/>
        </w:rPr>
        <w:t>this</w:t>
      </w:r>
      <w:r>
        <w:rPr>
          <w:b/>
          <w:spacing w:val="-24"/>
        </w:rPr>
        <w:t xml:space="preserve"> </w:t>
      </w:r>
      <w:r>
        <w:rPr>
          <w:b/>
        </w:rPr>
        <w:t>riders</w:t>
      </w:r>
      <w:r>
        <w:rPr>
          <w:b/>
          <w:spacing w:val="-24"/>
        </w:rPr>
        <w:t xml:space="preserve"> </w:t>
      </w:r>
      <w:r>
        <w:rPr>
          <w:b/>
        </w:rPr>
        <w:t>MRAN</w:t>
      </w:r>
      <w:r>
        <w:rPr>
          <w:b/>
          <w:spacing w:val="-24"/>
        </w:rPr>
        <w:t xml:space="preserve"> </w:t>
      </w:r>
      <w:r>
        <w:rPr>
          <w:b/>
        </w:rPr>
        <w:t>membership</w:t>
      </w:r>
      <w:r>
        <w:rPr>
          <w:b/>
          <w:spacing w:val="-19"/>
        </w:rPr>
        <w:t xml:space="preserve"> </w:t>
      </w:r>
      <w:r>
        <w:rPr>
          <w:b/>
        </w:rPr>
        <w:t>shall</w:t>
      </w:r>
      <w:r>
        <w:rPr>
          <w:b/>
          <w:spacing w:val="-23"/>
        </w:rPr>
        <w:t xml:space="preserve"> </w:t>
      </w:r>
      <w:r>
        <w:rPr>
          <w:b/>
          <w:color w:val="111111"/>
        </w:rPr>
        <w:t>be</w:t>
      </w:r>
      <w:r>
        <w:rPr>
          <w:b/>
          <w:color w:val="111111"/>
          <w:spacing w:val="-22"/>
        </w:rPr>
        <w:t xml:space="preserve"> </w:t>
      </w:r>
      <w:r>
        <w:rPr>
          <w:b/>
        </w:rPr>
        <w:t>suspended</w:t>
      </w:r>
      <w:r>
        <w:rPr>
          <w:b/>
          <w:spacing w:val="-20"/>
        </w:rPr>
        <w:t xml:space="preserve"> </w:t>
      </w:r>
      <w:r>
        <w:rPr>
          <w:b/>
        </w:rPr>
        <w:t>immediately,</w:t>
      </w:r>
      <w:r>
        <w:rPr>
          <w:b/>
          <w:spacing w:val="-15"/>
        </w:rPr>
        <w:t xml:space="preserve"> </w:t>
      </w:r>
      <w:r>
        <w:rPr>
          <w:b/>
        </w:rPr>
        <w:t>pending</w:t>
      </w:r>
      <w:r>
        <w:rPr>
          <w:b/>
          <w:spacing w:val="-5"/>
        </w:rPr>
        <w:t xml:space="preserve"> </w:t>
      </w:r>
      <w:r>
        <w:rPr>
          <w:b/>
        </w:rPr>
        <w:t>review</w:t>
      </w:r>
      <w:r>
        <w:rPr>
          <w:b/>
          <w:color w:val="0F0F0F"/>
        </w:rPr>
        <w:t xml:space="preserve"> by </w:t>
      </w:r>
      <w:r>
        <w:rPr>
          <w:b/>
        </w:rPr>
        <w:t>the Competition Committee at the next regular scheduled MRAN</w:t>
      </w:r>
      <w:r>
        <w:rPr>
          <w:b/>
          <w:spacing w:val="-8"/>
        </w:rPr>
        <w:t xml:space="preserve"> </w:t>
      </w:r>
      <w:r>
        <w:rPr>
          <w:b/>
        </w:rPr>
        <w:t>Meeting.</w:t>
      </w:r>
    </w:p>
    <w:p w14:paraId="25431945" w14:textId="77777777" w:rsidR="00237078" w:rsidRDefault="00237078">
      <w:pPr>
        <w:pStyle w:val="BodyText"/>
        <w:spacing w:before="8"/>
        <w:rPr>
          <w:b/>
          <w:sz w:val="24"/>
        </w:rPr>
      </w:pPr>
    </w:p>
    <w:p w14:paraId="1A2D30B4" w14:textId="77777777" w:rsidR="00237078" w:rsidRDefault="00034852">
      <w:pPr>
        <w:pStyle w:val="Heading2"/>
        <w:rPr>
          <w:u w:val="none"/>
        </w:rPr>
      </w:pPr>
      <w:r>
        <w:rPr>
          <w:u w:val="thick" w:color="343434"/>
        </w:rPr>
        <w:t>SECTION 9. APPEALS</w:t>
      </w:r>
    </w:p>
    <w:p w14:paraId="52B22B8D" w14:textId="77777777" w:rsidR="00237078" w:rsidRDefault="00237078">
      <w:pPr>
        <w:pStyle w:val="BodyText"/>
        <w:spacing w:before="6"/>
        <w:rPr>
          <w:b/>
          <w:sz w:val="19"/>
        </w:rPr>
      </w:pPr>
    </w:p>
    <w:p w14:paraId="183DA8FA" w14:textId="77777777" w:rsidR="00237078" w:rsidRDefault="00034852">
      <w:pPr>
        <w:pStyle w:val="ListParagraph"/>
        <w:numPr>
          <w:ilvl w:val="0"/>
          <w:numId w:val="30"/>
        </w:numPr>
        <w:tabs>
          <w:tab w:val="left" w:pos="1020"/>
        </w:tabs>
        <w:spacing w:before="56"/>
        <w:ind w:right="1651"/>
      </w:pPr>
      <w:r>
        <w:t>Members</w:t>
      </w:r>
      <w:r>
        <w:rPr>
          <w:spacing w:val="-14"/>
        </w:rPr>
        <w:t xml:space="preserve"> </w:t>
      </w:r>
      <w:r>
        <w:t>of</w:t>
      </w:r>
      <w:r>
        <w:rPr>
          <w:spacing w:val="-23"/>
        </w:rPr>
        <w:t xml:space="preserve"> </w:t>
      </w:r>
      <w:r>
        <w:t>MRAN</w:t>
      </w:r>
      <w:r>
        <w:rPr>
          <w:spacing w:val="-14"/>
        </w:rPr>
        <w:t xml:space="preserve"> </w:t>
      </w:r>
      <w:r>
        <w:t>may</w:t>
      </w:r>
      <w:r>
        <w:rPr>
          <w:spacing w:val="-19"/>
        </w:rPr>
        <w:t xml:space="preserve"> </w:t>
      </w:r>
      <w:r>
        <w:t>appeal,</w:t>
      </w:r>
      <w:r>
        <w:rPr>
          <w:spacing w:val="-8"/>
        </w:rPr>
        <w:t xml:space="preserve"> </w:t>
      </w:r>
      <w:r>
        <w:t>to</w:t>
      </w:r>
      <w:r>
        <w:rPr>
          <w:spacing w:val="-16"/>
        </w:rPr>
        <w:t xml:space="preserve"> </w:t>
      </w:r>
      <w:r>
        <w:t>the</w:t>
      </w:r>
      <w:r>
        <w:rPr>
          <w:spacing w:val="-14"/>
        </w:rPr>
        <w:t xml:space="preserve"> </w:t>
      </w:r>
      <w:r>
        <w:t>Competition</w:t>
      </w:r>
      <w:r>
        <w:rPr>
          <w:spacing w:val="-11"/>
        </w:rPr>
        <w:t xml:space="preserve"> </w:t>
      </w:r>
      <w:r>
        <w:t>Committee,</w:t>
      </w:r>
      <w:r>
        <w:rPr>
          <w:spacing w:val="-9"/>
        </w:rPr>
        <w:t xml:space="preserve"> </w:t>
      </w:r>
      <w:r>
        <w:t>any</w:t>
      </w:r>
      <w:r>
        <w:rPr>
          <w:spacing w:val="-16"/>
        </w:rPr>
        <w:t xml:space="preserve"> </w:t>
      </w:r>
      <w:r>
        <w:t>decision</w:t>
      </w:r>
      <w:r>
        <w:rPr>
          <w:spacing w:val="-15"/>
        </w:rPr>
        <w:t xml:space="preserve"> </w:t>
      </w:r>
      <w:r>
        <w:t>made</w:t>
      </w:r>
      <w:r>
        <w:rPr>
          <w:spacing w:val="-10"/>
        </w:rPr>
        <w:t xml:space="preserve"> </w:t>
      </w:r>
      <w:r>
        <w:t>by</w:t>
      </w:r>
      <w:r>
        <w:rPr>
          <w:spacing w:val="-17"/>
        </w:rPr>
        <w:t xml:space="preserve"> </w:t>
      </w:r>
      <w:r>
        <w:t>any</w:t>
      </w:r>
      <w:r>
        <w:rPr>
          <w:spacing w:val="-14"/>
        </w:rPr>
        <w:t xml:space="preserve"> </w:t>
      </w:r>
      <w:r>
        <w:t xml:space="preserve">promoting member club or any MRAN official. The Competition </w:t>
      </w:r>
      <w:r>
        <w:t>Committee will have final determination in all matters brought before</w:t>
      </w:r>
      <w:r>
        <w:rPr>
          <w:spacing w:val="10"/>
        </w:rPr>
        <w:t xml:space="preserve"> </w:t>
      </w:r>
      <w:r>
        <w:t>them.</w:t>
      </w:r>
    </w:p>
    <w:p w14:paraId="10882FC0" w14:textId="77777777" w:rsidR="00237078" w:rsidRDefault="00034852">
      <w:pPr>
        <w:pStyle w:val="ListParagraph"/>
        <w:numPr>
          <w:ilvl w:val="0"/>
          <w:numId w:val="30"/>
        </w:numPr>
        <w:tabs>
          <w:tab w:val="left" w:pos="1020"/>
        </w:tabs>
        <w:ind w:right="1746"/>
      </w:pPr>
      <w:r>
        <w:t>Decisions</w:t>
      </w:r>
      <w:r>
        <w:rPr>
          <w:spacing w:val="-8"/>
        </w:rPr>
        <w:t xml:space="preserve"> </w:t>
      </w:r>
      <w:r>
        <w:t>and</w:t>
      </w:r>
      <w:r>
        <w:rPr>
          <w:spacing w:val="-14"/>
        </w:rPr>
        <w:t xml:space="preserve"> </w:t>
      </w:r>
      <w:r>
        <w:t>actions</w:t>
      </w:r>
      <w:r>
        <w:rPr>
          <w:spacing w:val="-17"/>
        </w:rPr>
        <w:t xml:space="preserve"> </w:t>
      </w:r>
      <w:r>
        <w:t>made</w:t>
      </w:r>
      <w:r>
        <w:rPr>
          <w:spacing w:val="-12"/>
        </w:rPr>
        <w:t xml:space="preserve"> </w:t>
      </w:r>
      <w:r>
        <w:t>by</w:t>
      </w:r>
      <w:r>
        <w:rPr>
          <w:spacing w:val="-18"/>
        </w:rPr>
        <w:t xml:space="preserve"> </w:t>
      </w:r>
      <w:r>
        <w:t>member</w:t>
      </w:r>
      <w:r>
        <w:rPr>
          <w:spacing w:val="-9"/>
        </w:rPr>
        <w:t xml:space="preserve"> </w:t>
      </w:r>
      <w:r>
        <w:t>club</w:t>
      </w:r>
      <w:r>
        <w:rPr>
          <w:spacing w:val="-19"/>
        </w:rPr>
        <w:t xml:space="preserve"> </w:t>
      </w:r>
      <w:r>
        <w:t>officials</w:t>
      </w:r>
      <w:r>
        <w:rPr>
          <w:spacing w:val="-17"/>
        </w:rPr>
        <w:t xml:space="preserve"> </w:t>
      </w:r>
      <w:r>
        <w:t>(i.e.</w:t>
      </w:r>
      <w:r>
        <w:rPr>
          <w:spacing w:val="-15"/>
        </w:rPr>
        <w:t xml:space="preserve"> </w:t>
      </w:r>
      <w:r>
        <w:t>disqualification,</w:t>
      </w:r>
      <w:r>
        <w:rPr>
          <w:spacing w:val="-19"/>
        </w:rPr>
        <w:t xml:space="preserve"> </w:t>
      </w:r>
      <w:r>
        <w:t>change</w:t>
      </w:r>
      <w:r>
        <w:rPr>
          <w:spacing w:val="-9"/>
        </w:rPr>
        <w:t xml:space="preserve"> </w:t>
      </w:r>
      <w:r>
        <w:t>in</w:t>
      </w:r>
      <w:r>
        <w:rPr>
          <w:spacing w:val="-22"/>
        </w:rPr>
        <w:t xml:space="preserve"> </w:t>
      </w:r>
      <w:r>
        <w:t>finish</w:t>
      </w:r>
      <w:r>
        <w:rPr>
          <w:spacing w:val="-16"/>
        </w:rPr>
        <w:t xml:space="preserve"> </w:t>
      </w:r>
      <w:r>
        <w:t>position, etc.) may be appealed to the Competition Committee. The appeal must be made in writing and be accompanied by a fifty- dollar ($50.00) appeal fee. The appeal must be made within seven (7)</w:t>
      </w:r>
      <w:r>
        <w:rPr>
          <w:spacing w:val="-32"/>
        </w:rPr>
        <w:t xml:space="preserve"> </w:t>
      </w:r>
      <w:r>
        <w:t>days of the posting or announcement of the club's decision. If appeal is found in favor of the MRAN member, the appeal fee, in addition to all costs incurred by the MRAN member, will be paid to the MRAN member by the appropriate me</w:t>
      </w:r>
      <w:r>
        <w:t>mber</w:t>
      </w:r>
      <w:r>
        <w:rPr>
          <w:spacing w:val="-27"/>
        </w:rPr>
        <w:t xml:space="preserve"> </w:t>
      </w:r>
      <w:r>
        <w:t>club.</w:t>
      </w:r>
    </w:p>
    <w:p w14:paraId="539CA3AD" w14:textId="77777777" w:rsidR="00237078" w:rsidRDefault="00034852">
      <w:pPr>
        <w:pStyle w:val="ListParagraph"/>
        <w:numPr>
          <w:ilvl w:val="0"/>
          <w:numId w:val="30"/>
        </w:numPr>
        <w:tabs>
          <w:tab w:val="left" w:pos="1019"/>
          <w:tab w:val="left" w:pos="1020"/>
        </w:tabs>
        <w:ind w:right="1622"/>
      </w:pPr>
      <w:r>
        <w:t>Decisions</w:t>
      </w:r>
      <w:r>
        <w:rPr>
          <w:spacing w:val="-4"/>
        </w:rPr>
        <w:t xml:space="preserve"> </w:t>
      </w:r>
      <w:r>
        <w:t>and</w:t>
      </w:r>
      <w:r>
        <w:rPr>
          <w:spacing w:val="-9"/>
        </w:rPr>
        <w:t xml:space="preserve"> </w:t>
      </w:r>
      <w:r>
        <w:t>actions</w:t>
      </w:r>
      <w:r>
        <w:rPr>
          <w:spacing w:val="-15"/>
        </w:rPr>
        <w:t xml:space="preserve"> </w:t>
      </w:r>
      <w:r>
        <w:t>by</w:t>
      </w:r>
      <w:r>
        <w:rPr>
          <w:spacing w:val="-19"/>
        </w:rPr>
        <w:t xml:space="preserve"> </w:t>
      </w:r>
      <w:r>
        <w:t>elected</w:t>
      </w:r>
      <w:r>
        <w:rPr>
          <w:spacing w:val="-11"/>
        </w:rPr>
        <w:t xml:space="preserve"> </w:t>
      </w:r>
      <w:r>
        <w:t>officials</w:t>
      </w:r>
      <w:r>
        <w:rPr>
          <w:spacing w:val="-14"/>
        </w:rPr>
        <w:t xml:space="preserve"> </w:t>
      </w:r>
      <w:r>
        <w:t>of</w:t>
      </w:r>
      <w:r>
        <w:rPr>
          <w:spacing w:val="-17"/>
        </w:rPr>
        <w:t xml:space="preserve"> </w:t>
      </w:r>
      <w:r>
        <w:t>MRAN</w:t>
      </w:r>
      <w:r>
        <w:rPr>
          <w:spacing w:val="-11"/>
        </w:rPr>
        <w:t xml:space="preserve"> </w:t>
      </w:r>
      <w:r>
        <w:t>(i.e.</w:t>
      </w:r>
      <w:r>
        <w:rPr>
          <w:spacing w:val="-17"/>
        </w:rPr>
        <w:t xml:space="preserve"> </w:t>
      </w:r>
      <w:r>
        <w:t>disqualification</w:t>
      </w:r>
      <w:r>
        <w:rPr>
          <w:spacing w:val="-22"/>
        </w:rPr>
        <w:t xml:space="preserve"> </w:t>
      </w:r>
      <w:r>
        <w:t>because</w:t>
      </w:r>
      <w:r>
        <w:rPr>
          <w:spacing w:val="-7"/>
        </w:rPr>
        <w:t xml:space="preserve"> </w:t>
      </w:r>
      <w:r>
        <w:t>of</w:t>
      </w:r>
      <w:r>
        <w:rPr>
          <w:spacing w:val="-14"/>
        </w:rPr>
        <w:t xml:space="preserve"> </w:t>
      </w:r>
      <w:r>
        <w:t>pit</w:t>
      </w:r>
      <w:r>
        <w:rPr>
          <w:spacing w:val="-18"/>
        </w:rPr>
        <w:t xml:space="preserve"> </w:t>
      </w:r>
      <w:r>
        <w:t>crew,</w:t>
      </w:r>
      <w:r>
        <w:rPr>
          <w:spacing w:val="-11"/>
        </w:rPr>
        <w:t xml:space="preserve"> </w:t>
      </w:r>
      <w:r>
        <w:t>pit</w:t>
      </w:r>
      <w:r>
        <w:rPr>
          <w:spacing w:val="-16"/>
        </w:rPr>
        <w:t xml:space="preserve"> </w:t>
      </w:r>
      <w:r>
        <w:t xml:space="preserve">racing, etc.) may be appealed to the Competition </w:t>
      </w:r>
      <w:r>
        <w:t>Committee. The appeal must be made in writing and be accompanied by a fifty- dollar ($50.00) appeal fee. The appeal must be made within seven (7) days of</w:t>
      </w:r>
      <w:r>
        <w:rPr>
          <w:spacing w:val="-2"/>
        </w:rPr>
        <w:t xml:space="preserve"> </w:t>
      </w:r>
      <w:r>
        <w:t>the</w:t>
      </w:r>
      <w:r>
        <w:rPr>
          <w:spacing w:val="-1"/>
        </w:rPr>
        <w:t xml:space="preserve"> </w:t>
      </w:r>
      <w:r>
        <w:t>action.</w:t>
      </w:r>
      <w:r>
        <w:rPr>
          <w:spacing w:val="-2"/>
        </w:rPr>
        <w:t xml:space="preserve"> </w:t>
      </w:r>
      <w:r>
        <w:t>If</w:t>
      </w:r>
      <w:r>
        <w:rPr>
          <w:spacing w:val="-1"/>
        </w:rPr>
        <w:t xml:space="preserve"> </w:t>
      </w:r>
      <w:r>
        <w:t>appeal</w:t>
      </w:r>
      <w:r>
        <w:rPr>
          <w:spacing w:val="-3"/>
        </w:rPr>
        <w:t xml:space="preserve"> </w:t>
      </w:r>
      <w:r>
        <w:t>is</w:t>
      </w:r>
      <w:r>
        <w:rPr>
          <w:spacing w:val="-2"/>
        </w:rPr>
        <w:t xml:space="preserve"> </w:t>
      </w:r>
      <w:r>
        <w:t>found</w:t>
      </w:r>
      <w:r>
        <w:rPr>
          <w:spacing w:val="-1"/>
        </w:rPr>
        <w:t xml:space="preserve"> </w:t>
      </w:r>
      <w:r>
        <w:t>in</w:t>
      </w:r>
      <w:r>
        <w:rPr>
          <w:spacing w:val="-1"/>
        </w:rPr>
        <w:t xml:space="preserve"> </w:t>
      </w:r>
      <w:r>
        <w:t>favor</w:t>
      </w:r>
      <w:r>
        <w:rPr>
          <w:spacing w:val="-13"/>
        </w:rPr>
        <w:t xml:space="preserve"> </w:t>
      </w:r>
      <w:r>
        <w:t>of</w:t>
      </w:r>
      <w:r>
        <w:rPr>
          <w:spacing w:val="-17"/>
        </w:rPr>
        <w:t xml:space="preserve"> </w:t>
      </w:r>
      <w:r>
        <w:t>the</w:t>
      </w:r>
      <w:r>
        <w:rPr>
          <w:spacing w:val="-11"/>
        </w:rPr>
        <w:t xml:space="preserve"> </w:t>
      </w:r>
      <w:r>
        <w:t>MRAN</w:t>
      </w:r>
      <w:r>
        <w:rPr>
          <w:spacing w:val="-10"/>
        </w:rPr>
        <w:t xml:space="preserve"> </w:t>
      </w:r>
      <w:r>
        <w:t>member,</w:t>
      </w:r>
      <w:r>
        <w:rPr>
          <w:spacing w:val="-5"/>
        </w:rPr>
        <w:t xml:space="preserve"> </w:t>
      </w:r>
      <w:r>
        <w:t>the</w:t>
      </w:r>
      <w:r>
        <w:rPr>
          <w:spacing w:val="-10"/>
        </w:rPr>
        <w:t xml:space="preserve"> </w:t>
      </w:r>
      <w:r>
        <w:t>appeal</w:t>
      </w:r>
      <w:r>
        <w:rPr>
          <w:spacing w:val="-9"/>
        </w:rPr>
        <w:t xml:space="preserve"> </w:t>
      </w:r>
      <w:r>
        <w:t>fee,</w:t>
      </w:r>
      <w:r>
        <w:rPr>
          <w:spacing w:val="-10"/>
        </w:rPr>
        <w:t xml:space="preserve"> </w:t>
      </w:r>
      <w:r>
        <w:t>in</w:t>
      </w:r>
      <w:r>
        <w:rPr>
          <w:spacing w:val="-14"/>
        </w:rPr>
        <w:t xml:space="preserve"> </w:t>
      </w:r>
      <w:r>
        <w:t>addition</w:t>
      </w:r>
      <w:r>
        <w:rPr>
          <w:spacing w:val="-6"/>
        </w:rPr>
        <w:t xml:space="preserve"> </w:t>
      </w:r>
      <w:r>
        <w:t>to</w:t>
      </w:r>
      <w:r>
        <w:rPr>
          <w:spacing w:val="-10"/>
        </w:rPr>
        <w:t xml:space="preserve"> </w:t>
      </w:r>
      <w:r>
        <w:t>all</w:t>
      </w:r>
      <w:r>
        <w:rPr>
          <w:spacing w:val="-14"/>
        </w:rPr>
        <w:t xml:space="preserve"> </w:t>
      </w:r>
      <w:r>
        <w:t>costs incurred</w:t>
      </w:r>
      <w:r>
        <w:rPr>
          <w:spacing w:val="-1"/>
        </w:rPr>
        <w:t xml:space="preserve"> </w:t>
      </w:r>
      <w:r>
        <w:t>by</w:t>
      </w:r>
      <w:r>
        <w:rPr>
          <w:spacing w:val="-11"/>
        </w:rPr>
        <w:t xml:space="preserve"> </w:t>
      </w:r>
      <w:r>
        <w:t>the</w:t>
      </w:r>
      <w:r>
        <w:rPr>
          <w:spacing w:val="-10"/>
        </w:rPr>
        <w:t xml:space="preserve"> </w:t>
      </w:r>
      <w:r>
        <w:t>MRAN</w:t>
      </w:r>
      <w:r>
        <w:rPr>
          <w:spacing w:val="-9"/>
        </w:rPr>
        <w:t xml:space="preserve"> </w:t>
      </w:r>
      <w:r>
        <w:t>member,</w:t>
      </w:r>
      <w:r>
        <w:rPr>
          <w:spacing w:val="-5"/>
        </w:rPr>
        <w:t xml:space="preserve"> </w:t>
      </w:r>
      <w:r>
        <w:t>will</w:t>
      </w:r>
      <w:r>
        <w:rPr>
          <w:spacing w:val="-12"/>
        </w:rPr>
        <w:t xml:space="preserve"> </w:t>
      </w:r>
      <w:r>
        <w:t>be</w:t>
      </w:r>
      <w:r>
        <w:rPr>
          <w:spacing w:val="-9"/>
        </w:rPr>
        <w:t xml:space="preserve"> </w:t>
      </w:r>
      <w:r>
        <w:t>paid</w:t>
      </w:r>
      <w:r>
        <w:rPr>
          <w:spacing w:val="-1"/>
        </w:rPr>
        <w:t xml:space="preserve"> </w:t>
      </w:r>
      <w:r>
        <w:t>to the</w:t>
      </w:r>
      <w:r>
        <w:rPr>
          <w:spacing w:val="-1"/>
        </w:rPr>
        <w:t xml:space="preserve"> </w:t>
      </w:r>
      <w:r>
        <w:t>MRAN</w:t>
      </w:r>
      <w:r>
        <w:rPr>
          <w:spacing w:val="-1"/>
        </w:rPr>
        <w:t xml:space="preserve"> </w:t>
      </w:r>
      <w:r>
        <w:t>member by</w:t>
      </w:r>
      <w:r>
        <w:rPr>
          <w:spacing w:val="-18"/>
        </w:rPr>
        <w:t xml:space="preserve"> </w:t>
      </w:r>
      <w:r>
        <w:t>MRAN.</w:t>
      </w:r>
    </w:p>
    <w:p w14:paraId="3B401644" w14:textId="77777777" w:rsidR="00237078" w:rsidRDefault="00034852">
      <w:pPr>
        <w:pStyle w:val="ListParagraph"/>
        <w:numPr>
          <w:ilvl w:val="0"/>
          <w:numId w:val="30"/>
        </w:numPr>
        <w:tabs>
          <w:tab w:val="left" w:pos="1020"/>
        </w:tabs>
        <w:ind w:right="1685"/>
      </w:pPr>
      <w:r>
        <w:t>Decisions made by a Tech Inspector, designated by MRAN, may be appealed to the Competition Committee. This appeal must be made in writing and be accompanied by a fifty-dollar ($50.00) appeal fee. The appeal must be made within seven (7) days of the action. If appeal is found in favor of the MRAN member, the appeal fee, in addition to all costs incurred by the MRAN member, will be paid to the MRAN member by</w:t>
      </w:r>
      <w:r>
        <w:rPr>
          <w:spacing w:val="-8"/>
        </w:rPr>
        <w:t xml:space="preserve"> </w:t>
      </w:r>
      <w:r>
        <w:t>MRAN.</w:t>
      </w:r>
    </w:p>
    <w:p w14:paraId="24A2F031" w14:textId="77777777" w:rsidR="00237078" w:rsidRDefault="00034852">
      <w:pPr>
        <w:pStyle w:val="ListParagraph"/>
        <w:numPr>
          <w:ilvl w:val="0"/>
          <w:numId w:val="30"/>
        </w:numPr>
        <w:tabs>
          <w:tab w:val="left" w:pos="1020"/>
        </w:tabs>
        <w:ind w:right="1803"/>
        <w:jc w:val="both"/>
      </w:pPr>
      <w:r>
        <w:t>A</w:t>
      </w:r>
      <w:r>
        <w:rPr>
          <w:spacing w:val="-20"/>
        </w:rPr>
        <w:t xml:space="preserve"> </w:t>
      </w:r>
      <w:r>
        <w:t>member</w:t>
      </w:r>
      <w:r>
        <w:rPr>
          <w:spacing w:val="-16"/>
        </w:rPr>
        <w:t xml:space="preserve"> </w:t>
      </w:r>
      <w:r>
        <w:t>may</w:t>
      </w:r>
      <w:r>
        <w:rPr>
          <w:spacing w:val="-16"/>
        </w:rPr>
        <w:t xml:space="preserve"> </w:t>
      </w:r>
      <w:r>
        <w:t>appeal</w:t>
      </w:r>
      <w:r>
        <w:rPr>
          <w:spacing w:val="-14"/>
        </w:rPr>
        <w:t xml:space="preserve"> </w:t>
      </w:r>
      <w:r>
        <w:t>a</w:t>
      </w:r>
      <w:r>
        <w:rPr>
          <w:spacing w:val="-18"/>
        </w:rPr>
        <w:t xml:space="preserve"> </w:t>
      </w:r>
      <w:r>
        <w:t>referee’s</w:t>
      </w:r>
      <w:r>
        <w:rPr>
          <w:spacing w:val="-11"/>
        </w:rPr>
        <w:t xml:space="preserve"> </w:t>
      </w:r>
      <w:r>
        <w:t>decision</w:t>
      </w:r>
      <w:r>
        <w:rPr>
          <w:spacing w:val="-14"/>
        </w:rPr>
        <w:t xml:space="preserve"> </w:t>
      </w:r>
      <w:r>
        <w:t>regarding</w:t>
      </w:r>
      <w:r>
        <w:rPr>
          <w:spacing w:val="-5"/>
        </w:rPr>
        <w:t xml:space="preserve"> </w:t>
      </w:r>
      <w:r>
        <w:t>class</w:t>
      </w:r>
      <w:r>
        <w:rPr>
          <w:spacing w:val="-18"/>
        </w:rPr>
        <w:t xml:space="preserve"> </w:t>
      </w:r>
      <w:r>
        <w:t>or</w:t>
      </w:r>
      <w:r>
        <w:rPr>
          <w:spacing w:val="-23"/>
        </w:rPr>
        <w:t xml:space="preserve"> </w:t>
      </w:r>
      <w:r>
        <w:t>division</w:t>
      </w:r>
      <w:r>
        <w:rPr>
          <w:spacing w:val="-18"/>
        </w:rPr>
        <w:t xml:space="preserve"> </w:t>
      </w:r>
      <w:r>
        <w:t>placement</w:t>
      </w:r>
      <w:r>
        <w:rPr>
          <w:spacing w:val="-7"/>
        </w:rPr>
        <w:t xml:space="preserve"> </w:t>
      </w:r>
      <w:r>
        <w:t>to</w:t>
      </w:r>
      <w:r>
        <w:rPr>
          <w:spacing w:val="-17"/>
        </w:rPr>
        <w:t xml:space="preserve"> </w:t>
      </w:r>
      <w:r>
        <w:t>the</w:t>
      </w:r>
      <w:r>
        <w:rPr>
          <w:spacing w:val="-19"/>
        </w:rPr>
        <w:t xml:space="preserve"> </w:t>
      </w:r>
      <w:r>
        <w:t>Competition Committee.</w:t>
      </w:r>
      <w:r>
        <w:rPr>
          <w:spacing w:val="-2"/>
        </w:rPr>
        <w:t xml:space="preserve"> </w:t>
      </w:r>
      <w:r>
        <w:t>This</w:t>
      </w:r>
      <w:r>
        <w:rPr>
          <w:spacing w:val="-12"/>
        </w:rPr>
        <w:t xml:space="preserve"> </w:t>
      </w:r>
      <w:r>
        <w:t>appeal</w:t>
      </w:r>
      <w:r>
        <w:rPr>
          <w:spacing w:val="-10"/>
        </w:rPr>
        <w:t xml:space="preserve"> </w:t>
      </w:r>
      <w:r>
        <w:t>may</w:t>
      </w:r>
      <w:r>
        <w:rPr>
          <w:spacing w:val="-13"/>
        </w:rPr>
        <w:t xml:space="preserve"> </w:t>
      </w:r>
      <w:r>
        <w:t>be</w:t>
      </w:r>
      <w:r>
        <w:rPr>
          <w:spacing w:val="-8"/>
        </w:rPr>
        <w:t xml:space="preserve"> </w:t>
      </w:r>
      <w:r>
        <w:t>in</w:t>
      </w:r>
      <w:r>
        <w:rPr>
          <w:spacing w:val="-13"/>
        </w:rPr>
        <w:t xml:space="preserve"> </w:t>
      </w:r>
      <w:r>
        <w:t>writing</w:t>
      </w:r>
      <w:r>
        <w:rPr>
          <w:spacing w:val="-7"/>
        </w:rPr>
        <w:t xml:space="preserve"> </w:t>
      </w:r>
      <w:r>
        <w:t>or</w:t>
      </w:r>
      <w:r>
        <w:rPr>
          <w:spacing w:val="-12"/>
        </w:rPr>
        <w:t xml:space="preserve"> </w:t>
      </w:r>
      <w:r>
        <w:t>heard</w:t>
      </w:r>
      <w:r>
        <w:rPr>
          <w:spacing w:val="-6"/>
        </w:rPr>
        <w:t xml:space="preserve"> </w:t>
      </w:r>
      <w:r>
        <w:t>at</w:t>
      </w:r>
      <w:r>
        <w:rPr>
          <w:spacing w:val="-14"/>
        </w:rPr>
        <w:t xml:space="preserve"> </w:t>
      </w:r>
      <w:r>
        <w:t>any</w:t>
      </w:r>
      <w:r>
        <w:rPr>
          <w:spacing w:val="-16"/>
        </w:rPr>
        <w:t xml:space="preserve"> </w:t>
      </w:r>
      <w:r>
        <w:t>regular</w:t>
      </w:r>
      <w:r>
        <w:rPr>
          <w:spacing w:val="-9"/>
        </w:rPr>
        <w:t xml:space="preserve"> </w:t>
      </w:r>
      <w:r>
        <w:t>meeting</w:t>
      </w:r>
      <w:r>
        <w:rPr>
          <w:spacing w:val="-8"/>
        </w:rPr>
        <w:t xml:space="preserve"> </w:t>
      </w:r>
      <w:r>
        <w:t>of</w:t>
      </w:r>
      <w:r>
        <w:rPr>
          <w:spacing w:val="-13"/>
        </w:rPr>
        <w:t xml:space="preserve"> </w:t>
      </w:r>
      <w:r>
        <w:t>this</w:t>
      </w:r>
      <w:r>
        <w:rPr>
          <w:spacing w:val="-10"/>
        </w:rPr>
        <w:t xml:space="preserve"> </w:t>
      </w:r>
      <w:r>
        <w:t>committee.</w:t>
      </w:r>
      <w:r>
        <w:rPr>
          <w:spacing w:val="-4"/>
        </w:rPr>
        <w:t xml:space="preserve"> </w:t>
      </w:r>
      <w:r>
        <w:t>There is</w:t>
      </w:r>
      <w:r>
        <w:rPr>
          <w:spacing w:val="-15"/>
        </w:rPr>
        <w:t xml:space="preserve"> </w:t>
      </w:r>
      <w:r>
        <w:t>no</w:t>
      </w:r>
      <w:r>
        <w:rPr>
          <w:spacing w:val="-9"/>
        </w:rPr>
        <w:t xml:space="preserve"> </w:t>
      </w:r>
      <w:r>
        <w:t>fee</w:t>
      </w:r>
      <w:r>
        <w:rPr>
          <w:spacing w:val="-11"/>
        </w:rPr>
        <w:t xml:space="preserve"> </w:t>
      </w:r>
      <w:r>
        <w:t>for</w:t>
      </w:r>
      <w:r>
        <w:rPr>
          <w:spacing w:val="-10"/>
        </w:rPr>
        <w:t xml:space="preserve"> </w:t>
      </w:r>
      <w:r>
        <w:t>this</w:t>
      </w:r>
      <w:r>
        <w:rPr>
          <w:spacing w:val="-13"/>
        </w:rPr>
        <w:t xml:space="preserve"> </w:t>
      </w:r>
      <w:r>
        <w:t>appeal.</w:t>
      </w:r>
    </w:p>
    <w:p w14:paraId="19E55834" w14:textId="77777777" w:rsidR="00237078" w:rsidRDefault="00237078">
      <w:pPr>
        <w:pStyle w:val="BodyText"/>
      </w:pPr>
    </w:p>
    <w:p w14:paraId="0E75728C" w14:textId="77777777" w:rsidR="00237078" w:rsidRDefault="00237078">
      <w:pPr>
        <w:pStyle w:val="BodyText"/>
      </w:pPr>
    </w:p>
    <w:p w14:paraId="4AB82C6A" w14:textId="77777777" w:rsidR="00237078" w:rsidRDefault="00034852">
      <w:pPr>
        <w:pStyle w:val="Heading2"/>
        <w:rPr>
          <w:u w:val="none"/>
        </w:rPr>
      </w:pPr>
      <w:bookmarkStart w:id="12" w:name="SECTION_10._SETTING_THE_RACE_CALENDAR"/>
      <w:bookmarkEnd w:id="12"/>
      <w:r>
        <w:rPr>
          <w:u w:val="thick" w:color="282828"/>
        </w:rPr>
        <w:t>SECTION 10. SETTING THE RACE CALENDAR</w:t>
      </w:r>
    </w:p>
    <w:p w14:paraId="168CCA42" w14:textId="101D7B2A" w:rsidR="00237078" w:rsidRDefault="00034852">
      <w:pPr>
        <w:pStyle w:val="BodyText"/>
        <w:ind w:left="120" w:right="1480"/>
      </w:pPr>
      <w:r>
        <w:t xml:space="preserve">MRAN clubs </w:t>
      </w:r>
      <w:r>
        <w:rPr>
          <w:spacing w:val="2"/>
        </w:rPr>
        <w:t>are</w:t>
      </w:r>
      <w:r w:rsidR="003F5EBD">
        <w:rPr>
          <w:spacing w:val="2"/>
        </w:rPr>
        <w:t xml:space="preserve"> </w:t>
      </w:r>
      <w:r>
        <w:rPr>
          <w:spacing w:val="2"/>
        </w:rPr>
        <w:t>required</w:t>
      </w:r>
      <w:r w:rsidR="003F5EBD">
        <w:rPr>
          <w:spacing w:val="2"/>
        </w:rPr>
        <w:t xml:space="preserve"> </w:t>
      </w:r>
      <w:r>
        <w:rPr>
          <w:spacing w:val="2"/>
        </w:rPr>
        <w:t xml:space="preserve">to </w:t>
      </w:r>
      <w:r>
        <w:t>submit their race</w:t>
      </w:r>
      <w:r w:rsidR="003F5EBD">
        <w:t xml:space="preserve"> </w:t>
      </w:r>
      <w:r>
        <w:t>date(s) for the upcoming season at the September MRAN meeting and then finalize during the November meeting to allow publishing of upcoming yearly calendars. MRAN clubs not in compliance will be subject to a $75.00 fine.</w:t>
      </w:r>
      <w:r w:rsidR="003F5EBD">
        <w:t xml:space="preserve"> </w:t>
      </w:r>
      <w:r>
        <w:t>The Calendar shall be decided by agreement of all member clubs. Should a conflict exist, that cannot be resolved, then races and dates will be determined by the following bidding system.</w:t>
      </w:r>
      <w:r w:rsidR="003F5EBD">
        <w:t xml:space="preserve"> </w:t>
      </w:r>
      <w:r>
        <w:t xml:space="preserve">Each club shall submit in writing a list of race dates desired, according </w:t>
      </w:r>
      <w:r>
        <w:t>to preference,</w:t>
      </w:r>
      <w:r>
        <w:rPr>
          <w:spacing w:val="-3"/>
        </w:rPr>
        <w:t xml:space="preserve"> </w:t>
      </w:r>
      <w:r>
        <w:t>to</w:t>
      </w:r>
      <w:r>
        <w:rPr>
          <w:spacing w:val="-2"/>
        </w:rPr>
        <w:t xml:space="preserve"> </w:t>
      </w:r>
      <w:r>
        <w:t>the</w:t>
      </w:r>
      <w:r>
        <w:rPr>
          <w:spacing w:val="-3"/>
        </w:rPr>
        <w:t xml:space="preserve"> </w:t>
      </w:r>
      <w:r>
        <w:t>Competition</w:t>
      </w:r>
      <w:r>
        <w:rPr>
          <w:spacing w:val="-3"/>
        </w:rPr>
        <w:t xml:space="preserve"> </w:t>
      </w:r>
      <w:r>
        <w:t>Committee.</w:t>
      </w:r>
      <w:r>
        <w:rPr>
          <w:spacing w:val="-25"/>
        </w:rPr>
        <w:t xml:space="preserve"> </w:t>
      </w:r>
      <w:r>
        <w:t>The</w:t>
      </w:r>
      <w:r>
        <w:rPr>
          <w:spacing w:val="-3"/>
        </w:rPr>
        <w:t xml:space="preserve"> </w:t>
      </w:r>
      <w:r>
        <w:t>lowest</w:t>
      </w:r>
      <w:r>
        <w:rPr>
          <w:spacing w:val="-3"/>
        </w:rPr>
        <w:t xml:space="preserve"> </w:t>
      </w:r>
      <w:r>
        <w:t>preferences</w:t>
      </w:r>
      <w:r>
        <w:rPr>
          <w:spacing w:val="-2"/>
        </w:rPr>
        <w:t xml:space="preserve"> </w:t>
      </w:r>
      <w:r>
        <w:t>shall</w:t>
      </w:r>
      <w:r>
        <w:rPr>
          <w:spacing w:val="-3"/>
        </w:rPr>
        <w:t xml:space="preserve"> </w:t>
      </w:r>
      <w:r>
        <w:t>win</w:t>
      </w:r>
      <w:r>
        <w:rPr>
          <w:spacing w:val="-3"/>
        </w:rPr>
        <w:t xml:space="preserve"> </w:t>
      </w:r>
      <w:r>
        <w:t>the</w:t>
      </w:r>
      <w:r>
        <w:rPr>
          <w:spacing w:val="-3"/>
        </w:rPr>
        <w:t xml:space="preserve"> </w:t>
      </w:r>
      <w:r>
        <w:t>date.</w:t>
      </w:r>
      <w:r>
        <w:rPr>
          <w:spacing w:val="-30"/>
        </w:rPr>
        <w:t xml:space="preserve"> </w:t>
      </w:r>
      <w:r>
        <w:rPr>
          <w:color w:val="0B0B0B"/>
        </w:rPr>
        <w:t>If</w:t>
      </w:r>
      <w:r>
        <w:rPr>
          <w:color w:val="0B0B0B"/>
          <w:spacing w:val="-2"/>
        </w:rPr>
        <w:t xml:space="preserve"> </w:t>
      </w:r>
      <w:r>
        <w:t>two</w:t>
      </w:r>
      <w:r>
        <w:rPr>
          <w:spacing w:val="-2"/>
        </w:rPr>
        <w:t xml:space="preserve"> </w:t>
      </w:r>
      <w:r>
        <w:t>clubs</w:t>
      </w:r>
      <w:r>
        <w:rPr>
          <w:spacing w:val="-2"/>
        </w:rPr>
        <w:t xml:space="preserve"> </w:t>
      </w:r>
      <w:r>
        <w:t>bid</w:t>
      </w:r>
      <w:r>
        <w:rPr>
          <w:spacing w:val="-3"/>
        </w:rPr>
        <w:t xml:space="preserve"> </w:t>
      </w:r>
      <w:r>
        <w:t>the</w:t>
      </w:r>
      <w:r>
        <w:rPr>
          <w:spacing w:val="-2"/>
        </w:rPr>
        <w:t xml:space="preserve"> </w:t>
      </w:r>
      <w:r>
        <w:t>same preferences, then the club that had the date last shall win the date, i.e., Club A chooses February 28</w:t>
      </w:r>
      <w:proofErr w:type="spellStart"/>
      <w:r>
        <w:rPr>
          <w:position w:val="7"/>
          <w:sz w:val="14"/>
        </w:rPr>
        <w:t>th</w:t>
      </w:r>
      <w:proofErr w:type="spellEnd"/>
      <w:r>
        <w:rPr>
          <w:position w:val="7"/>
          <w:sz w:val="14"/>
        </w:rPr>
        <w:t xml:space="preserve"> </w:t>
      </w:r>
      <w:r>
        <w:t xml:space="preserve">as first preference, and Club </w:t>
      </w:r>
      <w:r>
        <w:rPr>
          <w:color w:val="111111"/>
        </w:rPr>
        <w:t>B c</w:t>
      </w:r>
      <w:r>
        <w:t xml:space="preserve">hooses February 28 as Second choice; Club A gets the date. </w:t>
      </w:r>
      <w:r>
        <w:rPr>
          <w:color w:val="0B0B0B"/>
        </w:rPr>
        <w:t xml:space="preserve">If </w:t>
      </w:r>
      <w:r>
        <w:t>Club A and Club B have February 28 as first preferences, then the club that had February 28 (or the corresponding weekend) last year gets the</w:t>
      </w:r>
      <w:r>
        <w:rPr>
          <w:spacing w:val="-15"/>
        </w:rPr>
        <w:t xml:space="preserve"> </w:t>
      </w:r>
      <w:r>
        <w:t>race.</w:t>
      </w:r>
    </w:p>
    <w:p w14:paraId="32380119" w14:textId="77777777" w:rsidR="00237078" w:rsidRDefault="00237078">
      <w:pPr>
        <w:pStyle w:val="BodyText"/>
      </w:pPr>
    </w:p>
    <w:p w14:paraId="298EDB9F" w14:textId="77777777" w:rsidR="00237078" w:rsidRDefault="00237078">
      <w:pPr>
        <w:pStyle w:val="BodyText"/>
        <w:spacing w:before="2"/>
        <w:rPr>
          <w:sz w:val="23"/>
        </w:rPr>
      </w:pPr>
    </w:p>
    <w:p w14:paraId="688C3DCC" w14:textId="77777777" w:rsidR="00237078" w:rsidRDefault="00034852">
      <w:pPr>
        <w:pStyle w:val="Heading2"/>
        <w:rPr>
          <w:u w:val="none"/>
        </w:rPr>
      </w:pPr>
      <w:bookmarkStart w:id="13" w:name="SECTION_11._CANCELLATION_OF_RACES"/>
      <w:bookmarkEnd w:id="13"/>
      <w:r>
        <w:rPr>
          <w:u w:val="thick" w:color="232323"/>
        </w:rPr>
        <w:t>SECTION 11. CANCELLATION OF RACES</w:t>
      </w:r>
    </w:p>
    <w:p w14:paraId="672BAF8C" w14:textId="718CE46A" w:rsidR="00237078" w:rsidRDefault="00034852">
      <w:pPr>
        <w:pStyle w:val="BodyText"/>
        <w:ind w:left="120"/>
      </w:pPr>
      <w:r>
        <w:t>If</w:t>
      </w:r>
      <w:r w:rsidR="003F5EBD">
        <w:t xml:space="preserve"> </w:t>
      </w:r>
      <w:r>
        <w:t>a club cancels a</w:t>
      </w:r>
      <w:r w:rsidR="003F5EBD">
        <w:t xml:space="preserve"> </w:t>
      </w:r>
      <w:r>
        <w:t>date that has been awarded; the members of that club are subject toa fifty percent (50%) loss of</w:t>
      </w:r>
    </w:p>
    <w:p w14:paraId="11FA720B" w14:textId="77777777" w:rsidR="00237078" w:rsidRDefault="00237078">
      <w:pPr>
        <w:sectPr w:rsidR="00237078">
          <w:pgSz w:w="12240" w:h="15840"/>
          <w:pgMar w:top="680" w:right="80" w:bottom="280" w:left="600" w:header="720" w:footer="720" w:gutter="0"/>
          <w:cols w:space="720"/>
        </w:sectPr>
      </w:pPr>
    </w:p>
    <w:p w14:paraId="4FF5BDDA" w14:textId="77777777" w:rsidR="00237078" w:rsidRDefault="00034852">
      <w:pPr>
        <w:pStyle w:val="BodyText"/>
        <w:spacing w:before="40"/>
        <w:ind w:left="120"/>
      </w:pPr>
      <w:r>
        <w:lastRenderedPageBreak/>
        <w:t>points unless the following procedures are taken:</w:t>
      </w:r>
    </w:p>
    <w:p w14:paraId="21813455" w14:textId="77777777" w:rsidR="00237078" w:rsidRDefault="00237078">
      <w:pPr>
        <w:pStyle w:val="BodyText"/>
      </w:pPr>
    </w:p>
    <w:p w14:paraId="74C15613" w14:textId="22210054" w:rsidR="00237078" w:rsidRDefault="00034852">
      <w:pPr>
        <w:pStyle w:val="ListParagraph"/>
        <w:numPr>
          <w:ilvl w:val="0"/>
          <w:numId w:val="29"/>
        </w:numPr>
        <w:tabs>
          <w:tab w:val="left" w:pos="1020"/>
        </w:tabs>
        <w:ind w:right="691"/>
      </w:pPr>
      <w:r>
        <w:t>The</w:t>
      </w:r>
      <w:r w:rsidR="003F5EBD">
        <w:t xml:space="preserve"> </w:t>
      </w:r>
      <w:r>
        <w:t>approval</w:t>
      </w:r>
      <w:r w:rsidR="003F5EBD">
        <w:t xml:space="preserve"> </w:t>
      </w:r>
      <w:r>
        <w:t>of</w:t>
      </w:r>
      <w:r w:rsidR="003F5EBD">
        <w:t xml:space="preserve"> </w:t>
      </w:r>
      <w:r>
        <w:t>the</w:t>
      </w:r>
      <w:r w:rsidR="003F5EBD">
        <w:t xml:space="preserve"> </w:t>
      </w:r>
      <w:r>
        <w:t>Competition</w:t>
      </w:r>
      <w:r>
        <w:rPr>
          <w:spacing w:val="-25"/>
        </w:rPr>
        <w:t xml:space="preserve"> </w:t>
      </w:r>
      <w:r>
        <w:t>Committee,</w:t>
      </w:r>
      <w:r>
        <w:rPr>
          <w:spacing w:val="-26"/>
        </w:rPr>
        <w:t xml:space="preserve"> </w:t>
      </w:r>
      <w:r>
        <w:rPr>
          <w:spacing w:val="3"/>
        </w:rPr>
        <w:t>or</w:t>
      </w:r>
      <w:r w:rsidR="003F5EBD">
        <w:rPr>
          <w:spacing w:val="3"/>
        </w:rPr>
        <w:t xml:space="preserve"> </w:t>
      </w:r>
      <w:r>
        <w:rPr>
          <w:spacing w:val="3"/>
        </w:rPr>
        <w:t>if</w:t>
      </w:r>
      <w:r w:rsidR="003F5EBD">
        <w:rPr>
          <w:spacing w:val="3"/>
        </w:rPr>
        <w:t xml:space="preserve"> </w:t>
      </w:r>
      <w:r>
        <w:rPr>
          <w:spacing w:val="3"/>
        </w:rPr>
        <w:t>there</w:t>
      </w:r>
      <w:r>
        <w:rPr>
          <w:spacing w:val="-27"/>
        </w:rPr>
        <w:t xml:space="preserve"> </w:t>
      </w:r>
      <w:r>
        <w:t>is</w:t>
      </w:r>
      <w:r w:rsidR="003F5EBD">
        <w:t xml:space="preserve"> </w:t>
      </w:r>
      <w:r>
        <w:t>insufficient</w:t>
      </w:r>
      <w:r>
        <w:rPr>
          <w:spacing w:val="-22"/>
        </w:rPr>
        <w:t xml:space="preserve"> </w:t>
      </w:r>
      <w:r>
        <w:t>time,</w:t>
      </w:r>
      <w:r>
        <w:rPr>
          <w:spacing w:val="-29"/>
        </w:rPr>
        <w:t xml:space="preserve"> </w:t>
      </w:r>
      <w:r>
        <w:rPr>
          <w:spacing w:val="2"/>
        </w:rPr>
        <w:t>then</w:t>
      </w:r>
      <w:r w:rsidR="003F5EBD">
        <w:rPr>
          <w:spacing w:val="2"/>
        </w:rPr>
        <w:t xml:space="preserve"> </w:t>
      </w:r>
      <w:r>
        <w:rPr>
          <w:spacing w:val="2"/>
        </w:rPr>
        <w:t>by</w:t>
      </w:r>
      <w:r w:rsidR="003F5EBD">
        <w:rPr>
          <w:spacing w:val="2"/>
        </w:rPr>
        <w:t xml:space="preserve"> </w:t>
      </w:r>
      <w:r>
        <w:rPr>
          <w:spacing w:val="2"/>
        </w:rPr>
        <w:t>approval</w:t>
      </w:r>
      <w:r>
        <w:rPr>
          <w:spacing w:val="-26"/>
        </w:rPr>
        <w:t xml:space="preserve"> </w:t>
      </w:r>
      <w:r>
        <w:t>of</w:t>
      </w:r>
      <w:r w:rsidR="003F5EBD">
        <w:t xml:space="preserve"> </w:t>
      </w:r>
      <w:r>
        <w:t>seventy-five</w:t>
      </w:r>
      <w:r>
        <w:rPr>
          <w:spacing w:val="8"/>
        </w:rPr>
        <w:t xml:space="preserve"> </w:t>
      </w:r>
      <w:r>
        <w:t>percent (75%)</w:t>
      </w:r>
      <w:r>
        <w:rPr>
          <w:spacing w:val="-37"/>
        </w:rPr>
        <w:t xml:space="preserve"> </w:t>
      </w:r>
      <w:r>
        <w:t>of</w:t>
      </w:r>
      <w:r>
        <w:rPr>
          <w:spacing w:val="-36"/>
        </w:rPr>
        <w:t xml:space="preserve"> </w:t>
      </w:r>
      <w:r>
        <w:t>the</w:t>
      </w:r>
      <w:r>
        <w:rPr>
          <w:spacing w:val="-36"/>
        </w:rPr>
        <w:t xml:space="preserve"> </w:t>
      </w:r>
      <w:r>
        <w:t>competition</w:t>
      </w:r>
      <w:r>
        <w:rPr>
          <w:spacing w:val="-33"/>
        </w:rPr>
        <w:t xml:space="preserve"> </w:t>
      </w:r>
      <w:r>
        <w:t>committee</w:t>
      </w:r>
      <w:r>
        <w:rPr>
          <w:spacing w:val="-33"/>
        </w:rPr>
        <w:t xml:space="preserve"> </w:t>
      </w:r>
      <w:r>
        <w:t>representatives.</w:t>
      </w:r>
      <w:r>
        <w:rPr>
          <w:spacing w:val="-39"/>
        </w:rPr>
        <w:t xml:space="preserve"> </w:t>
      </w:r>
      <w:r>
        <w:t>The</w:t>
      </w:r>
      <w:r>
        <w:rPr>
          <w:spacing w:val="-37"/>
        </w:rPr>
        <w:t xml:space="preserve"> </w:t>
      </w:r>
      <w:r>
        <w:t>subsequent</w:t>
      </w:r>
      <w:r>
        <w:rPr>
          <w:spacing w:val="-31"/>
        </w:rPr>
        <w:t xml:space="preserve"> </w:t>
      </w:r>
      <w:r>
        <w:t>approval</w:t>
      </w:r>
      <w:r>
        <w:rPr>
          <w:spacing w:val="-35"/>
        </w:rPr>
        <w:t xml:space="preserve"> </w:t>
      </w:r>
      <w:r>
        <w:t>of</w:t>
      </w:r>
      <w:r>
        <w:rPr>
          <w:spacing w:val="-36"/>
        </w:rPr>
        <w:t xml:space="preserve"> </w:t>
      </w:r>
      <w:r>
        <w:t>cancellation</w:t>
      </w:r>
      <w:r>
        <w:rPr>
          <w:spacing w:val="-33"/>
        </w:rPr>
        <w:t xml:space="preserve"> </w:t>
      </w:r>
      <w:r>
        <w:t>by</w:t>
      </w:r>
      <w:r>
        <w:rPr>
          <w:spacing w:val="-36"/>
        </w:rPr>
        <w:t xml:space="preserve"> </w:t>
      </w:r>
      <w:r>
        <w:t>the</w:t>
      </w:r>
      <w:r>
        <w:rPr>
          <w:spacing w:val="-32"/>
        </w:rPr>
        <w:t xml:space="preserve"> </w:t>
      </w:r>
      <w:r>
        <w:t>Competition Committee at the next meeting is</w:t>
      </w:r>
      <w:r>
        <w:rPr>
          <w:spacing w:val="19"/>
        </w:rPr>
        <w:t xml:space="preserve"> </w:t>
      </w:r>
      <w:r>
        <w:t>required.</w:t>
      </w:r>
    </w:p>
    <w:p w14:paraId="381015C2" w14:textId="77777777" w:rsidR="00237078" w:rsidRDefault="00034852">
      <w:pPr>
        <w:pStyle w:val="ListParagraph"/>
        <w:numPr>
          <w:ilvl w:val="0"/>
          <w:numId w:val="29"/>
        </w:numPr>
        <w:tabs>
          <w:tab w:val="left" w:pos="1020"/>
        </w:tabs>
        <w:ind w:right="729"/>
      </w:pPr>
      <w:r>
        <w:t>Notification</w:t>
      </w:r>
      <w:r>
        <w:rPr>
          <w:spacing w:val="-35"/>
        </w:rPr>
        <w:t xml:space="preserve"> </w:t>
      </w:r>
      <w:r>
        <w:t>of</w:t>
      </w:r>
      <w:r>
        <w:rPr>
          <w:spacing w:val="-37"/>
        </w:rPr>
        <w:t xml:space="preserve"> </w:t>
      </w:r>
      <w:r>
        <w:t>race</w:t>
      </w:r>
      <w:r>
        <w:rPr>
          <w:spacing w:val="-37"/>
        </w:rPr>
        <w:t xml:space="preserve"> </w:t>
      </w:r>
      <w:r>
        <w:t>cancellation</w:t>
      </w:r>
      <w:r>
        <w:rPr>
          <w:spacing w:val="-33"/>
        </w:rPr>
        <w:t xml:space="preserve"> </w:t>
      </w:r>
      <w:r>
        <w:t>shall</w:t>
      </w:r>
      <w:r>
        <w:rPr>
          <w:spacing w:val="-36"/>
        </w:rPr>
        <w:t xml:space="preserve"> </w:t>
      </w:r>
      <w:r>
        <w:t>be</w:t>
      </w:r>
      <w:r>
        <w:rPr>
          <w:spacing w:val="-38"/>
        </w:rPr>
        <w:t xml:space="preserve"> </w:t>
      </w:r>
      <w:r>
        <w:t>posted</w:t>
      </w:r>
      <w:r>
        <w:rPr>
          <w:spacing w:val="-33"/>
        </w:rPr>
        <w:t xml:space="preserve"> </w:t>
      </w:r>
      <w:r>
        <w:t>at</w:t>
      </w:r>
      <w:r>
        <w:rPr>
          <w:spacing w:val="-37"/>
        </w:rPr>
        <w:t xml:space="preserve"> </w:t>
      </w:r>
      <w:hyperlink r:id="rId9">
        <w:r w:rsidR="00237078">
          <w:t>www.racemran.com</w:t>
        </w:r>
        <w:r w:rsidR="00237078">
          <w:rPr>
            <w:spacing w:val="-37"/>
          </w:rPr>
          <w:t xml:space="preserve"> </w:t>
        </w:r>
      </w:hyperlink>
      <w:r>
        <w:t>at</w:t>
      </w:r>
      <w:r>
        <w:rPr>
          <w:spacing w:val="-38"/>
        </w:rPr>
        <w:t xml:space="preserve"> </w:t>
      </w:r>
      <w:r>
        <w:t>least</w:t>
      </w:r>
      <w:r>
        <w:rPr>
          <w:spacing w:val="-36"/>
        </w:rPr>
        <w:t xml:space="preserve"> </w:t>
      </w:r>
      <w:r>
        <w:t>seven</w:t>
      </w:r>
      <w:r>
        <w:rPr>
          <w:spacing w:val="-38"/>
        </w:rPr>
        <w:t xml:space="preserve"> </w:t>
      </w:r>
      <w:r>
        <w:t>(7)</w:t>
      </w:r>
      <w:r>
        <w:rPr>
          <w:spacing w:val="-37"/>
        </w:rPr>
        <w:t xml:space="preserve"> </w:t>
      </w:r>
      <w:r>
        <w:t>days</w:t>
      </w:r>
      <w:r>
        <w:rPr>
          <w:spacing w:val="-39"/>
        </w:rPr>
        <w:t xml:space="preserve"> </w:t>
      </w:r>
      <w:r>
        <w:t>prior</w:t>
      </w:r>
      <w:r>
        <w:rPr>
          <w:spacing w:val="-34"/>
        </w:rPr>
        <w:t xml:space="preserve"> </w:t>
      </w:r>
      <w:r>
        <w:t>to</w:t>
      </w:r>
      <w:r>
        <w:rPr>
          <w:spacing w:val="-37"/>
        </w:rPr>
        <w:t xml:space="preserve"> </w:t>
      </w:r>
      <w:r>
        <w:t>the</w:t>
      </w:r>
      <w:r>
        <w:rPr>
          <w:spacing w:val="-35"/>
        </w:rPr>
        <w:t xml:space="preserve"> </w:t>
      </w:r>
      <w:r>
        <w:t>scheduled race.</w:t>
      </w:r>
    </w:p>
    <w:p w14:paraId="5C1F7AE2" w14:textId="77777777" w:rsidR="00237078" w:rsidRDefault="00034852">
      <w:pPr>
        <w:pStyle w:val="ListParagraph"/>
        <w:numPr>
          <w:ilvl w:val="0"/>
          <w:numId w:val="29"/>
        </w:numPr>
        <w:tabs>
          <w:tab w:val="left" w:pos="1019"/>
          <w:tab w:val="left" w:pos="1020"/>
        </w:tabs>
      </w:pPr>
      <w:r>
        <w:t>There is sufficient reason for</w:t>
      </w:r>
      <w:r>
        <w:rPr>
          <w:spacing w:val="-13"/>
        </w:rPr>
        <w:t xml:space="preserve"> </w:t>
      </w:r>
      <w:r>
        <w:t>cancellation.</w:t>
      </w:r>
    </w:p>
    <w:p w14:paraId="3EBA0DEA" w14:textId="77777777" w:rsidR="00237078" w:rsidRDefault="00237078">
      <w:pPr>
        <w:pStyle w:val="BodyText"/>
      </w:pPr>
    </w:p>
    <w:p w14:paraId="02B48D5F" w14:textId="77777777" w:rsidR="00237078" w:rsidRDefault="00237078">
      <w:pPr>
        <w:pStyle w:val="BodyText"/>
        <w:spacing w:before="9"/>
        <w:rPr>
          <w:sz w:val="23"/>
        </w:rPr>
      </w:pPr>
    </w:p>
    <w:p w14:paraId="63A0344D" w14:textId="77777777" w:rsidR="00237078" w:rsidRDefault="00034852">
      <w:pPr>
        <w:pStyle w:val="Heading2"/>
        <w:spacing w:before="1"/>
        <w:rPr>
          <w:u w:val="none"/>
        </w:rPr>
      </w:pPr>
      <w:bookmarkStart w:id="14" w:name="SECTION_12._ADDITION_OF_EVENTS"/>
      <w:bookmarkEnd w:id="14"/>
      <w:r>
        <w:rPr>
          <w:u w:val="thick" w:color="2B2B2B"/>
        </w:rPr>
        <w:t>SECTION 12. ADDITION OF EVENTS</w:t>
      </w:r>
    </w:p>
    <w:p w14:paraId="1403500F" w14:textId="77777777" w:rsidR="00237078" w:rsidRDefault="00034852">
      <w:pPr>
        <w:pStyle w:val="BodyText"/>
        <w:ind w:left="120"/>
      </w:pPr>
      <w:r>
        <w:t>Should a club wish to sponsor a race on an open or canceled date; they shall meet the following requirements:</w:t>
      </w:r>
    </w:p>
    <w:p w14:paraId="5E231103" w14:textId="77777777" w:rsidR="00237078" w:rsidRDefault="00237078">
      <w:pPr>
        <w:pStyle w:val="BodyText"/>
        <w:spacing w:before="12"/>
        <w:rPr>
          <w:sz w:val="21"/>
        </w:rPr>
      </w:pPr>
    </w:p>
    <w:p w14:paraId="02507776" w14:textId="08BF977E" w:rsidR="00237078" w:rsidRDefault="00034852">
      <w:pPr>
        <w:pStyle w:val="ListParagraph"/>
        <w:numPr>
          <w:ilvl w:val="0"/>
          <w:numId w:val="28"/>
        </w:numPr>
        <w:tabs>
          <w:tab w:val="left" w:pos="1020"/>
        </w:tabs>
        <w:ind w:right="1263"/>
        <w:jc w:val="both"/>
      </w:pPr>
      <w:r>
        <w:rPr>
          <w:spacing w:val="2"/>
        </w:rPr>
        <w:t>The</w:t>
      </w:r>
      <w:r w:rsidR="003F5EBD">
        <w:rPr>
          <w:spacing w:val="2"/>
        </w:rPr>
        <w:t xml:space="preserve"> </w:t>
      </w:r>
      <w:r>
        <w:rPr>
          <w:spacing w:val="2"/>
        </w:rPr>
        <w:t>approval</w:t>
      </w:r>
      <w:r w:rsidR="003F5EBD">
        <w:rPr>
          <w:spacing w:val="2"/>
        </w:rPr>
        <w:t xml:space="preserve"> </w:t>
      </w:r>
      <w:r>
        <w:rPr>
          <w:spacing w:val="2"/>
        </w:rPr>
        <w:t>of</w:t>
      </w:r>
      <w:r w:rsidR="003F5EBD">
        <w:rPr>
          <w:spacing w:val="2"/>
        </w:rPr>
        <w:t xml:space="preserve"> t</w:t>
      </w:r>
      <w:r>
        <w:rPr>
          <w:spacing w:val="2"/>
        </w:rPr>
        <w:t>he</w:t>
      </w:r>
      <w:r w:rsidR="003F5EBD">
        <w:rPr>
          <w:spacing w:val="2"/>
        </w:rPr>
        <w:t xml:space="preserve"> </w:t>
      </w:r>
      <w:r>
        <w:rPr>
          <w:spacing w:val="2"/>
        </w:rPr>
        <w:t xml:space="preserve">Competition </w:t>
      </w:r>
      <w:r>
        <w:t xml:space="preserve">Committee, </w:t>
      </w:r>
      <w:r>
        <w:rPr>
          <w:spacing w:val="3"/>
        </w:rPr>
        <w:t>or</w:t>
      </w:r>
      <w:r w:rsidR="003F5EBD">
        <w:rPr>
          <w:spacing w:val="3"/>
        </w:rPr>
        <w:t xml:space="preserve"> </w:t>
      </w:r>
      <w:r>
        <w:rPr>
          <w:spacing w:val="3"/>
        </w:rPr>
        <w:t>if</w:t>
      </w:r>
      <w:r w:rsidR="003F5EBD">
        <w:rPr>
          <w:spacing w:val="3"/>
        </w:rPr>
        <w:t xml:space="preserve"> </w:t>
      </w:r>
      <w:r>
        <w:rPr>
          <w:spacing w:val="3"/>
        </w:rPr>
        <w:t xml:space="preserve">there </w:t>
      </w:r>
      <w:r w:rsidR="00C000C6">
        <w:t>is insufficient</w:t>
      </w:r>
      <w:r>
        <w:t xml:space="preserve"> </w:t>
      </w:r>
      <w:r w:rsidR="00C000C6">
        <w:t>time, then</w:t>
      </w:r>
      <w:r>
        <w:t xml:space="preserve"> the</w:t>
      </w:r>
      <w:r w:rsidR="003F5EBD">
        <w:t xml:space="preserve"> </w:t>
      </w:r>
      <w:r>
        <w:t>approval</w:t>
      </w:r>
      <w:r w:rsidR="003F5EBD">
        <w:t xml:space="preserve"> </w:t>
      </w:r>
      <w:r>
        <w:t>of</w:t>
      </w:r>
      <w:r w:rsidR="003F5EBD">
        <w:t xml:space="preserve"> </w:t>
      </w:r>
      <w:r>
        <w:t xml:space="preserve">seventy-five </w:t>
      </w:r>
      <w:r>
        <w:rPr>
          <w:w w:val="95"/>
        </w:rPr>
        <w:t>percent</w:t>
      </w:r>
      <w:r>
        <w:rPr>
          <w:spacing w:val="-11"/>
          <w:w w:val="95"/>
        </w:rPr>
        <w:t xml:space="preserve"> </w:t>
      </w:r>
      <w:r>
        <w:rPr>
          <w:w w:val="95"/>
        </w:rPr>
        <w:t>(75%)</w:t>
      </w:r>
      <w:r>
        <w:rPr>
          <w:spacing w:val="-13"/>
          <w:w w:val="95"/>
        </w:rPr>
        <w:t xml:space="preserve"> </w:t>
      </w:r>
      <w:r>
        <w:rPr>
          <w:w w:val="95"/>
        </w:rPr>
        <w:t>of</w:t>
      </w:r>
      <w:r>
        <w:rPr>
          <w:spacing w:val="-20"/>
          <w:w w:val="95"/>
        </w:rPr>
        <w:t xml:space="preserve"> </w:t>
      </w:r>
      <w:r>
        <w:rPr>
          <w:w w:val="95"/>
        </w:rPr>
        <w:t>the</w:t>
      </w:r>
      <w:r>
        <w:rPr>
          <w:spacing w:val="-11"/>
          <w:w w:val="95"/>
        </w:rPr>
        <w:t xml:space="preserve"> </w:t>
      </w:r>
      <w:r>
        <w:rPr>
          <w:w w:val="95"/>
        </w:rPr>
        <w:t>Competition</w:t>
      </w:r>
      <w:r>
        <w:rPr>
          <w:spacing w:val="-6"/>
          <w:w w:val="95"/>
        </w:rPr>
        <w:t xml:space="preserve"> </w:t>
      </w:r>
      <w:r>
        <w:rPr>
          <w:w w:val="95"/>
        </w:rPr>
        <w:t>Committee</w:t>
      </w:r>
      <w:r>
        <w:rPr>
          <w:spacing w:val="-3"/>
          <w:w w:val="95"/>
        </w:rPr>
        <w:t xml:space="preserve"> </w:t>
      </w:r>
      <w:r>
        <w:rPr>
          <w:w w:val="95"/>
        </w:rPr>
        <w:t>Representatives.</w:t>
      </w:r>
      <w:r>
        <w:rPr>
          <w:spacing w:val="-19"/>
          <w:w w:val="95"/>
        </w:rPr>
        <w:t xml:space="preserve"> </w:t>
      </w:r>
      <w:r>
        <w:rPr>
          <w:w w:val="95"/>
        </w:rPr>
        <w:t>The</w:t>
      </w:r>
      <w:r>
        <w:rPr>
          <w:spacing w:val="-17"/>
          <w:w w:val="95"/>
        </w:rPr>
        <w:t xml:space="preserve"> </w:t>
      </w:r>
      <w:r>
        <w:rPr>
          <w:w w:val="95"/>
        </w:rPr>
        <w:t>subsequent</w:t>
      </w:r>
      <w:r>
        <w:rPr>
          <w:spacing w:val="-2"/>
          <w:w w:val="95"/>
        </w:rPr>
        <w:t xml:space="preserve"> </w:t>
      </w:r>
      <w:r>
        <w:rPr>
          <w:w w:val="95"/>
        </w:rPr>
        <w:t>approval</w:t>
      </w:r>
      <w:r>
        <w:rPr>
          <w:spacing w:val="-18"/>
          <w:w w:val="95"/>
        </w:rPr>
        <w:t xml:space="preserve"> </w:t>
      </w:r>
      <w:r>
        <w:rPr>
          <w:w w:val="95"/>
        </w:rPr>
        <w:t>of</w:t>
      </w:r>
      <w:r>
        <w:rPr>
          <w:spacing w:val="-16"/>
          <w:w w:val="95"/>
        </w:rPr>
        <w:t xml:space="preserve"> </w:t>
      </w:r>
      <w:r>
        <w:rPr>
          <w:w w:val="95"/>
        </w:rPr>
        <w:t>cancellation</w:t>
      </w:r>
      <w:r>
        <w:rPr>
          <w:spacing w:val="-4"/>
          <w:w w:val="95"/>
        </w:rPr>
        <w:t xml:space="preserve"> </w:t>
      </w:r>
      <w:r>
        <w:rPr>
          <w:w w:val="95"/>
        </w:rPr>
        <w:t>by</w:t>
      </w:r>
      <w:r>
        <w:rPr>
          <w:spacing w:val="-13"/>
          <w:w w:val="95"/>
        </w:rPr>
        <w:t xml:space="preserve"> </w:t>
      </w:r>
      <w:r>
        <w:rPr>
          <w:w w:val="95"/>
        </w:rPr>
        <w:t xml:space="preserve">the </w:t>
      </w:r>
      <w:r>
        <w:t>Competition Committee at the next meeting is</w:t>
      </w:r>
      <w:r>
        <w:rPr>
          <w:spacing w:val="-24"/>
        </w:rPr>
        <w:t xml:space="preserve"> </w:t>
      </w:r>
      <w:r>
        <w:t>required.</w:t>
      </w:r>
    </w:p>
    <w:p w14:paraId="64039566" w14:textId="77777777" w:rsidR="00237078" w:rsidRDefault="00034852">
      <w:pPr>
        <w:pStyle w:val="ListParagraph"/>
        <w:numPr>
          <w:ilvl w:val="0"/>
          <w:numId w:val="28"/>
        </w:numPr>
        <w:tabs>
          <w:tab w:val="left" w:pos="1020"/>
        </w:tabs>
      </w:pPr>
      <w:r>
        <w:t>Notification</w:t>
      </w:r>
      <w:r>
        <w:rPr>
          <w:spacing w:val="3"/>
        </w:rPr>
        <w:t xml:space="preserve"> </w:t>
      </w:r>
      <w:r>
        <w:t>is</w:t>
      </w:r>
      <w:r>
        <w:rPr>
          <w:spacing w:val="-11"/>
        </w:rPr>
        <w:t xml:space="preserve"> </w:t>
      </w:r>
      <w:r>
        <w:t>posted</w:t>
      </w:r>
      <w:r>
        <w:rPr>
          <w:spacing w:val="7"/>
        </w:rPr>
        <w:t xml:space="preserve"> </w:t>
      </w:r>
      <w:r>
        <w:t>at</w:t>
      </w:r>
      <w:r>
        <w:rPr>
          <w:spacing w:val="-7"/>
        </w:rPr>
        <w:t xml:space="preserve"> </w:t>
      </w:r>
      <w:hyperlink r:id="rId10">
        <w:r w:rsidR="00237078">
          <w:t>www.racemran.com</w:t>
        </w:r>
        <w:r w:rsidR="00237078">
          <w:rPr>
            <w:spacing w:val="-11"/>
          </w:rPr>
          <w:t xml:space="preserve"> </w:t>
        </w:r>
      </w:hyperlink>
      <w:r>
        <w:t>fourteen</w:t>
      </w:r>
      <w:r>
        <w:rPr>
          <w:spacing w:val="3"/>
        </w:rPr>
        <w:t xml:space="preserve"> </w:t>
      </w:r>
      <w:r>
        <w:t>(14)</w:t>
      </w:r>
      <w:r>
        <w:rPr>
          <w:spacing w:val="-8"/>
        </w:rPr>
        <w:t xml:space="preserve"> </w:t>
      </w:r>
      <w:r>
        <w:t>days</w:t>
      </w:r>
      <w:r>
        <w:rPr>
          <w:spacing w:val="-12"/>
        </w:rPr>
        <w:t xml:space="preserve"> </w:t>
      </w:r>
      <w:r>
        <w:t>prior</w:t>
      </w:r>
      <w:r>
        <w:rPr>
          <w:spacing w:val="-7"/>
        </w:rPr>
        <w:t xml:space="preserve"> </w:t>
      </w:r>
      <w:r>
        <w:t>to</w:t>
      </w:r>
      <w:r>
        <w:rPr>
          <w:spacing w:val="-5"/>
        </w:rPr>
        <w:t xml:space="preserve"> </w:t>
      </w:r>
      <w:r>
        <w:t>the</w:t>
      </w:r>
      <w:r>
        <w:rPr>
          <w:spacing w:val="-9"/>
        </w:rPr>
        <w:t xml:space="preserve"> </w:t>
      </w:r>
      <w:r>
        <w:t>event.</w:t>
      </w:r>
    </w:p>
    <w:p w14:paraId="78875859" w14:textId="77777777" w:rsidR="00237078" w:rsidRDefault="00034852">
      <w:pPr>
        <w:pStyle w:val="ListParagraph"/>
        <w:numPr>
          <w:ilvl w:val="0"/>
          <w:numId w:val="28"/>
        </w:numPr>
        <w:tabs>
          <w:tab w:val="left" w:pos="1019"/>
          <w:tab w:val="left" w:pos="1020"/>
        </w:tabs>
      </w:pPr>
      <w:r>
        <w:t>If</w:t>
      </w:r>
      <w:r>
        <w:rPr>
          <w:spacing w:val="-25"/>
        </w:rPr>
        <w:t xml:space="preserve"> </w:t>
      </w:r>
      <w:r>
        <w:t>the</w:t>
      </w:r>
      <w:r>
        <w:rPr>
          <w:spacing w:val="-19"/>
        </w:rPr>
        <w:t xml:space="preserve"> </w:t>
      </w:r>
      <w:r>
        <w:t>race</w:t>
      </w:r>
      <w:r>
        <w:rPr>
          <w:spacing w:val="-19"/>
        </w:rPr>
        <w:t xml:space="preserve"> </w:t>
      </w:r>
      <w:r>
        <w:t>is</w:t>
      </w:r>
      <w:r>
        <w:rPr>
          <w:spacing w:val="-26"/>
        </w:rPr>
        <w:t xml:space="preserve"> </w:t>
      </w:r>
      <w:r>
        <w:t>on</w:t>
      </w:r>
      <w:r>
        <w:rPr>
          <w:spacing w:val="-25"/>
        </w:rPr>
        <w:t xml:space="preserve"> </w:t>
      </w:r>
      <w:r>
        <w:t>public</w:t>
      </w:r>
      <w:r>
        <w:rPr>
          <w:spacing w:val="-21"/>
        </w:rPr>
        <w:t xml:space="preserve"> </w:t>
      </w:r>
      <w:r>
        <w:t>land,</w:t>
      </w:r>
      <w:r>
        <w:rPr>
          <w:spacing w:val="-22"/>
        </w:rPr>
        <w:t xml:space="preserve"> </w:t>
      </w:r>
      <w:r>
        <w:t>the</w:t>
      </w:r>
      <w:r>
        <w:rPr>
          <w:spacing w:val="-21"/>
        </w:rPr>
        <w:t xml:space="preserve"> </w:t>
      </w:r>
      <w:r>
        <w:t>Bureau</w:t>
      </w:r>
      <w:r>
        <w:rPr>
          <w:spacing w:val="-18"/>
        </w:rPr>
        <w:t xml:space="preserve"> </w:t>
      </w:r>
      <w:r>
        <w:t>of</w:t>
      </w:r>
      <w:r>
        <w:rPr>
          <w:spacing w:val="-24"/>
        </w:rPr>
        <w:t xml:space="preserve"> </w:t>
      </w:r>
      <w:r>
        <w:t>Land</w:t>
      </w:r>
      <w:r>
        <w:rPr>
          <w:spacing w:val="-17"/>
        </w:rPr>
        <w:t xml:space="preserve"> </w:t>
      </w:r>
      <w:r>
        <w:t>Management,</w:t>
      </w:r>
      <w:r>
        <w:rPr>
          <w:spacing w:val="-14"/>
        </w:rPr>
        <w:t xml:space="preserve"> </w:t>
      </w:r>
      <w:r>
        <w:t>or</w:t>
      </w:r>
      <w:r>
        <w:rPr>
          <w:spacing w:val="-27"/>
        </w:rPr>
        <w:t xml:space="preserve"> </w:t>
      </w:r>
      <w:r>
        <w:t>other</w:t>
      </w:r>
      <w:r>
        <w:rPr>
          <w:spacing w:val="-25"/>
        </w:rPr>
        <w:t xml:space="preserve"> </w:t>
      </w:r>
      <w:r>
        <w:t>government</w:t>
      </w:r>
      <w:r>
        <w:rPr>
          <w:spacing w:val="-14"/>
        </w:rPr>
        <w:t xml:space="preserve"> </w:t>
      </w:r>
      <w:r>
        <w:t>agency,</w:t>
      </w:r>
      <w:r>
        <w:rPr>
          <w:spacing w:val="-22"/>
        </w:rPr>
        <w:t xml:space="preserve"> </w:t>
      </w:r>
      <w:r>
        <w:t>must</w:t>
      </w:r>
      <w:r>
        <w:rPr>
          <w:spacing w:val="-16"/>
        </w:rPr>
        <w:t xml:space="preserve"> </w:t>
      </w:r>
      <w:r>
        <w:t>approve</w:t>
      </w:r>
      <w:r>
        <w:rPr>
          <w:spacing w:val="-15"/>
        </w:rPr>
        <w:t xml:space="preserve"> </w:t>
      </w:r>
      <w:r>
        <w:t>the</w:t>
      </w:r>
      <w:r>
        <w:rPr>
          <w:spacing w:val="-18"/>
        </w:rPr>
        <w:t xml:space="preserve"> </w:t>
      </w:r>
      <w:r>
        <w:t>race.</w:t>
      </w:r>
    </w:p>
    <w:p w14:paraId="7B554D8F" w14:textId="77777777" w:rsidR="00237078" w:rsidRDefault="00237078">
      <w:pPr>
        <w:pStyle w:val="BodyText"/>
      </w:pPr>
    </w:p>
    <w:p w14:paraId="128D5147" w14:textId="77777777" w:rsidR="00237078" w:rsidRDefault="00237078">
      <w:pPr>
        <w:pStyle w:val="BodyText"/>
        <w:spacing w:before="1"/>
      </w:pPr>
    </w:p>
    <w:p w14:paraId="5273BAAD" w14:textId="77777777" w:rsidR="00237078" w:rsidRDefault="00034852">
      <w:pPr>
        <w:pStyle w:val="Heading1"/>
      </w:pPr>
      <w:r>
        <w:rPr>
          <w:color w:val="DD673E"/>
        </w:rPr>
        <w:t xml:space="preserve">ARTICLE </w:t>
      </w:r>
      <w:r>
        <w:rPr>
          <w:color w:val="F26B36"/>
        </w:rPr>
        <w:t xml:space="preserve">4 </w:t>
      </w:r>
      <w:r>
        <w:rPr>
          <w:color w:val="0F0F0F"/>
        </w:rPr>
        <w:t>BY-LAWS</w:t>
      </w:r>
    </w:p>
    <w:p w14:paraId="3CCD6D4B" w14:textId="77777777" w:rsidR="00237078" w:rsidRDefault="00034852">
      <w:pPr>
        <w:pStyle w:val="Heading2"/>
        <w:spacing w:before="293"/>
        <w:rPr>
          <w:u w:val="none"/>
        </w:rPr>
      </w:pPr>
      <w:r>
        <w:rPr>
          <w:w w:val="105"/>
          <w:u w:val="thick" w:color="2B2B2B"/>
        </w:rPr>
        <w:t>SECTION 1. PENALTIES AGAINST MEMBER CLUBS OR MEMBERS</w:t>
      </w:r>
    </w:p>
    <w:p w14:paraId="2FE6A60C" w14:textId="11A9E08C" w:rsidR="00237078" w:rsidRDefault="00034852">
      <w:pPr>
        <w:pStyle w:val="BodyText"/>
        <w:ind w:left="120" w:right="1389"/>
        <w:jc w:val="both"/>
      </w:pPr>
      <w:r>
        <w:t>No</w:t>
      </w:r>
      <w:r w:rsidR="003F5EBD">
        <w:t xml:space="preserve"> </w:t>
      </w:r>
      <w:r>
        <w:t>penalties</w:t>
      </w:r>
      <w:r>
        <w:rPr>
          <w:spacing w:val="-26"/>
        </w:rPr>
        <w:t xml:space="preserve"> </w:t>
      </w:r>
      <w:r>
        <w:t>against</w:t>
      </w:r>
      <w:r>
        <w:rPr>
          <w:spacing w:val="-26"/>
        </w:rPr>
        <w:t xml:space="preserve"> </w:t>
      </w:r>
      <w:r>
        <w:rPr>
          <w:spacing w:val="2"/>
        </w:rPr>
        <w:t>a</w:t>
      </w:r>
      <w:r w:rsidR="003F5EBD">
        <w:rPr>
          <w:spacing w:val="2"/>
        </w:rPr>
        <w:t xml:space="preserve"> </w:t>
      </w:r>
      <w:r>
        <w:rPr>
          <w:spacing w:val="2"/>
        </w:rPr>
        <w:t>Member</w:t>
      </w:r>
      <w:r>
        <w:rPr>
          <w:spacing w:val="-26"/>
        </w:rPr>
        <w:t xml:space="preserve"> </w:t>
      </w:r>
      <w:r>
        <w:t>or</w:t>
      </w:r>
      <w:r>
        <w:rPr>
          <w:spacing w:val="-31"/>
        </w:rPr>
        <w:t xml:space="preserve"> </w:t>
      </w:r>
      <w:r>
        <w:t>Member</w:t>
      </w:r>
      <w:r>
        <w:rPr>
          <w:spacing w:val="-25"/>
        </w:rPr>
        <w:t xml:space="preserve"> </w:t>
      </w:r>
      <w:r>
        <w:t>Club</w:t>
      </w:r>
      <w:r>
        <w:rPr>
          <w:spacing w:val="-31"/>
        </w:rPr>
        <w:t xml:space="preserve"> </w:t>
      </w:r>
      <w:r>
        <w:rPr>
          <w:spacing w:val="2"/>
        </w:rPr>
        <w:t>shall</w:t>
      </w:r>
      <w:r w:rsidR="003F5EBD">
        <w:rPr>
          <w:spacing w:val="2"/>
        </w:rPr>
        <w:t xml:space="preserve"> </w:t>
      </w:r>
      <w:r>
        <w:rPr>
          <w:spacing w:val="2"/>
        </w:rPr>
        <w:t>be</w:t>
      </w:r>
      <w:r w:rsidR="003F5EBD">
        <w:rPr>
          <w:spacing w:val="2"/>
        </w:rPr>
        <w:t xml:space="preserve"> </w:t>
      </w:r>
      <w:r>
        <w:rPr>
          <w:spacing w:val="2"/>
        </w:rPr>
        <w:t>passed</w:t>
      </w:r>
      <w:r>
        <w:rPr>
          <w:spacing w:val="-25"/>
        </w:rPr>
        <w:t xml:space="preserve"> </w:t>
      </w:r>
      <w:r>
        <w:t>without</w:t>
      </w:r>
      <w:r>
        <w:rPr>
          <w:spacing w:val="-23"/>
        </w:rPr>
        <w:t xml:space="preserve"> </w:t>
      </w:r>
      <w:r>
        <w:t>first</w:t>
      </w:r>
      <w:r>
        <w:rPr>
          <w:spacing w:val="-30"/>
        </w:rPr>
        <w:t xml:space="preserve"> </w:t>
      </w:r>
      <w:r>
        <w:t>notifying</w:t>
      </w:r>
      <w:r>
        <w:rPr>
          <w:spacing w:val="-22"/>
        </w:rPr>
        <w:t xml:space="preserve"> </w:t>
      </w:r>
      <w:r>
        <w:t>the</w:t>
      </w:r>
      <w:r>
        <w:rPr>
          <w:spacing w:val="-27"/>
        </w:rPr>
        <w:t xml:space="preserve"> </w:t>
      </w:r>
      <w:r>
        <w:t>member,</w:t>
      </w:r>
      <w:r>
        <w:rPr>
          <w:spacing w:val="-22"/>
        </w:rPr>
        <w:t xml:space="preserve"> </w:t>
      </w:r>
      <w:r>
        <w:t>or</w:t>
      </w:r>
      <w:r w:rsidR="003F5EBD">
        <w:t xml:space="preserve"> </w:t>
      </w:r>
      <w:r>
        <w:t>member</w:t>
      </w:r>
      <w:r>
        <w:rPr>
          <w:spacing w:val="-25"/>
        </w:rPr>
        <w:t xml:space="preserve"> </w:t>
      </w:r>
      <w:r>
        <w:t>club. This</w:t>
      </w:r>
      <w:r w:rsidR="003F5EBD">
        <w:t xml:space="preserve"> </w:t>
      </w:r>
      <w:r>
        <w:t>shall</w:t>
      </w:r>
      <w:r>
        <w:rPr>
          <w:spacing w:val="-27"/>
        </w:rPr>
        <w:t xml:space="preserve"> </w:t>
      </w:r>
      <w:r>
        <w:rPr>
          <w:spacing w:val="2"/>
        </w:rPr>
        <w:t>be</w:t>
      </w:r>
      <w:r w:rsidR="003F5EBD">
        <w:rPr>
          <w:spacing w:val="2"/>
        </w:rPr>
        <w:t xml:space="preserve"> </w:t>
      </w:r>
      <w:r>
        <w:rPr>
          <w:spacing w:val="2"/>
        </w:rPr>
        <w:t>done</w:t>
      </w:r>
      <w:r w:rsidR="003F5EBD">
        <w:rPr>
          <w:spacing w:val="2"/>
        </w:rPr>
        <w:t xml:space="preserve"> </w:t>
      </w:r>
      <w:r>
        <w:rPr>
          <w:spacing w:val="2"/>
        </w:rPr>
        <w:t>before</w:t>
      </w:r>
      <w:r>
        <w:rPr>
          <w:spacing w:val="-26"/>
        </w:rPr>
        <w:t xml:space="preserve"> </w:t>
      </w:r>
      <w:r>
        <w:t>the</w:t>
      </w:r>
      <w:r>
        <w:rPr>
          <w:spacing w:val="-28"/>
        </w:rPr>
        <w:t xml:space="preserve"> </w:t>
      </w:r>
      <w:r>
        <w:t>next</w:t>
      </w:r>
      <w:r w:rsidR="003F5EBD">
        <w:t xml:space="preserve"> </w:t>
      </w:r>
      <w:r>
        <w:t>regular</w:t>
      </w:r>
      <w:r w:rsidR="003F5EBD">
        <w:t xml:space="preserve"> </w:t>
      </w:r>
      <w:r>
        <w:t>meeting</w:t>
      </w:r>
      <w:r>
        <w:rPr>
          <w:spacing w:val="-24"/>
        </w:rPr>
        <w:t xml:space="preserve"> </w:t>
      </w:r>
      <w:r>
        <w:rPr>
          <w:spacing w:val="2"/>
        </w:rPr>
        <w:t>of</w:t>
      </w:r>
      <w:r w:rsidR="003F5EBD">
        <w:rPr>
          <w:spacing w:val="2"/>
        </w:rPr>
        <w:t xml:space="preserve"> </w:t>
      </w:r>
      <w:r>
        <w:rPr>
          <w:spacing w:val="2"/>
        </w:rPr>
        <w:t>the</w:t>
      </w:r>
      <w:r>
        <w:rPr>
          <w:spacing w:val="-27"/>
        </w:rPr>
        <w:t xml:space="preserve"> </w:t>
      </w:r>
      <w:r>
        <w:t>Competition</w:t>
      </w:r>
      <w:r>
        <w:rPr>
          <w:spacing w:val="-23"/>
        </w:rPr>
        <w:t xml:space="preserve"> </w:t>
      </w:r>
      <w:r>
        <w:t>Committee</w:t>
      </w:r>
      <w:r>
        <w:rPr>
          <w:spacing w:val="-17"/>
        </w:rPr>
        <w:t xml:space="preserve"> </w:t>
      </w:r>
      <w:r>
        <w:rPr>
          <w:spacing w:val="2"/>
        </w:rPr>
        <w:t>when</w:t>
      </w:r>
      <w:r w:rsidR="003F5EBD">
        <w:rPr>
          <w:spacing w:val="2"/>
        </w:rPr>
        <w:t xml:space="preserve"> </w:t>
      </w:r>
      <w:r>
        <w:rPr>
          <w:spacing w:val="2"/>
        </w:rPr>
        <w:t>the</w:t>
      </w:r>
      <w:r>
        <w:rPr>
          <w:spacing w:val="-27"/>
        </w:rPr>
        <w:t xml:space="preserve"> </w:t>
      </w:r>
      <w:r>
        <w:t>action</w:t>
      </w:r>
      <w:r>
        <w:rPr>
          <w:spacing w:val="-26"/>
        </w:rPr>
        <w:t xml:space="preserve"> </w:t>
      </w:r>
      <w:r>
        <w:rPr>
          <w:spacing w:val="2"/>
        </w:rPr>
        <w:t>will</w:t>
      </w:r>
      <w:r w:rsidR="003F5EBD">
        <w:rPr>
          <w:spacing w:val="2"/>
        </w:rPr>
        <w:t xml:space="preserve"> </w:t>
      </w:r>
      <w:r>
        <w:rPr>
          <w:spacing w:val="2"/>
        </w:rPr>
        <w:t>be</w:t>
      </w:r>
      <w:r w:rsidR="003F5EBD">
        <w:rPr>
          <w:spacing w:val="2"/>
        </w:rPr>
        <w:t xml:space="preserve"> </w:t>
      </w:r>
      <w:r>
        <w:rPr>
          <w:spacing w:val="2"/>
        </w:rPr>
        <w:t>voted</w:t>
      </w:r>
      <w:r>
        <w:rPr>
          <w:spacing w:val="-27"/>
        </w:rPr>
        <w:t xml:space="preserve"> </w:t>
      </w:r>
      <w:r>
        <w:t>on.</w:t>
      </w:r>
      <w:r>
        <w:rPr>
          <w:spacing w:val="-28"/>
        </w:rPr>
        <w:t xml:space="preserve"> </w:t>
      </w:r>
      <w:r>
        <w:t>All Members</w:t>
      </w:r>
      <w:r>
        <w:rPr>
          <w:spacing w:val="-20"/>
        </w:rPr>
        <w:t xml:space="preserve"> </w:t>
      </w:r>
      <w:r>
        <w:t>and</w:t>
      </w:r>
      <w:r w:rsidR="003F5EBD">
        <w:t xml:space="preserve"> </w:t>
      </w:r>
      <w:r>
        <w:t>Member</w:t>
      </w:r>
      <w:r>
        <w:rPr>
          <w:spacing w:val="-22"/>
        </w:rPr>
        <w:t xml:space="preserve"> </w:t>
      </w:r>
      <w:r>
        <w:rPr>
          <w:spacing w:val="2"/>
        </w:rPr>
        <w:t>Clubs</w:t>
      </w:r>
      <w:r w:rsidR="003F5EBD">
        <w:rPr>
          <w:spacing w:val="2"/>
        </w:rPr>
        <w:t xml:space="preserve"> </w:t>
      </w:r>
      <w:r>
        <w:rPr>
          <w:spacing w:val="2"/>
        </w:rPr>
        <w:t>have</w:t>
      </w:r>
      <w:r w:rsidR="003F5EBD">
        <w:rPr>
          <w:spacing w:val="2"/>
        </w:rPr>
        <w:t xml:space="preserve"> </w:t>
      </w:r>
      <w:r>
        <w:rPr>
          <w:spacing w:val="2"/>
        </w:rPr>
        <w:t>the</w:t>
      </w:r>
      <w:r w:rsidR="003F5EBD">
        <w:rPr>
          <w:spacing w:val="2"/>
        </w:rPr>
        <w:t xml:space="preserve"> </w:t>
      </w:r>
      <w:r>
        <w:rPr>
          <w:spacing w:val="2"/>
        </w:rPr>
        <w:t>option</w:t>
      </w:r>
      <w:r w:rsidR="003F5EBD">
        <w:rPr>
          <w:spacing w:val="2"/>
        </w:rPr>
        <w:t xml:space="preserve"> </w:t>
      </w:r>
      <w:r>
        <w:rPr>
          <w:spacing w:val="2"/>
        </w:rPr>
        <w:t>of</w:t>
      </w:r>
      <w:r w:rsidR="003F5EBD">
        <w:rPr>
          <w:spacing w:val="2"/>
        </w:rPr>
        <w:t xml:space="preserve"> </w:t>
      </w:r>
      <w:r>
        <w:rPr>
          <w:spacing w:val="2"/>
        </w:rPr>
        <w:t>being</w:t>
      </w:r>
      <w:r w:rsidR="003F5EBD">
        <w:rPr>
          <w:spacing w:val="2"/>
        </w:rPr>
        <w:t xml:space="preserve"> </w:t>
      </w:r>
      <w:r>
        <w:rPr>
          <w:spacing w:val="2"/>
        </w:rPr>
        <w:t>present</w:t>
      </w:r>
      <w:r w:rsidR="003F5EBD">
        <w:rPr>
          <w:spacing w:val="2"/>
        </w:rPr>
        <w:t xml:space="preserve"> </w:t>
      </w:r>
      <w:r>
        <w:rPr>
          <w:spacing w:val="2"/>
        </w:rPr>
        <w:t>or</w:t>
      </w:r>
      <w:r w:rsidR="003F5EBD">
        <w:rPr>
          <w:spacing w:val="2"/>
        </w:rPr>
        <w:t xml:space="preserve"> </w:t>
      </w:r>
      <w:r>
        <w:rPr>
          <w:spacing w:val="2"/>
        </w:rPr>
        <w:t>submitting</w:t>
      </w:r>
      <w:r>
        <w:rPr>
          <w:spacing w:val="-16"/>
        </w:rPr>
        <w:t xml:space="preserve"> </w:t>
      </w:r>
      <w:r>
        <w:t>a</w:t>
      </w:r>
      <w:r w:rsidR="003F5EBD">
        <w:t xml:space="preserve"> </w:t>
      </w:r>
      <w:r>
        <w:t>written</w:t>
      </w:r>
      <w:r>
        <w:rPr>
          <w:spacing w:val="-22"/>
        </w:rPr>
        <w:t xml:space="preserve"> </w:t>
      </w:r>
      <w:r>
        <w:t>defense</w:t>
      </w:r>
      <w:r w:rsidR="003F5EBD">
        <w:t xml:space="preserve"> </w:t>
      </w:r>
      <w:r>
        <w:t>on</w:t>
      </w:r>
      <w:r>
        <w:rPr>
          <w:spacing w:val="-23"/>
        </w:rPr>
        <w:t xml:space="preserve"> </w:t>
      </w:r>
      <w:r>
        <w:t>the</w:t>
      </w:r>
      <w:r w:rsidR="003F5EBD">
        <w:t xml:space="preserve"> </w:t>
      </w:r>
      <w:r>
        <w:t>date</w:t>
      </w:r>
      <w:r>
        <w:rPr>
          <w:spacing w:val="-22"/>
        </w:rPr>
        <w:t xml:space="preserve"> </w:t>
      </w:r>
      <w:r>
        <w:t>the</w:t>
      </w:r>
      <w:r w:rsidR="003F5EBD">
        <w:t xml:space="preserve"> p</w:t>
      </w:r>
      <w:r>
        <w:t xml:space="preserve">enalty </w:t>
      </w:r>
      <w:r>
        <w:rPr>
          <w:w w:val="95"/>
        </w:rPr>
        <w:t>will</w:t>
      </w:r>
      <w:r>
        <w:rPr>
          <w:spacing w:val="-17"/>
          <w:w w:val="95"/>
        </w:rPr>
        <w:t xml:space="preserve"> </w:t>
      </w:r>
      <w:r>
        <w:rPr>
          <w:w w:val="95"/>
        </w:rPr>
        <w:t>be</w:t>
      </w:r>
      <w:r>
        <w:rPr>
          <w:spacing w:val="-15"/>
          <w:w w:val="95"/>
        </w:rPr>
        <w:t xml:space="preserve"> </w:t>
      </w:r>
      <w:r>
        <w:rPr>
          <w:w w:val="95"/>
        </w:rPr>
        <w:t>assessed.</w:t>
      </w:r>
      <w:r>
        <w:rPr>
          <w:spacing w:val="-8"/>
          <w:w w:val="95"/>
        </w:rPr>
        <w:t xml:space="preserve"> </w:t>
      </w:r>
      <w:r>
        <w:rPr>
          <w:w w:val="95"/>
        </w:rPr>
        <w:t>Seventy-five percent</w:t>
      </w:r>
      <w:r>
        <w:rPr>
          <w:spacing w:val="-15"/>
          <w:w w:val="95"/>
        </w:rPr>
        <w:t xml:space="preserve"> </w:t>
      </w:r>
      <w:r>
        <w:rPr>
          <w:w w:val="95"/>
        </w:rPr>
        <w:t>(75%)</w:t>
      </w:r>
      <w:r>
        <w:rPr>
          <w:spacing w:val="-12"/>
          <w:w w:val="95"/>
        </w:rPr>
        <w:t xml:space="preserve"> </w:t>
      </w:r>
      <w:r>
        <w:rPr>
          <w:w w:val="95"/>
        </w:rPr>
        <w:t>majority</w:t>
      </w:r>
      <w:r>
        <w:rPr>
          <w:spacing w:val="-4"/>
          <w:w w:val="95"/>
        </w:rPr>
        <w:t xml:space="preserve"> </w:t>
      </w:r>
      <w:r>
        <w:rPr>
          <w:w w:val="95"/>
        </w:rPr>
        <w:t>vote</w:t>
      </w:r>
      <w:r>
        <w:rPr>
          <w:spacing w:val="-12"/>
          <w:w w:val="95"/>
        </w:rPr>
        <w:t xml:space="preserve"> </w:t>
      </w:r>
      <w:r>
        <w:rPr>
          <w:w w:val="95"/>
        </w:rPr>
        <w:t>of</w:t>
      </w:r>
      <w:r>
        <w:rPr>
          <w:spacing w:val="-15"/>
          <w:w w:val="95"/>
        </w:rPr>
        <w:t xml:space="preserve"> </w:t>
      </w:r>
      <w:r>
        <w:rPr>
          <w:w w:val="95"/>
        </w:rPr>
        <w:t>the</w:t>
      </w:r>
      <w:r>
        <w:rPr>
          <w:spacing w:val="-13"/>
          <w:w w:val="95"/>
        </w:rPr>
        <w:t xml:space="preserve"> </w:t>
      </w:r>
      <w:r>
        <w:rPr>
          <w:w w:val="95"/>
        </w:rPr>
        <w:t>Competition</w:t>
      </w:r>
      <w:r>
        <w:rPr>
          <w:spacing w:val="-4"/>
          <w:w w:val="95"/>
        </w:rPr>
        <w:t xml:space="preserve"> </w:t>
      </w:r>
      <w:r>
        <w:rPr>
          <w:w w:val="95"/>
        </w:rPr>
        <w:t>Committee</w:t>
      </w:r>
      <w:r>
        <w:rPr>
          <w:spacing w:val="-7"/>
          <w:w w:val="95"/>
        </w:rPr>
        <w:t xml:space="preserve"> </w:t>
      </w:r>
      <w:r>
        <w:rPr>
          <w:w w:val="95"/>
        </w:rPr>
        <w:t>Representatives</w:t>
      </w:r>
      <w:r>
        <w:rPr>
          <w:spacing w:val="-20"/>
          <w:w w:val="95"/>
        </w:rPr>
        <w:t xml:space="preserve"> </w:t>
      </w:r>
      <w:r>
        <w:rPr>
          <w:w w:val="95"/>
        </w:rPr>
        <w:t>is</w:t>
      </w:r>
      <w:r>
        <w:rPr>
          <w:spacing w:val="-18"/>
          <w:w w:val="95"/>
        </w:rPr>
        <w:t xml:space="preserve"> </w:t>
      </w:r>
      <w:r>
        <w:rPr>
          <w:w w:val="95"/>
        </w:rPr>
        <w:t>required</w:t>
      </w:r>
      <w:r>
        <w:rPr>
          <w:spacing w:val="-8"/>
          <w:w w:val="95"/>
        </w:rPr>
        <w:t xml:space="preserve"> </w:t>
      </w:r>
      <w:r>
        <w:rPr>
          <w:w w:val="95"/>
        </w:rPr>
        <w:t xml:space="preserve">to </w:t>
      </w:r>
      <w:r>
        <w:t>assess any</w:t>
      </w:r>
      <w:r>
        <w:rPr>
          <w:spacing w:val="14"/>
        </w:rPr>
        <w:t xml:space="preserve"> </w:t>
      </w:r>
      <w:r>
        <w:t>penalties.</w:t>
      </w:r>
    </w:p>
    <w:p w14:paraId="3E7CDEFE" w14:textId="77777777" w:rsidR="00237078" w:rsidRDefault="00237078">
      <w:pPr>
        <w:pStyle w:val="BodyText"/>
        <w:rPr>
          <w:sz w:val="24"/>
        </w:rPr>
      </w:pPr>
    </w:p>
    <w:p w14:paraId="57839ECC" w14:textId="77777777" w:rsidR="00237078" w:rsidRDefault="00034852">
      <w:pPr>
        <w:pStyle w:val="Heading2"/>
        <w:rPr>
          <w:u w:val="none"/>
        </w:rPr>
      </w:pPr>
      <w:r>
        <w:rPr>
          <w:u w:val="thick" w:color="282828"/>
        </w:rPr>
        <w:t>SECTION 2. POINTS PENALTIES</w:t>
      </w:r>
    </w:p>
    <w:p w14:paraId="6F6FE0DB" w14:textId="77777777" w:rsidR="00237078" w:rsidRDefault="00034852">
      <w:pPr>
        <w:pStyle w:val="BodyText"/>
        <w:ind w:left="120" w:right="1515"/>
        <w:jc w:val="both"/>
      </w:pPr>
      <w:r>
        <w:t>The</w:t>
      </w:r>
      <w:r>
        <w:rPr>
          <w:spacing w:val="-26"/>
        </w:rPr>
        <w:t xml:space="preserve"> </w:t>
      </w:r>
      <w:r>
        <w:t>Competition</w:t>
      </w:r>
      <w:r>
        <w:rPr>
          <w:spacing w:val="-19"/>
        </w:rPr>
        <w:t xml:space="preserve"> </w:t>
      </w:r>
      <w:r>
        <w:t>Committee</w:t>
      </w:r>
      <w:r>
        <w:rPr>
          <w:spacing w:val="-16"/>
        </w:rPr>
        <w:t xml:space="preserve"> </w:t>
      </w:r>
      <w:r>
        <w:t>shall</w:t>
      </w:r>
      <w:r>
        <w:rPr>
          <w:spacing w:val="-23"/>
        </w:rPr>
        <w:t xml:space="preserve"> </w:t>
      </w:r>
      <w:r>
        <w:t>have</w:t>
      </w:r>
      <w:r>
        <w:rPr>
          <w:spacing w:val="-21"/>
        </w:rPr>
        <w:t xml:space="preserve"> </w:t>
      </w:r>
      <w:r>
        <w:t>the</w:t>
      </w:r>
      <w:r>
        <w:rPr>
          <w:spacing w:val="-24"/>
        </w:rPr>
        <w:t xml:space="preserve"> </w:t>
      </w:r>
      <w:r>
        <w:t>power</w:t>
      </w:r>
      <w:r>
        <w:rPr>
          <w:spacing w:val="-23"/>
        </w:rPr>
        <w:t xml:space="preserve"> </w:t>
      </w:r>
      <w:r>
        <w:t>to</w:t>
      </w:r>
      <w:r>
        <w:rPr>
          <w:spacing w:val="-22"/>
        </w:rPr>
        <w:t xml:space="preserve"> </w:t>
      </w:r>
      <w:r>
        <w:t>penalize</w:t>
      </w:r>
      <w:r>
        <w:rPr>
          <w:spacing w:val="-22"/>
        </w:rPr>
        <w:t xml:space="preserve"> </w:t>
      </w:r>
      <w:r>
        <w:t>any</w:t>
      </w:r>
      <w:r>
        <w:rPr>
          <w:spacing w:val="-25"/>
        </w:rPr>
        <w:t xml:space="preserve"> </w:t>
      </w:r>
      <w:r>
        <w:t>member</w:t>
      </w:r>
      <w:r>
        <w:rPr>
          <w:spacing w:val="-19"/>
        </w:rPr>
        <w:t xml:space="preserve"> </w:t>
      </w:r>
      <w:r>
        <w:t>fifty</w:t>
      </w:r>
      <w:r>
        <w:rPr>
          <w:spacing w:val="-24"/>
        </w:rPr>
        <w:t xml:space="preserve"> </w:t>
      </w:r>
      <w:r>
        <w:t>percent</w:t>
      </w:r>
      <w:r>
        <w:rPr>
          <w:spacing w:val="-22"/>
        </w:rPr>
        <w:t xml:space="preserve"> </w:t>
      </w:r>
      <w:r>
        <w:t>(50%)</w:t>
      </w:r>
      <w:r>
        <w:rPr>
          <w:spacing w:val="-23"/>
        </w:rPr>
        <w:t xml:space="preserve"> </w:t>
      </w:r>
      <w:r>
        <w:t>of</w:t>
      </w:r>
      <w:r>
        <w:rPr>
          <w:spacing w:val="-27"/>
        </w:rPr>
        <w:t xml:space="preserve"> </w:t>
      </w:r>
      <w:r>
        <w:t>the</w:t>
      </w:r>
      <w:r>
        <w:rPr>
          <w:spacing w:val="-22"/>
        </w:rPr>
        <w:t xml:space="preserve"> </w:t>
      </w:r>
      <w:r>
        <w:t>points</w:t>
      </w:r>
      <w:r>
        <w:rPr>
          <w:spacing w:val="-22"/>
        </w:rPr>
        <w:t xml:space="preserve"> </w:t>
      </w:r>
      <w:r>
        <w:t>earned for</w:t>
      </w:r>
      <w:r>
        <w:rPr>
          <w:spacing w:val="-35"/>
        </w:rPr>
        <w:t xml:space="preserve"> </w:t>
      </w:r>
      <w:r>
        <w:t>infractions</w:t>
      </w:r>
      <w:r>
        <w:rPr>
          <w:spacing w:val="-35"/>
        </w:rPr>
        <w:t xml:space="preserve"> </w:t>
      </w:r>
      <w:r>
        <w:t>of</w:t>
      </w:r>
      <w:r>
        <w:rPr>
          <w:spacing w:val="-35"/>
        </w:rPr>
        <w:t xml:space="preserve"> </w:t>
      </w:r>
      <w:r>
        <w:t>MRAN</w:t>
      </w:r>
      <w:r>
        <w:rPr>
          <w:spacing w:val="-35"/>
        </w:rPr>
        <w:t xml:space="preserve"> </w:t>
      </w:r>
      <w:r>
        <w:t>rules</w:t>
      </w:r>
      <w:r>
        <w:rPr>
          <w:spacing w:val="-36"/>
        </w:rPr>
        <w:t xml:space="preserve"> </w:t>
      </w:r>
      <w:r>
        <w:t>or</w:t>
      </w:r>
      <w:r>
        <w:rPr>
          <w:spacing w:val="-35"/>
        </w:rPr>
        <w:t xml:space="preserve"> </w:t>
      </w:r>
      <w:r>
        <w:t>the</w:t>
      </w:r>
      <w:r>
        <w:rPr>
          <w:spacing w:val="-35"/>
        </w:rPr>
        <w:t xml:space="preserve"> </w:t>
      </w:r>
      <w:r>
        <w:t>promoting</w:t>
      </w:r>
      <w:r>
        <w:rPr>
          <w:spacing w:val="-35"/>
        </w:rPr>
        <w:t xml:space="preserve"> </w:t>
      </w:r>
      <w:r>
        <w:t>Member</w:t>
      </w:r>
      <w:r>
        <w:rPr>
          <w:spacing w:val="-35"/>
        </w:rPr>
        <w:t xml:space="preserve"> </w:t>
      </w:r>
      <w:r>
        <w:t>Club</w:t>
      </w:r>
      <w:r>
        <w:rPr>
          <w:spacing w:val="-35"/>
        </w:rPr>
        <w:t xml:space="preserve"> </w:t>
      </w:r>
      <w:r>
        <w:t>event</w:t>
      </w:r>
      <w:r>
        <w:rPr>
          <w:spacing w:val="-36"/>
        </w:rPr>
        <w:t xml:space="preserve"> </w:t>
      </w:r>
      <w:r>
        <w:t>rules.</w:t>
      </w:r>
      <w:r>
        <w:rPr>
          <w:spacing w:val="-35"/>
        </w:rPr>
        <w:t xml:space="preserve"> </w:t>
      </w:r>
      <w:r>
        <w:t>Seventy-five</w:t>
      </w:r>
      <w:r>
        <w:rPr>
          <w:spacing w:val="-35"/>
        </w:rPr>
        <w:t xml:space="preserve"> </w:t>
      </w:r>
      <w:r>
        <w:t>percent</w:t>
      </w:r>
      <w:r>
        <w:rPr>
          <w:spacing w:val="-35"/>
        </w:rPr>
        <w:t xml:space="preserve"> </w:t>
      </w:r>
      <w:r>
        <w:t>(75%)</w:t>
      </w:r>
      <w:r>
        <w:rPr>
          <w:spacing w:val="-35"/>
        </w:rPr>
        <w:t xml:space="preserve"> </w:t>
      </w:r>
      <w:r>
        <w:t>majority</w:t>
      </w:r>
      <w:r>
        <w:rPr>
          <w:spacing w:val="-36"/>
        </w:rPr>
        <w:t xml:space="preserve"> </w:t>
      </w:r>
      <w:r>
        <w:t>vote</w:t>
      </w:r>
      <w:r>
        <w:rPr>
          <w:spacing w:val="-35"/>
        </w:rPr>
        <w:t xml:space="preserve"> </w:t>
      </w:r>
      <w:r>
        <w:t xml:space="preserve">of the Competition Committee </w:t>
      </w:r>
      <w:r>
        <w:t>Representatives is required to assess any</w:t>
      </w:r>
      <w:r>
        <w:rPr>
          <w:spacing w:val="-15"/>
        </w:rPr>
        <w:t xml:space="preserve"> </w:t>
      </w:r>
      <w:r>
        <w:t>penalties.</w:t>
      </w:r>
    </w:p>
    <w:p w14:paraId="32122F37" w14:textId="77777777" w:rsidR="00237078" w:rsidRDefault="00237078">
      <w:pPr>
        <w:pStyle w:val="BodyText"/>
        <w:rPr>
          <w:sz w:val="24"/>
        </w:rPr>
      </w:pPr>
    </w:p>
    <w:p w14:paraId="7EAA1BFB" w14:textId="77777777" w:rsidR="00237078" w:rsidRDefault="00034852">
      <w:pPr>
        <w:pStyle w:val="Heading2"/>
        <w:rPr>
          <w:u w:val="none"/>
        </w:rPr>
      </w:pPr>
      <w:bookmarkStart w:id="15" w:name="SECTION_3._ADHERANCE_TO_RULES"/>
      <w:bookmarkEnd w:id="15"/>
      <w:r>
        <w:rPr>
          <w:u w:val="thick" w:color="282828"/>
        </w:rPr>
        <w:t>SECTION 3. ADHERANCE TO RULES</w:t>
      </w:r>
    </w:p>
    <w:p w14:paraId="5F006591" w14:textId="77777777" w:rsidR="00237078" w:rsidRDefault="00034852">
      <w:pPr>
        <w:pStyle w:val="BodyText"/>
        <w:ind w:left="120"/>
      </w:pPr>
      <w:r>
        <w:t>The rules of the Competition Committee shall be followed in their entirety except as amended.</w:t>
      </w:r>
    </w:p>
    <w:p w14:paraId="2D454F68" w14:textId="77777777" w:rsidR="00237078" w:rsidRDefault="00237078">
      <w:pPr>
        <w:pStyle w:val="BodyText"/>
        <w:rPr>
          <w:sz w:val="24"/>
        </w:rPr>
      </w:pPr>
    </w:p>
    <w:p w14:paraId="5704198E" w14:textId="77777777" w:rsidR="00237078" w:rsidRDefault="00034852">
      <w:pPr>
        <w:pStyle w:val="Heading2"/>
        <w:rPr>
          <w:u w:val="none"/>
        </w:rPr>
      </w:pPr>
      <w:r>
        <w:rPr>
          <w:w w:val="105"/>
          <w:u w:val="thick" w:color="282828"/>
        </w:rPr>
        <w:t>SECTION 4. FINANCIAL REPORT</w:t>
      </w:r>
    </w:p>
    <w:p w14:paraId="53552F15" w14:textId="77777777" w:rsidR="00237078" w:rsidRDefault="00034852">
      <w:pPr>
        <w:pStyle w:val="BodyText"/>
        <w:ind w:left="120" w:right="771"/>
      </w:pPr>
      <w:r>
        <w:t>The Treasurer shall prepare a monthly financial report to be presented to the members of the Competition Committee. The report shall consist of but not limited to the following:</w:t>
      </w:r>
    </w:p>
    <w:p w14:paraId="05FC11F3" w14:textId="77777777" w:rsidR="00237078" w:rsidRDefault="00237078">
      <w:pPr>
        <w:pStyle w:val="BodyText"/>
      </w:pPr>
    </w:p>
    <w:p w14:paraId="3249382C" w14:textId="77777777" w:rsidR="00237078" w:rsidRDefault="00034852">
      <w:pPr>
        <w:pStyle w:val="ListParagraph"/>
        <w:numPr>
          <w:ilvl w:val="0"/>
          <w:numId w:val="27"/>
        </w:numPr>
        <w:tabs>
          <w:tab w:val="left" w:pos="844"/>
        </w:tabs>
        <w:spacing w:line="279" w:lineRule="exact"/>
      </w:pPr>
      <w:r>
        <w:t>Previous months account</w:t>
      </w:r>
      <w:r>
        <w:rPr>
          <w:spacing w:val="24"/>
        </w:rPr>
        <w:t xml:space="preserve"> </w:t>
      </w:r>
      <w:r>
        <w:t>balances.</w:t>
      </w:r>
    </w:p>
    <w:p w14:paraId="3DFCBFDC" w14:textId="77777777" w:rsidR="00237078" w:rsidRDefault="00034852">
      <w:pPr>
        <w:pStyle w:val="ListParagraph"/>
        <w:numPr>
          <w:ilvl w:val="0"/>
          <w:numId w:val="27"/>
        </w:numPr>
        <w:tabs>
          <w:tab w:val="left" w:pos="844"/>
        </w:tabs>
        <w:spacing w:line="278" w:lineRule="exact"/>
      </w:pPr>
      <w:r>
        <w:t>Itemized monthly Income &amp; Expense</w:t>
      </w:r>
      <w:r>
        <w:rPr>
          <w:spacing w:val="-11"/>
        </w:rPr>
        <w:t xml:space="preserve"> </w:t>
      </w:r>
      <w:r>
        <w:t>Reports.</w:t>
      </w:r>
    </w:p>
    <w:p w14:paraId="24592687" w14:textId="77777777" w:rsidR="00237078" w:rsidRDefault="00034852">
      <w:pPr>
        <w:pStyle w:val="ListParagraph"/>
        <w:numPr>
          <w:ilvl w:val="0"/>
          <w:numId w:val="27"/>
        </w:numPr>
        <w:tabs>
          <w:tab w:val="left" w:pos="844"/>
        </w:tabs>
        <w:spacing w:line="279" w:lineRule="exact"/>
      </w:pPr>
      <w:r>
        <w:t xml:space="preserve">New </w:t>
      </w:r>
      <w:proofErr w:type="spellStart"/>
      <w:r>
        <w:t>months</w:t>
      </w:r>
      <w:proofErr w:type="spellEnd"/>
      <w:r>
        <w:t xml:space="preserve"> account balance for all</w:t>
      </w:r>
      <w:r>
        <w:rPr>
          <w:spacing w:val="27"/>
        </w:rPr>
        <w:t xml:space="preserve"> </w:t>
      </w:r>
      <w:r>
        <w:t>accounts.</w:t>
      </w:r>
    </w:p>
    <w:p w14:paraId="0B27C716" w14:textId="77777777" w:rsidR="00237078" w:rsidRDefault="00237078">
      <w:pPr>
        <w:pStyle w:val="BodyText"/>
      </w:pPr>
    </w:p>
    <w:p w14:paraId="100D59C2" w14:textId="77777777" w:rsidR="00237078" w:rsidRDefault="00237078">
      <w:pPr>
        <w:pStyle w:val="BodyText"/>
        <w:spacing w:before="6"/>
        <w:rPr>
          <w:sz w:val="24"/>
        </w:rPr>
      </w:pPr>
    </w:p>
    <w:p w14:paraId="6B3914E1" w14:textId="77777777" w:rsidR="00237078" w:rsidRDefault="00034852">
      <w:pPr>
        <w:pStyle w:val="Heading2"/>
        <w:spacing w:before="1"/>
        <w:rPr>
          <w:u w:val="none"/>
        </w:rPr>
      </w:pPr>
      <w:r>
        <w:rPr>
          <w:w w:val="105"/>
          <w:u w:val="thick" w:color="282828"/>
        </w:rPr>
        <w:t>SECTION 5. RULE CHANGE</w:t>
      </w:r>
      <w:r>
        <w:rPr>
          <w:w w:val="105"/>
          <w:u w:val="none"/>
        </w:rPr>
        <w:t>S</w:t>
      </w:r>
    </w:p>
    <w:p w14:paraId="07E2FECB" w14:textId="3D1812AE" w:rsidR="00237078" w:rsidRDefault="00034852">
      <w:pPr>
        <w:pStyle w:val="BodyText"/>
        <w:spacing w:before="1"/>
        <w:ind w:left="120"/>
      </w:pPr>
      <w:r>
        <w:t>Rule changes for the competition year must be</w:t>
      </w:r>
      <w:r w:rsidR="003F5EBD">
        <w:t xml:space="preserve"> </w:t>
      </w:r>
      <w:r>
        <w:t>submitted no later than the October meeting of the prior year. These</w:t>
      </w:r>
    </w:p>
    <w:p w14:paraId="2A555963" w14:textId="77777777" w:rsidR="00237078" w:rsidRDefault="00237078">
      <w:pPr>
        <w:sectPr w:rsidR="00237078">
          <w:pgSz w:w="12240" w:h="15840"/>
          <w:pgMar w:top="680" w:right="80" w:bottom="280" w:left="600" w:header="720" w:footer="720" w:gutter="0"/>
          <w:cols w:space="720"/>
        </w:sectPr>
      </w:pPr>
    </w:p>
    <w:p w14:paraId="1020F4EF" w14:textId="6224CF06" w:rsidR="00237078" w:rsidRDefault="00034852" w:rsidP="001B32D3">
      <w:pPr>
        <w:pStyle w:val="BodyText"/>
        <w:spacing w:before="40"/>
        <w:ind w:left="120" w:right="1413"/>
      </w:pPr>
      <w:r>
        <w:lastRenderedPageBreak/>
        <w:t xml:space="preserve">rule changes are then to be finalized no later than the during the December meeting. Editing of rules </w:t>
      </w:r>
      <w:r>
        <w:t>after the December meeting is not permitted. No MRAN rule or by-law may be modified or changed without a 51% majority</w:t>
      </w:r>
      <w:r>
        <w:rPr>
          <w:spacing w:val="-3"/>
        </w:rPr>
        <w:t xml:space="preserve"> </w:t>
      </w:r>
      <w:r>
        <w:t>vote</w:t>
      </w:r>
      <w:r>
        <w:rPr>
          <w:spacing w:val="6"/>
        </w:rPr>
        <w:t xml:space="preserve"> </w:t>
      </w:r>
      <w:r>
        <w:t>of</w:t>
      </w:r>
      <w:r w:rsidR="003F5EBD">
        <w:t xml:space="preserve"> </w:t>
      </w:r>
      <w:r>
        <w:t>the</w:t>
      </w:r>
      <w:r w:rsidR="003F5EBD">
        <w:t xml:space="preserve"> </w:t>
      </w:r>
      <w:r>
        <w:t>Competition</w:t>
      </w:r>
      <w:r>
        <w:rPr>
          <w:spacing w:val="-26"/>
        </w:rPr>
        <w:t xml:space="preserve"> </w:t>
      </w:r>
      <w:r>
        <w:t>Committee</w:t>
      </w:r>
      <w:r>
        <w:rPr>
          <w:spacing w:val="-26"/>
        </w:rPr>
        <w:t xml:space="preserve"> </w:t>
      </w:r>
      <w:r>
        <w:t>Representatives.</w:t>
      </w:r>
      <w:r w:rsidR="003F5EBD">
        <w:t xml:space="preserve"> </w:t>
      </w:r>
      <w:r>
        <w:t>To</w:t>
      </w:r>
      <w:r>
        <w:rPr>
          <w:spacing w:val="-26"/>
        </w:rPr>
        <w:t xml:space="preserve"> </w:t>
      </w:r>
      <w:r>
        <w:t>make</w:t>
      </w:r>
      <w:r>
        <w:rPr>
          <w:spacing w:val="-29"/>
        </w:rPr>
        <w:t xml:space="preserve"> </w:t>
      </w:r>
      <w:r>
        <w:t>decisions</w:t>
      </w:r>
      <w:r>
        <w:rPr>
          <w:spacing w:val="-26"/>
        </w:rPr>
        <w:t xml:space="preserve"> </w:t>
      </w:r>
      <w:r>
        <w:t>concerning</w:t>
      </w:r>
      <w:r>
        <w:rPr>
          <w:spacing w:val="-25"/>
        </w:rPr>
        <w:t xml:space="preserve"> </w:t>
      </w:r>
      <w:r>
        <w:t>rules,</w:t>
      </w:r>
      <w:r>
        <w:rPr>
          <w:spacing w:val="-29"/>
        </w:rPr>
        <w:t xml:space="preserve"> </w:t>
      </w:r>
      <w:r>
        <w:rPr>
          <w:spacing w:val="2"/>
        </w:rPr>
        <w:t>51%ofMember Clubs</w:t>
      </w:r>
      <w:r w:rsidR="003F5EBD">
        <w:rPr>
          <w:spacing w:val="2"/>
        </w:rPr>
        <w:t xml:space="preserve"> </w:t>
      </w:r>
      <w:r>
        <w:rPr>
          <w:spacing w:val="2"/>
        </w:rPr>
        <w:t>must</w:t>
      </w:r>
      <w:r w:rsidR="003F5EBD">
        <w:rPr>
          <w:spacing w:val="2"/>
        </w:rPr>
        <w:t xml:space="preserve"> </w:t>
      </w:r>
      <w:r>
        <w:rPr>
          <w:spacing w:val="2"/>
        </w:rPr>
        <w:t xml:space="preserve">be </w:t>
      </w:r>
      <w:r>
        <w:t>represented. Any Member of MRAN may submit a request in writing to the Competition Committee</w:t>
      </w:r>
      <w:r>
        <w:rPr>
          <w:spacing w:val="-24"/>
        </w:rPr>
        <w:t xml:space="preserve"> </w:t>
      </w:r>
      <w:r>
        <w:t>to</w:t>
      </w:r>
      <w:r>
        <w:rPr>
          <w:spacing w:val="-23"/>
        </w:rPr>
        <w:t xml:space="preserve"> </w:t>
      </w:r>
      <w:r>
        <w:t>change</w:t>
      </w:r>
      <w:r>
        <w:rPr>
          <w:spacing w:val="-24"/>
        </w:rPr>
        <w:t xml:space="preserve"> </w:t>
      </w:r>
      <w:r>
        <w:t>competition</w:t>
      </w:r>
      <w:r>
        <w:rPr>
          <w:spacing w:val="-25"/>
        </w:rPr>
        <w:t xml:space="preserve"> </w:t>
      </w:r>
      <w:r>
        <w:t>rules,</w:t>
      </w:r>
      <w:r>
        <w:rPr>
          <w:spacing w:val="-25"/>
        </w:rPr>
        <w:t xml:space="preserve"> </w:t>
      </w:r>
      <w:r>
        <w:t>or</w:t>
      </w:r>
      <w:r>
        <w:rPr>
          <w:spacing w:val="-25"/>
        </w:rPr>
        <w:t xml:space="preserve"> </w:t>
      </w:r>
      <w:r>
        <w:t>by-laws</w:t>
      </w:r>
      <w:r>
        <w:rPr>
          <w:spacing w:val="-25"/>
        </w:rPr>
        <w:t xml:space="preserve"> </w:t>
      </w:r>
      <w:r>
        <w:t>for</w:t>
      </w:r>
      <w:r>
        <w:rPr>
          <w:spacing w:val="-25"/>
        </w:rPr>
        <w:t xml:space="preserve"> </w:t>
      </w:r>
      <w:r>
        <w:t>either</w:t>
      </w:r>
      <w:r>
        <w:rPr>
          <w:spacing w:val="-25"/>
        </w:rPr>
        <w:t xml:space="preserve"> </w:t>
      </w:r>
      <w:r>
        <w:t>Desert</w:t>
      </w:r>
      <w:r>
        <w:rPr>
          <w:spacing w:val="-25"/>
        </w:rPr>
        <w:t xml:space="preserve"> </w:t>
      </w:r>
      <w:r>
        <w:t>Series</w:t>
      </w:r>
      <w:r>
        <w:rPr>
          <w:spacing w:val="-25"/>
        </w:rPr>
        <w:t xml:space="preserve"> </w:t>
      </w:r>
      <w:r>
        <w:t>or</w:t>
      </w:r>
      <w:r>
        <w:rPr>
          <w:spacing w:val="-25"/>
        </w:rPr>
        <w:t xml:space="preserve"> </w:t>
      </w:r>
      <w:r>
        <w:t>Grand</w:t>
      </w:r>
      <w:r>
        <w:rPr>
          <w:spacing w:val="-25"/>
        </w:rPr>
        <w:t xml:space="preserve"> </w:t>
      </w:r>
      <w:r>
        <w:t>Prix</w:t>
      </w:r>
      <w:r>
        <w:rPr>
          <w:spacing w:val="-25"/>
        </w:rPr>
        <w:t xml:space="preserve"> </w:t>
      </w:r>
      <w:r>
        <w:t>Series.</w:t>
      </w:r>
      <w:r>
        <w:rPr>
          <w:spacing w:val="-25"/>
        </w:rPr>
        <w:t xml:space="preserve"> </w:t>
      </w:r>
      <w:r>
        <w:t>Proposed</w:t>
      </w:r>
      <w:r>
        <w:rPr>
          <w:spacing w:val="-25"/>
        </w:rPr>
        <w:t xml:space="preserve"> </w:t>
      </w:r>
      <w:r>
        <w:t>changes must</w:t>
      </w:r>
      <w:r>
        <w:rPr>
          <w:spacing w:val="-11"/>
        </w:rPr>
        <w:t xml:space="preserve"> </w:t>
      </w:r>
      <w:r>
        <w:t>be</w:t>
      </w:r>
      <w:r>
        <w:rPr>
          <w:spacing w:val="-10"/>
        </w:rPr>
        <w:t xml:space="preserve"> </w:t>
      </w:r>
      <w:r>
        <w:t>submitted</w:t>
      </w:r>
      <w:r>
        <w:rPr>
          <w:spacing w:val="-10"/>
        </w:rPr>
        <w:t xml:space="preserve"> </w:t>
      </w:r>
      <w:r>
        <w:t>using</w:t>
      </w:r>
      <w:r>
        <w:rPr>
          <w:spacing w:val="-12"/>
        </w:rPr>
        <w:t xml:space="preserve"> </w:t>
      </w:r>
      <w:r>
        <w:t>MRAN’s</w:t>
      </w:r>
      <w:r>
        <w:rPr>
          <w:spacing w:val="-33"/>
        </w:rPr>
        <w:t xml:space="preserve"> </w:t>
      </w:r>
      <w:r>
        <w:t>rule</w:t>
      </w:r>
      <w:r w:rsidR="003F5EBD">
        <w:t xml:space="preserve"> </w:t>
      </w:r>
      <w:r>
        <w:t>change</w:t>
      </w:r>
      <w:r>
        <w:rPr>
          <w:spacing w:val="-31"/>
        </w:rPr>
        <w:t xml:space="preserve"> </w:t>
      </w:r>
      <w:r>
        <w:t>request</w:t>
      </w:r>
      <w:r>
        <w:rPr>
          <w:spacing w:val="-30"/>
        </w:rPr>
        <w:t xml:space="preserve"> </w:t>
      </w:r>
      <w:r>
        <w:rPr>
          <w:spacing w:val="3"/>
        </w:rPr>
        <w:t>form</w:t>
      </w:r>
      <w:r w:rsidR="003F5EBD">
        <w:rPr>
          <w:spacing w:val="3"/>
        </w:rPr>
        <w:t xml:space="preserve"> </w:t>
      </w:r>
      <w:r>
        <w:rPr>
          <w:spacing w:val="3"/>
        </w:rPr>
        <w:t>and</w:t>
      </w:r>
      <w:r w:rsidR="003F5EBD">
        <w:rPr>
          <w:spacing w:val="3"/>
        </w:rPr>
        <w:t xml:space="preserve"> </w:t>
      </w:r>
      <w:r>
        <w:rPr>
          <w:spacing w:val="3"/>
        </w:rPr>
        <w:t>must</w:t>
      </w:r>
      <w:r>
        <w:rPr>
          <w:spacing w:val="-30"/>
        </w:rPr>
        <w:t xml:space="preserve"> </w:t>
      </w:r>
      <w:r>
        <w:t>include</w:t>
      </w:r>
      <w:r>
        <w:rPr>
          <w:spacing w:val="-32"/>
        </w:rPr>
        <w:t xml:space="preserve"> </w:t>
      </w:r>
      <w:r>
        <w:t>the</w:t>
      </w:r>
      <w:r>
        <w:rPr>
          <w:spacing w:val="-34"/>
        </w:rPr>
        <w:t xml:space="preserve"> </w:t>
      </w:r>
      <w:r>
        <w:rPr>
          <w:spacing w:val="2"/>
        </w:rPr>
        <w:t>section</w:t>
      </w:r>
      <w:r w:rsidR="003F5EBD">
        <w:rPr>
          <w:spacing w:val="2"/>
        </w:rPr>
        <w:t xml:space="preserve"> </w:t>
      </w:r>
      <w:r>
        <w:rPr>
          <w:spacing w:val="2"/>
        </w:rPr>
        <w:t>of</w:t>
      </w:r>
      <w:r w:rsidR="003F5EBD">
        <w:rPr>
          <w:spacing w:val="2"/>
        </w:rPr>
        <w:t xml:space="preserve"> </w:t>
      </w:r>
      <w:r>
        <w:rPr>
          <w:spacing w:val="2"/>
        </w:rPr>
        <w:t>the</w:t>
      </w:r>
      <w:r>
        <w:rPr>
          <w:spacing w:val="-34"/>
        </w:rPr>
        <w:t xml:space="preserve"> </w:t>
      </w:r>
      <w:r>
        <w:t>rulebook</w:t>
      </w:r>
      <w:r>
        <w:rPr>
          <w:spacing w:val="-29"/>
        </w:rPr>
        <w:t xml:space="preserve"> </w:t>
      </w:r>
      <w:r>
        <w:t>to</w:t>
      </w:r>
      <w:r>
        <w:rPr>
          <w:spacing w:val="-33"/>
        </w:rPr>
        <w:t xml:space="preserve"> </w:t>
      </w:r>
      <w:r>
        <w:t>which they</w:t>
      </w:r>
      <w:r w:rsidR="003F5EBD">
        <w:t xml:space="preserve"> </w:t>
      </w:r>
      <w:r>
        <w:t>pertain,</w:t>
      </w:r>
      <w:r>
        <w:rPr>
          <w:spacing w:val="-30"/>
        </w:rPr>
        <w:t xml:space="preserve"> </w:t>
      </w:r>
      <w:r>
        <w:t>and</w:t>
      </w:r>
      <w:r>
        <w:rPr>
          <w:spacing w:val="-30"/>
        </w:rPr>
        <w:t xml:space="preserve"> </w:t>
      </w:r>
      <w:r>
        <w:t>the</w:t>
      </w:r>
      <w:r w:rsidR="003F5EBD">
        <w:t xml:space="preserve"> </w:t>
      </w:r>
      <w:r>
        <w:t>affect</w:t>
      </w:r>
      <w:r>
        <w:rPr>
          <w:spacing w:val="-29"/>
        </w:rPr>
        <w:t xml:space="preserve"> </w:t>
      </w:r>
      <w:r>
        <w:t>it will</w:t>
      </w:r>
      <w:r>
        <w:rPr>
          <w:spacing w:val="-28"/>
        </w:rPr>
        <w:t xml:space="preserve"> </w:t>
      </w:r>
      <w:r>
        <w:t>have</w:t>
      </w:r>
      <w:r>
        <w:rPr>
          <w:spacing w:val="-23"/>
        </w:rPr>
        <w:t xml:space="preserve"> </w:t>
      </w:r>
      <w:r>
        <w:t>on</w:t>
      </w:r>
      <w:r>
        <w:rPr>
          <w:spacing w:val="-26"/>
        </w:rPr>
        <w:t xml:space="preserve"> </w:t>
      </w:r>
      <w:r>
        <w:t>other</w:t>
      </w:r>
      <w:r>
        <w:rPr>
          <w:spacing w:val="-25"/>
        </w:rPr>
        <w:t xml:space="preserve"> </w:t>
      </w:r>
      <w:r>
        <w:t>rules</w:t>
      </w:r>
      <w:r>
        <w:rPr>
          <w:spacing w:val="-25"/>
        </w:rPr>
        <w:t xml:space="preserve"> </w:t>
      </w:r>
      <w:r>
        <w:t>relative</w:t>
      </w:r>
      <w:r>
        <w:rPr>
          <w:spacing w:val="-21"/>
        </w:rPr>
        <w:t xml:space="preserve"> </w:t>
      </w:r>
      <w:r>
        <w:t>to</w:t>
      </w:r>
      <w:r>
        <w:rPr>
          <w:spacing w:val="-23"/>
        </w:rPr>
        <w:t xml:space="preserve"> </w:t>
      </w:r>
      <w:r>
        <w:t>such</w:t>
      </w:r>
      <w:r>
        <w:rPr>
          <w:spacing w:val="-25"/>
        </w:rPr>
        <w:t xml:space="preserve"> </w:t>
      </w:r>
      <w:r>
        <w:t>change.</w:t>
      </w:r>
      <w:r>
        <w:rPr>
          <w:spacing w:val="6"/>
        </w:rPr>
        <w:t xml:space="preserve"> </w:t>
      </w:r>
      <w:r>
        <w:t>Changes</w:t>
      </w:r>
      <w:r>
        <w:rPr>
          <w:spacing w:val="-18"/>
        </w:rPr>
        <w:t xml:space="preserve"> </w:t>
      </w:r>
      <w:r>
        <w:t>to</w:t>
      </w:r>
      <w:r>
        <w:rPr>
          <w:spacing w:val="-24"/>
        </w:rPr>
        <w:t xml:space="preserve"> </w:t>
      </w:r>
      <w:r>
        <w:t>the</w:t>
      </w:r>
      <w:r>
        <w:rPr>
          <w:spacing w:val="-25"/>
        </w:rPr>
        <w:t xml:space="preserve"> </w:t>
      </w:r>
      <w:r>
        <w:t>MRAN</w:t>
      </w:r>
      <w:r>
        <w:rPr>
          <w:spacing w:val="-26"/>
        </w:rPr>
        <w:t xml:space="preserve"> </w:t>
      </w:r>
      <w:r>
        <w:t>rules</w:t>
      </w:r>
      <w:r>
        <w:rPr>
          <w:spacing w:val="-25"/>
        </w:rPr>
        <w:t xml:space="preserve"> </w:t>
      </w:r>
      <w:r>
        <w:t>and</w:t>
      </w:r>
      <w:r>
        <w:rPr>
          <w:spacing w:val="-24"/>
        </w:rPr>
        <w:t xml:space="preserve"> </w:t>
      </w:r>
      <w:r>
        <w:t>by- laws</w:t>
      </w:r>
      <w:r>
        <w:rPr>
          <w:spacing w:val="-38"/>
        </w:rPr>
        <w:t xml:space="preserve"> </w:t>
      </w:r>
      <w:r>
        <w:t>enacted</w:t>
      </w:r>
      <w:r>
        <w:rPr>
          <w:spacing w:val="-36"/>
        </w:rPr>
        <w:t xml:space="preserve"> </w:t>
      </w:r>
      <w:r>
        <w:t>by</w:t>
      </w:r>
      <w:r>
        <w:rPr>
          <w:spacing w:val="-38"/>
        </w:rPr>
        <w:t xml:space="preserve"> </w:t>
      </w:r>
      <w:r>
        <w:t>the</w:t>
      </w:r>
      <w:r>
        <w:rPr>
          <w:spacing w:val="-39"/>
        </w:rPr>
        <w:t xml:space="preserve"> </w:t>
      </w:r>
      <w:r>
        <w:t>MRAN</w:t>
      </w:r>
      <w:r>
        <w:rPr>
          <w:spacing w:val="-27"/>
        </w:rPr>
        <w:t xml:space="preserve"> </w:t>
      </w:r>
      <w:r>
        <w:t>Competition</w:t>
      </w:r>
      <w:r>
        <w:rPr>
          <w:spacing w:val="-27"/>
        </w:rPr>
        <w:t xml:space="preserve"> </w:t>
      </w:r>
      <w:r>
        <w:t>Committee</w:t>
      </w:r>
      <w:r>
        <w:rPr>
          <w:spacing w:val="-26"/>
        </w:rPr>
        <w:t xml:space="preserve"> </w:t>
      </w:r>
      <w:r>
        <w:t>shall</w:t>
      </w:r>
      <w:r>
        <w:rPr>
          <w:spacing w:val="-35"/>
        </w:rPr>
        <w:t xml:space="preserve"> </w:t>
      </w:r>
      <w:r>
        <w:t>NOT</w:t>
      </w:r>
      <w:r>
        <w:rPr>
          <w:spacing w:val="-33"/>
        </w:rPr>
        <w:t xml:space="preserve"> </w:t>
      </w:r>
      <w:r>
        <w:t>become</w:t>
      </w:r>
      <w:r>
        <w:rPr>
          <w:spacing w:val="-30"/>
        </w:rPr>
        <w:t xml:space="preserve"> </w:t>
      </w:r>
      <w:r>
        <w:t>effective</w:t>
      </w:r>
      <w:r>
        <w:rPr>
          <w:spacing w:val="-33"/>
        </w:rPr>
        <w:t xml:space="preserve"> </w:t>
      </w:r>
      <w:r>
        <w:t>prior</w:t>
      </w:r>
      <w:r>
        <w:rPr>
          <w:spacing w:val="-31"/>
        </w:rPr>
        <w:t xml:space="preserve"> </w:t>
      </w:r>
      <w:r>
        <w:t>to</w:t>
      </w:r>
      <w:r>
        <w:rPr>
          <w:spacing w:val="-35"/>
        </w:rPr>
        <w:t xml:space="preserve"> </w:t>
      </w:r>
      <w:r>
        <w:t>January</w:t>
      </w:r>
      <w:r>
        <w:rPr>
          <w:spacing w:val="-33"/>
        </w:rPr>
        <w:t xml:space="preserve"> </w:t>
      </w:r>
      <w:r w:rsidR="00C000C6">
        <w:rPr>
          <w:spacing w:val="3"/>
          <w:position w:val="-1"/>
        </w:rPr>
        <w:t>1</w:t>
      </w:r>
      <w:r w:rsidR="00C000C6" w:rsidRPr="00C000C6">
        <w:rPr>
          <w:spacing w:val="3"/>
          <w:position w:val="-1"/>
          <w:vertAlign w:val="superscript"/>
        </w:rPr>
        <w:t>st</w:t>
      </w:r>
      <w:r w:rsidR="00C000C6">
        <w:rPr>
          <w:spacing w:val="3"/>
          <w:position w:val="-1"/>
        </w:rPr>
        <w:t xml:space="preserve"> </w:t>
      </w:r>
      <w:r>
        <w:rPr>
          <w:spacing w:val="3"/>
        </w:rPr>
        <w:t>of</w:t>
      </w:r>
      <w:r>
        <w:rPr>
          <w:spacing w:val="-37"/>
        </w:rPr>
        <w:t xml:space="preserve"> </w:t>
      </w:r>
      <w:r>
        <w:t>the</w:t>
      </w:r>
      <w:r>
        <w:rPr>
          <w:spacing w:val="-34"/>
        </w:rPr>
        <w:t xml:space="preserve"> </w:t>
      </w:r>
      <w:r>
        <w:t>upcoming race</w:t>
      </w:r>
      <w:r>
        <w:rPr>
          <w:spacing w:val="-28"/>
        </w:rPr>
        <w:t xml:space="preserve"> </w:t>
      </w:r>
      <w:r>
        <w:t>season,</w:t>
      </w:r>
      <w:r>
        <w:rPr>
          <w:spacing w:val="-25"/>
        </w:rPr>
        <w:t xml:space="preserve"> </w:t>
      </w:r>
      <w:r>
        <w:t>except</w:t>
      </w:r>
      <w:r>
        <w:rPr>
          <w:spacing w:val="-24"/>
        </w:rPr>
        <w:t xml:space="preserve"> </w:t>
      </w:r>
      <w:r>
        <w:t>in</w:t>
      </w:r>
      <w:r>
        <w:rPr>
          <w:spacing w:val="-28"/>
        </w:rPr>
        <w:t xml:space="preserve"> </w:t>
      </w:r>
      <w:r>
        <w:t>the</w:t>
      </w:r>
      <w:r>
        <w:rPr>
          <w:spacing w:val="-21"/>
        </w:rPr>
        <w:t xml:space="preserve"> </w:t>
      </w:r>
      <w:r>
        <w:t>instances</w:t>
      </w:r>
      <w:r>
        <w:rPr>
          <w:spacing w:val="-21"/>
        </w:rPr>
        <w:t xml:space="preserve"> </w:t>
      </w:r>
      <w:r>
        <w:t>of</w:t>
      </w:r>
      <w:r>
        <w:rPr>
          <w:spacing w:val="-21"/>
        </w:rPr>
        <w:t xml:space="preserve"> </w:t>
      </w:r>
      <w:r>
        <w:t>safety</w:t>
      </w:r>
      <w:r>
        <w:rPr>
          <w:spacing w:val="-21"/>
        </w:rPr>
        <w:t xml:space="preserve"> </w:t>
      </w:r>
      <w:r>
        <w:t>and</w:t>
      </w:r>
      <w:r>
        <w:rPr>
          <w:spacing w:val="-21"/>
        </w:rPr>
        <w:t xml:space="preserve"> </w:t>
      </w:r>
      <w:r>
        <w:t>environmental</w:t>
      </w:r>
      <w:r>
        <w:rPr>
          <w:spacing w:val="-22"/>
        </w:rPr>
        <w:t xml:space="preserve"> </w:t>
      </w:r>
      <w:r>
        <w:t>concerns.</w:t>
      </w:r>
      <w:r>
        <w:rPr>
          <w:spacing w:val="-21"/>
        </w:rPr>
        <w:t xml:space="preserve"> </w:t>
      </w:r>
      <w:r>
        <w:t>New</w:t>
      </w:r>
      <w:r>
        <w:rPr>
          <w:spacing w:val="-21"/>
        </w:rPr>
        <w:t xml:space="preserve"> </w:t>
      </w:r>
      <w:r>
        <w:t>should</w:t>
      </w:r>
      <w:r>
        <w:rPr>
          <w:spacing w:val="-21"/>
        </w:rPr>
        <w:t xml:space="preserve"> </w:t>
      </w:r>
      <w:r>
        <w:t>be</w:t>
      </w:r>
      <w:r>
        <w:rPr>
          <w:spacing w:val="-21"/>
        </w:rPr>
        <w:t xml:space="preserve"> </w:t>
      </w:r>
      <w:r>
        <w:t>posted</w:t>
      </w:r>
      <w:r>
        <w:rPr>
          <w:spacing w:val="-21"/>
        </w:rPr>
        <w:t xml:space="preserve"> </w:t>
      </w:r>
      <w:r>
        <w:t>on</w:t>
      </w:r>
      <w:r>
        <w:rPr>
          <w:spacing w:val="-21"/>
        </w:rPr>
        <w:t xml:space="preserve"> </w:t>
      </w:r>
      <w:r>
        <w:t>the</w:t>
      </w:r>
      <w:r>
        <w:rPr>
          <w:spacing w:val="-21"/>
        </w:rPr>
        <w:t xml:space="preserve"> </w:t>
      </w:r>
      <w:r>
        <w:t>MRAN board</w:t>
      </w:r>
      <w:r>
        <w:rPr>
          <w:spacing w:val="-7"/>
        </w:rPr>
        <w:t xml:space="preserve"> </w:t>
      </w:r>
      <w:r>
        <w:t>in</w:t>
      </w:r>
      <w:r>
        <w:rPr>
          <w:spacing w:val="-6"/>
        </w:rPr>
        <w:t xml:space="preserve"> </w:t>
      </w:r>
      <w:r>
        <w:t>the</w:t>
      </w:r>
      <w:r>
        <w:rPr>
          <w:spacing w:val="-6"/>
        </w:rPr>
        <w:t xml:space="preserve"> </w:t>
      </w:r>
      <w:r>
        <w:t>exact</w:t>
      </w:r>
      <w:r>
        <w:rPr>
          <w:spacing w:val="-7"/>
        </w:rPr>
        <w:t xml:space="preserve"> </w:t>
      </w:r>
      <w:r>
        <w:t>format</w:t>
      </w:r>
      <w:r>
        <w:rPr>
          <w:spacing w:val="-6"/>
        </w:rPr>
        <w:t xml:space="preserve"> </w:t>
      </w:r>
      <w:r>
        <w:t>that</w:t>
      </w:r>
      <w:r>
        <w:rPr>
          <w:spacing w:val="-8"/>
        </w:rPr>
        <w:t xml:space="preserve"> </w:t>
      </w:r>
      <w:r>
        <w:t>they</w:t>
      </w:r>
      <w:r>
        <w:rPr>
          <w:spacing w:val="-3"/>
        </w:rPr>
        <w:t xml:space="preserve"> </w:t>
      </w:r>
      <w:r>
        <w:t>propose</w:t>
      </w:r>
      <w:r>
        <w:rPr>
          <w:spacing w:val="-5"/>
        </w:rPr>
        <w:t xml:space="preserve"> </w:t>
      </w:r>
      <w:r>
        <w:t>the</w:t>
      </w:r>
      <w:r>
        <w:rPr>
          <w:spacing w:val="-3"/>
        </w:rPr>
        <w:t xml:space="preserve"> </w:t>
      </w:r>
      <w:r>
        <w:t>rule</w:t>
      </w:r>
      <w:r>
        <w:rPr>
          <w:spacing w:val="-5"/>
        </w:rPr>
        <w:t xml:space="preserve"> </w:t>
      </w:r>
      <w:r>
        <w:t>change</w:t>
      </w:r>
      <w:r>
        <w:rPr>
          <w:spacing w:val="-3"/>
        </w:rPr>
        <w:t xml:space="preserve"> </w:t>
      </w:r>
      <w:r>
        <w:t>to</w:t>
      </w:r>
      <w:r>
        <w:rPr>
          <w:spacing w:val="-4"/>
        </w:rPr>
        <w:t xml:space="preserve"> </w:t>
      </w:r>
      <w:r>
        <w:t>get</w:t>
      </w:r>
      <w:r>
        <w:rPr>
          <w:spacing w:val="-3"/>
        </w:rPr>
        <w:t xml:space="preserve"> </w:t>
      </w:r>
      <w:r>
        <w:t>feedback</w:t>
      </w:r>
      <w:r>
        <w:rPr>
          <w:spacing w:val="-4"/>
        </w:rPr>
        <w:t xml:space="preserve"> </w:t>
      </w:r>
      <w:r>
        <w:t>from</w:t>
      </w:r>
      <w:r>
        <w:rPr>
          <w:spacing w:val="-4"/>
        </w:rPr>
        <w:t xml:space="preserve"> </w:t>
      </w:r>
      <w:r>
        <w:t>other</w:t>
      </w:r>
      <w:r>
        <w:rPr>
          <w:spacing w:val="-4"/>
        </w:rPr>
        <w:t xml:space="preserve"> </w:t>
      </w:r>
      <w:r>
        <w:t>members.</w:t>
      </w:r>
    </w:p>
    <w:p w14:paraId="2A5F0949" w14:textId="77777777" w:rsidR="001B32D3" w:rsidRPr="001B32D3" w:rsidRDefault="001B32D3" w:rsidP="001B32D3">
      <w:pPr>
        <w:pStyle w:val="BodyText"/>
        <w:spacing w:before="40"/>
        <w:ind w:left="120" w:right="1413"/>
      </w:pPr>
    </w:p>
    <w:p w14:paraId="5B613BA1" w14:textId="77777777" w:rsidR="00237078" w:rsidRDefault="00034852">
      <w:pPr>
        <w:pStyle w:val="Heading1"/>
      </w:pPr>
      <w:bookmarkStart w:id="16" w:name="ARTICLE_5_COMPETITION_RULES"/>
      <w:bookmarkEnd w:id="16"/>
      <w:r>
        <w:rPr>
          <w:color w:val="E66442"/>
        </w:rPr>
        <w:t xml:space="preserve">ARTICLE </w:t>
      </w:r>
      <w:r>
        <w:rPr>
          <w:color w:val="EF6041"/>
        </w:rPr>
        <w:t xml:space="preserve">5 </w:t>
      </w:r>
      <w:r>
        <w:t>COMPETITION RULES</w:t>
      </w:r>
    </w:p>
    <w:p w14:paraId="3C398247" w14:textId="77777777" w:rsidR="00237078" w:rsidRDefault="00034852">
      <w:pPr>
        <w:pStyle w:val="Heading2"/>
        <w:spacing w:before="283"/>
        <w:rPr>
          <w:u w:val="none"/>
        </w:rPr>
      </w:pPr>
      <w:r>
        <w:rPr>
          <w:w w:val="105"/>
          <w:u w:val="thick" w:color="1B1B1B"/>
        </w:rPr>
        <w:t xml:space="preserve">SECTION 1. </w:t>
      </w:r>
      <w:r>
        <w:rPr>
          <w:w w:val="105"/>
          <w:u w:val="thick" w:color="1B1B1B"/>
        </w:rPr>
        <w:t>GENERAL RULES</w:t>
      </w:r>
    </w:p>
    <w:p w14:paraId="0547C220" w14:textId="77777777" w:rsidR="00237078" w:rsidRDefault="00237078">
      <w:pPr>
        <w:pStyle w:val="BodyText"/>
        <w:spacing w:before="4"/>
        <w:rPr>
          <w:b/>
          <w:sz w:val="18"/>
        </w:rPr>
      </w:pPr>
    </w:p>
    <w:p w14:paraId="2CEF016B" w14:textId="77777777" w:rsidR="00237078" w:rsidRDefault="00034852">
      <w:pPr>
        <w:pStyle w:val="ListParagraph"/>
        <w:numPr>
          <w:ilvl w:val="1"/>
          <w:numId w:val="27"/>
        </w:numPr>
        <w:tabs>
          <w:tab w:val="left" w:pos="1020"/>
        </w:tabs>
        <w:spacing w:before="56"/>
        <w:ind w:right="868"/>
        <w:jc w:val="both"/>
      </w:pPr>
      <w:r>
        <w:t>No</w:t>
      </w:r>
      <w:r>
        <w:rPr>
          <w:spacing w:val="-16"/>
        </w:rPr>
        <w:t xml:space="preserve"> </w:t>
      </w:r>
      <w:r>
        <w:t>rider</w:t>
      </w:r>
      <w:r>
        <w:rPr>
          <w:spacing w:val="-14"/>
        </w:rPr>
        <w:t xml:space="preserve"> </w:t>
      </w:r>
      <w:r>
        <w:t>shall</w:t>
      </w:r>
      <w:r>
        <w:rPr>
          <w:spacing w:val="-13"/>
        </w:rPr>
        <w:t xml:space="preserve"> </w:t>
      </w:r>
      <w:r>
        <w:t>use</w:t>
      </w:r>
      <w:r>
        <w:rPr>
          <w:spacing w:val="-11"/>
        </w:rPr>
        <w:t xml:space="preserve"> </w:t>
      </w:r>
      <w:r>
        <w:t>MORE</w:t>
      </w:r>
      <w:r>
        <w:rPr>
          <w:spacing w:val="-6"/>
        </w:rPr>
        <w:t xml:space="preserve"> </w:t>
      </w:r>
      <w:r>
        <w:t>THAN</w:t>
      </w:r>
      <w:r>
        <w:rPr>
          <w:spacing w:val="-10"/>
        </w:rPr>
        <w:t xml:space="preserve"> </w:t>
      </w:r>
      <w:r>
        <w:t>ONE</w:t>
      </w:r>
      <w:r>
        <w:rPr>
          <w:spacing w:val="-10"/>
        </w:rPr>
        <w:t xml:space="preserve"> </w:t>
      </w:r>
      <w:r>
        <w:t>motorcycle</w:t>
      </w:r>
      <w:r>
        <w:rPr>
          <w:spacing w:val="-2"/>
        </w:rPr>
        <w:t xml:space="preserve"> </w:t>
      </w:r>
      <w:r>
        <w:t>for</w:t>
      </w:r>
      <w:r>
        <w:rPr>
          <w:spacing w:val="-14"/>
        </w:rPr>
        <w:t xml:space="preserve"> </w:t>
      </w:r>
      <w:r>
        <w:t>the</w:t>
      </w:r>
      <w:r>
        <w:rPr>
          <w:spacing w:val="-9"/>
        </w:rPr>
        <w:t xml:space="preserve"> </w:t>
      </w:r>
      <w:r>
        <w:t>same</w:t>
      </w:r>
      <w:r>
        <w:rPr>
          <w:spacing w:val="-5"/>
        </w:rPr>
        <w:t xml:space="preserve"> </w:t>
      </w:r>
      <w:r>
        <w:t>division</w:t>
      </w:r>
      <w:r>
        <w:rPr>
          <w:spacing w:val="-16"/>
        </w:rPr>
        <w:t xml:space="preserve"> </w:t>
      </w:r>
      <w:r>
        <w:t>in</w:t>
      </w:r>
      <w:r>
        <w:rPr>
          <w:spacing w:val="-15"/>
        </w:rPr>
        <w:t xml:space="preserve"> </w:t>
      </w:r>
      <w:r>
        <w:t>any</w:t>
      </w:r>
      <w:r>
        <w:rPr>
          <w:spacing w:val="-13"/>
        </w:rPr>
        <w:t xml:space="preserve"> </w:t>
      </w:r>
      <w:r>
        <w:t>one</w:t>
      </w:r>
      <w:r>
        <w:rPr>
          <w:spacing w:val="-11"/>
        </w:rPr>
        <w:t xml:space="preserve"> </w:t>
      </w:r>
      <w:r>
        <w:t>MRAN</w:t>
      </w:r>
      <w:r>
        <w:rPr>
          <w:spacing w:val="-14"/>
        </w:rPr>
        <w:t xml:space="preserve"> </w:t>
      </w:r>
      <w:r>
        <w:t>point’s</w:t>
      </w:r>
      <w:r>
        <w:rPr>
          <w:spacing w:val="-8"/>
        </w:rPr>
        <w:t xml:space="preserve"> </w:t>
      </w:r>
      <w:r>
        <w:t>event.</w:t>
      </w:r>
      <w:r>
        <w:rPr>
          <w:spacing w:val="-3"/>
        </w:rPr>
        <w:t xml:space="preserve"> </w:t>
      </w:r>
      <w:r>
        <w:t>The</w:t>
      </w:r>
      <w:r>
        <w:rPr>
          <w:spacing w:val="-12"/>
        </w:rPr>
        <w:t xml:space="preserve"> </w:t>
      </w:r>
      <w:r>
        <w:t>bike you</w:t>
      </w:r>
      <w:r>
        <w:rPr>
          <w:spacing w:val="-16"/>
        </w:rPr>
        <w:t xml:space="preserve"> </w:t>
      </w:r>
      <w:r>
        <w:t>are</w:t>
      </w:r>
      <w:r>
        <w:rPr>
          <w:spacing w:val="-15"/>
        </w:rPr>
        <w:t xml:space="preserve"> </w:t>
      </w:r>
      <w:r>
        <w:t>on</w:t>
      </w:r>
      <w:r>
        <w:rPr>
          <w:spacing w:val="-12"/>
        </w:rPr>
        <w:t xml:space="preserve"> </w:t>
      </w:r>
      <w:r>
        <w:t>when</w:t>
      </w:r>
      <w:r>
        <w:rPr>
          <w:spacing w:val="-5"/>
        </w:rPr>
        <w:t xml:space="preserve"> </w:t>
      </w:r>
      <w:r>
        <w:t>the</w:t>
      </w:r>
      <w:r>
        <w:rPr>
          <w:spacing w:val="-10"/>
        </w:rPr>
        <w:t xml:space="preserve"> </w:t>
      </w:r>
      <w:r>
        <w:t>race</w:t>
      </w:r>
      <w:r>
        <w:rPr>
          <w:spacing w:val="-9"/>
        </w:rPr>
        <w:t xml:space="preserve"> </w:t>
      </w:r>
      <w:r>
        <w:t>officially</w:t>
      </w:r>
      <w:r>
        <w:rPr>
          <w:spacing w:val="-1"/>
        </w:rPr>
        <w:t xml:space="preserve"> </w:t>
      </w:r>
      <w:r>
        <w:t>starts</w:t>
      </w:r>
      <w:r>
        <w:rPr>
          <w:spacing w:val="-9"/>
        </w:rPr>
        <w:t xml:space="preserve"> </w:t>
      </w:r>
      <w:r>
        <w:t>is</w:t>
      </w:r>
      <w:r>
        <w:rPr>
          <w:spacing w:val="-13"/>
        </w:rPr>
        <w:t xml:space="preserve"> </w:t>
      </w:r>
      <w:r>
        <w:t>the</w:t>
      </w:r>
      <w:r>
        <w:rPr>
          <w:spacing w:val="-16"/>
        </w:rPr>
        <w:t xml:space="preserve"> </w:t>
      </w:r>
      <w:r>
        <w:t>one</w:t>
      </w:r>
      <w:r>
        <w:rPr>
          <w:spacing w:val="-6"/>
        </w:rPr>
        <w:t xml:space="preserve"> </w:t>
      </w:r>
      <w:r>
        <w:t>you</w:t>
      </w:r>
      <w:r>
        <w:rPr>
          <w:spacing w:val="-15"/>
        </w:rPr>
        <w:t xml:space="preserve"> </w:t>
      </w:r>
      <w:r>
        <w:t>must</w:t>
      </w:r>
      <w:r>
        <w:rPr>
          <w:spacing w:val="-9"/>
        </w:rPr>
        <w:t xml:space="preserve"> </w:t>
      </w:r>
      <w:r>
        <w:t>ride.</w:t>
      </w:r>
      <w:r>
        <w:rPr>
          <w:spacing w:val="-8"/>
        </w:rPr>
        <w:t xml:space="preserve"> </w:t>
      </w:r>
      <w:r>
        <w:t>In</w:t>
      </w:r>
      <w:r>
        <w:rPr>
          <w:spacing w:val="-16"/>
        </w:rPr>
        <w:t xml:space="preserve"> </w:t>
      </w:r>
      <w:r>
        <w:t>the</w:t>
      </w:r>
      <w:r>
        <w:rPr>
          <w:spacing w:val="-15"/>
        </w:rPr>
        <w:t xml:space="preserve"> </w:t>
      </w:r>
      <w:r>
        <w:t>case</w:t>
      </w:r>
      <w:r>
        <w:rPr>
          <w:spacing w:val="-9"/>
        </w:rPr>
        <w:t xml:space="preserve"> </w:t>
      </w:r>
      <w:r>
        <w:t>of</w:t>
      </w:r>
      <w:r>
        <w:rPr>
          <w:spacing w:val="-14"/>
        </w:rPr>
        <w:t xml:space="preserve"> </w:t>
      </w:r>
      <w:r>
        <w:t>two</w:t>
      </w:r>
      <w:r>
        <w:rPr>
          <w:spacing w:val="-13"/>
        </w:rPr>
        <w:t xml:space="preserve"> </w:t>
      </w:r>
      <w:r>
        <w:t>point’s</w:t>
      </w:r>
      <w:r>
        <w:rPr>
          <w:spacing w:val="-11"/>
        </w:rPr>
        <w:t xml:space="preserve"> </w:t>
      </w:r>
      <w:r>
        <w:t>events</w:t>
      </w:r>
      <w:r>
        <w:rPr>
          <w:spacing w:val="-14"/>
        </w:rPr>
        <w:t xml:space="preserve"> </w:t>
      </w:r>
      <w:r>
        <w:t>being</w:t>
      </w:r>
      <w:r>
        <w:rPr>
          <w:spacing w:val="-10"/>
        </w:rPr>
        <w:t xml:space="preserve"> </w:t>
      </w:r>
      <w:r>
        <w:t xml:space="preserve">held on the same day, a </w:t>
      </w:r>
      <w:r>
        <w:t>different motorcycle may be used at each</w:t>
      </w:r>
      <w:r>
        <w:rPr>
          <w:spacing w:val="27"/>
        </w:rPr>
        <w:t xml:space="preserve"> </w:t>
      </w:r>
      <w:r>
        <w:t>event.</w:t>
      </w:r>
    </w:p>
    <w:p w14:paraId="68163DC3" w14:textId="77777777" w:rsidR="00237078" w:rsidRDefault="00034852">
      <w:pPr>
        <w:pStyle w:val="ListParagraph"/>
        <w:numPr>
          <w:ilvl w:val="1"/>
          <w:numId w:val="27"/>
        </w:numPr>
        <w:tabs>
          <w:tab w:val="left" w:pos="1020"/>
        </w:tabs>
      </w:pPr>
      <w:r>
        <w:t>A rider cannot enter and ride the same motorcycle in more than one division at the same</w:t>
      </w:r>
      <w:r>
        <w:rPr>
          <w:spacing w:val="27"/>
        </w:rPr>
        <w:t xml:space="preserve"> </w:t>
      </w:r>
      <w:r>
        <w:t>time.</w:t>
      </w:r>
    </w:p>
    <w:p w14:paraId="384C3E27" w14:textId="77777777" w:rsidR="00237078" w:rsidRDefault="00034852">
      <w:pPr>
        <w:pStyle w:val="ListParagraph"/>
        <w:numPr>
          <w:ilvl w:val="1"/>
          <w:numId w:val="27"/>
        </w:numPr>
        <w:tabs>
          <w:tab w:val="left" w:pos="1019"/>
          <w:tab w:val="left" w:pos="1020"/>
        </w:tabs>
        <w:ind w:right="1068"/>
      </w:pPr>
      <w:r>
        <w:t>Riders</w:t>
      </w:r>
      <w:r>
        <w:rPr>
          <w:spacing w:val="-6"/>
        </w:rPr>
        <w:t xml:space="preserve"> </w:t>
      </w:r>
      <w:r>
        <w:t>may</w:t>
      </w:r>
      <w:r>
        <w:rPr>
          <w:spacing w:val="-4"/>
        </w:rPr>
        <w:t xml:space="preserve"> </w:t>
      </w:r>
      <w:r>
        <w:t>not</w:t>
      </w:r>
      <w:r>
        <w:rPr>
          <w:spacing w:val="-7"/>
        </w:rPr>
        <w:t xml:space="preserve"> </w:t>
      </w:r>
      <w:r>
        <w:t>receive</w:t>
      </w:r>
      <w:r>
        <w:rPr>
          <w:spacing w:val="-6"/>
        </w:rPr>
        <w:t xml:space="preserve"> </w:t>
      </w:r>
      <w:r>
        <w:t>outside</w:t>
      </w:r>
      <w:r>
        <w:rPr>
          <w:spacing w:val="2"/>
        </w:rPr>
        <w:t xml:space="preserve"> </w:t>
      </w:r>
      <w:r>
        <w:t>help</w:t>
      </w:r>
      <w:r>
        <w:rPr>
          <w:spacing w:val="-3"/>
        </w:rPr>
        <w:t xml:space="preserve"> </w:t>
      </w:r>
      <w:r>
        <w:t>form</w:t>
      </w:r>
      <w:r>
        <w:rPr>
          <w:spacing w:val="-9"/>
        </w:rPr>
        <w:t xml:space="preserve"> </w:t>
      </w:r>
      <w:r>
        <w:t>anyone</w:t>
      </w:r>
      <w:r>
        <w:rPr>
          <w:spacing w:val="-5"/>
        </w:rPr>
        <w:t xml:space="preserve"> </w:t>
      </w:r>
      <w:r>
        <w:t>other</w:t>
      </w:r>
      <w:r>
        <w:rPr>
          <w:spacing w:val="-5"/>
        </w:rPr>
        <w:t xml:space="preserve"> </w:t>
      </w:r>
      <w:r>
        <w:t>than</w:t>
      </w:r>
      <w:r>
        <w:rPr>
          <w:spacing w:val="-7"/>
        </w:rPr>
        <w:t xml:space="preserve"> </w:t>
      </w:r>
      <w:r>
        <w:t>a</w:t>
      </w:r>
      <w:r>
        <w:rPr>
          <w:spacing w:val="-15"/>
        </w:rPr>
        <w:t xml:space="preserve"> </w:t>
      </w:r>
      <w:r>
        <w:t>Race</w:t>
      </w:r>
      <w:r>
        <w:rPr>
          <w:spacing w:val="-11"/>
        </w:rPr>
        <w:t xml:space="preserve"> </w:t>
      </w:r>
      <w:r>
        <w:t>Official</w:t>
      </w:r>
      <w:r>
        <w:rPr>
          <w:spacing w:val="-3"/>
        </w:rPr>
        <w:t xml:space="preserve"> </w:t>
      </w:r>
      <w:r>
        <w:t>or</w:t>
      </w:r>
      <w:r>
        <w:rPr>
          <w:spacing w:val="-8"/>
        </w:rPr>
        <w:t xml:space="preserve"> </w:t>
      </w:r>
      <w:r>
        <w:t>a</w:t>
      </w:r>
      <w:r>
        <w:rPr>
          <w:spacing w:val="-11"/>
        </w:rPr>
        <w:t xml:space="preserve"> </w:t>
      </w:r>
      <w:r>
        <w:t>registered</w:t>
      </w:r>
      <w:r>
        <w:rPr>
          <w:spacing w:val="10"/>
        </w:rPr>
        <w:t xml:space="preserve"> </w:t>
      </w:r>
      <w:r>
        <w:t>race</w:t>
      </w:r>
      <w:r>
        <w:rPr>
          <w:spacing w:val="-4"/>
        </w:rPr>
        <w:t xml:space="preserve"> </w:t>
      </w:r>
      <w:r>
        <w:t>participant who has not finished their</w:t>
      </w:r>
      <w:r>
        <w:rPr>
          <w:spacing w:val="-5"/>
        </w:rPr>
        <w:t xml:space="preserve"> </w:t>
      </w:r>
      <w:r>
        <w:t>race.</w:t>
      </w:r>
    </w:p>
    <w:p w14:paraId="5FF92F9D" w14:textId="77777777" w:rsidR="00237078" w:rsidRDefault="00034852">
      <w:pPr>
        <w:pStyle w:val="ListParagraph"/>
        <w:numPr>
          <w:ilvl w:val="1"/>
          <w:numId w:val="27"/>
        </w:numPr>
        <w:tabs>
          <w:tab w:val="left" w:pos="1020"/>
        </w:tabs>
      </w:pPr>
      <w:r>
        <w:t>This includes retrievals of inoperable race</w:t>
      </w:r>
      <w:r>
        <w:rPr>
          <w:spacing w:val="-3"/>
        </w:rPr>
        <w:t xml:space="preserve"> </w:t>
      </w:r>
      <w:r>
        <w:t>vehicles.</w:t>
      </w:r>
    </w:p>
    <w:p w14:paraId="75A484E1" w14:textId="77777777" w:rsidR="00237078" w:rsidRDefault="00034852">
      <w:pPr>
        <w:pStyle w:val="ListParagraph"/>
        <w:numPr>
          <w:ilvl w:val="1"/>
          <w:numId w:val="27"/>
        </w:numPr>
        <w:tabs>
          <w:tab w:val="left" w:pos="1020"/>
        </w:tabs>
      </w:pPr>
      <w:r>
        <w:t>All motorcycles shall be limited to</w:t>
      </w:r>
      <w:r>
        <w:rPr>
          <w:spacing w:val="-29"/>
        </w:rPr>
        <w:t xml:space="preserve"> </w:t>
      </w:r>
      <w:r>
        <w:t>gasoline.</w:t>
      </w:r>
    </w:p>
    <w:p w14:paraId="438AACB1" w14:textId="77777777" w:rsidR="00237078" w:rsidRDefault="00034852">
      <w:pPr>
        <w:pStyle w:val="ListParagraph"/>
        <w:numPr>
          <w:ilvl w:val="1"/>
          <w:numId w:val="27"/>
        </w:numPr>
        <w:tabs>
          <w:tab w:val="left" w:pos="1019"/>
          <w:tab w:val="left" w:pos="1020"/>
        </w:tabs>
        <w:rPr>
          <w:b/>
        </w:rPr>
      </w:pPr>
      <w:r>
        <w:t>The Pit Area will be marked off in a clearly defined and safe manner from the course. The pit area will be</w:t>
      </w:r>
      <w:r>
        <w:rPr>
          <w:spacing w:val="-4"/>
        </w:rPr>
        <w:t xml:space="preserve"> </w:t>
      </w:r>
      <w:r>
        <w:rPr>
          <w:b/>
        </w:rPr>
        <w:t>five</w:t>
      </w:r>
    </w:p>
    <w:p w14:paraId="3A0FCD01" w14:textId="77777777" w:rsidR="00237078" w:rsidRDefault="00034852">
      <w:pPr>
        <w:pStyle w:val="BodyText"/>
        <w:ind w:left="1020"/>
      </w:pPr>
      <w:r>
        <w:rPr>
          <w:b/>
        </w:rPr>
        <w:t xml:space="preserve">(5) </w:t>
      </w:r>
      <w:r>
        <w:t>feet from the racecourse unless there is speed control in effect where the pits are located.</w:t>
      </w:r>
    </w:p>
    <w:p w14:paraId="0B387CE1" w14:textId="77777777" w:rsidR="00237078" w:rsidRDefault="00034852">
      <w:pPr>
        <w:pStyle w:val="ListParagraph"/>
        <w:numPr>
          <w:ilvl w:val="1"/>
          <w:numId w:val="27"/>
        </w:numPr>
        <w:tabs>
          <w:tab w:val="left" w:pos="1020"/>
        </w:tabs>
        <w:ind w:right="818"/>
      </w:pPr>
      <w:r>
        <w:t>PIT RACING OF ANY TYPE WILL NOT BE CONDONED AT ANY EVENT. OFFENDERS ARE SUBJECT TO IMMEDIATE DISQUALIFICATION. Pits include those areas within one hundred (100) yards of automobiles, pit personnel, race officials, and race equipment. Larger pit areas may be defined by the sponsoring</w:t>
      </w:r>
      <w:r>
        <w:rPr>
          <w:spacing w:val="-13"/>
        </w:rPr>
        <w:t xml:space="preserve"> </w:t>
      </w:r>
      <w:r>
        <w:t>club.</w:t>
      </w:r>
    </w:p>
    <w:p w14:paraId="111B6B3B" w14:textId="77777777" w:rsidR="00237078" w:rsidRDefault="00034852">
      <w:pPr>
        <w:pStyle w:val="ListParagraph"/>
        <w:numPr>
          <w:ilvl w:val="1"/>
          <w:numId w:val="27"/>
        </w:numPr>
        <w:tabs>
          <w:tab w:val="left" w:pos="1020"/>
        </w:tabs>
        <w:ind w:right="752"/>
      </w:pPr>
      <w:r>
        <w:t>A</w:t>
      </w:r>
      <w:r>
        <w:rPr>
          <w:spacing w:val="-2"/>
        </w:rPr>
        <w:t xml:space="preserve"> </w:t>
      </w:r>
      <w:r>
        <w:t>rider</w:t>
      </w:r>
      <w:r>
        <w:rPr>
          <w:spacing w:val="-2"/>
        </w:rPr>
        <w:t xml:space="preserve"> </w:t>
      </w:r>
      <w:r>
        <w:t>is</w:t>
      </w:r>
      <w:r>
        <w:rPr>
          <w:spacing w:val="-3"/>
        </w:rPr>
        <w:t xml:space="preserve"> </w:t>
      </w:r>
      <w:r>
        <w:t>responsible</w:t>
      </w:r>
      <w:r>
        <w:rPr>
          <w:spacing w:val="-2"/>
        </w:rPr>
        <w:t xml:space="preserve"> </w:t>
      </w:r>
      <w:r>
        <w:t>for</w:t>
      </w:r>
      <w:r>
        <w:rPr>
          <w:spacing w:val="-3"/>
        </w:rPr>
        <w:t xml:space="preserve"> </w:t>
      </w:r>
      <w:r>
        <w:t>the</w:t>
      </w:r>
      <w:r>
        <w:rPr>
          <w:spacing w:val="-1"/>
        </w:rPr>
        <w:t xml:space="preserve"> </w:t>
      </w:r>
      <w:r>
        <w:t>conduct</w:t>
      </w:r>
      <w:r>
        <w:rPr>
          <w:spacing w:val="-2"/>
        </w:rPr>
        <w:t xml:space="preserve"> </w:t>
      </w:r>
      <w:r>
        <w:t>of</w:t>
      </w:r>
      <w:r>
        <w:rPr>
          <w:spacing w:val="-3"/>
        </w:rPr>
        <w:t xml:space="preserve"> </w:t>
      </w:r>
      <w:r>
        <w:t>his</w:t>
      </w:r>
      <w:r>
        <w:rPr>
          <w:spacing w:val="-2"/>
        </w:rPr>
        <w:t xml:space="preserve"> </w:t>
      </w:r>
      <w:r>
        <w:t>or</w:t>
      </w:r>
      <w:r>
        <w:rPr>
          <w:spacing w:val="-3"/>
        </w:rPr>
        <w:t xml:space="preserve"> </w:t>
      </w:r>
      <w:r>
        <w:t>her</w:t>
      </w:r>
      <w:r>
        <w:rPr>
          <w:spacing w:val="-1"/>
        </w:rPr>
        <w:t xml:space="preserve"> </w:t>
      </w:r>
      <w:r>
        <w:t>pit</w:t>
      </w:r>
      <w:r>
        <w:rPr>
          <w:spacing w:val="-1"/>
        </w:rPr>
        <w:t xml:space="preserve"> </w:t>
      </w:r>
      <w:r>
        <w:t>crew</w:t>
      </w:r>
      <w:r>
        <w:rPr>
          <w:spacing w:val="-2"/>
        </w:rPr>
        <w:t xml:space="preserve"> </w:t>
      </w:r>
      <w:r>
        <w:t>and</w:t>
      </w:r>
      <w:r>
        <w:rPr>
          <w:spacing w:val="-1"/>
        </w:rPr>
        <w:t xml:space="preserve"> </w:t>
      </w:r>
      <w:r>
        <w:t>any</w:t>
      </w:r>
      <w:r>
        <w:rPr>
          <w:spacing w:val="-3"/>
        </w:rPr>
        <w:t xml:space="preserve"> </w:t>
      </w:r>
      <w:r>
        <w:t>associated</w:t>
      </w:r>
      <w:r>
        <w:rPr>
          <w:spacing w:val="-1"/>
        </w:rPr>
        <w:t xml:space="preserve"> </w:t>
      </w:r>
      <w:r>
        <w:t>support</w:t>
      </w:r>
      <w:r>
        <w:rPr>
          <w:spacing w:val="-3"/>
        </w:rPr>
        <w:t xml:space="preserve"> </w:t>
      </w:r>
      <w:r>
        <w:t>people.</w:t>
      </w:r>
      <w:r>
        <w:rPr>
          <w:spacing w:val="-2"/>
        </w:rPr>
        <w:t xml:space="preserve"> </w:t>
      </w:r>
      <w:r>
        <w:t>A</w:t>
      </w:r>
      <w:r>
        <w:rPr>
          <w:spacing w:val="-1"/>
        </w:rPr>
        <w:t xml:space="preserve"> </w:t>
      </w:r>
      <w:r>
        <w:t>rider</w:t>
      </w:r>
      <w:r>
        <w:rPr>
          <w:spacing w:val="-2"/>
        </w:rPr>
        <w:t xml:space="preserve"> </w:t>
      </w:r>
      <w:r>
        <w:t>may</w:t>
      </w:r>
      <w:r>
        <w:rPr>
          <w:spacing w:val="-2"/>
        </w:rPr>
        <w:t xml:space="preserve"> </w:t>
      </w:r>
      <w:r>
        <w:t>be penalized for un-sportsman like conduct, violation of laws and regulations, e.g., not obeying BLM requirements, vandalizing property, trespassing, etc. by their pit</w:t>
      </w:r>
      <w:r>
        <w:rPr>
          <w:spacing w:val="-25"/>
        </w:rPr>
        <w:t xml:space="preserve"> </w:t>
      </w:r>
      <w:r>
        <w:t>crew.</w:t>
      </w:r>
    </w:p>
    <w:p w14:paraId="63ED5F58" w14:textId="77777777" w:rsidR="00237078" w:rsidRDefault="00034852">
      <w:pPr>
        <w:pStyle w:val="ListParagraph"/>
        <w:numPr>
          <w:ilvl w:val="1"/>
          <w:numId w:val="27"/>
        </w:numPr>
        <w:tabs>
          <w:tab w:val="left" w:pos="1019"/>
          <w:tab w:val="left" w:pos="1020"/>
        </w:tabs>
        <w:ind w:right="740"/>
      </w:pPr>
      <w:r>
        <w:t>Size</w:t>
      </w:r>
      <w:r>
        <w:rPr>
          <w:spacing w:val="-3"/>
        </w:rPr>
        <w:t xml:space="preserve"> </w:t>
      </w:r>
      <w:r>
        <w:t>of</w:t>
      </w:r>
      <w:r>
        <w:rPr>
          <w:spacing w:val="-3"/>
        </w:rPr>
        <w:t xml:space="preserve"> </w:t>
      </w:r>
      <w:r>
        <w:t>number</w:t>
      </w:r>
      <w:r>
        <w:rPr>
          <w:spacing w:val="-3"/>
        </w:rPr>
        <w:t xml:space="preserve"> </w:t>
      </w:r>
      <w:r>
        <w:t>plates</w:t>
      </w:r>
      <w:r>
        <w:rPr>
          <w:spacing w:val="-3"/>
        </w:rPr>
        <w:t xml:space="preserve"> </w:t>
      </w:r>
      <w:r>
        <w:t>(background)</w:t>
      </w:r>
      <w:r>
        <w:rPr>
          <w:spacing w:val="-3"/>
        </w:rPr>
        <w:t xml:space="preserve"> </w:t>
      </w:r>
      <w:r>
        <w:t>will</w:t>
      </w:r>
      <w:r>
        <w:rPr>
          <w:spacing w:val="-2"/>
        </w:rPr>
        <w:t xml:space="preserve"> </w:t>
      </w:r>
      <w:r>
        <w:t>be</w:t>
      </w:r>
      <w:r>
        <w:rPr>
          <w:spacing w:val="-3"/>
        </w:rPr>
        <w:t xml:space="preserve"> </w:t>
      </w:r>
      <w:r>
        <w:t>a</w:t>
      </w:r>
      <w:r>
        <w:rPr>
          <w:spacing w:val="-3"/>
        </w:rPr>
        <w:t xml:space="preserve"> </w:t>
      </w:r>
      <w:r>
        <w:t>minimum</w:t>
      </w:r>
      <w:r>
        <w:rPr>
          <w:spacing w:val="-2"/>
        </w:rPr>
        <w:t xml:space="preserve"> </w:t>
      </w:r>
      <w:r>
        <w:t>of</w:t>
      </w:r>
      <w:r>
        <w:rPr>
          <w:spacing w:val="-3"/>
        </w:rPr>
        <w:t xml:space="preserve"> </w:t>
      </w:r>
      <w:r>
        <w:t>seven</w:t>
      </w:r>
      <w:r>
        <w:rPr>
          <w:spacing w:val="-2"/>
        </w:rPr>
        <w:t xml:space="preserve"> </w:t>
      </w:r>
      <w:r>
        <w:t>by</w:t>
      </w:r>
      <w:r>
        <w:rPr>
          <w:spacing w:val="-3"/>
        </w:rPr>
        <w:t xml:space="preserve"> </w:t>
      </w:r>
      <w:r>
        <w:t>ten</w:t>
      </w:r>
      <w:r>
        <w:rPr>
          <w:spacing w:val="-2"/>
        </w:rPr>
        <w:t xml:space="preserve"> </w:t>
      </w:r>
      <w:r>
        <w:t>inches</w:t>
      </w:r>
      <w:r>
        <w:rPr>
          <w:spacing w:val="-3"/>
        </w:rPr>
        <w:t xml:space="preserve"> </w:t>
      </w:r>
      <w:r>
        <w:t>(7"x10"),</w:t>
      </w:r>
      <w:r>
        <w:rPr>
          <w:spacing w:val="-2"/>
        </w:rPr>
        <w:t xml:space="preserve"> </w:t>
      </w:r>
      <w:r>
        <w:t>printed</w:t>
      </w:r>
      <w:r>
        <w:rPr>
          <w:spacing w:val="-2"/>
        </w:rPr>
        <w:t xml:space="preserve"> </w:t>
      </w:r>
      <w:r>
        <w:t>numbers</w:t>
      </w:r>
      <w:r>
        <w:rPr>
          <w:spacing w:val="-2"/>
        </w:rPr>
        <w:t xml:space="preserve"> </w:t>
      </w:r>
      <w:r>
        <w:t>must be</w:t>
      </w:r>
      <w:r>
        <w:rPr>
          <w:spacing w:val="-2"/>
        </w:rPr>
        <w:t xml:space="preserve"> </w:t>
      </w:r>
      <w:r>
        <w:t>legible.</w:t>
      </w:r>
    </w:p>
    <w:p w14:paraId="246F938E" w14:textId="77777777" w:rsidR="00237078" w:rsidRDefault="00034852">
      <w:pPr>
        <w:pStyle w:val="ListParagraph"/>
        <w:numPr>
          <w:ilvl w:val="1"/>
          <w:numId w:val="27"/>
        </w:numPr>
        <w:tabs>
          <w:tab w:val="left" w:pos="1019"/>
          <w:tab w:val="left" w:pos="1020"/>
        </w:tabs>
        <w:ind w:right="1085"/>
      </w:pPr>
      <w:r>
        <w:t>Three</w:t>
      </w:r>
      <w:r>
        <w:rPr>
          <w:spacing w:val="-7"/>
        </w:rPr>
        <w:t xml:space="preserve"> </w:t>
      </w:r>
      <w:r>
        <w:t>number</w:t>
      </w:r>
      <w:r>
        <w:rPr>
          <w:spacing w:val="-7"/>
        </w:rPr>
        <w:t xml:space="preserve"> </w:t>
      </w:r>
      <w:r>
        <w:t>plates</w:t>
      </w:r>
      <w:r>
        <w:rPr>
          <w:spacing w:val="-10"/>
        </w:rPr>
        <w:t xml:space="preserve"> </w:t>
      </w:r>
      <w:r>
        <w:t>are</w:t>
      </w:r>
      <w:r>
        <w:rPr>
          <w:spacing w:val="-14"/>
        </w:rPr>
        <w:t xml:space="preserve"> </w:t>
      </w:r>
      <w:r>
        <w:t>mandatory,</w:t>
      </w:r>
      <w:r>
        <w:rPr>
          <w:spacing w:val="-4"/>
        </w:rPr>
        <w:t xml:space="preserve"> </w:t>
      </w:r>
      <w:r>
        <w:t>one</w:t>
      </w:r>
      <w:r>
        <w:rPr>
          <w:spacing w:val="-11"/>
        </w:rPr>
        <w:t xml:space="preserve"> </w:t>
      </w:r>
      <w:r>
        <w:t>on</w:t>
      </w:r>
      <w:r>
        <w:rPr>
          <w:spacing w:val="-15"/>
        </w:rPr>
        <w:t xml:space="preserve"> </w:t>
      </w:r>
      <w:r>
        <w:t>the</w:t>
      </w:r>
      <w:r>
        <w:rPr>
          <w:spacing w:val="-12"/>
        </w:rPr>
        <w:t xml:space="preserve"> </w:t>
      </w:r>
      <w:r>
        <w:t>front</w:t>
      </w:r>
      <w:r>
        <w:rPr>
          <w:spacing w:val="-11"/>
        </w:rPr>
        <w:t xml:space="preserve"> </w:t>
      </w:r>
      <w:r>
        <w:t>of</w:t>
      </w:r>
      <w:r>
        <w:rPr>
          <w:spacing w:val="-13"/>
        </w:rPr>
        <w:t xml:space="preserve"> </w:t>
      </w:r>
      <w:r>
        <w:t>bike,</w:t>
      </w:r>
      <w:r>
        <w:rPr>
          <w:spacing w:val="-10"/>
        </w:rPr>
        <w:t xml:space="preserve"> </w:t>
      </w:r>
      <w:r>
        <w:t>and</w:t>
      </w:r>
      <w:r>
        <w:rPr>
          <w:spacing w:val="-8"/>
        </w:rPr>
        <w:t xml:space="preserve"> </w:t>
      </w:r>
      <w:r>
        <w:t>one</w:t>
      </w:r>
      <w:r>
        <w:rPr>
          <w:spacing w:val="-16"/>
        </w:rPr>
        <w:t xml:space="preserve"> </w:t>
      </w:r>
      <w:r>
        <w:t>on</w:t>
      </w:r>
      <w:r>
        <w:rPr>
          <w:spacing w:val="-14"/>
        </w:rPr>
        <w:t xml:space="preserve"> </w:t>
      </w:r>
      <w:r>
        <w:t>each</w:t>
      </w:r>
      <w:r>
        <w:rPr>
          <w:spacing w:val="-11"/>
        </w:rPr>
        <w:t xml:space="preserve"> </w:t>
      </w:r>
      <w:r>
        <w:t>side</w:t>
      </w:r>
      <w:r>
        <w:rPr>
          <w:spacing w:val="-9"/>
        </w:rPr>
        <w:t xml:space="preserve"> </w:t>
      </w:r>
      <w:r>
        <w:t>of</w:t>
      </w:r>
      <w:r>
        <w:rPr>
          <w:spacing w:val="-13"/>
        </w:rPr>
        <w:t xml:space="preserve"> </w:t>
      </w:r>
      <w:r>
        <w:t>the</w:t>
      </w:r>
      <w:r>
        <w:rPr>
          <w:spacing w:val="-15"/>
        </w:rPr>
        <w:t xml:space="preserve"> </w:t>
      </w:r>
      <w:r>
        <w:t>motorcycle.</w:t>
      </w:r>
      <w:r>
        <w:rPr>
          <w:spacing w:val="-1"/>
        </w:rPr>
        <w:t xml:space="preserve"> </w:t>
      </w:r>
      <w:r>
        <w:t>The number</w:t>
      </w:r>
      <w:r>
        <w:rPr>
          <w:spacing w:val="-11"/>
        </w:rPr>
        <w:t xml:space="preserve"> </w:t>
      </w:r>
      <w:r>
        <w:t>plates</w:t>
      </w:r>
      <w:r>
        <w:rPr>
          <w:spacing w:val="-12"/>
        </w:rPr>
        <w:t xml:space="preserve"> </w:t>
      </w:r>
      <w:r>
        <w:t>shall</w:t>
      </w:r>
      <w:r>
        <w:rPr>
          <w:spacing w:val="-16"/>
        </w:rPr>
        <w:t xml:space="preserve"> </w:t>
      </w:r>
      <w:r>
        <w:t>display</w:t>
      </w:r>
      <w:r>
        <w:rPr>
          <w:spacing w:val="-7"/>
        </w:rPr>
        <w:t xml:space="preserve"> </w:t>
      </w:r>
      <w:r>
        <w:t>riders</w:t>
      </w:r>
      <w:r>
        <w:rPr>
          <w:spacing w:val="-11"/>
        </w:rPr>
        <w:t xml:space="preserve"> </w:t>
      </w:r>
      <w:r>
        <w:t>yearly</w:t>
      </w:r>
      <w:r>
        <w:rPr>
          <w:spacing w:val="-17"/>
        </w:rPr>
        <w:t xml:space="preserve"> </w:t>
      </w:r>
      <w:r>
        <w:t>assigned</w:t>
      </w:r>
      <w:r>
        <w:rPr>
          <w:spacing w:val="-9"/>
        </w:rPr>
        <w:t xml:space="preserve"> </w:t>
      </w:r>
      <w:r>
        <w:t>MRAN</w:t>
      </w:r>
      <w:r>
        <w:rPr>
          <w:spacing w:val="-10"/>
        </w:rPr>
        <w:t xml:space="preserve"> </w:t>
      </w:r>
      <w:r>
        <w:t>number</w:t>
      </w:r>
      <w:r>
        <w:rPr>
          <w:spacing w:val="-6"/>
        </w:rPr>
        <w:t xml:space="preserve"> </w:t>
      </w:r>
      <w:r>
        <w:t>and</w:t>
      </w:r>
      <w:r>
        <w:rPr>
          <w:spacing w:val="-17"/>
        </w:rPr>
        <w:t xml:space="preserve"> </w:t>
      </w:r>
      <w:r>
        <w:t>or</w:t>
      </w:r>
      <w:r>
        <w:rPr>
          <w:spacing w:val="-18"/>
        </w:rPr>
        <w:t xml:space="preserve"> </w:t>
      </w:r>
      <w:r>
        <w:t>letter</w:t>
      </w:r>
      <w:r>
        <w:rPr>
          <w:spacing w:val="-16"/>
        </w:rPr>
        <w:t xml:space="preserve"> </w:t>
      </w:r>
      <w:r>
        <w:t>or</w:t>
      </w:r>
      <w:r>
        <w:rPr>
          <w:spacing w:val="-13"/>
        </w:rPr>
        <w:t xml:space="preserve"> </w:t>
      </w:r>
      <w:r>
        <w:t>a</w:t>
      </w:r>
      <w:r>
        <w:rPr>
          <w:spacing w:val="-20"/>
        </w:rPr>
        <w:t xml:space="preserve"> </w:t>
      </w:r>
      <w:r>
        <w:t>pie</w:t>
      </w:r>
      <w:r>
        <w:rPr>
          <w:spacing w:val="-13"/>
        </w:rPr>
        <w:t xml:space="preserve"> </w:t>
      </w:r>
      <w:r>
        <w:t>plate</w:t>
      </w:r>
      <w:r>
        <w:rPr>
          <w:spacing w:val="-10"/>
        </w:rPr>
        <w:t xml:space="preserve"> </w:t>
      </w:r>
      <w:r>
        <w:t>with</w:t>
      </w:r>
      <w:r>
        <w:rPr>
          <w:spacing w:val="-16"/>
        </w:rPr>
        <w:t xml:space="preserve"> </w:t>
      </w:r>
      <w:r>
        <w:t xml:space="preserve">temporary </w:t>
      </w:r>
      <w:r>
        <w:t>number.</w:t>
      </w:r>
    </w:p>
    <w:p w14:paraId="677C673B" w14:textId="77777777" w:rsidR="00237078" w:rsidRDefault="00034852">
      <w:pPr>
        <w:pStyle w:val="ListParagraph"/>
        <w:numPr>
          <w:ilvl w:val="1"/>
          <w:numId w:val="27"/>
        </w:numPr>
        <w:tabs>
          <w:tab w:val="left" w:pos="1020"/>
        </w:tabs>
        <w:ind w:right="754"/>
      </w:pPr>
      <w:r>
        <w:rPr>
          <w:w w:val="105"/>
        </w:rPr>
        <w:t>Riders officially entered in any event and/or promoting club members shall not be allowed to consume alcoholic</w:t>
      </w:r>
      <w:r>
        <w:rPr>
          <w:spacing w:val="-8"/>
          <w:w w:val="105"/>
        </w:rPr>
        <w:t xml:space="preserve"> </w:t>
      </w:r>
      <w:r>
        <w:rPr>
          <w:w w:val="105"/>
        </w:rPr>
        <w:t>beverages.</w:t>
      </w:r>
      <w:r>
        <w:rPr>
          <w:spacing w:val="-8"/>
          <w:w w:val="105"/>
        </w:rPr>
        <w:t xml:space="preserve"> </w:t>
      </w:r>
      <w:r>
        <w:rPr>
          <w:w w:val="105"/>
        </w:rPr>
        <w:t>This</w:t>
      </w:r>
      <w:r>
        <w:rPr>
          <w:spacing w:val="-7"/>
          <w:w w:val="105"/>
        </w:rPr>
        <w:t xml:space="preserve"> </w:t>
      </w:r>
      <w:r>
        <w:rPr>
          <w:w w:val="105"/>
        </w:rPr>
        <w:t>will</w:t>
      </w:r>
      <w:r>
        <w:rPr>
          <w:spacing w:val="-7"/>
          <w:w w:val="105"/>
        </w:rPr>
        <w:t xml:space="preserve"> </w:t>
      </w:r>
      <w:r>
        <w:rPr>
          <w:w w:val="105"/>
        </w:rPr>
        <w:t>be</w:t>
      </w:r>
      <w:r>
        <w:rPr>
          <w:spacing w:val="-8"/>
          <w:w w:val="105"/>
        </w:rPr>
        <w:t xml:space="preserve"> </w:t>
      </w:r>
      <w:r>
        <w:rPr>
          <w:w w:val="105"/>
        </w:rPr>
        <w:t>enforced</w:t>
      </w:r>
      <w:r>
        <w:rPr>
          <w:spacing w:val="-6"/>
          <w:w w:val="105"/>
        </w:rPr>
        <w:t xml:space="preserve"> </w:t>
      </w:r>
      <w:r>
        <w:rPr>
          <w:w w:val="105"/>
        </w:rPr>
        <w:t>until</w:t>
      </w:r>
      <w:r>
        <w:rPr>
          <w:spacing w:val="-7"/>
          <w:w w:val="105"/>
        </w:rPr>
        <w:t xml:space="preserve"> </w:t>
      </w:r>
      <w:r>
        <w:rPr>
          <w:w w:val="105"/>
        </w:rPr>
        <w:t>the</w:t>
      </w:r>
      <w:r>
        <w:rPr>
          <w:spacing w:val="-7"/>
          <w:w w:val="105"/>
        </w:rPr>
        <w:t xml:space="preserve"> </w:t>
      </w:r>
      <w:r>
        <w:rPr>
          <w:w w:val="105"/>
        </w:rPr>
        <w:t>completion</w:t>
      </w:r>
      <w:r>
        <w:rPr>
          <w:spacing w:val="-7"/>
          <w:w w:val="105"/>
        </w:rPr>
        <w:t xml:space="preserve"> </w:t>
      </w:r>
      <w:r>
        <w:rPr>
          <w:w w:val="105"/>
        </w:rPr>
        <w:t>of</w:t>
      </w:r>
      <w:r>
        <w:rPr>
          <w:spacing w:val="-8"/>
          <w:w w:val="105"/>
        </w:rPr>
        <w:t xml:space="preserve"> </w:t>
      </w:r>
      <w:r>
        <w:rPr>
          <w:w w:val="105"/>
        </w:rPr>
        <w:t>events.</w:t>
      </w:r>
    </w:p>
    <w:p w14:paraId="2A912890" w14:textId="77777777" w:rsidR="00237078" w:rsidRDefault="00034852">
      <w:pPr>
        <w:pStyle w:val="ListParagraph"/>
        <w:numPr>
          <w:ilvl w:val="1"/>
          <w:numId w:val="27"/>
        </w:numPr>
        <w:tabs>
          <w:tab w:val="left" w:pos="1019"/>
          <w:tab w:val="left" w:pos="1020"/>
        </w:tabs>
        <w:ind w:right="681"/>
      </w:pPr>
      <w:r>
        <w:t>No</w:t>
      </w:r>
      <w:r>
        <w:rPr>
          <w:spacing w:val="-14"/>
        </w:rPr>
        <w:t xml:space="preserve"> </w:t>
      </w:r>
      <w:r>
        <w:t>person</w:t>
      </w:r>
      <w:r>
        <w:rPr>
          <w:spacing w:val="-11"/>
        </w:rPr>
        <w:t xml:space="preserve"> </w:t>
      </w:r>
      <w:r>
        <w:t>under</w:t>
      </w:r>
      <w:r>
        <w:rPr>
          <w:spacing w:val="-10"/>
        </w:rPr>
        <w:t xml:space="preserve"> </w:t>
      </w:r>
      <w:r>
        <w:t>18</w:t>
      </w:r>
      <w:r>
        <w:rPr>
          <w:spacing w:val="-15"/>
        </w:rPr>
        <w:t xml:space="preserve"> </w:t>
      </w:r>
      <w:r>
        <w:t>years</w:t>
      </w:r>
      <w:r>
        <w:rPr>
          <w:spacing w:val="-14"/>
        </w:rPr>
        <w:t xml:space="preserve"> </w:t>
      </w:r>
      <w:r>
        <w:t>of</w:t>
      </w:r>
      <w:r>
        <w:rPr>
          <w:spacing w:val="-16"/>
        </w:rPr>
        <w:t xml:space="preserve"> </w:t>
      </w:r>
      <w:r>
        <w:t>age</w:t>
      </w:r>
      <w:r>
        <w:rPr>
          <w:spacing w:val="-17"/>
        </w:rPr>
        <w:t xml:space="preserve"> </w:t>
      </w:r>
      <w:r>
        <w:t>shall</w:t>
      </w:r>
      <w:r>
        <w:rPr>
          <w:spacing w:val="-15"/>
        </w:rPr>
        <w:t xml:space="preserve"> </w:t>
      </w:r>
      <w:r>
        <w:t>be</w:t>
      </w:r>
      <w:r>
        <w:rPr>
          <w:spacing w:val="-14"/>
        </w:rPr>
        <w:t xml:space="preserve"> </w:t>
      </w:r>
      <w:r>
        <w:t>permitted</w:t>
      </w:r>
      <w:r>
        <w:rPr>
          <w:spacing w:val="-6"/>
        </w:rPr>
        <w:t xml:space="preserve"> </w:t>
      </w:r>
      <w:r>
        <w:t>to</w:t>
      </w:r>
      <w:r>
        <w:rPr>
          <w:spacing w:val="-15"/>
        </w:rPr>
        <w:t xml:space="preserve"> </w:t>
      </w:r>
      <w:r>
        <w:t>compete</w:t>
      </w:r>
      <w:r>
        <w:rPr>
          <w:spacing w:val="-12"/>
        </w:rPr>
        <w:t xml:space="preserve"> </w:t>
      </w:r>
      <w:r>
        <w:t>in</w:t>
      </w:r>
      <w:r>
        <w:rPr>
          <w:spacing w:val="-19"/>
        </w:rPr>
        <w:t xml:space="preserve"> </w:t>
      </w:r>
      <w:r>
        <w:t>any</w:t>
      </w:r>
      <w:r>
        <w:rPr>
          <w:spacing w:val="-14"/>
        </w:rPr>
        <w:t xml:space="preserve"> </w:t>
      </w:r>
      <w:r>
        <w:t>sporting</w:t>
      </w:r>
      <w:r>
        <w:rPr>
          <w:spacing w:val="-7"/>
        </w:rPr>
        <w:t xml:space="preserve"> </w:t>
      </w:r>
      <w:r>
        <w:t>event</w:t>
      </w:r>
      <w:r>
        <w:rPr>
          <w:spacing w:val="-11"/>
        </w:rPr>
        <w:t xml:space="preserve"> </w:t>
      </w:r>
      <w:r>
        <w:t>without</w:t>
      </w:r>
      <w:r>
        <w:rPr>
          <w:spacing w:val="-9"/>
        </w:rPr>
        <w:t xml:space="preserve"> </w:t>
      </w:r>
      <w:r>
        <w:t>having</w:t>
      </w:r>
      <w:r>
        <w:rPr>
          <w:spacing w:val="-8"/>
        </w:rPr>
        <w:t xml:space="preserve"> </w:t>
      </w:r>
      <w:r>
        <w:t>a</w:t>
      </w:r>
      <w:r>
        <w:rPr>
          <w:spacing w:val="-20"/>
        </w:rPr>
        <w:t xml:space="preserve"> </w:t>
      </w:r>
      <w:r>
        <w:t>notarized statement of release (MRAN Membership Application and Minor Annual Release Form) by parent or guardian on file with each division and class entered. Any entrant who makes a false statement on an entry form shall be disqualified and shall forfeit all points and all contingencies won in the race. Entrant may also be suspended from future events for a period of one year. Any entry application containing a falsified signature will cause entrant to be disqualified and sh</w:t>
      </w:r>
      <w:r>
        <w:t>all forfeit all points and contingencies won in that event. Entrant may also be suspended from future events for the period of one</w:t>
      </w:r>
      <w:r>
        <w:rPr>
          <w:spacing w:val="6"/>
        </w:rPr>
        <w:t xml:space="preserve"> </w:t>
      </w:r>
      <w:r>
        <w:t>year.</w:t>
      </w:r>
    </w:p>
    <w:p w14:paraId="341C9496" w14:textId="5EE4650F" w:rsidR="00237078" w:rsidRDefault="00034852" w:rsidP="00EC0380">
      <w:pPr>
        <w:pStyle w:val="ListParagraph"/>
        <w:numPr>
          <w:ilvl w:val="1"/>
          <w:numId w:val="27"/>
        </w:numPr>
        <w:tabs>
          <w:tab w:val="left" w:pos="1020"/>
        </w:tabs>
        <w:ind w:right="864"/>
      </w:pPr>
      <w:r>
        <w:t xml:space="preserve">To be eligible for series awards, a rider must compete in half of the total number of events. </w:t>
      </w:r>
      <w:r>
        <w:rPr>
          <w:color w:val="0D0D0D"/>
        </w:rPr>
        <w:t xml:space="preserve">If </w:t>
      </w:r>
      <w:r>
        <w:t>event totally is an odd number, the total will round</w:t>
      </w:r>
      <w:r>
        <w:rPr>
          <w:spacing w:val="-4"/>
        </w:rPr>
        <w:t xml:space="preserve"> </w:t>
      </w:r>
      <w:r>
        <w:t>down.</w:t>
      </w:r>
    </w:p>
    <w:p w14:paraId="7EF943E6" w14:textId="334F4A19" w:rsidR="002D3668" w:rsidRPr="00A853C6" w:rsidRDefault="00EC0380" w:rsidP="00194696">
      <w:pPr>
        <w:pStyle w:val="ListParagraph"/>
        <w:numPr>
          <w:ilvl w:val="1"/>
          <w:numId w:val="27"/>
        </w:numPr>
        <w:rPr>
          <w:color w:val="C00000"/>
        </w:rPr>
        <w:sectPr w:rsidR="002D3668" w:rsidRPr="00A853C6">
          <w:pgSz w:w="12240" w:h="15840"/>
          <w:pgMar w:top="680" w:right="80" w:bottom="280" w:left="600" w:header="720" w:footer="720" w:gutter="0"/>
          <w:cols w:space="720"/>
        </w:sectPr>
      </w:pPr>
      <w:r w:rsidRPr="00173795">
        <w:rPr>
          <w:color w:val="FF0000"/>
        </w:rPr>
        <w:t xml:space="preserve"> </w:t>
      </w:r>
      <w:r w:rsidRPr="00E87DDF">
        <w:rPr>
          <w:color w:val="000000" w:themeColor="text1"/>
        </w:rPr>
        <w:t xml:space="preserve">Electronically communicating and transmitting of information, primarily radio communication, to or from a moving motorcycle is prohibited.  Example two-way communication through helmet to pit crew. *This does not exclude carrying a radio or any other device separately. The intent is to eliminate active communications between pit </w:t>
      </w:r>
      <w:r w:rsidR="00173795" w:rsidRPr="00E87DDF">
        <w:rPr>
          <w:color w:val="000000" w:themeColor="text1"/>
        </w:rPr>
        <w:t>crews and an “in motion” racer.</w:t>
      </w:r>
    </w:p>
    <w:p w14:paraId="3BAEDA39" w14:textId="77777777" w:rsidR="00237078" w:rsidRDefault="00034852">
      <w:pPr>
        <w:pStyle w:val="Heading2"/>
        <w:spacing w:before="34"/>
        <w:rPr>
          <w:u w:val="none"/>
        </w:rPr>
      </w:pPr>
      <w:r>
        <w:rPr>
          <w:w w:val="105"/>
          <w:u w:val="thick" w:color="2F2F2F"/>
        </w:rPr>
        <w:lastRenderedPageBreak/>
        <w:t>SECTION 2. CLASS SPECIFICATIONS</w:t>
      </w:r>
    </w:p>
    <w:p w14:paraId="3DF6865D" w14:textId="77777777" w:rsidR="00237078" w:rsidRDefault="00237078">
      <w:pPr>
        <w:pStyle w:val="BodyText"/>
        <w:spacing w:before="6"/>
        <w:rPr>
          <w:b/>
          <w:sz w:val="17"/>
        </w:rPr>
      </w:pPr>
    </w:p>
    <w:p w14:paraId="358D6677" w14:textId="77777777" w:rsidR="00237078" w:rsidRDefault="00034852">
      <w:pPr>
        <w:pStyle w:val="ListParagraph"/>
        <w:numPr>
          <w:ilvl w:val="0"/>
          <w:numId w:val="26"/>
        </w:numPr>
        <w:tabs>
          <w:tab w:val="left" w:pos="1020"/>
        </w:tabs>
        <w:spacing w:before="56"/>
      </w:pPr>
      <w:r>
        <w:t>Riders shall be divided into three (3) classes: Novice, Amateur, and</w:t>
      </w:r>
      <w:r>
        <w:rPr>
          <w:spacing w:val="18"/>
        </w:rPr>
        <w:t xml:space="preserve"> </w:t>
      </w:r>
      <w:r>
        <w:t>Expert.</w:t>
      </w:r>
    </w:p>
    <w:p w14:paraId="0CA0C46A" w14:textId="4A169AC4" w:rsidR="00237078" w:rsidRDefault="00034852">
      <w:pPr>
        <w:pStyle w:val="ListParagraph"/>
        <w:numPr>
          <w:ilvl w:val="0"/>
          <w:numId w:val="26"/>
        </w:numPr>
        <w:tabs>
          <w:tab w:val="left" w:pos="1020"/>
        </w:tabs>
        <w:ind w:right="789"/>
      </w:pPr>
      <w:r>
        <w:t>One Day/Weekend Cards: MRAN will offer a one day/weekend card. It will be $10 for the card with an additional</w:t>
      </w:r>
      <w:r>
        <w:rPr>
          <w:spacing w:val="-25"/>
        </w:rPr>
        <w:t xml:space="preserve"> </w:t>
      </w:r>
      <w:r>
        <w:t>$10</w:t>
      </w:r>
      <w:r>
        <w:rPr>
          <w:spacing w:val="-31"/>
        </w:rPr>
        <w:t xml:space="preserve"> </w:t>
      </w:r>
      <w:r>
        <w:t>for</w:t>
      </w:r>
      <w:r w:rsidR="003F5EBD">
        <w:t xml:space="preserve"> </w:t>
      </w:r>
      <w:r>
        <w:t>additional</w:t>
      </w:r>
      <w:r>
        <w:rPr>
          <w:spacing w:val="-24"/>
        </w:rPr>
        <w:t xml:space="preserve"> </w:t>
      </w:r>
      <w:r>
        <w:t>classes.</w:t>
      </w:r>
      <w:r>
        <w:rPr>
          <w:spacing w:val="-8"/>
        </w:rPr>
        <w:t xml:space="preserve"> </w:t>
      </w:r>
      <w:r>
        <w:t>Clubs</w:t>
      </w:r>
      <w:r>
        <w:rPr>
          <w:spacing w:val="-25"/>
        </w:rPr>
        <w:t xml:space="preserve"> </w:t>
      </w:r>
      <w:r>
        <w:t>will</w:t>
      </w:r>
      <w:r w:rsidR="003F5EBD">
        <w:t xml:space="preserve"> </w:t>
      </w:r>
      <w:r>
        <w:t>score</w:t>
      </w:r>
      <w:r>
        <w:rPr>
          <w:spacing w:val="-29"/>
        </w:rPr>
        <w:t xml:space="preserve"> </w:t>
      </w:r>
      <w:r>
        <w:t>the</w:t>
      </w:r>
      <w:r>
        <w:rPr>
          <w:spacing w:val="-26"/>
        </w:rPr>
        <w:t xml:space="preserve"> </w:t>
      </w:r>
      <w:r>
        <w:t>rider</w:t>
      </w:r>
      <w:r>
        <w:rPr>
          <w:spacing w:val="-25"/>
        </w:rPr>
        <w:t xml:space="preserve"> </w:t>
      </w:r>
      <w:r>
        <w:t>and</w:t>
      </w:r>
      <w:r>
        <w:rPr>
          <w:spacing w:val="-28"/>
        </w:rPr>
        <w:t xml:space="preserve"> </w:t>
      </w:r>
      <w:r>
        <w:t>he/she</w:t>
      </w:r>
      <w:r>
        <w:rPr>
          <w:spacing w:val="-23"/>
        </w:rPr>
        <w:t xml:space="preserve"> </w:t>
      </w:r>
      <w:r>
        <w:rPr>
          <w:spacing w:val="2"/>
        </w:rPr>
        <w:t>will</w:t>
      </w:r>
      <w:r w:rsidR="003F5EBD">
        <w:rPr>
          <w:spacing w:val="2"/>
        </w:rPr>
        <w:t xml:space="preserve"> </w:t>
      </w:r>
      <w:r>
        <w:rPr>
          <w:spacing w:val="2"/>
        </w:rPr>
        <w:t>get</w:t>
      </w:r>
      <w:r>
        <w:rPr>
          <w:spacing w:val="-29"/>
        </w:rPr>
        <w:t xml:space="preserve"> </w:t>
      </w:r>
      <w:r>
        <w:t>a</w:t>
      </w:r>
      <w:r>
        <w:rPr>
          <w:spacing w:val="-25"/>
        </w:rPr>
        <w:t xml:space="preserve"> </w:t>
      </w:r>
      <w:r>
        <w:t>trophy</w:t>
      </w:r>
      <w:r>
        <w:rPr>
          <w:spacing w:val="-25"/>
        </w:rPr>
        <w:t xml:space="preserve"> </w:t>
      </w:r>
      <w:r>
        <w:t>if</w:t>
      </w:r>
      <w:r w:rsidR="003F5EBD">
        <w:t xml:space="preserve"> </w:t>
      </w:r>
      <w:r>
        <w:t>earned</w:t>
      </w:r>
      <w:r>
        <w:rPr>
          <w:spacing w:val="1"/>
        </w:rPr>
        <w:t xml:space="preserve"> </w:t>
      </w:r>
      <w:r>
        <w:t>but</w:t>
      </w:r>
      <w:r>
        <w:rPr>
          <w:spacing w:val="-27"/>
        </w:rPr>
        <w:t xml:space="preserve"> </w:t>
      </w:r>
      <w:r>
        <w:t>will</w:t>
      </w:r>
      <w:r>
        <w:rPr>
          <w:spacing w:val="2"/>
        </w:rPr>
        <w:t xml:space="preserve"> </w:t>
      </w:r>
      <w:r>
        <w:t>not</w:t>
      </w:r>
      <w:r>
        <w:rPr>
          <w:spacing w:val="-27"/>
        </w:rPr>
        <w:t xml:space="preserve"> </w:t>
      </w:r>
      <w:r>
        <w:t xml:space="preserve">be in the year end </w:t>
      </w:r>
      <w:r>
        <w:t>standings. The class will be separated with an additional letter</w:t>
      </w:r>
      <w:r w:rsidR="003F5EBD">
        <w:t xml:space="preserve"> </w:t>
      </w:r>
      <w:r>
        <w:t xml:space="preserve">D. (example 14td) and </w:t>
      </w:r>
      <w:r>
        <w:rPr>
          <w:color w:val="141414"/>
        </w:rPr>
        <w:t xml:space="preserve">a </w:t>
      </w:r>
      <w:r>
        <w:t>pie plate.</w:t>
      </w:r>
    </w:p>
    <w:p w14:paraId="0E9BE08A" w14:textId="77777777" w:rsidR="00237078" w:rsidRDefault="00034852">
      <w:pPr>
        <w:pStyle w:val="ListParagraph"/>
        <w:numPr>
          <w:ilvl w:val="0"/>
          <w:numId w:val="26"/>
        </w:numPr>
        <w:tabs>
          <w:tab w:val="left" w:pos="1019"/>
          <w:tab w:val="left" w:pos="1020"/>
        </w:tabs>
        <w:ind w:right="828"/>
      </w:pPr>
      <w:r>
        <w:t>A</w:t>
      </w:r>
      <w:r>
        <w:rPr>
          <w:spacing w:val="-1"/>
        </w:rPr>
        <w:t xml:space="preserve"> </w:t>
      </w:r>
      <w:r>
        <w:t>Novice</w:t>
      </w:r>
      <w:r>
        <w:rPr>
          <w:spacing w:val="-2"/>
        </w:rPr>
        <w:t xml:space="preserve"> </w:t>
      </w:r>
      <w:r>
        <w:t>is</w:t>
      </w:r>
      <w:r>
        <w:rPr>
          <w:spacing w:val="-2"/>
        </w:rPr>
        <w:t xml:space="preserve"> </w:t>
      </w:r>
      <w:r>
        <w:t>a</w:t>
      </w:r>
      <w:r>
        <w:rPr>
          <w:spacing w:val="-2"/>
        </w:rPr>
        <w:t xml:space="preserve"> </w:t>
      </w:r>
      <w:r>
        <w:t>rider</w:t>
      </w:r>
      <w:r>
        <w:rPr>
          <w:spacing w:val="-1"/>
        </w:rPr>
        <w:t xml:space="preserve"> </w:t>
      </w:r>
      <w:r>
        <w:t>with</w:t>
      </w:r>
      <w:r>
        <w:rPr>
          <w:spacing w:val="-1"/>
        </w:rPr>
        <w:t xml:space="preserve"> </w:t>
      </w:r>
      <w:r>
        <w:t>minimum</w:t>
      </w:r>
      <w:r>
        <w:rPr>
          <w:spacing w:val="-1"/>
        </w:rPr>
        <w:t xml:space="preserve"> </w:t>
      </w:r>
      <w:r>
        <w:t>experience.</w:t>
      </w:r>
      <w:r>
        <w:rPr>
          <w:spacing w:val="-1"/>
        </w:rPr>
        <w:t xml:space="preserve"> </w:t>
      </w:r>
      <w:r>
        <w:t>For</w:t>
      </w:r>
      <w:r>
        <w:rPr>
          <w:spacing w:val="-2"/>
        </w:rPr>
        <w:t xml:space="preserve"> </w:t>
      </w:r>
      <w:r>
        <w:t>a</w:t>
      </w:r>
      <w:r>
        <w:rPr>
          <w:spacing w:val="-2"/>
        </w:rPr>
        <w:t xml:space="preserve"> </w:t>
      </w:r>
      <w:r>
        <w:t>novice</w:t>
      </w:r>
      <w:r>
        <w:rPr>
          <w:spacing w:val="-2"/>
        </w:rPr>
        <w:t xml:space="preserve"> </w:t>
      </w:r>
      <w:r>
        <w:t>to</w:t>
      </w:r>
      <w:r>
        <w:rPr>
          <w:spacing w:val="-1"/>
        </w:rPr>
        <w:t xml:space="preserve"> </w:t>
      </w:r>
      <w:r>
        <w:t>move</w:t>
      </w:r>
      <w:r>
        <w:rPr>
          <w:spacing w:val="-1"/>
        </w:rPr>
        <w:t xml:space="preserve"> </w:t>
      </w:r>
      <w:r>
        <w:t>to</w:t>
      </w:r>
      <w:r>
        <w:rPr>
          <w:spacing w:val="-1"/>
        </w:rPr>
        <w:t xml:space="preserve"> </w:t>
      </w:r>
      <w:r>
        <w:t>amateur,</w:t>
      </w:r>
      <w:r>
        <w:rPr>
          <w:spacing w:val="-1"/>
        </w:rPr>
        <w:t xml:space="preserve"> </w:t>
      </w:r>
      <w:r>
        <w:t>he</w:t>
      </w:r>
      <w:r>
        <w:rPr>
          <w:spacing w:val="-1"/>
        </w:rPr>
        <w:t xml:space="preserve"> </w:t>
      </w:r>
      <w:r>
        <w:t>must</w:t>
      </w:r>
      <w:r>
        <w:rPr>
          <w:spacing w:val="-1"/>
        </w:rPr>
        <w:t xml:space="preserve"> </w:t>
      </w:r>
      <w:r>
        <w:t>have</w:t>
      </w:r>
      <w:r>
        <w:rPr>
          <w:spacing w:val="-1"/>
        </w:rPr>
        <w:t xml:space="preserve"> </w:t>
      </w:r>
      <w:r>
        <w:t>at</w:t>
      </w:r>
      <w:r>
        <w:rPr>
          <w:spacing w:val="-2"/>
        </w:rPr>
        <w:t xml:space="preserve"> </w:t>
      </w:r>
      <w:r>
        <w:t>least</w:t>
      </w:r>
      <w:r>
        <w:rPr>
          <w:spacing w:val="-2"/>
        </w:rPr>
        <w:t xml:space="preserve"> </w:t>
      </w:r>
      <w:r>
        <w:t>one</w:t>
      </w:r>
      <w:r>
        <w:rPr>
          <w:spacing w:val="-18"/>
        </w:rPr>
        <w:t xml:space="preserve"> </w:t>
      </w:r>
      <w:r>
        <w:t>(1) Division win and three (3) class wins, or by the discretion of the appropriate</w:t>
      </w:r>
      <w:r>
        <w:rPr>
          <w:spacing w:val="-13"/>
        </w:rPr>
        <w:t xml:space="preserve"> </w:t>
      </w:r>
      <w:r>
        <w:t>referee.</w:t>
      </w:r>
    </w:p>
    <w:p w14:paraId="0D01D34C" w14:textId="77777777" w:rsidR="00237078" w:rsidRDefault="00034852">
      <w:pPr>
        <w:pStyle w:val="ListParagraph"/>
        <w:numPr>
          <w:ilvl w:val="0"/>
          <w:numId w:val="26"/>
        </w:numPr>
        <w:tabs>
          <w:tab w:val="left" w:pos="1020"/>
        </w:tabs>
        <w:ind w:right="807"/>
      </w:pPr>
      <w:r>
        <w:t>An Amateur rider is a rider with minimal racing/riding experience and moderate ability (the bulk of the riders should be in this class). For an amateur rider to move to expert, he must have two (2) Division wins and</w:t>
      </w:r>
      <w:r>
        <w:rPr>
          <w:spacing w:val="-27"/>
        </w:rPr>
        <w:t xml:space="preserve"> </w:t>
      </w:r>
      <w:r>
        <w:t>eight</w:t>
      </w:r>
    </w:p>
    <w:p w14:paraId="1A13B0D3" w14:textId="77777777" w:rsidR="00237078" w:rsidRDefault="00034852">
      <w:pPr>
        <w:pStyle w:val="BodyText"/>
        <w:ind w:left="1020"/>
      </w:pPr>
      <w:r>
        <w:t>(8) class wins, or at the discretion of the appropriate Competition Committee and/or appropriate referee.</w:t>
      </w:r>
    </w:p>
    <w:p w14:paraId="00735A8F" w14:textId="77777777" w:rsidR="00237078" w:rsidRDefault="00034852">
      <w:pPr>
        <w:pStyle w:val="ListParagraph"/>
        <w:numPr>
          <w:ilvl w:val="0"/>
          <w:numId w:val="26"/>
        </w:numPr>
        <w:tabs>
          <w:tab w:val="left" w:pos="1020"/>
        </w:tabs>
        <w:ind w:right="686"/>
        <w:jc w:val="both"/>
      </w:pPr>
      <w:r>
        <w:t>An</w:t>
      </w:r>
      <w:r>
        <w:rPr>
          <w:spacing w:val="-15"/>
        </w:rPr>
        <w:t xml:space="preserve"> </w:t>
      </w:r>
      <w:r>
        <w:t>Expert</w:t>
      </w:r>
      <w:r>
        <w:rPr>
          <w:spacing w:val="-14"/>
        </w:rPr>
        <w:t xml:space="preserve"> </w:t>
      </w:r>
      <w:r>
        <w:t>rider</w:t>
      </w:r>
      <w:r>
        <w:rPr>
          <w:spacing w:val="-18"/>
        </w:rPr>
        <w:t xml:space="preserve"> </w:t>
      </w:r>
      <w:r>
        <w:t>is</w:t>
      </w:r>
      <w:r>
        <w:rPr>
          <w:spacing w:val="-21"/>
        </w:rPr>
        <w:t xml:space="preserve"> </w:t>
      </w:r>
      <w:r>
        <w:t>the</w:t>
      </w:r>
      <w:r>
        <w:rPr>
          <w:spacing w:val="-14"/>
        </w:rPr>
        <w:t xml:space="preserve"> </w:t>
      </w:r>
      <w:r>
        <w:t>highest</w:t>
      </w:r>
      <w:r>
        <w:rPr>
          <w:spacing w:val="-6"/>
        </w:rPr>
        <w:t xml:space="preserve"> </w:t>
      </w:r>
      <w:r>
        <w:t>classification</w:t>
      </w:r>
      <w:r>
        <w:rPr>
          <w:spacing w:val="-29"/>
        </w:rPr>
        <w:t xml:space="preserve"> </w:t>
      </w:r>
      <w:r>
        <w:t>of</w:t>
      </w:r>
      <w:r>
        <w:rPr>
          <w:spacing w:val="-21"/>
        </w:rPr>
        <w:t xml:space="preserve"> </w:t>
      </w:r>
      <w:r>
        <w:t>a</w:t>
      </w:r>
      <w:r>
        <w:rPr>
          <w:spacing w:val="-15"/>
        </w:rPr>
        <w:t xml:space="preserve"> </w:t>
      </w:r>
      <w:r>
        <w:t>racing</w:t>
      </w:r>
      <w:r>
        <w:rPr>
          <w:spacing w:val="-13"/>
        </w:rPr>
        <w:t xml:space="preserve"> </w:t>
      </w:r>
      <w:r>
        <w:t>rider.</w:t>
      </w:r>
      <w:r>
        <w:rPr>
          <w:spacing w:val="-16"/>
        </w:rPr>
        <w:t xml:space="preserve"> </w:t>
      </w:r>
      <w:r>
        <w:t>He/she</w:t>
      </w:r>
      <w:r>
        <w:rPr>
          <w:spacing w:val="-10"/>
        </w:rPr>
        <w:t xml:space="preserve"> </w:t>
      </w:r>
      <w:r>
        <w:t>is</w:t>
      </w:r>
      <w:r>
        <w:rPr>
          <w:spacing w:val="-20"/>
        </w:rPr>
        <w:t xml:space="preserve"> </w:t>
      </w:r>
      <w:r>
        <w:t>experienced,</w:t>
      </w:r>
      <w:r>
        <w:rPr>
          <w:spacing w:val="-6"/>
        </w:rPr>
        <w:t xml:space="preserve"> </w:t>
      </w:r>
      <w:r>
        <w:t>skillful</w:t>
      </w:r>
      <w:r>
        <w:rPr>
          <w:spacing w:val="-15"/>
        </w:rPr>
        <w:t xml:space="preserve"> </w:t>
      </w:r>
      <w:r>
        <w:t>and</w:t>
      </w:r>
      <w:r>
        <w:rPr>
          <w:spacing w:val="-13"/>
        </w:rPr>
        <w:t xml:space="preserve"> </w:t>
      </w:r>
      <w:r>
        <w:t>has</w:t>
      </w:r>
      <w:r>
        <w:rPr>
          <w:spacing w:val="-18"/>
        </w:rPr>
        <w:t xml:space="preserve"> </w:t>
      </w:r>
      <w:r>
        <w:t>demonstrated exceptional</w:t>
      </w:r>
      <w:r>
        <w:rPr>
          <w:spacing w:val="-8"/>
        </w:rPr>
        <w:t xml:space="preserve"> </w:t>
      </w:r>
      <w:r>
        <w:t>riding</w:t>
      </w:r>
      <w:r>
        <w:rPr>
          <w:spacing w:val="-11"/>
        </w:rPr>
        <w:t xml:space="preserve"> </w:t>
      </w:r>
      <w:r>
        <w:t>ability</w:t>
      </w:r>
      <w:r>
        <w:rPr>
          <w:spacing w:val="-10"/>
        </w:rPr>
        <w:t xml:space="preserve"> </w:t>
      </w:r>
      <w:r>
        <w:t>and</w:t>
      </w:r>
      <w:r>
        <w:rPr>
          <w:spacing w:val="-13"/>
        </w:rPr>
        <w:t xml:space="preserve"> </w:t>
      </w:r>
      <w:r>
        <w:t>presents</w:t>
      </w:r>
      <w:r>
        <w:rPr>
          <w:spacing w:val="-8"/>
        </w:rPr>
        <w:t xml:space="preserve"> </w:t>
      </w:r>
      <w:r>
        <w:t>them</w:t>
      </w:r>
      <w:r>
        <w:rPr>
          <w:spacing w:val="-7"/>
        </w:rPr>
        <w:t xml:space="preserve"> </w:t>
      </w:r>
      <w:r>
        <w:t>self</w:t>
      </w:r>
      <w:r>
        <w:rPr>
          <w:spacing w:val="-17"/>
        </w:rPr>
        <w:t xml:space="preserve"> </w:t>
      </w:r>
      <w:r>
        <w:t>in</w:t>
      </w:r>
      <w:r>
        <w:rPr>
          <w:spacing w:val="-18"/>
        </w:rPr>
        <w:t xml:space="preserve"> </w:t>
      </w:r>
      <w:r>
        <w:t>a</w:t>
      </w:r>
      <w:r>
        <w:rPr>
          <w:spacing w:val="-18"/>
        </w:rPr>
        <w:t xml:space="preserve"> </w:t>
      </w:r>
      <w:r>
        <w:t>professional</w:t>
      </w:r>
      <w:r>
        <w:rPr>
          <w:spacing w:val="-10"/>
        </w:rPr>
        <w:t xml:space="preserve"> </w:t>
      </w:r>
      <w:r>
        <w:t>manner</w:t>
      </w:r>
      <w:r>
        <w:rPr>
          <w:spacing w:val="-12"/>
        </w:rPr>
        <w:t xml:space="preserve"> </w:t>
      </w:r>
      <w:r>
        <w:t>on</w:t>
      </w:r>
      <w:r>
        <w:rPr>
          <w:spacing w:val="-16"/>
        </w:rPr>
        <w:t xml:space="preserve"> </w:t>
      </w:r>
      <w:r>
        <w:t>and</w:t>
      </w:r>
      <w:r>
        <w:rPr>
          <w:spacing w:val="-12"/>
        </w:rPr>
        <w:t xml:space="preserve"> </w:t>
      </w:r>
      <w:r>
        <w:t>off</w:t>
      </w:r>
      <w:r>
        <w:rPr>
          <w:spacing w:val="-15"/>
        </w:rPr>
        <w:t xml:space="preserve"> </w:t>
      </w:r>
      <w:r>
        <w:t>the</w:t>
      </w:r>
      <w:r>
        <w:rPr>
          <w:spacing w:val="-11"/>
        </w:rPr>
        <w:t xml:space="preserve"> </w:t>
      </w:r>
      <w:r>
        <w:t>racecourse.</w:t>
      </w:r>
      <w:r>
        <w:rPr>
          <w:spacing w:val="2"/>
        </w:rPr>
        <w:t xml:space="preserve"> </w:t>
      </w:r>
      <w:r>
        <w:t>A</w:t>
      </w:r>
      <w:r>
        <w:rPr>
          <w:spacing w:val="-11"/>
        </w:rPr>
        <w:t xml:space="preserve"> </w:t>
      </w:r>
      <w:r>
        <w:t>true</w:t>
      </w:r>
      <w:r>
        <w:rPr>
          <w:spacing w:val="-15"/>
        </w:rPr>
        <w:t xml:space="preserve"> </w:t>
      </w:r>
      <w:r>
        <w:t>role model to MRAN Minis and other up and coming</w:t>
      </w:r>
      <w:r>
        <w:rPr>
          <w:spacing w:val="20"/>
        </w:rPr>
        <w:t xml:space="preserve"> </w:t>
      </w:r>
      <w:r>
        <w:t>racers.</w:t>
      </w:r>
    </w:p>
    <w:p w14:paraId="6465D37F" w14:textId="67B9FEA2" w:rsidR="00237078" w:rsidRPr="00C000C6" w:rsidRDefault="00034852">
      <w:pPr>
        <w:pStyle w:val="BodyText"/>
        <w:ind w:left="1020" w:right="1053"/>
        <w:rPr>
          <w:color w:val="000000" w:themeColor="text1"/>
        </w:rPr>
      </w:pPr>
      <w:r w:rsidRPr="00C000C6">
        <w:rPr>
          <w:color w:val="000000" w:themeColor="text1"/>
          <w:w w:val="105"/>
        </w:rPr>
        <w:t>Note: 50% Points Penalty to those that move classes during a season. Referee has final say to move a rid</w:t>
      </w:r>
      <w:r w:rsidR="002C2306">
        <w:rPr>
          <w:color w:val="000000" w:themeColor="text1"/>
          <w:w w:val="105"/>
        </w:rPr>
        <w:t>er w</w:t>
      </w:r>
      <w:r w:rsidRPr="00C000C6">
        <w:rPr>
          <w:color w:val="000000" w:themeColor="text1"/>
          <w:w w:val="105"/>
        </w:rPr>
        <w:t>ithout penalty for a dominating racer.</w:t>
      </w:r>
    </w:p>
    <w:p w14:paraId="316FAE24" w14:textId="77777777" w:rsidR="00237078" w:rsidRDefault="00034852">
      <w:pPr>
        <w:pStyle w:val="ListParagraph"/>
        <w:numPr>
          <w:ilvl w:val="0"/>
          <w:numId w:val="26"/>
        </w:numPr>
        <w:tabs>
          <w:tab w:val="left" w:pos="1019"/>
          <w:tab w:val="left" w:pos="1020"/>
        </w:tabs>
        <w:ind w:right="1028"/>
      </w:pPr>
      <w:r>
        <w:t>A</w:t>
      </w:r>
      <w:r>
        <w:rPr>
          <w:spacing w:val="-16"/>
        </w:rPr>
        <w:t xml:space="preserve"> </w:t>
      </w:r>
      <w:r>
        <w:t>rider</w:t>
      </w:r>
      <w:r>
        <w:rPr>
          <w:spacing w:val="-18"/>
        </w:rPr>
        <w:t xml:space="preserve"> </w:t>
      </w:r>
      <w:r>
        <w:t>can</w:t>
      </w:r>
      <w:r>
        <w:rPr>
          <w:spacing w:val="-16"/>
        </w:rPr>
        <w:t xml:space="preserve"> </w:t>
      </w:r>
      <w:r>
        <w:t>digress</w:t>
      </w:r>
      <w:r>
        <w:rPr>
          <w:spacing w:val="-7"/>
        </w:rPr>
        <w:t xml:space="preserve"> </w:t>
      </w:r>
      <w:r>
        <w:t>from</w:t>
      </w:r>
      <w:r>
        <w:rPr>
          <w:spacing w:val="-19"/>
        </w:rPr>
        <w:t xml:space="preserve"> </w:t>
      </w:r>
      <w:r>
        <w:t>Expert</w:t>
      </w:r>
      <w:r>
        <w:rPr>
          <w:spacing w:val="-11"/>
        </w:rPr>
        <w:t xml:space="preserve"> </w:t>
      </w:r>
      <w:r>
        <w:t>to</w:t>
      </w:r>
      <w:r>
        <w:rPr>
          <w:spacing w:val="-12"/>
        </w:rPr>
        <w:t xml:space="preserve"> </w:t>
      </w:r>
      <w:r>
        <w:t>Amateur</w:t>
      </w:r>
      <w:r>
        <w:rPr>
          <w:spacing w:val="-10"/>
        </w:rPr>
        <w:t xml:space="preserve"> </w:t>
      </w:r>
      <w:r>
        <w:t>or</w:t>
      </w:r>
      <w:r>
        <w:rPr>
          <w:spacing w:val="-17"/>
        </w:rPr>
        <w:t xml:space="preserve"> </w:t>
      </w:r>
      <w:r>
        <w:t>Amateur</w:t>
      </w:r>
      <w:r>
        <w:rPr>
          <w:spacing w:val="-7"/>
        </w:rPr>
        <w:t xml:space="preserve"> </w:t>
      </w:r>
      <w:r>
        <w:t>to</w:t>
      </w:r>
      <w:r>
        <w:rPr>
          <w:spacing w:val="-17"/>
        </w:rPr>
        <w:t xml:space="preserve"> </w:t>
      </w:r>
      <w:r>
        <w:t>Novice</w:t>
      </w:r>
      <w:r>
        <w:rPr>
          <w:spacing w:val="-9"/>
        </w:rPr>
        <w:t xml:space="preserve"> </w:t>
      </w:r>
      <w:r>
        <w:t>at</w:t>
      </w:r>
      <w:r>
        <w:rPr>
          <w:spacing w:val="-14"/>
        </w:rPr>
        <w:t xml:space="preserve"> </w:t>
      </w:r>
      <w:r>
        <w:t>the</w:t>
      </w:r>
      <w:r>
        <w:rPr>
          <w:spacing w:val="-14"/>
        </w:rPr>
        <w:t xml:space="preserve"> </w:t>
      </w:r>
      <w:r>
        <w:t>Referees</w:t>
      </w:r>
      <w:r>
        <w:rPr>
          <w:spacing w:val="-13"/>
        </w:rPr>
        <w:t xml:space="preserve"> </w:t>
      </w:r>
      <w:r>
        <w:t>discretion</w:t>
      </w:r>
      <w:r>
        <w:rPr>
          <w:spacing w:val="-8"/>
        </w:rPr>
        <w:t xml:space="preserve"> </w:t>
      </w:r>
      <w:r>
        <w:t>with</w:t>
      </w:r>
      <w:r>
        <w:rPr>
          <w:spacing w:val="-17"/>
        </w:rPr>
        <w:t xml:space="preserve"> </w:t>
      </w:r>
      <w:r>
        <w:t>stipulations that all and any points earned in the Higher class will not transfer and be forfeited</w:t>
      </w:r>
    </w:p>
    <w:p w14:paraId="24787BD0" w14:textId="7FF2A170" w:rsidR="00237078" w:rsidRDefault="00034852">
      <w:pPr>
        <w:pStyle w:val="ListParagraph"/>
        <w:numPr>
          <w:ilvl w:val="0"/>
          <w:numId w:val="26"/>
        </w:numPr>
        <w:tabs>
          <w:tab w:val="left" w:pos="1020"/>
        </w:tabs>
        <w:ind w:right="682"/>
      </w:pPr>
      <w:r>
        <w:t xml:space="preserve">Rides for transfer can be accumulated in </w:t>
      </w:r>
      <w:r w:rsidR="003F5EBD">
        <w:t>nonconsecutive calendar</w:t>
      </w:r>
      <w:r>
        <w:t xml:space="preserve"> years. However, transfers will not be carried from the mini division to the big bike</w:t>
      </w:r>
      <w:r>
        <w:rPr>
          <w:spacing w:val="-6"/>
        </w:rPr>
        <w:t xml:space="preserve"> </w:t>
      </w:r>
      <w:r>
        <w:t>division.</w:t>
      </w:r>
    </w:p>
    <w:p w14:paraId="3D32A125" w14:textId="77777777" w:rsidR="00237078" w:rsidRDefault="00034852">
      <w:pPr>
        <w:pStyle w:val="ListParagraph"/>
        <w:numPr>
          <w:ilvl w:val="0"/>
          <w:numId w:val="26"/>
        </w:numPr>
        <w:tabs>
          <w:tab w:val="left" w:pos="1020"/>
        </w:tabs>
      </w:pPr>
      <w:r>
        <w:t>Any transfers from the MINI division to the big bike division shall start as</w:t>
      </w:r>
      <w:r>
        <w:rPr>
          <w:spacing w:val="31"/>
        </w:rPr>
        <w:t xml:space="preserve"> </w:t>
      </w:r>
      <w:r>
        <w:t>novice.</w:t>
      </w:r>
    </w:p>
    <w:p w14:paraId="5A5CE653" w14:textId="77777777" w:rsidR="00237078" w:rsidRPr="000138FD" w:rsidRDefault="00034852">
      <w:pPr>
        <w:pStyle w:val="Heading4"/>
        <w:numPr>
          <w:ilvl w:val="0"/>
          <w:numId w:val="26"/>
        </w:numPr>
        <w:tabs>
          <w:tab w:val="left" w:pos="1019"/>
          <w:tab w:val="left" w:pos="1020"/>
        </w:tabs>
        <w:ind w:right="806"/>
      </w:pPr>
      <w:r>
        <w:rPr>
          <w:w w:val="105"/>
        </w:rPr>
        <w:t>If</w:t>
      </w:r>
      <w:r>
        <w:rPr>
          <w:spacing w:val="-3"/>
          <w:w w:val="105"/>
        </w:rPr>
        <w:t xml:space="preserve"> </w:t>
      </w:r>
      <w:r>
        <w:rPr>
          <w:w w:val="105"/>
        </w:rPr>
        <w:t>the</w:t>
      </w:r>
      <w:r>
        <w:rPr>
          <w:spacing w:val="-2"/>
          <w:w w:val="105"/>
        </w:rPr>
        <w:t xml:space="preserve"> </w:t>
      </w:r>
      <w:r>
        <w:rPr>
          <w:w w:val="105"/>
        </w:rPr>
        <w:t>rider</w:t>
      </w:r>
      <w:r>
        <w:rPr>
          <w:spacing w:val="-2"/>
          <w:w w:val="105"/>
        </w:rPr>
        <w:t xml:space="preserve"> </w:t>
      </w:r>
      <w:r>
        <w:rPr>
          <w:w w:val="105"/>
        </w:rPr>
        <w:t>is</w:t>
      </w:r>
      <w:r>
        <w:rPr>
          <w:spacing w:val="-2"/>
          <w:w w:val="105"/>
        </w:rPr>
        <w:t xml:space="preserve"> </w:t>
      </w:r>
      <w:r>
        <w:rPr>
          <w:w w:val="105"/>
        </w:rPr>
        <w:t>less</w:t>
      </w:r>
      <w:r>
        <w:rPr>
          <w:spacing w:val="-2"/>
          <w:w w:val="105"/>
        </w:rPr>
        <w:t xml:space="preserve"> </w:t>
      </w:r>
      <w:r>
        <w:rPr>
          <w:w w:val="105"/>
        </w:rPr>
        <w:t>than</w:t>
      </w:r>
      <w:r>
        <w:rPr>
          <w:spacing w:val="-2"/>
          <w:w w:val="105"/>
        </w:rPr>
        <w:t xml:space="preserve"> </w:t>
      </w:r>
      <w:r>
        <w:rPr>
          <w:color w:val="0B0B0B"/>
          <w:w w:val="105"/>
        </w:rPr>
        <w:t>18</w:t>
      </w:r>
      <w:r>
        <w:rPr>
          <w:color w:val="0B0B0B"/>
          <w:spacing w:val="-2"/>
          <w:w w:val="105"/>
        </w:rPr>
        <w:t xml:space="preserve"> </w:t>
      </w:r>
      <w:r>
        <w:rPr>
          <w:w w:val="105"/>
        </w:rPr>
        <w:t>years</w:t>
      </w:r>
      <w:r>
        <w:rPr>
          <w:spacing w:val="-2"/>
          <w:w w:val="105"/>
        </w:rPr>
        <w:t xml:space="preserve"> </w:t>
      </w:r>
      <w:r>
        <w:rPr>
          <w:w w:val="105"/>
        </w:rPr>
        <w:t>old,</w:t>
      </w:r>
      <w:r>
        <w:rPr>
          <w:spacing w:val="-2"/>
          <w:w w:val="105"/>
        </w:rPr>
        <w:t xml:space="preserve"> </w:t>
      </w:r>
      <w:r>
        <w:rPr>
          <w:w w:val="105"/>
        </w:rPr>
        <w:t>the</w:t>
      </w:r>
      <w:r>
        <w:rPr>
          <w:spacing w:val="-2"/>
          <w:w w:val="105"/>
        </w:rPr>
        <w:t xml:space="preserve"> </w:t>
      </w:r>
      <w:r>
        <w:rPr>
          <w:w w:val="105"/>
        </w:rPr>
        <w:t>parent,</w:t>
      </w:r>
      <w:r>
        <w:rPr>
          <w:spacing w:val="-2"/>
          <w:w w:val="105"/>
        </w:rPr>
        <w:t xml:space="preserve"> </w:t>
      </w:r>
      <w:r>
        <w:rPr>
          <w:w w:val="105"/>
        </w:rPr>
        <w:t>legal</w:t>
      </w:r>
      <w:r>
        <w:rPr>
          <w:spacing w:val="-2"/>
          <w:w w:val="105"/>
        </w:rPr>
        <w:t xml:space="preserve"> </w:t>
      </w:r>
      <w:r>
        <w:rPr>
          <w:w w:val="105"/>
        </w:rPr>
        <w:t>guardian</w:t>
      </w:r>
      <w:r>
        <w:rPr>
          <w:spacing w:val="-2"/>
          <w:w w:val="105"/>
        </w:rPr>
        <w:t xml:space="preserve"> </w:t>
      </w:r>
      <w:r>
        <w:rPr>
          <w:w w:val="105"/>
        </w:rPr>
        <w:t>or</w:t>
      </w:r>
      <w:r>
        <w:rPr>
          <w:spacing w:val="-2"/>
          <w:w w:val="105"/>
        </w:rPr>
        <w:t xml:space="preserve"> </w:t>
      </w:r>
      <w:r>
        <w:rPr>
          <w:w w:val="105"/>
        </w:rPr>
        <w:t>authorized</w:t>
      </w:r>
      <w:r>
        <w:rPr>
          <w:spacing w:val="-2"/>
          <w:w w:val="105"/>
        </w:rPr>
        <w:t xml:space="preserve"> </w:t>
      </w:r>
      <w:r>
        <w:rPr>
          <w:w w:val="105"/>
        </w:rPr>
        <w:t>adult</w:t>
      </w:r>
      <w:r>
        <w:rPr>
          <w:spacing w:val="-2"/>
          <w:w w:val="105"/>
        </w:rPr>
        <w:t xml:space="preserve"> </w:t>
      </w:r>
      <w:r>
        <w:rPr>
          <w:w w:val="105"/>
        </w:rPr>
        <w:t>must</w:t>
      </w:r>
      <w:r>
        <w:rPr>
          <w:spacing w:val="-2"/>
          <w:w w:val="105"/>
        </w:rPr>
        <w:t xml:space="preserve"> </w:t>
      </w:r>
      <w:r>
        <w:rPr>
          <w:w w:val="105"/>
        </w:rPr>
        <w:t>sign</w:t>
      </w:r>
      <w:r>
        <w:rPr>
          <w:spacing w:val="-2"/>
          <w:w w:val="105"/>
        </w:rPr>
        <w:t xml:space="preserve"> </w:t>
      </w:r>
      <w:r>
        <w:rPr>
          <w:w w:val="105"/>
        </w:rPr>
        <w:t>the</w:t>
      </w:r>
      <w:r>
        <w:rPr>
          <w:spacing w:val="-2"/>
          <w:w w:val="105"/>
        </w:rPr>
        <w:t xml:space="preserve"> </w:t>
      </w:r>
      <w:r>
        <w:rPr>
          <w:w w:val="105"/>
        </w:rPr>
        <w:t xml:space="preserve">entry form, and MRAN membership application, along with the rider. In addition, the said Minor’s MRAN </w:t>
      </w:r>
      <w:r w:rsidRPr="000138FD">
        <w:rPr>
          <w:w w:val="105"/>
        </w:rPr>
        <w:t xml:space="preserve">Membership form must </w:t>
      </w:r>
      <w:r w:rsidRPr="000138FD">
        <w:rPr>
          <w:color w:val="181818"/>
          <w:w w:val="105"/>
        </w:rPr>
        <w:t>be</w:t>
      </w:r>
      <w:r w:rsidRPr="000138FD">
        <w:rPr>
          <w:color w:val="181818"/>
          <w:spacing w:val="-12"/>
          <w:w w:val="105"/>
        </w:rPr>
        <w:t xml:space="preserve"> </w:t>
      </w:r>
      <w:r w:rsidRPr="000138FD">
        <w:rPr>
          <w:w w:val="105"/>
        </w:rPr>
        <w:t>notarized.</w:t>
      </w:r>
    </w:p>
    <w:p w14:paraId="38FCEED8" w14:textId="77777777" w:rsidR="00237078" w:rsidRPr="000138FD" w:rsidRDefault="00034852">
      <w:pPr>
        <w:pStyle w:val="ListParagraph"/>
        <w:numPr>
          <w:ilvl w:val="0"/>
          <w:numId w:val="26"/>
        </w:numPr>
        <w:tabs>
          <w:tab w:val="left" w:pos="1019"/>
          <w:tab w:val="left" w:pos="1020"/>
        </w:tabs>
      </w:pPr>
      <w:r w:rsidRPr="000138FD">
        <w:t>The following number plate classification identification will be used for all MRAN sanctioned</w:t>
      </w:r>
      <w:r w:rsidRPr="000138FD">
        <w:rPr>
          <w:spacing w:val="-22"/>
        </w:rPr>
        <w:t xml:space="preserve"> </w:t>
      </w:r>
      <w:r w:rsidRPr="000138FD">
        <w:t>events:</w:t>
      </w:r>
    </w:p>
    <w:p w14:paraId="5A63B580" w14:textId="77777777" w:rsidR="00237078" w:rsidRPr="000138FD" w:rsidRDefault="00034852">
      <w:pPr>
        <w:pStyle w:val="ListParagraph"/>
        <w:numPr>
          <w:ilvl w:val="1"/>
          <w:numId w:val="26"/>
        </w:numPr>
        <w:tabs>
          <w:tab w:val="left" w:pos="1921"/>
        </w:tabs>
        <w:ind w:hanging="360"/>
      </w:pPr>
      <w:r w:rsidRPr="000138FD">
        <w:t>One-day card holder/racer will add letter D to class number (example 14</w:t>
      </w:r>
      <w:r w:rsidRPr="000138FD">
        <w:rPr>
          <w:spacing w:val="-2"/>
        </w:rPr>
        <w:t xml:space="preserve"> </w:t>
      </w:r>
      <w:r w:rsidRPr="000138FD">
        <w:t>td)</w:t>
      </w:r>
    </w:p>
    <w:p w14:paraId="3E36D1F5" w14:textId="77777777" w:rsidR="00237078" w:rsidRDefault="00034852">
      <w:pPr>
        <w:pStyle w:val="ListParagraph"/>
        <w:numPr>
          <w:ilvl w:val="1"/>
          <w:numId w:val="26"/>
        </w:numPr>
        <w:tabs>
          <w:tab w:val="left" w:pos="1920"/>
        </w:tabs>
        <w:ind w:left="1919" w:hanging="359"/>
      </w:pPr>
      <w:r w:rsidRPr="000138FD">
        <w:t>Novice:</w:t>
      </w:r>
      <w:r>
        <w:t xml:space="preserve"> Black background/white numbers &amp;</w:t>
      </w:r>
      <w:r>
        <w:rPr>
          <w:spacing w:val="-29"/>
        </w:rPr>
        <w:t xml:space="preserve"> </w:t>
      </w:r>
      <w:r>
        <w:t>letters.</w:t>
      </w:r>
    </w:p>
    <w:p w14:paraId="58217167" w14:textId="77777777" w:rsidR="00237078" w:rsidRDefault="00034852">
      <w:pPr>
        <w:pStyle w:val="ListParagraph"/>
        <w:numPr>
          <w:ilvl w:val="1"/>
          <w:numId w:val="26"/>
        </w:numPr>
        <w:tabs>
          <w:tab w:val="left" w:pos="1919"/>
          <w:tab w:val="left" w:pos="1921"/>
        </w:tabs>
        <w:ind w:hanging="360"/>
      </w:pPr>
      <w:r>
        <w:t>Amateur: Yellow background/black numbers &amp;</w:t>
      </w:r>
      <w:r>
        <w:rPr>
          <w:spacing w:val="13"/>
        </w:rPr>
        <w:t xml:space="preserve"> </w:t>
      </w:r>
      <w:r>
        <w:t>letters.</w:t>
      </w:r>
    </w:p>
    <w:p w14:paraId="16086E9D" w14:textId="77777777" w:rsidR="00237078" w:rsidRDefault="00034852">
      <w:pPr>
        <w:pStyle w:val="ListParagraph"/>
        <w:numPr>
          <w:ilvl w:val="1"/>
          <w:numId w:val="26"/>
        </w:numPr>
        <w:tabs>
          <w:tab w:val="left" w:pos="1920"/>
        </w:tabs>
        <w:ind w:left="1919" w:hanging="359"/>
      </w:pPr>
      <w:r>
        <w:t>Expert: White background/black numbers &amp;</w:t>
      </w:r>
      <w:r>
        <w:rPr>
          <w:spacing w:val="-25"/>
        </w:rPr>
        <w:t xml:space="preserve"> </w:t>
      </w:r>
      <w:r>
        <w:t>letters.</w:t>
      </w:r>
    </w:p>
    <w:p w14:paraId="5C88299E" w14:textId="77777777" w:rsidR="00237078" w:rsidRDefault="00034852">
      <w:pPr>
        <w:pStyle w:val="ListParagraph"/>
        <w:numPr>
          <w:ilvl w:val="1"/>
          <w:numId w:val="26"/>
        </w:numPr>
        <w:tabs>
          <w:tab w:val="left" w:pos="1921"/>
        </w:tabs>
        <w:ind w:hanging="360"/>
      </w:pPr>
      <w:r>
        <w:rPr>
          <w:w w:val="105"/>
        </w:rPr>
        <w:t>#1 plate holders have the option to use blue backgrounds/white or yellow numbers &amp;</w:t>
      </w:r>
      <w:r>
        <w:rPr>
          <w:spacing w:val="-28"/>
          <w:w w:val="105"/>
        </w:rPr>
        <w:t xml:space="preserve"> </w:t>
      </w:r>
      <w:r>
        <w:rPr>
          <w:w w:val="105"/>
        </w:rPr>
        <w:t>letters.</w:t>
      </w:r>
    </w:p>
    <w:p w14:paraId="28024CCA" w14:textId="6AEB985C" w:rsidR="00237078" w:rsidRDefault="00034852" w:rsidP="002D3668">
      <w:pPr>
        <w:pStyle w:val="ListParagraph"/>
        <w:numPr>
          <w:ilvl w:val="1"/>
          <w:numId w:val="26"/>
        </w:numPr>
        <w:tabs>
          <w:tab w:val="left" w:pos="1919"/>
          <w:tab w:val="left" w:pos="1920"/>
        </w:tabs>
        <w:ind w:left="1919" w:hanging="359"/>
      </w:pPr>
      <w:r>
        <w:t>AA Premier: RED backgrounds with white numbers and</w:t>
      </w:r>
      <w:r>
        <w:rPr>
          <w:spacing w:val="-26"/>
        </w:rPr>
        <w:t xml:space="preserve"> </w:t>
      </w:r>
      <w:r>
        <w:t>letters.</w:t>
      </w:r>
    </w:p>
    <w:p w14:paraId="7B48B393" w14:textId="77777777" w:rsidR="00237078" w:rsidRDefault="00237078">
      <w:pPr>
        <w:pStyle w:val="BodyText"/>
      </w:pPr>
    </w:p>
    <w:p w14:paraId="2F1E1892" w14:textId="77777777" w:rsidR="00237078" w:rsidRDefault="00034852">
      <w:pPr>
        <w:pStyle w:val="Heading2"/>
        <w:rPr>
          <w:u w:val="none"/>
        </w:rPr>
      </w:pPr>
      <w:r>
        <w:rPr>
          <w:u w:val="thick" w:color="2B2B2B"/>
        </w:rPr>
        <w:t>SECTION 3. DIVISION SPECIFICATIONS</w:t>
      </w:r>
    </w:p>
    <w:p w14:paraId="30A170C8" w14:textId="77777777" w:rsidR="00237078" w:rsidRDefault="00237078">
      <w:pPr>
        <w:pStyle w:val="BodyText"/>
        <w:rPr>
          <w:b/>
          <w:sz w:val="18"/>
        </w:rPr>
      </w:pPr>
    </w:p>
    <w:p w14:paraId="3C707708" w14:textId="1A2849A4" w:rsidR="00237078" w:rsidRDefault="00034852">
      <w:pPr>
        <w:pStyle w:val="ListParagraph"/>
        <w:numPr>
          <w:ilvl w:val="0"/>
          <w:numId w:val="25"/>
        </w:numPr>
        <w:tabs>
          <w:tab w:val="left" w:pos="1199"/>
          <w:tab w:val="left" w:pos="1200"/>
        </w:tabs>
        <w:spacing w:before="56"/>
        <w:ind w:right="1495"/>
      </w:pPr>
      <w:r>
        <w:rPr>
          <w:b/>
        </w:rPr>
        <w:t>50cc DIVISION</w:t>
      </w:r>
      <w:r>
        <w:t xml:space="preserve">: 0-50cc 2-stroke and </w:t>
      </w:r>
      <w:proofErr w:type="gramStart"/>
      <w:r>
        <w:t>Non-competition</w:t>
      </w:r>
      <w:proofErr w:type="gramEnd"/>
      <w:r>
        <w:t xml:space="preserve"> 4-stroke up to 78cc will be designated by the letter "Z" following their number. WHEELSIZE: Factory specifications. AGELIMIT: Rider must 9 years old or under prior to January 1st of the upcoming race season to be eligible to compete.</w:t>
      </w:r>
      <w:r w:rsidR="003F5EBD">
        <w:t xml:space="preserve"> </w:t>
      </w:r>
      <w:r>
        <w:t>There will be three (3) classes in this division: Novice, Amateur, and</w:t>
      </w:r>
      <w:r>
        <w:rPr>
          <w:spacing w:val="13"/>
        </w:rPr>
        <w:t xml:space="preserve"> </w:t>
      </w:r>
      <w:r>
        <w:t>Expert.</w:t>
      </w:r>
    </w:p>
    <w:p w14:paraId="41934798" w14:textId="169DC71D" w:rsidR="00237078" w:rsidRDefault="00034852">
      <w:pPr>
        <w:pStyle w:val="ListParagraph"/>
        <w:numPr>
          <w:ilvl w:val="0"/>
          <w:numId w:val="25"/>
        </w:numPr>
        <w:tabs>
          <w:tab w:val="left" w:pos="1208"/>
          <w:tab w:val="left" w:pos="1209"/>
        </w:tabs>
        <w:ind w:left="1209" w:right="1718"/>
      </w:pPr>
      <w:r>
        <w:rPr>
          <w:b/>
        </w:rPr>
        <w:t>65cc</w:t>
      </w:r>
      <w:r>
        <w:rPr>
          <w:b/>
          <w:spacing w:val="-29"/>
        </w:rPr>
        <w:t xml:space="preserve"> </w:t>
      </w:r>
      <w:r>
        <w:rPr>
          <w:b/>
        </w:rPr>
        <w:t>DIVISION</w:t>
      </w:r>
      <w:r>
        <w:t>:</w:t>
      </w:r>
      <w:r>
        <w:rPr>
          <w:spacing w:val="-29"/>
        </w:rPr>
        <w:t xml:space="preserve"> </w:t>
      </w:r>
      <w:r>
        <w:t>51-65cc</w:t>
      </w:r>
      <w:r>
        <w:rPr>
          <w:spacing w:val="-28"/>
        </w:rPr>
        <w:t xml:space="preserve"> </w:t>
      </w:r>
      <w:r>
        <w:t>2-stroke</w:t>
      </w:r>
      <w:r>
        <w:rPr>
          <w:spacing w:val="-29"/>
        </w:rPr>
        <w:t xml:space="preserve"> </w:t>
      </w:r>
      <w:r>
        <w:t>and</w:t>
      </w:r>
      <w:r>
        <w:rPr>
          <w:spacing w:val="-29"/>
        </w:rPr>
        <w:t xml:space="preserve"> </w:t>
      </w:r>
      <w:proofErr w:type="gramStart"/>
      <w:r>
        <w:t>Non-competition</w:t>
      </w:r>
      <w:proofErr w:type="gramEnd"/>
      <w:r>
        <w:rPr>
          <w:spacing w:val="-29"/>
        </w:rPr>
        <w:t xml:space="preserve"> </w:t>
      </w:r>
      <w:r>
        <w:t>4-stroke</w:t>
      </w:r>
      <w:r>
        <w:rPr>
          <w:spacing w:val="-28"/>
        </w:rPr>
        <w:t xml:space="preserve"> </w:t>
      </w:r>
      <w:r>
        <w:t>65cc</w:t>
      </w:r>
      <w:r>
        <w:rPr>
          <w:spacing w:val="-29"/>
        </w:rPr>
        <w:t xml:space="preserve"> </w:t>
      </w:r>
      <w:r>
        <w:t>to</w:t>
      </w:r>
      <w:r>
        <w:rPr>
          <w:spacing w:val="-29"/>
        </w:rPr>
        <w:t xml:space="preserve"> </w:t>
      </w:r>
      <w:r>
        <w:t>110cc</w:t>
      </w:r>
      <w:r>
        <w:rPr>
          <w:spacing w:val="-28"/>
        </w:rPr>
        <w:t xml:space="preserve"> </w:t>
      </w:r>
      <w:r>
        <w:t>will</w:t>
      </w:r>
      <w:r>
        <w:rPr>
          <w:spacing w:val="-29"/>
        </w:rPr>
        <w:t xml:space="preserve"> </w:t>
      </w:r>
      <w:r>
        <w:t>be</w:t>
      </w:r>
      <w:r>
        <w:rPr>
          <w:spacing w:val="-29"/>
        </w:rPr>
        <w:t xml:space="preserve"> </w:t>
      </w:r>
      <w:r>
        <w:t>designated</w:t>
      </w:r>
      <w:r>
        <w:rPr>
          <w:spacing w:val="-28"/>
        </w:rPr>
        <w:t xml:space="preserve"> </w:t>
      </w:r>
      <w:r>
        <w:t>"Y" following</w:t>
      </w:r>
      <w:r>
        <w:rPr>
          <w:spacing w:val="-8"/>
        </w:rPr>
        <w:t xml:space="preserve"> </w:t>
      </w:r>
      <w:r>
        <w:t>their</w:t>
      </w:r>
      <w:r w:rsidR="003F5EBD">
        <w:t xml:space="preserve"> </w:t>
      </w:r>
      <w:r>
        <w:t>number.</w:t>
      </w:r>
      <w:r>
        <w:rPr>
          <w:spacing w:val="-30"/>
        </w:rPr>
        <w:t xml:space="preserve"> </w:t>
      </w:r>
      <w:r>
        <w:t>AGE</w:t>
      </w:r>
      <w:r>
        <w:rPr>
          <w:spacing w:val="-31"/>
        </w:rPr>
        <w:t xml:space="preserve"> </w:t>
      </w:r>
      <w:r>
        <w:t>LIMIT:</w:t>
      </w:r>
      <w:r>
        <w:rPr>
          <w:spacing w:val="-3"/>
        </w:rPr>
        <w:t xml:space="preserve"> </w:t>
      </w:r>
      <w:r>
        <w:t>Rider</w:t>
      </w:r>
      <w:r>
        <w:rPr>
          <w:spacing w:val="-3"/>
        </w:rPr>
        <w:t xml:space="preserve"> </w:t>
      </w:r>
      <w:r>
        <w:t>must</w:t>
      </w:r>
      <w:r>
        <w:rPr>
          <w:spacing w:val="-2"/>
        </w:rPr>
        <w:t xml:space="preserve"> </w:t>
      </w:r>
      <w:r>
        <w:t>be</w:t>
      </w:r>
      <w:r>
        <w:rPr>
          <w:spacing w:val="-4"/>
        </w:rPr>
        <w:t xml:space="preserve"> </w:t>
      </w:r>
      <w:r>
        <w:t>11</w:t>
      </w:r>
      <w:r>
        <w:rPr>
          <w:spacing w:val="-3"/>
        </w:rPr>
        <w:t xml:space="preserve"> </w:t>
      </w:r>
      <w:r>
        <w:t>years</w:t>
      </w:r>
      <w:r>
        <w:rPr>
          <w:spacing w:val="-3"/>
        </w:rPr>
        <w:t xml:space="preserve"> </w:t>
      </w:r>
      <w:r>
        <w:t>old</w:t>
      </w:r>
      <w:r>
        <w:rPr>
          <w:spacing w:val="-4"/>
        </w:rPr>
        <w:t xml:space="preserve"> </w:t>
      </w:r>
      <w:r>
        <w:t>or</w:t>
      </w:r>
      <w:r>
        <w:rPr>
          <w:spacing w:val="-4"/>
        </w:rPr>
        <w:t xml:space="preserve"> </w:t>
      </w:r>
      <w:r>
        <w:t>under</w:t>
      </w:r>
      <w:r>
        <w:rPr>
          <w:spacing w:val="-4"/>
        </w:rPr>
        <w:t xml:space="preserve"> </w:t>
      </w:r>
      <w:r>
        <w:t>prior</w:t>
      </w:r>
      <w:r>
        <w:rPr>
          <w:spacing w:val="-3"/>
        </w:rPr>
        <w:t xml:space="preserve"> </w:t>
      </w:r>
      <w:r>
        <w:t>to</w:t>
      </w:r>
      <w:r>
        <w:rPr>
          <w:spacing w:val="-3"/>
        </w:rPr>
        <w:t xml:space="preserve"> </w:t>
      </w:r>
      <w:r>
        <w:t>January</w:t>
      </w:r>
      <w:r>
        <w:rPr>
          <w:spacing w:val="-3"/>
        </w:rPr>
        <w:t xml:space="preserve"> </w:t>
      </w:r>
      <w:r>
        <w:t>1st</w:t>
      </w:r>
      <w:r>
        <w:rPr>
          <w:spacing w:val="-2"/>
        </w:rPr>
        <w:t xml:space="preserve"> </w:t>
      </w:r>
      <w:r>
        <w:t>of</w:t>
      </w:r>
      <w:r>
        <w:rPr>
          <w:spacing w:val="-4"/>
        </w:rPr>
        <w:t xml:space="preserve"> </w:t>
      </w:r>
      <w:r>
        <w:t>the upcoming race season to be eligible to compete. There will be three (3) classes in this division: Novice,</w:t>
      </w:r>
      <w:r>
        <w:rPr>
          <w:spacing w:val="-15"/>
        </w:rPr>
        <w:t xml:space="preserve"> </w:t>
      </w:r>
      <w:r>
        <w:t>Amateur,</w:t>
      </w:r>
      <w:r>
        <w:rPr>
          <w:spacing w:val="-12"/>
        </w:rPr>
        <w:t xml:space="preserve"> </w:t>
      </w:r>
      <w:r>
        <w:t>and</w:t>
      </w:r>
      <w:r>
        <w:rPr>
          <w:spacing w:val="-17"/>
        </w:rPr>
        <w:t xml:space="preserve"> </w:t>
      </w:r>
      <w:r>
        <w:t>Expert.</w:t>
      </w:r>
    </w:p>
    <w:p w14:paraId="4A2E7C51" w14:textId="77777777" w:rsidR="00237078" w:rsidRDefault="00034852">
      <w:pPr>
        <w:pStyle w:val="ListParagraph"/>
        <w:numPr>
          <w:ilvl w:val="0"/>
          <w:numId w:val="25"/>
        </w:numPr>
        <w:tabs>
          <w:tab w:val="left" w:pos="1208"/>
          <w:tab w:val="left" w:pos="1209"/>
        </w:tabs>
        <w:ind w:left="1209" w:right="1491"/>
      </w:pPr>
      <w:r>
        <w:rPr>
          <w:b/>
        </w:rPr>
        <w:t>85cc+DIVISION</w:t>
      </w:r>
      <w:r>
        <w:t xml:space="preserve">: 71CC TO 112CC TWO-STROKE AND FOUR-STROKE UP </w:t>
      </w:r>
      <w:r>
        <w:rPr>
          <w:color w:val="0D0D0D"/>
        </w:rPr>
        <w:t xml:space="preserve">TO </w:t>
      </w:r>
      <w:r>
        <w:t>150CC ON MINI BIKE FRAME</w:t>
      </w:r>
      <w:r>
        <w:rPr>
          <w:spacing w:val="-26"/>
        </w:rPr>
        <w:t xml:space="preserve"> </w:t>
      </w:r>
      <w:r>
        <w:t>will</w:t>
      </w:r>
      <w:r>
        <w:rPr>
          <w:spacing w:val="-25"/>
        </w:rPr>
        <w:t xml:space="preserve"> </w:t>
      </w:r>
      <w:r>
        <w:t>be</w:t>
      </w:r>
      <w:r>
        <w:rPr>
          <w:spacing w:val="-25"/>
        </w:rPr>
        <w:t xml:space="preserve"> </w:t>
      </w:r>
      <w:r>
        <w:t>designated</w:t>
      </w:r>
      <w:r>
        <w:rPr>
          <w:spacing w:val="-26"/>
        </w:rPr>
        <w:t xml:space="preserve"> </w:t>
      </w:r>
      <w:r>
        <w:t>by</w:t>
      </w:r>
      <w:r>
        <w:rPr>
          <w:spacing w:val="-26"/>
        </w:rPr>
        <w:t xml:space="preserve"> </w:t>
      </w:r>
      <w:r>
        <w:t>the</w:t>
      </w:r>
      <w:r>
        <w:rPr>
          <w:spacing w:val="-27"/>
        </w:rPr>
        <w:t xml:space="preserve"> </w:t>
      </w:r>
      <w:r>
        <w:t>letter</w:t>
      </w:r>
      <w:r>
        <w:rPr>
          <w:spacing w:val="-31"/>
        </w:rPr>
        <w:t xml:space="preserve"> </w:t>
      </w:r>
      <w:r>
        <w:t>"J"</w:t>
      </w:r>
      <w:r>
        <w:rPr>
          <w:spacing w:val="-33"/>
        </w:rPr>
        <w:t xml:space="preserve"> </w:t>
      </w:r>
      <w:r>
        <w:t>following</w:t>
      </w:r>
      <w:r>
        <w:rPr>
          <w:spacing w:val="-29"/>
        </w:rPr>
        <w:t xml:space="preserve"> </w:t>
      </w:r>
      <w:r>
        <w:t>their</w:t>
      </w:r>
      <w:r>
        <w:rPr>
          <w:spacing w:val="-30"/>
        </w:rPr>
        <w:t xml:space="preserve"> </w:t>
      </w:r>
      <w:r>
        <w:t>number.</w:t>
      </w:r>
      <w:r>
        <w:rPr>
          <w:spacing w:val="-26"/>
        </w:rPr>
        <w:t xml:space="preserve"> </w:t>
      </w:r>
      <w:r>
        <w:t>AGE</w:t>
      </w:r>
      <w:r>
        <w:rPr>
          <w:spacing w:val="-30"/>
        </w:rPr>
        <w:t xml:space="preserve"> </w:t>
      </w:r>
      <w:r>
        <w:t>LIMIT:</w:t>
      </w:r>
      <w:r>
        <w:rPr>
          <w:spacing w:val="-29"/>
        </w:rPr>
        <w:t xml:space="preserve"> </w:t>
      </w:r>
      <w:r>
        <w:t>Rider</w:t>
      </w:r>
      <w:r>
        <w:rPr>
          <w:spacing w:val="-32"/>
        </w:rPr>
        <w:t xml:space="preserve"> </w:t>
      </w:r>
      <w:r>
        <w:t>must</w:t>
      </w:r>
      <w:r>
        <w:rPr>
          <w:spacing w:val="-32"/>
        </w:rPr>
        <w:t xml:space="preserve"> </w:t>
      </w:r>
      <w:r>
        <w:t>15</w:t>
      </w:r>
      <w:r>
        <w:rPr>
          <w:spacing w:val="-32"/>
        </w:rPr>
        <w:t xml:space="preserve"> </w:t>
      </w:r>
      <w:r>
        <w:t>years</w:t>
      </w:r>
      <w:r>
        <w:rPr>
          <w:spacing w:val="-28"/>
        </w:rPr>
        <w:t xml:space="preserve"> </w:t>
      </w:r>
      <w:r>
        <w:t>old</w:t>
      </w:r>
      <w:r>
        <w:rPr>
          <w:spacing w:val="-33"/>
        </w:rPr>
        <w:t xml:space="preserve"> </w:t>
      </w:r>
      <w:r>
        <w:t>or under</w:t>
      </w:r>
      <w:r>
        <w:rPr>
          <w:spacing w:val="-19"/>
        </w:rPr>
        <w:t xml:space="preserve"> </w:t>
      </w:r>
      <w:r>
        <w:t>prior</w:t>
      </w:r>
      <w:r>
        <w:rPr>
          <w:spacing w:val="-15"/>
        </w:rPr>
        <w:t xml:space="preserve"> </w:t>
      </w:r>
      <w:r>
        <w:t>to</w:t>
      </w:r>
      <w:r>
        <w:rPr>
          <w:spacing w:val="-16"/>
        </w:rPr>
        <w:t xml:space="preserve"> </w:t>
      </w:r>
      <w:r>
        <w:t>January</w:t>
      </w:r>
      <w:r>
        <w:rPr>
          <w:spacing w:val="-11"/>
        </w:rPr>
        <w:t xml:space="preserve"> </w:t>
      </w:r>
      <w:r>
        <w:rPr>
          <w:spacing w:val="3"/>
        </w:rPr>
        <w:t>1stof</w:t>
      </w:r>
      <w:r>
        <w:rPr>
          <w:spacing w:val="-7"/>
        </w:rPr>
        <w:t xml:space="preserve"> </w:t>
      </w:r>
      <w:r>
        <w:t>the</w:t>
      </w:r>
      <w:r>
        <w:rPr>
          <w:spacing w:val="-7"/>
        </w:rPr>
        <w:t xml:space="preserve"> </w:t>
      </w:r>
      <w:r>
        <w:t>upcoming</w:t>
      </w:r>
      <w:r>
        <w:rPr>
          <w:spacing w:val="-8"/>
        </w:rPr>
        <w:t xml:space="preserve"> </w:t>
      </w:r>
      <w:r>
        <w:t>race</w:t>
      </w:r>
      <w:r>
        <w:rPr>
          <w:spacing w:val="-7"/>
        </w:rPr>
        <w:t xml:space="preserve"> </w:t>
      </w:r>
      <w:r>
        <w:t>season</w:t>
      </w:r>
      <w:r>
        <w:rPr>
          <w:spacing w:val="-7"/>
        </w:rPr>
        <w:t xml:space="preserve"> </w:t>
      </w:r>
      <w:r>
        <w:t>to</w:t>
      </w:r>
      <w:r>
        <w:rPr>
          <w:spacing w:val="-7"/>
        </w:rPr>
        <w:t xml:space="preserve"> </w:t>
      </w:r>
      <w:r>
        <w:t>be</w:t>
      </w:r>
      <w:r>
        <w:rPr>
          <w:spacing w:val="-8"/>
        </w:rPr>
        <w:t xml:space="preserve"> </w:t>
      </w:r>
      <w:r>
        <w:t>eligible</w:t>
      </w:r>
      <w:r>
        <w:rPr>
          <w:spacing w:val="-6"/>
        </w:rPr>
        <w:t xml:space="preserve"> </w:t>
      </w:r>
      <w:r>
        <w:t>to</w:t>
      </w:r>
      <w:r>
        <w:rPr>
          <w:spacing w:val="-7"/>
        </w:rPr>
        <w:t xml:space="preserve"> </w:t>
      </w:r>
      <w:r>
        <w:t>compete.</w:t>
      </w:r>
      <w:r>
        <w:rPr>
          <w:spacing w:val="-32"/>
        </w:rPr>
        <w:t xml:space="preserve"> </w:t>
      </w:r>
      <w:r>
        <w:t>There</w:t>
      </w:r>
      <w:r>
        <w:rPr>
          <w:spacing w:val="-7"/>
        </w:rPr>
        <w:t xml:space="preserve"> </w:t>
      </w:r>
      <w:r>
        <w:t>will</w:t>
      </w:r>
      <w:r>
        <w:rPr>
          <w:spacing w:val="-7"/>
        </w:rPr>
        <w:t xml:space="preserve"> </w:t>
      </w:r>
      <w:r>
        <w:t>be</w:t>
      </w:r>
      <w:r>
        <w:rPr>
          <w:spacing w:val="-7"/>
        </w:rPr>
        <w:t xml:space="preserve"> </w:t>
      </w:r>
      <w:r>
        <w:t>three</w:t>
      </w:r>
    </w:p>
    <w:p w14:paraId="7464110E" w14:textId="77777777" w:rsidR="00237078" w:rsidRDefault="00034852">
      <w:pPr>
        <w:pStyle w:val="ListParagraph"/>
        <w:numPr>
          <w:ilvl w:val="1"/>
          <w:numId w:val="25"/>
        </w:numPr>
        <w:tabs>
          <w:tab w:val="left" w:pos="1474"/>
        </w:tabs>
        <w:ind w:hanging="264"/>
      </w:pPr>
      <w:r>
        <w:t xml:space="preserve">classes in this division: </w:t>
      </w:r>
      <w:r>
        <w:rPr>
          <w:spacing w:val="-5"/>
        </w:rPr>
        <w:t xml:space="preserve">Novice, </w:t>
      </w:r>
      <w:r>
        <w:t>Amateur, and</w:t>
      </w:r>
      <w:r>
        <w:rPr>
          <w:spacing w:val="-10"/>
        </w:rPr>
        <w:t xml:space="preserve"> </w:t>
      </w:r>
      <w:r>
        <w:t>Expert.</w:t>
      </w:r>
    </w:p>
    <w:p w14:paraId="3DEF39ED" w14:textId="77777777" w:rsidR="00237078" w:rsidRDefault="00034852">
      <w:pPr>
        <w:pStyle w:val="ListParagraph"/>
        <w:numPr>
          <w:ilvl w:val="0"/>
          <w:numId w:val="25"/>
        </w:numPr>
        <w:tabs>
          <w:tab w:val="left" w:pos="1208"/>
          <w:tab w:val="left" w:pos="1209"/>
        </w:tabs>
        <w:ind w:left="1209"/>
      </w:pPr>
      <w:r>
        <w:rPr>
          <w:b/>
        </w:rPr>
        <w:t>Jr. Women</w:t>
      </w:r>
      <w:r>
        <w:t>: Open to any female riding a motorcycle eligible to compete in the BIG BIKE DIVISION</w:t>
      </w:r>
      <w:r>
        <w:rPr>
          <w:spacing w:val="-15"/>
        </w:rPr>
        <w:t xml:space="preserve"> </w:t>
      </w:r>
      <w:r>
        <w:t>or</w:t>
      </w:r>
    </w:p>
    <w:p w14:paraId="1D8E0C0C" w14:textId="77777777" w:rsidR="00237078" w:rsidRDefault="00237078">
      <w:pPr>
        <w:sectPr w:rsidR="00237078">
          <w:pgSz w:w="12240" w:h="15840"/>
          <w:pgMar w:top="980" w:right="80" w:bottom="280" w:left="600" w:header="720" w:footer="720" w:gutter="0"/>
          <w:cols w:space="720"/>
        </w:sectPr>
      </w:pPr>
    </w:p>
    <w:p w14:paraId="6D70DEC1" w14:textId="0C8A7A7F" w:rsidR="00237078" w:rsidRDefault="00034852">
      <w:pPr>
        <w:pStyle w:val="BodyText"/>
        <w:spacing w:before="40"/>
        <w:ind w:left="1209" w:right="1413"/>
      </w:pPr>
      <w:r>
        <w:lastRenderedPageBreak/>
        <w:t>85cc+ division only.</w:t>
      </w:r>
      <w:r w:rsidR="003F5EBD">
        <w:t xml:space="preserve"> </w:t>
      </w:r>
      <w:r>
        <w:t xml:space="preserve">Rider must be 11 Years of age or older, to compete in this division. Rider must move from this class when they are </w:t>
      </w:r>
      <w:r>
        <w:rPr>
          <w:color w:val="0D0D0D"/>
        </w:rPr>
        <w:t xml:space="preserve">16 </w:t>
      </w:r>
      <w:r>
        <w:t>years old and exhibit the ability to compete at the Expert 85cc+ Division level. This</w:t>
      </w:r>
      <w:r w:rsidR="003F5EBD">
        <w:t xml:space="preserve"> </w:t>
      </w:r>
      <w:r>
        <w:t>division will be designated by the letter “L” following the number. This division IS eligible for awards, points, and trophies. There will be three (3) classes in this division: Novice, Amateur, and</w:t>
      </w:r>
      <w:r w:rsidR="003F5EBD">
        <w:t xml:space="preserve"> </w:t>
      </w:r>
      <w:r>
        <w:t>Expert.</w:t>
      </w:r>
    </w:p>
    <w:p w14:paraId="1E1E8D5F" w14:textId="77777777" w:rsidR="00237078" w:rsidRDefault="00034852" w:rsidP="0042262A">
      <w:pPr>
        <w:pStyle w:val="ListParagraph"/>
        <w:numPr>
          <w:ilvl w:val="0"/>
          <w:numId w:val="43"/>
        </w:numPr>
        <w:tabs>
          <w:tab w:val="left" w:pos="1208"/>
          <w:tab w:val="left" w:pos="1209"/>
        </w:tabs>
        <w:ind w:right="1737"/>
      </w:pPr>
      <w:r w:rsidRPr="0042262A">
        <w:rPr>
          <w:b/>
        </w:rPr>
        <w:t>LIGHTWEIGHT</w:t>
      </w:r>
      <w:r w:rsidRPr="0042262A">
        <w:rPr>
          <w:b/>
          <w:spacing w:val="-18"/>
        </w:rPr>
        <w:t xml:space="preserve"> </w:t>
      </w:r>
      <w:r w:rsidRPr="0042262A">
        <w:rPr>
          <w:b/>
        </w:rPr>
        <w:t>(LITES):</w:t>
      </w:r>
      <w:r w:rsidRPr="0042262A">
        <w:rPr>
          <w:b/>
          <w:spacing w:val="-25"/>
        </w:rPr>
        <w:t xml:space="preserve"> </w:t>
      </w:r>
      <w:r w:rsidRPr="0042262A">
        <w:rPr>
          <w:b/>
        </w:rPr>
        <w:t>Open</w:t>
      </w:r>
      <w:r w:rsidRPr="0042262A">
        <w:rPr>
          <w:b/>
          <w:spacing w:val="-3"/>
        </w:rPr>
        <w:t xml:space="preserve"> </w:t>
      </w:r>
      <w:r w:rsidRPr="0042262A">
        <w:rPr>
          <w:b/>
        </w:rPr>
        <w:t>to</w:t>
      </w:r>
      <w:r w:rsidRPr="0042262A">
        <w:rPr>
          <w:b/>
          <w:spacing w:val="-2"/>
        </w:rPr>
        <w:t xml:space="preserve"> </w:t>
      </w:r>
      <w:r w:rsidRPr="0042262A">
        <w:rPr>
          <w:b/>
        </w:rPr>
        <w:t>any</w:t>
      </w:r>
      <w:r w:rsidRPr="0042262A">
        <w:rPr>
          <w:b/>
          <w:spacing w:val="-3"/>
        </w:rPr>
        <w:t xml:space="preserve"> </w:t>
      </w:r>
      <w:r w:rsidRPr="0042262A">
        <w:rPr>
          <w:b/>
        </w:rPr>
        <w:t>Full</w:t>
      </w:r>
      <w:r w:rsidRPr="0042262A">
        <w:rPr>
          <w:b/>
          <w:spacing w:val="-2"/>
        </w:rPr>
        <w:t xml:space="preserve"> </w:t>
      </w:r>
      <w:r w:rsidRPr="0042262A">
        <w:rPr>
          <w:b/>
        </w:rPr>
        <w:t>Framed</w:t>
      </w:r>
      <w:r w:rsidRPr="0042262A">
        <w:rPr>
          <w:b/>
          <w:spacing w:val="-3"/>
        </w:rPr>
        <w:t xml:space="preserve"> </w:t>
      </w:r>
      <w:r w:rsidRPr="0042262A">
        <w:rPr>
          <w:b/>
        </w:rPr>
        <w:t>two-stroke</w:t>
      </w:r>
      <w:r w:rsidRPr="0042262A">
        <w:rPr>
          <w:b/>
          <w:spacing w:val="-3"/>
        </w:rPr>
        <w:t xml:space="preserve"> </w:t>
      </w:r>
      <w:r w:rsidRPr="0042262A">
        <w:rPr>
          <w:b/>
        </w:rPr>
        <w:t>motorcycle</w:t>
      </w:r>
      <w:r w:rsidRPr="0042262A">
        <w:rPr>
          <w:b/>
          <w:spacing w:val="-2"/>
        </w:rPr>
        <w:t xml:space="preserve"> </w:t>
      </w:r>
      <w:r w:rsidRPr="0042262A">
        <w:rPr>
          <w:b/>
        </w:rPr>
        <w:t>up</w:t>
      </w:r>
      <w:r w:rsidRPr="0042262A">
        <w:rPr>
          <w:b/>
          <w:spacing w:val="-3"/>
        </w:rPr>
        <w:t xml:space="preserve"> </w:t>
      </w:r>
      <w:r w:rsidRPr="0042262A">
        <w:rPr>
          <w:b/>
        </w:rPr>
        <w:t>200cc</w:t>
      </w:r>
      <w:r w:rsidRPr="0042262A">
        <w:rPr>
          <w:b/>
          <w:spacing w:val="-3"/>
        </w:rPr>
        <w:t xml:space="preserve"> </w:t>
      </w:r>
      <w:r w:rsidRPr="0042262A">
        <w:rPr>
          <w:b/>
        </w:rPr>
        <w:t>or</w:t>
      </w:r>
      <w:r w:rsidRPr="0042262A">
        <w:rPr>
          <w:b/>
          <w:spacing w:val="-2"/>
        </w:rPr>
        <w:t xml:space="preserve"> </w:t>
      </w:r>
      <w:r w:rsidRPr="0042262A">
        <w:rPr>
          <w:b/>
        </w:rPr>
        <w:t>Full</w:t>
      </w:r>
      <w:r w:rsidRPr="0042262A">
        <w:rPr>
          <w:b/>
          <w:spacing w:val="-2"/>
        </w:rPr>
        <w:t xml:space="preserve"> </w:t>
      </w:r>
      <w:r w:rsidRPr="0042262A">
        <w:rPr>
          <w:b/>
        </w:rPr>
        <w:t>Framed Four- Stroke motorcycle up to 250cc</w:t>
      </w:r>
      <w:r>
        <w:t>, will be designated by letter “A” following their number. There will be three (3) classes in this division: Novice, Amateur and</w:t>
      </w:r>
      <w:r w:rsidRPr="0042262A">
        <w:rPr>
          <w:spacing w:val="10"/>
        </w:rPr>
        <w:t xml:space="preserve"> </w:t>
      </w:r>
      <w:r>
        <w:t>Expert.</w:t>
      </w:r>
    </w:p>
    <w:p w14:paraId="5F25CE8F" w14:textId="53F3A1D4" w:rsidR="00237078" w:rsidRDefault="00034852" w:rsidP="0042262A">
      <w:pPr>
        <w:pStyle w:val="ListParagraph"/>
        <w:numPr>
          <w:ilvl w:val="0"/>
          <w:numId w:val="43"/>
        </w:numPr>
        <w:tabs>
          <w:tab w:val="left" w:pos="1208"/>
          <w:tab w:val="left" w:pos="1209"/>
        </w:tabs>
        <w:ind w:right="1679"/>
      </w:pPr>
      <w:r w:rsidRPr="0042262A">
        <w:rPr>
          <w:b/>
        </w:rPr>
        <w:t>TWO-STROKE</w:t>
      </w:r>
      <w:r>
        <w:t>:</w:t>
      </w:r>
      <w:r w:rsidRPr="0042262A">
        <w:rPr>
          <w:spacing w:val="-36"/>
        </w:rPr>
        <w:t xml:space="preserve"> </w:t>
      </w:r>
      <w:r>
        <w:t xml:space="preserve">Open to any full framed two-stroke motorcycle will be designated by the </w:t>
      </w:r>
      <w:r>
        <w:t>letter</w:t>
      </w:r>
      <w:r w:rsidR="003F5EBD">
        <w:t xml:space="preserve"> </w:t>
      </w:r>
      <w:r>
        <w:t>“X” following</w:t>
      </w:r>
      <w:r w:rsidRPr="0042262A">
        <w:rPr>
          <w:spacing w:val="-24"/>
        </w:rPr>
        <w:t xml:space="preserve"> </w:t>
      </w:r>
      <w:r>
        <w:t>their</w:t>
      </w:r>
      <w:r w:rsidRPr="0042262A">
        <w:rPr>
          <w:spacing w:val="-24"/>
        </w:rPr>
        <w:t xml:space="preserve"> </w:t>
      </w:r>
      <w:r>
        <w:t>number.</w:t>
      </w:r>
      <w:r w:rsidRPr="0042262A">
        <w:rPr>
          <w:spacing w:val="-22"/>
        </w:rPr>
        <w:t xml:space="preserve"> </w:t>
      </w:r>
      <w:r>
        <w:t>There</w:t>
      </w:r>
      <w:r w:rsidRPr="0042262A">
        <w:rPr>
          <w:spacing w:val="-23"/>
        </w:rPr>
        <w:t xml:space="preserve"> </w:t>
      </w:r>
      <w:r>
        <w:t>will</w:t>
      </w:r>
      <w:r w:rsidRPr="0042262A">
        <w:rPr>
          <w:spacing w:val="-24"/>
        </w:rPr>
        <w:t xml:space="preserve"> </w:t>
      </w:r>
      <w:r>
        <w:t>be</w:t>
      </w:r>
      <w:r w:rsidRPr="0042262A">
        <w:rPr>
          <w:spacing w:val="-23"/>
        </w:rPr>
        <w:t xml:space="preserve"> </w:t>
      </w:r>
      <w:r>
        <w:t>three</w:t>
      </w:r>
      <w:r w:rsidRPr="0042262A">
        <w:rPr>
          <w:spacing w:val="-30"/>
        </w:rPr>
        <w:t xml:space="preserve"> </w:t>
      </w:r>
      <w:r>
        <w:t>(3)</w:t>
      </w:r>
      <w:r w:rsidRPr="0042262A">
        <w:rPr>
          <w:spacing w:val="-30"/>
        </w:rPr>
        <w:t xml:space="preserve"> </w:t>
      </w:r>
      <w:r>
        <w:t>classes</w:t>
      </w:r>
      <w:r w:rsidRPr="0042262A">
        <w:rPr>
          <w:spacing w:val="-28"/>
        </w:rPr>
        <w:t xml:space="preserve"> </w:t>
      </w:r>
      <w:r>
        <w:t>in</w:t>
      </w:r>
      <w:r w:rsidRPr="0042262A">
        <w:rPr>
          <w:spacing w:val="-32"/>
        </w:rPr>
        <w:t xml:space="preserve"> </w:t>
      </w:r>
      <w:r>
        <w:t>this</w:t>
      </w:r>
      <w:r w:rsidRPr="0042262A">
        <w:rPr>
          <w:spacing w:val="-31"/>
        </w:rPr>
        <w:t xml:space="preserve"> </w:t>
      </w:r>
      <w:r>
        <w:t>division:</w:t>
      </w:r>
      <w:r w:rsidRPr="0042262A">
        <w:rPr>
          <w:spacing w:val="-24"/>
        </w:rPr>
        <w:t xml:space="preserve"> </w:t>
      </w:r>
      <w:r>
        <w:t>Novice,</w:t>
      </w:r>
      <w:r w:rsidRPr="0042262A">
        <w:rPr>
          <w:spacing w:val="-27"/>
        </w:rPr>
        <w:t xml:space="preserve"> </w:t>
      </w:r>
      <w:r>
        <w:t>Amateur,</w:t>
      </w:r>
      <w:r w:rsidRPr="0042262A">
        <w:rPr>
          <w:spacing w:val="-25"/>
        </w:rPr>
        <w:t xml:space="preserve"> </w:t>
      </w:r>
      <w:r>
        <w:t>and</w:t>
      </w:r>
      <w:r w:rsidRPr="0042262A">
        <w:rPr>
          <w:spacing w:val="-28"/>
        </w:rPr>
        <w:t xml:space="preserve"> </w:t>
      </w:r>
      <w:r>
        <w:t>Expert.</w:t>
      </w:r>
    </w:p>
    <w:p w14:paraId="7F8D8C06" w14:textId="7AF9BB18" w:rsidR="0042262A" w:rsidRDefault="00034852" w:rsidP="0042262A">
      <w:pPr>
        <w:pStyle w:val="ListParagraph"/>
        <w:numPr>
          <w:ilvl w:val="0"/>
          <w:numId w:val="42"/>
        </w:numPr>
        <w:tabs>
          <w:tab w:val="left" w:pos="1921"/>
        </w:tabs>
        <w:ind w:right="682"/>
      </w:pPr>
      <w:r w:rsidRPr="0042262A">
        <w:rPr>
          <w:b/>
        </w:rPr>
        <w:t xml:space="preserve">FOUR-STROKE (THIS IS NOT A DESERT SERIES CLASS): Open to any full framed 4-stroke motorcycle </w:t>
      </w:r>
      <w:r>
        <w:t>will be designated by the letter “T” following their number. There will be three (3) classes in this division: Novice, Amateur and</w:t>
      </w:r>
      <w:r w:rsidRPr="0042262A">
        <w:rPr>
          <w:spacing w:val="-3"/>
        </w:rPr>
        <w:t xml:space="preserve"> </w:t>
      </w:r>
      <w:r>
        <w:t>Expert.</w:t>
      </w:r>
    </w:p>
    <w:p w14:paraId="5C9D23AD" w14:textId="77777777" w:rsidR="00237078" w:rsidRDefault="00034852" w:rsidP="0042262A">
      <w:pPr>
        <w:pStyle w:val="ListParagraph"/>
        <w:numPr>
          <w:ilvl w:val="0"/>
          <w:numId w:val="42"/>
        </w:numPr>
        <w:tabs>
          <w:tab w:val="left" w:pos="1920"/>
        </w:tabs>
        <w:ind w:right="816"/>
      </w:pPr>
      <w:r w:rsidRPr="0042262A">
        <w:rPr>
          <w:b/>
        </w:rPr>
        <w:t xml:space="preserve">OPEN DIVISION: Open </w:t>
      </w:r>
      <w:r w:rsidRPr="0042262A">
        <w:rPr>
          <w:b/>
          <w:color w:val="0F0F0F"/>
        </w:rPr>
        <w:t xml:space="preserve">to </w:t>
      </w:r>
      <w:r w:rsidRPr="0042262A">
        <w:rPr>
          <w:b/>
        </w:rPr>
        <w:t xml:space="preserve">any full-framed motorcycle having </w:t>
      </w:r>
      <w:r w:rsidRPr="0042262A">
        <w:rPr>
          <w:b/>
          <w:color w:val="141414"/>
        </w:rPr>
        <w:t xml:space="preserve">a </w:t>
      </w:r>
      <w:r w:rsidRPr="0042262A">
        <w:rPr>
          <w:b/>
        </w:rPr>
        <w:t>minimum 20-inch front wheel size</w:t>
      </w:r>
      <w:r>
        <w:t>. There is no letter designation for this division. There will be three classes in this division: Novice, Amateur, and</w:t>
      </w:r>
      <w:r w:rsidRPr="0042262A">
        <w:rPr>
          <w:spacing w:val="-2"/>
        </w:rPr>
        <w:t xml:space="preserve"> </w:t>
      </w:r>
      <w:r>
        <w:t>Expert.</w:t>
      </w:r>
    </w:p>
    <w:p w14:paraId="136E7D8A" w14:textId="4472E624" w:rsidR="00237078" w:rsidRDefault="00034852" w:rsidP="0042262A">
      <w:pPr>
        <w:pStyle w:val="ListParagraph"/>
        <w:numPr>
          <w:ilvl w:val="0"/>
          <w:numId w:val="42"/>
        </w:numPr>
        <w:tabs>
          <w:tab w:val="left" w:pos="1919"/>
          <w:tab w:val="left" w:pos="1921"/>
        </w:tabs>
        <w:ind w:right="892"/>
      </w:pPr>
      <w:r w:rsidRPr="0042262A">
        <w:rPr>
          <w:b/>
        </w:rPr>
        <w:t>OVER</w:t>
      </w:r>
      <w:r w:rsidRPr="0042262A">
        <w:rPr>
          <w:b/>
          <w:spacing w:val="-9"/>
        </w:rPr>
        <w:t xml:space="preserve"> </w:t>
      </w:r>
      <w:r w:rsidRPr="0042262A">
        <w:rPr>
          <w:b/>
        </w:rPr>
        <w:t>30</w:t>
      </w:r>
      <w:r w:rsidRPr="0042262A">
        <w:rPr>
          <w:b/>
          <w:spacing w:val="-10"/>
        </w:rPr>
        <w:t xml:space="preserve"> </w:t>
      </w:r>
      <w:r w:rsidRPr="0042262A">
        <w:rPr>
          <w:b/>
        </w:rPr>
        <w:t>DIVISION</w:t>
      </w:r>
      <w:r>
        <w:t>:</w:t>
      </w:r>
      <w:r w:rsidRPr="0042262A">
        <w:rPr>
          <w:spacing w:val="5"/>
        </w:rPr>
        <w:t xml:space="preserve"> </w:t>
      </w:r>
      <w:r>
        <w:t>This</w:t>
      </w:r>
      <w:r w:rsidRPr="0042262A">
        <w:rPr>
          <w:spacing w:val="-10"/>
        </w:rPr>
        <w:t xml:space="preserve"> </w:t>
      </w:r>
      <w:r>
        <w:t>division</w:t>
      </w:r>
      <w:r w:rsidRPr="0042262A">
        <w:rPr>
          <w:spacing w:val="-4"/>
        </w:rPr>
        <w:t xml:space="preserve"> </w:t>
      </w:r>
      <w:r>
        <w:t>is</w:t>
      </w:r>
      <w:r w:rsidRPr="0042262A">
        <w:rPr>
          <w:spacing w:val="-8"/>
        </w:rPr>
        <w:t xml:space="preserve"> </w:t>
      </w:r>
      <w:r>
        <w:t>open</w:t>
      </w:r>
      <w:r w:rsidRPr="0042262A">
        <w:rPr>
          <w:spacing w:val="-11"/>
        </w:rPr>
        <w:t xml:space="preserve"> </w:t>
      </w:r>
      <w:r>
        <w:t>to</w:t>
      </w:r>
      <w:r w:rsidRPr="0042262A">
        <w:rPr>
          <w:spacing w:val="-7"/>
        </w:rPr>
        <w:t xml:space="preserve"> </w:t>
      </w:r>
      <w:r>
        <w:t>any</w:t>
      </w:r>
      <w:r w:rsidRPr="0042262A">
        <w:rPr>
          <w:spacing w:val="-7"/>
        </w:rPr>
        <w:t xml:space="preserve"> </w:t>
      </w:r>
      <w:r>
        <w:t>rider</w:t>
      </w:r>
      <w:r w:rsidRPr="0042262A">
        <w:rPr>
          <w:spacing w:val="-12"/>
        </w:rPr>
        <w:t xml:space="preserve"> </w:t>
      </w:r>
      <w:r>
        <w:t>30</w:t>
      </w:r>
      <w:r w:rsidRPr="0042262A">
        <w:rPr>
          <w:spacing w:val="-10"/>
        </w:rPr>
        <w:t xml:space="preserve"> </w:t>
      </w:r>
      <w:r>
        <w:t>years</w:t>
      </w:r>
      <w:r w:rsidRPr="0042262A">
        <w:rPr>
          <w:spacing w:val="-6"/>
        </w:rPr>
        <w:t xml:space="preserve"> </w:t>
      </w:r>
      <w:r>
        <w:t>of</w:t>
      </w:r>
      <w:r w:rsidRPr="0042262A">
        <w:rPr>
          <w:spacing w:val="-9"/>
        </w:rPr>
        <w:t xml:space="preserve"> </w:t>
      </w:r>
      <w:r>
        <w:t>age</w:t>
      </w:r>
      <w:r w:rsidRPr="0042262A">
        <w:rPr>
          <w:spacing w:val="-10"/>
        </w:rPr>
        <w:t xml:space="preserve"> </w:t>
      </w:r>
      <w:r>
        <w:t>or</w:t>
      </w:r>
      <w:r w:rsidRPr="0042262A">
        <w:rPr>
          <w:spacing w:val="-12"/>
        </w:rPr>
        <w:t xml:space="preserve"> </w:t>
      </w:r>
      <w:r>
        <w:t>older</w:t>
      </w:r>
      <w:r w:rsidRPr="0042262A">
        <w:rPr>
          <w:spacing w:val="-11"/>
        </w:rPr>
        <w:t xml:space="preserve"> </w:t>
      </w:r>
      <w:r>
        <w:t>and</w:t>
      </w:r>
      <w:r w:rsidRPr="0042262A">
        <w:rPr>
          <w:spacing w:val="-8"/>
        </w:rPr>
        <w:t xml:space="preserve"> </w:t>
      </w:r>
      <w:r>
        <w:t>will</w:t>
      </w:r>
      <w:r w:rsidRPr="0042262A">
        <w:rPr>
          <w:spacing w:val="-18"/>
        </w:rPr>
        <w:t xml:space="preserve"> </w:t>
      </w:r>
      <w:r>
        <w:t>be</w:t>
      </w:r>
      <w:r w:rsidRPr="0042262A">
        <w:rPr>
          <w:spacing w:val="-8"/>
        </w:rPr>
        <w:t xml:space="preserve"> </w:t>
      </w:r>
      <w:r>
        <w:t>designated by the</w:t>
      </w:r>
      <w:r w:rsidR="003F5EBD">
        <w:t xml:space="preserve"> </w:t>
      </w:r>
      <w:r>
        <w:t>letter "V" following their number. There will be three (3) classes in this division: Novice, Amateur, and</w:t>
      </w:r>
      <w:r w:rsidRPr="0042262A">
        <w:rPr>
          <w:spacing w:val="-3"/>
        </w:rPr>
        <w:t xml:space="preserve"> </w:t>
      </w:r>
      <w:r>
        <w:t>Expert.</w:t>
      </w:r>
    </w:p>
    <w:p w14:paraId="10D2DADF" w14:textId="77777777" w:rsidR="00237078" w:rsidRDefault="00034852" w:rsidP="0042262A">
      <w:pPr>
        <w:pStyle w:val="ListParagraph"/>
        <w:numPr>
          <w:ilvl w:val="0"/>
          <w:numId w:val="42"/>
        </w:numPr>
        <w:tabs>
          <w:tab w:val="left" w:pos="1920"/>
        </w:tabs>
        <w:ind w:right="988"/>
      </w:pPr>
      <w:r w:rsidRPr="0042262A">
        <w:rPr>
          <w:b/>
        </w:rPr>
        <w:t>OVER</w:t>
      </w:r>
      <w:r w:rsidRPr="0042262A">
        <w:rPr>
          <w:b/>
          <w:spacing w:val="-3"/>
        </w:rPr>
        <w:t xml:space="preserve"> </w:t>
      </w:r>
      <w:r w:rsidRPr="0042262A">
        <w:rPr>
          <w:b/>
        </w:rPr>
        <w:t>40</w:t>
      </w:r>
      <w:r w:rsidRPr="0042262A">
        <w:rPr>
          <w:b/>
          <w:spacing w:val="-2"/>
        </w:rPr>
        <w:t xml:space="preserve"> </w:t>
      </w:r>
      <w:r w:rsidRPr="0042262A">
        <w:rPr>
          <w:b/>
        </w:rPr>
        <w:t>DIVISION</w:t>
      </w:r>
      <w:r>
        <w:t>:</w:t>
      </w:r>
      <w:r w:rsidRPr="0042262A">
        <w:rPr>
          <w:spacing w:val="-2"/>
        </w:rPr>
        <w:t xml:space="preserve"> </w:t>
      </w:r>
      <w:r>
        <w:t>This</w:t>
      </w:r>
      <w:r w:rsidRPr="0042262A">
        <w:rPr>
          <w:spacing w:val="-2"/>
        </w:rPr>
        <w:t xml:space="preserve"> </w:t>
      </w:r>
      <w:r>
        <w:t>division</w:t>
      </w:r>
      <w:r w:rsidRPr="0042262A">
        <w:rPr>
          <w:spacing w:val="-2"/>
        </w:rPr>
        <w:t xml:space="preserve"> </w:t>
      </w:r>
      <w:r>
        <w:t>is</w:t>
      </w:r>
      <w:r w:rsidRPr="0042262A">
        <w:rPr>
          <w:spacing w:val="-3"/>
        </w:rPr>
        <w:t xml:space="preserve"> </w:t>
      </w:r>
      <w:r>
        <w:t>open</w:t>
      </w:r>
      <w:r w:rsidRPr="0042262A">
        <w:rPr>
          <w:spacing w:val="-1"/>
        </w:rPr>
        <w:t xml:space="preserve"> </w:t>
      </w:r>
      <w:r>
        <w:t>to</w:t>
      </w:r>
      <w:r w:rsidRPr="0042262A">
        <w:rPr>
          <w:spacing w:val="-2"/>
        </w:rPr>
        <w:t xml:space="preserve"> </w:t>
      </w:r>
      <w:r>
        <w:t>any</w:t>
      </w:r>
      <w:r w:rsidRPr="0042262A">
        <w:rPr>
          <w:spacing w:val="-2"/>
        </w:rPr>
        <w:t xml:space="preserve"> </w:t>
      </w:r>
      <w:r>
        <w:t>rider</w:t>
      </w:r>
      <w:r w:rsidRPr="0042262A">
        <w:rPr>
          <w:spacing w:val="-2"/>
        </w:rPr>
        <w:t xml:space="preserve"> </w:t>
      </w:r>
      <w:r>
        <w:t>40</w:t>
      </w:r>
      <w:r w:rsidRPr="0042262A">
        <w:rPr>
          <w:spacing w:val="-1"/>
        </w:rPr>
        <w:t xml:space="preserve"> </w:t>
      </w:r>
      <w:r>
        <w:t>years</w:t>
      </w:r>
      <w:r w:rsidRPr="0042262A">
        <w:rPr>
          <w:spacing w:val="-2"/>
        </w:rPr>
        <w:t xml:space="preserve"> </w:t>
      </w:r>
      <w:r>
        <w:t>of</w:t>
      </w:r>
      <w:r w:rsidRPr="0042262A">
        <w:rPr>
          <w:spacing w:val="-2"/>
        </w:rPr>
        <w:t xml:space="preserve"> </w:t>
      </w:r>
      <w:r>
        <w:t>age</w:t>
      </w:r>
      <w:r w:rsidRPr="0042262A">
        <w:rPr>
          <w:spacing w:val="-3"/>
        </w:rPr>
        <w:t xml:space="preserve"> </w:t>
      </w:r>
      <w:r>
        <w:t>or</w:t>
      </w:r>
      <w:r w:rsidRPr="0042262A">
        <w:rPr>
          <w:spacing w:val="-2"/>
        </w:rPr>
        <w:t xml:space="preserve"> </w:t>
      </w:r>
      <w:r>
        <w:t>older.</w:t>
      </w:r>
      <w:r w:rsidRPr="0042262A">
        <w:rPr>
          <w:spacing w:val="-2"/>
        </w:rPr>
        <w:t xml:space="preserve"> </w:t>
      </w:r>
      <w:r>
        <w:t>This</w:t>
      </w:r>
      <w:r w:rsidRPr="0042262A">
        <w:rPr>
          <w:spacing w:val="-2"/>
        </w:rPr>
        <w:t xml:space="preserve"> </w:t>
      </w:r>
      <w:r>
        <w:t>division</w:t>
      </w:r>
      <w:r w:rsidRPr="0042262A">
        <w:rPr>
          <w:spacing w:val="-3"/>
        </w:rPr>
        <w:t xml:space="preserve"> </w:t>
      </w:r>
      <w:r>
        <w:t>will</w:t>
      </w:r>
      <w:r w:rsidRPr="0042262A">
        <w:rPr>
          <w:spacing w:val="-1"/>
        </w:rPr>
        <w:t xml:space="preserve"> </w:t>
      </w:r>
      <w:r>
        <w:t>be designated by the letter "S" following the number. There will be three (3) classes in this division: Novice, Amateur, and</w:t>
      </w:r>
      <w:r w:rsidRPr="0042262A">
        <w:rPr>
          <w:spacing w:val="-2"/>
        </w:rPr>
        <w:t xml:space="preserve"> </w:t>
      </w:r>
      <w:r>
        <w:t>Expert.</w:t>
      </w:r>
    </w:p>
    <w:p w14:paraId="04235849" w14:textId="7B20542C" w:rsidR="00237078" w:rsidRDefault="00034852" w:rsidP="0042262A">
      <w:pPr>
        <w:pStyle w:val="ListParagraph"/>
        <w:numPr>
          <w:ilvl w:val="0"/>
          <w:numId w:val="42"/>
        </w:numPr>
        <w:tabs>
          <w:tab w:val="left" w:pos="1921"/>
        </w:tabs>
        <w:ind w:right="987"/>
      </w:pPr>
      <w:r w:rsidRPr="0042262A">
        <w:rPr>
          <w:b/>
        </w:rPr>
        <w:t>OVER 50 DIVISION</w:t>
      </w:r>
      <w:r>
        <w:t xml:space="preserve">: This division is open to any rider 50 years of age or older. This division will be designated by </w:t>
      </w:r>
      <w:r w:rsidRPr="0042262A">
        <w:rPr>
          <w:spacing w:val="2"/>
        </w:rPr>
        <w:t>the</w:t>
      </w:r>
      <w:r w:rsidR="003F5EBD" w:rsidRPr="0042262A">
        <w:rPr>
          <w:spacing w:val="2"/>
        </w:rPr>
        <w:t xml:space="preserve"> </w:t>
      </w:r>
      <w:r w:rsidRPr="0042262A">
        <w:rPr>
          <w:spacing w:val="2"/>
        </w:rPr>
        <w:t>letter</w:t>
      </w:r>
      <w:r w:rsidR="003F5EBD" w:rsidRPr="0042262A">
        <w:rPr>
          <w:spacing w:val="2"/>
        </w:rPr>
        <w:t xml:space="preserve"> </w:t>
      </w:r>
      <w:r w:rsidRPr="0042262A">
        <w:rPr>
          <w:spacing w:val="2"/>
        </w:rPr>
        <w:t>"M"</w:t>
      </w:r>
      <w:r w:rsidR="003F5EBD" w:rsidRPr="0042262A">
        <w:rPr>
          <w:spacing w:val="2"/>
        </w:rPr>
        <w:t xml:space="preserve"> </w:t>
      </w:r>
      <w:r w:rsidRPr="0042262A">
        <w:rPr>
          <w:spacing w:val="2"/>
        </w:rPr>
        <w:t>following</w:t>
      </w:r>
      <w:r w:rsidR="003F5EBD" w:rsidRPr="0042262A">
        <w:rPr>
          <w:spacing w:val="2"/>
        </w:rPr>
        <w:t xml:space="preserve"> </w:t>
      </w:r>
      <w:r w:rsidRPr="0042262A">
        <w:rPr>
          <w:spacing w:val="2"/>
        </w:rPr>
        <w:t>the</w:t>
      </w:r>
      <w:r w:rsidR="003F5EBD" w:rsidRPr="0042262A">
        <w:rPr>
          <w:spacing w:val="2"/>
        </w:rPr>
        <w:t xml:space="preserve"> </w:t>
      </w:r>
      <w:r w:rsidRPr="0042262A">
        <w:rPr>
          <w:spacing w:val="2"/>
        </w:rPr>
        <w:t xml:space="preserve">number. </w:t>
      </w:r>
      <w:r>
        <w:t>There will be three (3) classes in this division: Novice, Amateur, and</w:t>
      </w:r>
      <w:r w:rsidRPr="0042262A">
        <w:rPr>
          <w:spacing w:val="-2"/>
        </w:rPr>
        <w:t xml:space="preserve"> </w:t>
      </w:r>
      <w:r>
        <w:t>Expert.</w:t>
      </w:r>
    </w:p>
    <w:p w14:paraId="5AFE8FA1" w14:textId="77777777" w:rsidR="00237078" w:rsidRDefault="00034852" w:rsidP="0042262A">
      <w:pPr>
        <w:pStyle w:val="ListParagraph"/>
        <w:numPr>
          <w:ilvl w:val="0"/>
          <w:numId w:val="42"/>
        </w:numPr>
        <w:tabs>
          <w:tab w:val="left" w:pos="1920"/>
        </w:tabs>
        <w:ind w:right="687"/>
        <w:jc w:val="both"/>
      </w:pPr>
      <w:r w:rsidRPr="0042262A">
        <w:rPr>
          <w:b/>
        </w:rPr>
        <w:t>SUPER SENIOR 55+ DIVISION</w:t>
      </w:r>
      <w:r>
        <w:t>: This division is open to any rider 55 years of age or older. This division will be designated by the letter “N” following the number. There will be one (1) class in this division, Novice,</w:t>
      </w:r>
      <w:r w:rsidRPr="0042262A">
        <w:rPr>
          <w:spacing w:val="-30"/>
        </w:rPr>
        <w:t xml:space="preserve"> </w:t>
      </w:r>
      <w:r>
        <w:t>running</w:t>
      </w:r>
      <w:r w:rsidRPr="0042262A">
        <w:rPr>
          <w:spacing w:val="-30"/>
        </w:rPr>
        <w:t xml:space="preserve"> </w:t>
      </w:r>
      <w:r>
        <w:t>black</w:t>
      </w:r>
      <w:r w:rsidRPr="0042262A">
        <w:rPr>
          <w:spacing w:val="-30"/>
        </w:rPr>
        <w:t xml:space="preserve"> </w:t>
      </w:r>
      <w:r>
        <w:t>plates</w:t>
      </w:r>
      <w:r w:rsidRPr="0042262A">
        <w:rPr>
          <w:spacing w:val="-29"/>
        </w:rPr>
        <w:t xml:space="preserve"> </w:t>
      </w:r>
      <w:r>
        <w:t>and</w:t>
      </w:r>
      <w:r w:rsidRPr="0042262A">
        <w:rPr>
          <w:spacing w:val="-30"/>
        </w:rPr>
        <w:t xml:space="preserve"> </w:t>
      </w:r>
      <w:r>
        <w:t>white</w:t>
      </w:r>
      <w:r w:rsidRPr="0042262A">
        <w:rPr>
          <w:spacing w:val="-30"/>
        </w:rPr>
        <w:t xml:space="preserve"> </w:t>
      </w:r>
      <w:r>
        <w:t>numbers.</w:t>
      </w:r>
      <w:r w:rsidRPr="0042262A">
        <w:rPr>
          <w:spacing w:val="-29"/>
        </w:rPr>
        <w:t xml:space="preserve"> </w:t>
      </w:r>
      <w:r>
        <w:t>These</w:t>
      </w:r>
      <w:r w:rsidRPr="0042262A">
        <w:rPr>
          <w:spacing w:val="-30"/>
        </w:rPr>
        <w:t xml:space="preserve"> </w:t>
      </w:r>
      <w:r>
        <w:t>riders</w:t>
      </w:r>
      <w:r w:rsidRPr="0042262A">
        <w:rPr>
          <w:spacing w:val="-30"/>
        </w:rPr>
        <w:t xml:space="preserve"> </w:t>
      </w:r>
      <w:r>
        <w:t>will</w:t>
      </w:r>
      <w:r w:rsidRPr="0042262A">
        <w:rPr>
          <w:spacing w:val="-29"/>
        </w:rPr>
        <w:t xml:space="preserve"> </w:t>
      </w:r>
      <w:r>
        <w:t>start</w:t>
      </w:r>
      <w:r w:rsidRPr="0042262A">
        <w:rPr>
          <w:spacing w:val="-30"/>
        </w:rPr>
        <w:t xml:space="preserve"> </w:t>
      </w:r>
      <w:r>
        <w:t>behind</w:t>
      </w:r>
      <w:r w:rsidRPr="0042262A">
        <w:rPr>
          <w:spacing w:val="-29"/>
        </w:rPr>
        <w:t xml:space="preserve"> </w:t>
      </w:r>
      <w:r>
        <w:t>Novices</w:t>
      </w:r>
      <w:r w:rsidRPr="0042262A">
        <w:rPr>
          <w:spacing w:val="-30"/>
        </w:rPr>
        <w:t xml:space="preserve"> </w:t>
      </w:r>
      <w:r>
        <w:t>and</w:t>
      </w:r>
      <w:r w:rsidRPr="0042262A">
        <w:rPr>
          <w:spacing w:val="-30"/>
        </w:rPr>
        <w:t xml:space="preserve"> </w:t>
      </w:r>
      <w:r>
        <w:t>complete</w:t>
      </w:r>
      <w:r w:rsidRPr="0042262A">
        <w:rPr>
          <w:spacing w:val="-31"/>
        </w:rPr>
        <w:t xml:space="preserve"> </w:t>
      </w:r>
      <w:r>
        <w:t>the same amount of course as the</w:t>
      </w:r>
      <w:r w:rsidRPr="0042262A">
        <w:rPr>
          <w:spacing w:val="-6"/>
        </w:rPr>
        <w:t xml:space="preserve"> </w:t>
      </w:r>
      <w:r>
        <w:t>Novices.</w:t>
      </w:r>
    </w:p>
    <w:p w14:paraId="72D90CA5" w14:textId="77777777" w:rsidR="00237078" w:rsidRDefault="00034852" w:rsidP="0042262A">
      <w:pPr>
        <w:pStyle w:val="ListParagraph"/>
        <w:numPr>
          <w:ilvl w:val="0"/>
          <w:numId w:val="42"/>
        </w:numPr>
        <w:tabs>
          <w:tab w:val="left" w:pos="1919"/>
          <w:tab w:val="left" w:pos="1921"/>
        </w:tabs>
        <w:ind w:right="765"/>
      </w:pPr>
      <w:r w:rsidRPr="0042262A">
        <w:rPr>
          <w:b/>
        </w:rPr>
        <w:t>Masters Division</w:t>
      </w:r>
      <w:r>
        <w:t>: OVER 60 DIVISION: This division is open to any rider 60 years of age or older. This division will be designated by the letter "C" following the number. There will be one (1) class in this division,</w:t>
      </w:r>
      <w:r w:rsidRPr="0042262A">
        <w:rPr>
          <w:spacing w:val="3"/>
        </w:rPr>
        <w:t xml:space="preserve"> </w:t>
      </w:r>
      <w:r>
        <w:t>Novice.</w:t>
      </w:r>
    </w:p>
    <w:p w14:paraId="0BC70B22" w14:textId="77777777" w:rsidR="00237078" w:rsidRDefault="00034852" w:rsidP="0042262A">
      <w:pPr>
        <w:pStyle w:val="ListParagraph"/>
        <w:numPr>
          <w:ilvl w:val="0"/>
          <w:numId w:val="42"/>
        </w:numPr>
        <w:tabs>
          <w:tab w:val="left" w:pos="1920"/>
        </w:tabs>
        <w:ind w:right="875"/>
      </w:pPr>
      <w:r w:rsidRPr="0042262A">
        <w:rPr>
          <w:b/>
        </w:rPr>
        <w:t>PIONEER</w:t>
      </w:r>
      <w:r>
        <w:t>:</w:t>
      </w:r>
      <w:r w:rsidRPr="0042262A">
        <w:rPr>
          <w:spacing w:val="-29"/>
        </w:rPr>
        <w:t xml:space="preserve"> </w:t>
      </w:r>
      <w:r>
        <w:t>This</w:t>
      </w:r>
      <w:r w:rsidRPr="0042262A">
        <w:rPr>
          <w:spacing w:val="-3"/>
        </w:rPr>
        <w:t xml:space="preserve"> </w:t>
      </w:r>
      <w:r>
        <w:t>division</w:t>
      </w:r>
      <w:r w:rsidRPr="0042262A">
        <w:rPr>
          <w:spacing w:val="-3"/>
        </w:rPr>
        <w:t xml:space="preserve"> </w:t>
      </w:r>
      <w:r>
        <w:t>is</w:t>
      </w:r>
      <w:r w:rsidRPr="0042262A">
        <w:rPr>
          <w:spacing w:val="-2"/>
        </w:rPr>
        <w:t xml:space="preserve"> </w:t>
      </w:r>
      <w:r>
        <w:t>open</w:t>
      </w:r>
      <w:r w:rsidRPr="0042262A">
        <w:rPr>
          <w:spacing w:val="-2"/>
        </w:rPr>
        <w:t xml:space="preserve"> </w:t>
      </w:r>
      <w:r>
        <w:t>to</w:t>
      </w:r>
      <w:r w:rsidRPr="0042262A">
        <w:rPr>
          <w:spacing w:val="-3"/>
        </w:rPr>
        <w:t xml:space="preserve"> </w:t>
      </w:r>
      <w:r>
        <w:t>any</w:t>
      </w:r>
      <w:r w:rsidRPr="0042262A">
        <w:rPr>
          <w:spacing w:val="-3"/>
        </w:rPr>
        <w:t xml:space="preserve"> </w:t>
      </w:r>
      <w:r>
        <w:t>rider</w:t>
      </w:r>
      <w:r w:rsidRPr="0042262A">
        <w:rPr>
          <w:spacing w:val="-2"/>
        </w:rPr>
        <w:t xml:space="preserve"> </w:t>
      </w:r>
      <w:r>
        <w:t>70</w:t>
      </w:r>
      <w:r w:rsidRPr="0042262A">
        <w:rPr>
          <w:spacing w:val="-2"/>
        </w:rPr>
        <w:t xml:space="preserve"> </w:t>
      </w:r>
      <w:r>
        <w:t>years</w:t>
      </w:r>
      <w:r w:rsidRPr="0042262A">
        <w:rPr>
          <w:spacing w:val="-3"/>
        </w:rPr>
        <w:t xml:space="preserve"> </w:t>
      </w:r>
      <w:r>
        <w:t>of</w:t>
      </w:r>
      <w:r w:rsidRPr="0042262A">
        <w:rPr>
          <w:spacing w:val="-3"/>
        </w:rPr>
        <w:t xml:space="preserve"> </w:t>
      </w:r>
      <w:r>
        <w:t>age</w:t>
      </w:r>
      <w:r w:rsidRPr="0042262A">
        <w:rPr>
          <w:spacing w:val="-3"/>
        </w:rPr>
        <w:t xml:space="preserve"> </w:t>
      </w:r>
      <w:r>
        <w:t>or</w:t>
      </w:r>
      <w:r w:rsidRPr="0042262A">
        <w:rPr>
          <w:spacing w:val="-3"/>
        </w:rPr>
        <w:t xml:space="preserve"> </w:t>
      </w:r>
      <w:r>
        <w:t>older.</w:t>
      </w:r>
      <w:r w:rsidRPr="0042262A">
        <w:rPr>
          <w:spacing w:val="-28"/>
        </w:rPr>
        <w:t xml:space="preserve"> </w:t>
      </w:r>
      <w:r>
        <w:t>This</w:t>
      </w:r>
      <w:r w:rsidRPr="0042262A">
        <w:rPr>
          <w:spacing w:val="-4"/>
        </w:rPr>
        <w:t xml:space="preserve"> </w:t>
      </w:r>
      <w:r>
        <w:t>division</w:t>
      </w:r>
      <w:r w:rsidRPr="0042262A">
        <w:rPr>
          <w:spacing w:val="-2"/>
        </w:rPr>
        <w:t xml:space="preserve"> </w:t>
      </w:r>
      <w:r>
        <w:t>will</w:t>
      </w:r>
      <w:r w:rsidRPr="0042262A">
        <w:rPr>
          <w:spacing w:val="-2"/>
        </w:rPr>
        <w:t xml:space="preserve"> </w:t>
      </w:r>
      <w:r>
        <w:t>be</w:t>
      </w:r>
      <w:r w:rsidRPr="0042262A">
        <w:rPr>
          <w:spacing w:val="-3"/>
        </w:rPr>
        <w:t xml:space="preserve"> </w:t>
      </w:r>
      <w:r>
        <w:t>designated by the letter "P" following the number. There will be one (1) class in this division,</w:t>
      </w:r>
      <w:r w:rsidRPr="0042262A">
        <w:rPr>
          <w:spacing w:val="-23"/>
        </w:rPr>
        <w:t xml:space="preserve"> </w:t>
      </w:r>
      <w:r>
        <w:t>Novice.</w:t>
      </w:r>
    </w:p>
    <w:p w14:paraId="6E02CE1F" w14:textId="77777777" w:rsidR="00237078" w:rsidRDefault="00034852" w:rsidP="0042262A">
      <w:pPr>
        <w:pStyle w:val="ListParagraph"/>
        <w:numPr>
          <w:ilvl w:val="0"/>
          <w:numId w:val="42"/>
        </w:numPr>
        <w:tabs>
          <w:tab w:val="left" w:pos="1919"/>
          <w:tab w:val="left" w:pos="1920"/>
        </w:tabs>
        <w:ind w:right="803"/>
      </w:pPr>
      <w:r w:rsidRPr="0042262A">
        <w:rPr>
          <w:b/>
        </w:rPr>
        <w:t>WOMEN'S DIVISION</w:t>
      </w:r>
      <w:r>
        <w:t>: This division is open to any female riding a full-framed motorcycle. This division</w:t>
      </w:r>
      <w:r w:rsidRPr="0042262A">
        <w:rPr>
          <w:spacing w:val="-31"/>
        </w:rPr>
        <w:t xml:space="preserve"> </w:t>
      </w:r>
      <w:r>
        <w:t>will</w:t>
      </w:r>
      <w:r w:rsidRPr="0042262A">
        <w:rPr>
          <w:spacing w:val="-31"/>
        </w:rPr>
        <w:t xml:space="preserve"> </w:t>
      </w:r>
      <w:r>
        <w:t>be</w:t>
      </w:r>
      <w:r w:rsidRPr="0042262A">
        <w:rPr>
          <w:spacing w:val="-32"/>
        </w:rPr>
        <w:t xml:space="preserve"> </w:t>
      </w:r>
      <w:r>
        <w:t>designated</w:t>
      </w:r>
      <w:r w:rsidRPr="0042262A">
        <w:rPr>
          <w:spacing w:val="-31"/>
        </w:rPr>
        <w:t xml:space="preserve"> </w:t>
      </w:r>
      <w:r>
        <w:t>by</w:t>
      </w:r>
      <w:r w:rsidRPr="0042262A">
        <w:rPr>
          <w:spacing w:val="-32"/>
        </w:rPr>
        <w:t xml:space="preserve"> </w:t>
      </w:r>
      <w:r>
        <w:t>the</w:t>
      </w:r>
      <w:r w:rsidRPr="0042262A">
        <w:rPr>
          <w:spacing w:val="-31"/>
        </w:rPr>
        <w:t xml:space="preserve"> </w:t>
      </w:r>
      <w:r>
        <w:t>letter</w:t>
      </w:r>
      <w:r w:rsidRPr="0042262A">
        <w:rPr>
          <w:spacing w:val="-31"/>
        </w:rPr>
        <w:t xml:space="preserve"> </w:t>
      </w:r>
      <w:r>
        <w:t>"W"</w:t>
      </w:r>
      <w:r w:rsidRPr="0042262A">
        <w:rPr>
          <w:spacing w:val="-31"/>
        </w:rPr>
        <w:t xml:space="preserve"> </w:t>
      </w:r>
      <w:r>
        <w:t>following</w:t>
      </w:r>
      <w:r w:rsidRPr="0042262A">
        <w:rPr>
          <w:spacing w:val="-32"/>
        </w:rPr>
        <w:t xml:space="preserve"> </w:t>
      </w:r>
      <w:r>
        <w:t>the</w:t>
      </w:r>
      <w:r w:rsidRPr="0042262A">
        <w:rPr>
          <w:spacing w:val="-31"/>
        </w:rPr>
        <w:t xml:space="preserve"> </w:t>
      </w:r>
      <w:r>
        <w:t>number.</w:t>
      </w:r>
      <w:r w:rsidRPr="0042262A">
        <w:rPr>
          <w:spacing w:val="-32"/>
        </w:rPr>
        <w:t xml:space="preserve"> </w:t>
      </w:r>
      <w:r>
        <w:t>Motorcycles</w:t>
      </w:r>
      <w:r w:rsidRPr="0042262A">
        <w:rPr>
          <w:spacing w:val="-31"/>
        </w:rPr>
        <w:t xml:space="preserve"> </w:t>
      </w:r>
      <w:r>
        <w:t>eligible</w:t>
      </w:r>
      <w:r w:rsidRPr="0042262A">
        <w:rPr>
          <w:spacing w:val="-31"/>
        </w:rPr>
        <w:t xml:space="preserve"> </w:t>
      </w:r>
      <w:r>
        <w:t>for</w:t>
      </w:r>
      <w:r w:rsidRPr="0042262A">
        <w:rPr>
          <w:spacing w:val="-32"/>
        </w:rPr>
        <w:t xml:space="preserve"> </w:t>
      </w:r>
      <w:r>
        <w:t>competition in</w:t>
      </w:r>
      <w:r w:rsidRPr="0042262A">
        <w:rPr>
          <w:spacing w:val="-7"/>
        </w:rPr>
        <w:t xml:space="preserve"> </w:t>
      </w:r>
      <w:r>
        <w:t>the</w:t>
      </w:r>
      <w:r w:rsidRPr="0042262A">
        <w:rPr>
          <w:spacing w:val="-8"/>
        </w:rPr>
        <w:t xml:space="preserve"> </w:t>
      </w:r>
      <w:r>
        <w:t>85cc+</w:t>
      </w:r>
      <w:r w:rsidRPr="0042262A">
        <w:rPr>
          <w:spacing w:val="-26"/>
        </w:rPr>
        <w:t xml:space="preserve"> </w:t>
      </w:r>
      <w:r>
        <w:t>division will</w:t>
      </w:r>
      <w:r w:rsidRPr="0042262A">
        <w:rPr>
          <w:spacing w:val="-3"/>
        </w:rPr>
        <w:t xml:space="preserve"> </w:t>
      </w:r>
      <w:r>
        <w:t>be</w:t>
      </w:r>
      <w:r w:rsidRPr="0042262A">
        <w:rPr>
          <w:spacing w:val="-4"/>
        </w:rPr>
        <w:t xml:space="preserve"> </w:t>
      </w:r>
      <w:r>
        <w:t>eligible</w:t>
      </w:r>
      <w:r w:rsidRPr="0042262A">
        <w:rPr>
          <w:spacing w:val="-4"/>
        </w:rPr>
        <w:t xml:space="preserve"> </w:t>
      </w:r>
      <w:r>
        <w:t>for</w:t>
      </w:r>
      <w:r w:rsidRPr="0042262A">
        <w:rPr>
          <w:spacing w:val="-4"/>
        </w:rPr>
        <w:t xml:space="preserve"> </w:t>
      </w:r>
      <w:r>
        <w:t>the</w:t>
      </w:r>
      <w:r w:rsidRPr="0042262A">
        <w:rPr>
          <w:spacing w:val="-3"/>
        </w:rPr>
        <w:t xml:space="preserve"> </w:t>
      </w:r>
      <w:r>
        <w:t>WOMENS</w:t>
      </w:r>
      <w:r w:rsidRPr="0042262A">
        <w:rPr>
          <w:spacing w:val="-3"/>
        </w:rPr>
        <w:t xml:space="preserve"> </w:t>
      </w:r>
      <w:r>
        <w:t>division</w:t>
      </w:r>
      <w:r w:rsidRPr="0042262A">
        <w:rPr>
          <w:spacing w:val="-5"/>
        </w:rPr>
        <w:t xml:space="preserve"> </w:t>
      </w:r>
      <w:r>
        <w:t>at</w:t>
      </w:r>
      <w:r w:rsidRPr="0042262A">
        <w:rPr>
          <w:spacing w:val="-4"/>
        </w:rPr>
        <w:t xml:space="preserve"> </w:t>
      </w:r>
      <w:r>
        <w:t>the</w:t>
      </w:r>
      <w:r w:rsidRPr="0042262A">
        <w:rPr>
          <w:spacing w:val="-4"/>
        </w:rPr>
        <w:t xml:space="preserve"> </w:t>
      </w:r>
      <w:r>
        <w:t>discretion</w:t>
      </w:r>
      <w:r w:rsidRPr="0042262A">
        <w:rPr>
          <w:spacing w:val="-4"/>
        </w:rPr>
        <w:t xml:space="preserve"> </w:t>
      </w:r>
      <w:r>
        <w:t>of</w:t>
      </w:r>
      <w:r w:rsidRPr="0042262A">
        <w:rPr>
          <w:spacing w:val="-5"/>
        </w:rPr>
        <w:t xml:space="preserve"> </w:t>
      </w:r>
      <w:r>
        <w:t>the</w:t>
      </w:r>
      <w:r w:rsidRPr="0042262A">
        <w:rPr>
          <w:spacing w:val="-3"/>
        </w:rPr>
        <w:t xml:space="preserve"> </w:t>
      </w:r>
      <w:r>
        <w:t>referee.</w:t>
      </w:r>
      <w:r w:rsidRPr="0042262A">
        <w:rPr>
          <w:spacing w:val="-23"/>
        </w:rPr>
        <w:t xml:space="preserve"> </w:t>
      </w:r>
      <w:r>
        <w:t xml:space="preserve">There will be three (3) classes in this division: Novice, </w:t>
      </w:r>
      <w:r>
        <w:t>Amateur, and</w:t>
      </w:r>
      <w:r w:rsidRPr="0042262A">
        <w:rPr>
          <w:spacing w:val="-6"/>
        </w:rPr>
        <w:t xml:space="preserve"> </w:t>
      </w:r>
      <w:r>
        <w:t>Expert.</w:t>
      </w:r>
    </w:p>
    <w:p w14:paraId="7CAA72FE" w14:textId="6378BEF6" w:rsidR="00237078" w:rsidRDefault="00034852" w:rsidP="0042262A">
      <w:pPr>
        <w:pStyle w:val="ListParagraph"/>
        <w:numPr>
          <w:ilvl w:val="0"/>
          <w:numId w:val="42"/>
        </w:numPr>
        <w:tabs>
          <w:tab w:val="left" w:pos="1919"/>
          <w:tab w:val="left" w:pos="1920"/>
        </w:tabs>
        <w:ind w:right="780"/>
      </w:pPr>
      <w:r w:rsidRPr="0042262A">
        <w:rPr>
          <w:b/>
        </w:rPr>
        <w:t>SPORTSMAN DIVISION</w:t>
      </w:r>
      <w:r>
        <w:t xml:space="preserve">: Open to any full-framed motorcycle. This division will be designated by the </w:t>
      </w:r>
      <w:r w:rsidR="003F5EBD">
        <w:t>letter” G</w:t>
      </w:r>
      <w:r>
        <w:t xml:space="preserve">” following the </w:t>
      </w:r>
      <w:r w:rsidRPr="0042262A">
        <w:rPr>
          <w:spacing w:val="-4"/>
        </w:rPr>
        <w:t xml:space="preserve">numbers. </w:t>
      </w:r>
      <w:r>
        <w:t>Participants will start on the last line, behind the Super Senior division.</w:t>
      </w:r>
      <w:r w:rsidRPr="0042262A">
        <w:rPr>
          <w:spacing w:val="-27"/>
        </w:rPr>
        <w:t xml:space="preserve"> </w:t>
      </w:r>
      <w:r>
        <w:t>Participants</w:t>
      </w:r>
      <w:r w:rsidRPr="0042262A">
        <w:rPr>
          <w:spacing w:val="-2"/>
        </w:rPr>
        <w:t xml:space="preserve"> </w:t>
      </w:r>
      <w:r w:rsidRPr="0042262A">
        <w:rPr>
          <w:spacing w:val="2"/>
        </w:rPr>
        <w:t>will</w:t>
      </w:r>
      <w:r w:rsidR="003F5EBD" w:rsidRPr="0042262A">
        <w:rPr>
          <w:spacing w:val="2"/>
        </w:rPr>
        <w:t xml:space="preserve"> </w:t>
      </w:r>
      <w:r w:rsidRPr="0042262A">
        <w:rPr>
          <w:spacing w:val="2"/>
        </w:rPr>
        <w:t>only</w:t>
      </w:r>
      <w:r w:rsidRPr="0042262A">
        <w:rPr>
          <w:spacing w:val="-2"/>
        </w:rPr>
        <w:t xml:space="preserve"> </w:t>
      </w:r>
      <w:r>
        <w:t>do</w:t>
      </w:r>
      <w:r w:rsidRPr="0042262A">
        <w:rPr>
          <w:spacing w:val="-3"/>
        </w:rPr>
        <w:t xml:space="preserve"> </w:t>
      </w:r>
      <w:r>
        <w:t>(1)</w:t>
      </w:r>
      <w:r w:rsidRPr="0042262A">
        <w:rPr>
          <w:spacing w:val="-2"/>
        </w:rPr>
        <w:t xml:space="preserve"> </w:t>
      </w:r>
      <w:r>
        <w:t>loop,</w:t>
      </w:r>
      <w:r w:rsidRPr="0042262A">
        <w:rPr>
          <w:spacing w:val="-28"/>
        </w:rPr>
        <w:t xml:space="preserve"> </w:t>
      </w:r>
      <w:proofErr w:type="gramStart"/>
      <w:r>
        <w:t>This</w:t>
      </w:r>
      <w:proofErr w:type="gramEnd"/>
      <w:r w:rsidRPr="0042262A">
        <w:rPr>
          <w:spacing w:val="-2"/>
        </w:rPr>
        <w:t xml:space="preserve"> </w:t>
      </w:r>
      <w:r>
        <w:t>is</w:t>
      </w:r>
      <w:r w:rsidRPr="0042262A">
        <w:rPr>
          <w:spacing w:val="-2"/>
        </w:rPr>
        <w:t xml:space="preserve"> </w:t>
      </w:r>
      <w:r>
        <w:t>a</w:t>
      </w:r>
      <w:r w:rsidRPr="0042262A">
        <w:rPr>
          <w:spacing w:val="-2"/>
        </w:rPr>
        <w:t xml:space="preserve"> </w:t>
      </w:r>
      <w:r>
        <w:t>non-point</w:t>
      </w:r>
      <w:r w:rsidRPr="0042262A">
        <w:rPr>
          <w:spacing w:val="-2"/>
        </w:rPr>
        <w:t xml:space="preserve"> </w:t>
      </w:r>
      <w:r>
        <w:t>class,</w:t>
      </w:r>
      <w:r w:rsidRPr="0042262A">
        <w:rPr>
          <w:spacing w:val="-3"/>
        </w:rPr>
        <w:t xml:space="preserve"> </w:t>
      </w:r>
      <w:r>
        <w:t>no</w:t>
      </w:r>
      <w:r w:rsidRPr="0042262A">
        <w:rPr>
          <w:spacing w:val="-2"/>
        </w:rPr>
        <w:t xml:space="preserve"> </w:t>
      </w:r>
      <w:r>
        <w:t>trophies</w:t>
      </w:r>
      <w:r w:rsidRPr="0042262A">
        <w:rPr>
          <w:spacing w:val="-3"/>
        </w:rPr>
        <w:t xml:space="preserve"> </w:t>
      </w:r>
      <w:r>
        <w:t>or</w:t>
      </w:r>
      <w:r w:rsidRPr="0042262A">
        <w:rPr>
          <w:spacing w:val="-1"/>
        </w:rPr>
        <w:t xml:space="preserve"> </w:t>
      </w:r>
      <w:r>
        <w:t>year-end</w:t>
      </w:r>
      <w:r w:rsidRPr="0042262A">
        <w:rPr>
          <w:spacing w:val="-2"/>
        </w:rPr>
        <w:t xml:space="preserve"> </w:t>
      </w:r>
      <w:r>
        <w:t>awards.</w:t>
      </w:r>
    </w:p>
    <w:p w14:paraId="320A84AB" w14:textId="77777777" w:rsidR="00237078" w:rsidRPr="006D6F3B" w:rsidRDefault="00034852" w:rsidP="0042262A">
      <w:pPr>
        <w:pStyle w:val="ListParagraph"/>
        <w:numPr>
          <w:ilvl w:val="0"/>
          <w:numId w:val="42"/>
        </w:numPr>
        <w:tabs>
          <w:tab w:val="left" w:pos="1920"/>
          <w:tab w:val="left" w:pos="1921"/>
        </w:tabs>
        <w:ind w:right="755"/>
        <w:rPr>
          <w:strike/>
          <w:color w:val="000000" w:themeColor="text1"/>
        </w:rPr>
      </w:pPr>
      <w:r w:rsidRPr="006D6F3B">
        <w:rPr>
          <w:b/>
          <w:strike/>
          <w:color w:val="000000" w:themeColor="text1"/>
        </w:rPr>
        <w:t>CLASSIC</w:t>
      </w:r>
      <w:r w:rsidRPr="006D6F3B">
        <w:rPr>
          <w:strike/>
          <w:color w:val="000000" w:themeColor="text1"/>
        </w:rPr>
        <w:t>: Open to any full framed motorcycle manufactured before 1982. No disc brakes and no water-cooled</w:t>
      </w:r>
      <w:r w:rsidRPr="006D6F3B">
        <w:rPr>
          <w:strike/>
          <w:color w:val="000000" w:themeColor="text1"/>
          <w:spacing w:val="-4"/>
        </w:rPr>
        <w:t xml:space="preserve"> </w:t>
      </w:r>
      <w:r w:rsidRPr="006D6F3B">
        <w:rPr>
          <w:strike/>
          <w:color w:val="000000" w:themeColor="text1"/>
        </w:rPr>
        <w:t>engines</w:t>
      </w:r>
      <w:r w:rsidRPr="006D6F3B">
        <w:rPr>
          <w:strike/>
          <w:color w:val="000000" w:themeColor="text1"/>
          <w:spacing w:val="-3"/>
        </w:rPr>
        <w:t xml:space="preserve"> </w:t>
      </w:r>
      <w:r w:rsidRPr="006D6F3B">
        <w:rPr>
          <w:strike/>
          <w:color w:val="000000" w:themeColor="text1"/>
        </w:rPr>
        <w:t>will</w:t>
      </w:r>
      <w:r w:rsidRPr="006D6F3B">
        <w:rPr>
          <w:strike/>
          <w:color w:val="000000" w:themeColor="text1"/>
          <w:spacing w:val="-2"/>
        </w:rPr>
        <w:t xml:space="preserve"> </w:t>
      </w:r>
      <w:r w:rsidRPr="006D6F3B">
        <w:rPr>
          <w:strike/>
          <w:color w:val="000000" w:themeColor="text1"/>
        </w:rPr>
        <w:t>be</w:t>
      </w:r>
      <w:r w:rsidRPr="006D6F3B">
        <w:rPr>
          <w:strike/>
          <w:color w:val="000000" w:themeColor="text1"/>
          <w:spacing w:val="-3"/>
        </w:rPr>
        <w:t xml:space="preserve"> </w:t>
      </w:r>
      <w:r w:rsidRPr="006D6F3B">
        <w:rPr>
          <w:strike/>
          <w:color w:val="000000" w:themeColor="text1"/>
        </w:rPr>
        <w:t>designated</w:t>
      </w:r>
      <w:r w:rsidRPr="006D6F3B">
        <w:rPr>
          <w:strike/>
          <w:color w:val="000000" w:themeColor="text1"/>
          <w:spacing w:val="-2"/>
        </w:rPr>
        <w:t xml:space="preserve"> </w:t>
      </w:r>
      <w:r w:rsidRPr="006D6F3B">
        <w:rPr>
          <w:strike/>
          <w:color w:val="000000" w:themeColor="text1"/>
        </w:rPr>
        <w:t>by</w:t>
      </w:r>
      <w:r w:rsidRPr="006D6F3B">
        <w:rPr>
          <w:strike/>
          <w:color w:val="000000" w:themeColor="text1"/>
          <w:spacing w:val="-4"/>
        </w:rPr>
        <w:t xml:space="preserve"> </w:t>
      </w:r>
      <w:r w:rsidRPr="006D6F3B">
        <w:rPr>
          <w:strike/>
          <w:color w:val="000000" w:themeColor="text1"/>
        </w:rPr>
        <w:t>the</w:t>
      </w:r>
      <w:r w:rsidRPr="006D6F3B">
        <w:rPr>
          <w:strike/>
          <w:color w:val="000000" w:themeColor="text1"/>
          <w:spacing w:val="-2"/>
        </w:rPr>
        <w:t xml:space="preserve"> </w:t>
      </w:r>
      <w:r w:rsidRPr="006D6F3B">
        <w:rPr>
          <w:strike/>
          <w:color w:val="000000" w:themeColor="text1"/>
        </w:rPr>
        <w:t>letter</w:t>
      </w:r>
      <w:r w:rsidRPr="006D6F3B">
        <w:rPr>
          <w:strike/>
          <w:color w:val="000000" w:themeColor="text1"/>
          <w:spacing w:val="-2"/>
        </w:rPr>
        <w:t xml:space="preserve"> </w:t>
      </w:r>
      <w:r w:rsidRPr="006D6F3B">
        <w:rPr>
          <w:strike/>
          <w:color w:val="000000" w:themeColor="text1"/>
        </w:rPr>
        <w:t>“H”</w:t>
      </w:r>
      <w:r w:rsidRPr="006D6F3B">
        <w:rPr>
          <w:strike/>
          <w:color w:val="000000" w:themeColor="text1"/>
          <w:spacing w:val="-2"/>
        </w:rPr>
        <w:t xml:space="preserve"> </w:t>
      </w:r>
      <w:r w:rsidRPr="006D6F3B">
        <w:rPr>
          <w:strike/>
          <w:color w:val="000000" w:themeColor="text1"/>
        </w:rPr>
        <w:t>following</w:t>
      </w:r>
      <w:r w:rsidRPr="006D6F3B">
        <w:rPr>
          <w:strike/>
          <w:color w:val="000000" w:themeColor="text1"/>
          <w:spacing w:val="-4"/>
        </w:rPr>
        <w:t xml:space="preserve"> </w:t>
      </w:r>
      <w:r w:rsidRPr="006D6F3B">
        <w:rPr>
          <w:strike/>
          <w:color w:val="000000" w:themeColor="text1"/>
        </w:rPr>
        <w:t>their</w:t>
      </w:r>
      <w:r w:rsidRPr="006D6F3B">
        <w:rPr>
          <w:strike/>
          <w:color w:val="000000" w:themeColor="text1"/>
          <w:spacing w:val="-3"/>
        </w:rPr>
        <w:t xml:space="preserve"> </w:t>
      </w:r>
      <w:r w:rsidRPr="006D6F3B">
        <w:rPr>
          <w:strike/>
          <w:color w:val="000000" w:themeColor="text1"/>
        </w:rPr>
        <w:t>number.</w:t>
      </w:r>
      <w:r w:rsidRPr="006D6F3B">
        <w:rPr>
          <w:strike/>
          <w:color w:val="000000" w:themeColor="text1"/>
          <w:spacing w:val="-3"/>
        </w:rPr>
        <w:t xml:space="preserve"> </w:t>
      </w:r>
      <w:r w:rsidRPr="006D6F3B">
        <w:rPr>
          <w:strike/>
          <w:color w:val="000000" w:themeColor="text1"/>
        </w:rPr>
        <w:t>There</w:t>
      </w:r>
      <w:r w:rsidRPr="006D6F3B">
        <w:rPr>
          <w:strike/>
          <w:color w:val="000000" w:themeColor="text1"/>
          <w:spacing w:val="-2"/>
        </w:rPr>
        <w:t xml:space="preserve"> </w:t>
      </w:r>
      <w:r w:rsidRPr="006D6F3B">
        <w:rPr>
          <w:strike/>
          <w:color w:val="000000" w:themeColor="text1"/>
        </w:rPr>
        <w:t>will</w:t>
      </w:r>
      <w:r w:rsidRPr="006D6F3B">
        <w:rPr>
          <w:strike/>
          <w:color w:val="000000" w:themeColor="text1"/>
          <w:spacing w:val="-3"/>
        </w:rPr>
        <w:t xml:space="preserve"> </w:t>
      </w:r>
      <w:r w:rsidRPr="006D6F3B">
        <w:rPr>
          <w:strike/>
          <w:color w:val="000000" w:themeColor="text1"/>
        </w:rPr>
        <w:t>be</w:t>
      </w:r>
      <w:r w:rsidRPr="006D6F3B">
        <w:rPr>
          <w:strike/>
          <w:color w:val="000000" w:themeColor="text1"/>
          <w:spacing w:val="-3"/>
        </w:rPr>
        <w:t xml:space="preserve"> </w:t>
      </w:r>
      <w:r w:rsidRPr="006D6F3B">
        <w:rPr>
          <w:strike/>
          <w:color w:val="000000" w:themeColor="text1"/>
        </w:rPr>
        <w:t>one class in this division: Novice. Start after the last</w:t>
      </w:r>
      <w:r w:rsidRPr="006D6F3B">
        <w:rPr>
          <w:strike/>
          <w:color w:val="000000" w:themeColor="text1"/>
          <w:spacing w:val="-6"/>
        </w:rPr>
        <w:t xml:space="preserve"> </w:t>
      </w:r>
      <w:r w:rsidRPr="006D6F3B">
        <w:rPr>
          <w:strike/>
          <w:color w:val="000000" w:themeColor="text1"/>
        </w:rPr>
        <w:t>line.</w:t>
      </w:r>
    </w:p>
    <w:p w14:paraId="58905A7A" w14:textId="77777777" w:rsidR="00237078" w:rsidRDefault="00034852" w:rsidP="0042262A">
      <w:pPr>
        <w:pStyle w:val="ListParagraph"/>
        <w:numPr>
          <w:ilvl w:val="0"/>
          <w:numId w:val="42"/>
        </w:numPr>
        <w:tabs>
          <w:tab w:val="left" w:pos="1919"/>
          <w:tab w:val="left" w:pos="1920"/>
        </w:tabs>
        <w:ind w:right="845"/>
        <w:rPr>
          <w:strike/>
          <w:color w:val="000000" w:themeColor="text1"/>
        </w:rPr>
      </w:pPr>
      <w:r w:rsidRPr="006D6F3B">
        <w:rPr>
          <w:b/>
          <w:strike/>
          <w:color w:val="000000" w:themeColor="text1"/>
        </w:rPr>
        <w:t>REVOLUTION</w:t>
      </w:r>
      <w:r w:rsidRPr="006D6F3B">
        <w:rPr>
          <w:strike/>
          <w:color w:val="000000" w:themeColor="text1"/>
        </w:rPr>
        <w:t>: Open to any full framed motorcycle manufactured after 1982 and before 1995. Disc brakes allowed and water-cooled engines, will be designated by the letter “R” following their number. There will be one class in this division: Novice. Start after the last</w:t>
      </w:r>
      <w:r w:rsidRPr="006D6F3B">
        <w:rPr>
          <w:strike/>
          <w:color w:val="000000" w:themeColor="text1"/>
          <w:spacing w:val="-18"/>
        </w:rPr>
        <w:t xml:space="preserve"> </w:t>
      </w:r>
      <w:r w:rsidRPr="006D6F3B">
        <w:rPr>
          <w:strike/>
          <w:color w:val="000000" w:themeColor="text1"/>
        </w:rPr>
        <w:t>line.</w:t>
      </w:r>
    </w:p>
    <w:p w14:paraId="6F574354" w14:textId="7B72296D" w:rsidR="006D6F3B" w:rsidRPr="002772A8" w:rsidRDefault="006D6F3B" w:rsidP="0042262A">
      <w:pPr>
        <w:pStyle w:val="ListParagraph"/>
        <w:numPr>
          <w:ilvl w:val="0"/>
          <w:numId w:val="42"/>
        </w:numPr>
        <w:tabs>
          <w:tab w:val="left" w:pos="1919"/>
          <w:tab w:val="left" w:pos="1920"/>
        </w:tabs>
        <w:ind w:right="845"/>
        <w:rPr>
          <w:b/>
          <w:bCs/>
          <w:color w:val="FF0000"/>
        </w:rPr>
      </w:pPr>
      <w:r w:rsidRPr="002772A8">
        <w:rPr>
          <w:b/>
          <w:bCs/>
          <w:color w:val="FF0000"/>
        </w:rPr>
        <w:t>Vintage:</w:t>
      </w:r>
      <w:r w:rsidR="00174279" w:rsidRPr="002772A8">
        <w:rPr>
          <w:b/>
          <w:bCs/>
          <w:color w:val="FF0000"/>
        </w:rPr>
        <w:t xml:space="preserve"> </w:t>
      </w:r>
      <w:r w:rsidR="00174279" w:rsidRPr="002772A8">
        <w:rPr>
          <w:color w:val="FF0000"/>
        </w:rPr>
        <w:t xml:space="preserve">Open to any full framed motorcycle </w:t>
      </w:r>
      <w:r w:rsidR="00561DEB" w:rsidRPr="002772A8">
        <w:rPr>
          <w:color w:val="FF0000"/>
        </w:rPr>
        <w:t>manufactured 25 years prior to the current year</w:t>
      </w:r>
      <w:r w:rsidR="00E649C4" w:rsidRPr="002772A8">
        <w:rPr>
          <w:color w:val="FF0000"/>
        </w:rPr>
        <w:t xml:space="preserve">. </w:t>
      </w:r>
      <w:r w:rsidR="008B717A" w:rsidRPr="002772A8">
        <w:rPr>
          <w:color w:val="FF0000"/>
        </w:rPr>
        <w:t xml:space="preserve">This class will </w:t>
      </w:r>
      <w:r w:rsidR="00B0178C" w:rsidRPr="002772A8">
        <w:rPr>
          <w:color w:val="FF0000"/>
        </w:rPr>
        <w:t>be designated</w:t>
      </w:r>
      <w:r w:rsidR="008B717A" w:rsidRPr="002772A8">
        <w:rPr>
          <w:color w:val="FF0000"/>
        </w:rPr>
        <w:t xml:space="preserve"> by the letter “H”</w:t>
      </w:r>
      <w:r w:rsidR="00B84986" w:rsidRPr="002772A8">
        <w:rPr>
          <w:color w:val="FF0000"/>
        </w:rPr>
        <w:t xml:space="preserve"> following their number. </w:t>
      </w:r>
      <w:r w:rsidR="006A1E13" w:rsidRPr="002772A8">
        <w:rPr>
          <w:color w:val="FF0000"/>
        </w:rPr>
        <w:t>There will be one class in this division</w:t>
      </w:r>
      <w:r w:rsidR="00B0178C" w:rsidRPr="002772A8">
        <w:rPr>
          <w:color w:val="FF0000"/>
        </w:rPr>
        <w:t xml:space="preserve">: Novice. </w:t>
      </w:r>
      <w:r w:rsidR="002772A8" w:rsidRPr="002772A8">
        <w:rPr>
          <w:color w:val="FF0000"/>
        </w:rPr>
        <w:t>(Nov. 2025)</w:t>
      </w:r>
    </w:p>
    <w:p w14:paraId="34EBE9AA" w14:textId="5D34FD04" w:rsidR="00237078" w:rsidRPr="00824FEC" w:rsidRDefault="00034852" w:rsidP="0042262A">
      <w:pPr>
        <w:pStyle w:val="ListParagraph"/>
        <w:numPr>
          <w:ilvl w:val="0"/>
          <w:numId w:val="42"/>
        </w:numPr>
        <w:tabs>
          <w:tab w:val="left" w:pos="1921"/>
        </w:tabs>
        <w:ind w:right="721"/>
        <w:rPr>
          <w:color w:val="C00000"/>
        </w:rPr>
      </w:pPr>
      <w:r w:rsidRPr="00824FEC">
        <w:rPr>
          <w:b/>
          <w:color w:val="C00000"/>
          <w:w w:val="105"/>
        </w:rPr>
        <w:t>TEAM</w:t>
      </w:r>
      <w:r w:rsidRPr="00824FEC">
        <w:rPr>
          <w:color w:val="C00000"/>
          <w:w w:val="105"/>
        </w:rPr>
        <w:t>: Shall consist of two members</w:t>
      </w:r>
      <w:r w:rsidR="00B1341A">
        <w:rPr>
          <w:color w:val="C00000"/>
          <w:w w:val="105"/>
        </w:rPr>
        <w:t xml:space="preserve">, with one rider of record required </w:t>
      </w:r>
      <w:r w:rsidR="00162C12">
        <w:rPr>
          <w:color w:val="C00000"/>
          <w:w w:val="105"/>
        </w:rPr>
        <w:t xml:space="preserve">for every entry. </w:t>
      </w:r>
      <w:r w:rsidR="00974810">
        <w:rPr>
          <w:color w:val="C00000"/>
          <w:w w:val="105"/>
        </w:rPr>
        <w:t xml:space="preserve">There will be two </w:t>
      </w:r>
      <w:r w:rsidR="00F339FC">
        <w:rPr>
          <w:color w:val="C00000"/>
          <w:w w:val="105"/>
        </w:rPr>
        <w:t xml:space="preserve">(2) </w:t>
      </w:r>
      <w:r w:rsidR="00974810">
        <w:rPr>
          <w:color w:val="C00000"/>
          <w:w w:val="105"/>
        </w:rPr>
        <w:t>classes for this division</w:t>
      </w:r>
      <w:r w:rsidR="00F339FC">
        <w:rPr>
          <w:color w:val="C00000"/>
          <w:w w:val="105"/>
        </w:rPr>
        <w:t xml:space="preserve">, </w:t>
      </w:r>
      <w:r w:rsidR="00974810">
        <w:rPr>
          <w:color w:val="C00000"/>
          <w:w w:val="105"/>
        </w:rPr>
        <w:t>Expert and Amateur</w:t>
      </w:r>
      <w:r w:rsidR="00F339FC">
        <w:rPr>
          <w:color w:val="C00000"/>
          <w:w w:val="105"/>
        </w:rPr>
        <w:t>.</w:t>
      </w:r>
      <w:r w:rsidR="008E18CF">
        <w:rPr>
          <w:color w:val="C00000"/>
          <w:w w:val="105"/>
        </w:rPr>
        <w:t xml:space="preserve"> The </w:t>
      </w:r>
      <w:r w:rsidR="00FE6352">
        <w:rPr>
          <w:color w:val="C00000"/>
          <w:w w:val="105"/>
        </w:rPr>
        <w:t>highest skilled rider of the team will dictate the classification.</w:t>
      </w:r>
      <w:r w:rsidR="00BE1CD3">
        <w:rPr>
          <w:color w:val="C00000"/>
          <w:w w:val="105"/>
        </w:rPr>
        <w:t xml:space="preserve"> </w:t>
      </w:r>
      <w:r w:rsidRPr="00824FEC">
        <w:rPr>
          <w:color w:val="C00000"/>
          <w:w w:val="105"/>
        </w:rPr>
        <w:t>Rider may ride their own bike</w:t>
      </w:r>
      <w:r w:rsidR="00C26B61">
        <w:rPr>
          <w:color w:val="C00000"/>
          <w:w w:val="105"/>
        </w:rPr>
        <w:t>, with a maximum of two bikes per team,</w:t>
      </w:r>
      <w:r w:rsidRPr="00824FEC">
        <w:rPr>
          <w:color w:val="C00000"/>
          <w:w w:val="105"/>
        </w:rPr>
        <w:t xml:space="preserve"> and must exchange transponder every lap. The team must </w:t>
      </w:r>
      <w:r w:rsidR="00C26B61" w:rsidRPr="00824FEC">
        <w:rPr>
          <w:color w:val="C00000"/>
          <w:w w:val="105"/>
        </w:rPr>
        <w:t>sign up</w:t>
      </w:r>
      <w:r w:rsidRPr="00824FEC">
        <w:rPr>
          <w:color w:val="C00000"/>
          <w:w w:val="105"/>
        </w:rPr>
        <w:t xml:space="preserve"> together and </w:t>
      </w:r>
      <w:r w:rsidR="003712F5" w:rsidRPr="00824FEC">
        <w:rPr>
          <w:color w:val="C00000"/>
          <w:w w:val="105"/>
        </w:rPr>
        <w:t>tech</w:t>
      </w:r>
      <w:r w:rsidRPr="00824FEC">
        <w:rPr>
          <w:color w:val="C00000"/>
          <w:w w:val="105"/>
        </w:rPr>
        <w:t xml:space="preserve"> their machines together.</w:t>
      </w:r>
      <w:r w:rsidR="001A6211">
        <w:rPr>
          <w:color w:val="C00000"/>
          <w:w w:val="105"/>
        </w:rPr>
        <w:t xml:space="preserve"> The team must swap transponder</w:t>
      </w:r>
      <w:r w:rsidR="00864C2C">
        <w:rPr>
          <w:color w:val="C00000"/>
          <w:w w:val="105"/>
        </w:rPr>
        <w:t xml:space="preserve"> in pit area, if electing to swap bikes.</w:t>
      </w:r>
      <w:r w:rsidRPr="00824FEC">
        <w:rPr>
          <w:color w:val="C00000"/>
          <w:spacing w:val="-3"/>
          <w:w w:val="105"/>
        </w:rPr>
        <w:t xml:space="preserve"> </w:t>
      </w:r>
      <w:r w:rsidRPr="00824FEC">
        <w:rPr>
          <w:color w:val="C00000"/>
          <w:w w:val="105"/>
        </w:rPr>
        <w:t>Registered</w:t>
      </w:r>
      <w:r w:rsidRPr="00824FEC">
        <w:rPr>
          <w:color w:val="C00000"/>
          <w:spacing w:val="-3"/>
          <w:w w:val="105"/>
        </w:rPr>
        <w:t xml:space="preserve"> </w:t>
      </w:r>
      <w:r w:rsidRPr="00824FEC">
        <w:rPr>
          <w:color w:val="C00000"/>
          <w:w w:val="105"/>
        </w:rPr>
        <w:t>Team</w:t>
      </w:r>
      <w:r w:rsidRPr="00824FEC">
        <w:rPr>
          <w:color w:val="C00000"/>
          <w:spacing w:val="-2"/>
          <w:w w:val="105"/>
        </w:rPr>
        <w:t xml:space="preserve"> </w:t>
      </w:r>
      <w:r w:rsidRPr="00824FEC">
        <w:rPr>
          <w:color w:val="C00000"/>
          <w:w w:val="105"/>
        </w:rPr>
        <w:t>participants</w:t>
      </w:r>
      <w:r w:rsidRPr="00824FEC">
        <w:rPr>
          <w:color w:val="C00000"/>
          <w:spacing w:val="-3"/>
          <w:w w:val="105"/>
        </w:rPr>
        <w:t xml:space="preserve"> </w:t>
      </w:r>
      <w:r w:rsidRPr="00824FEC">
        <w:rPr>
          <w:color w:val="C00000"/>
          <w:w w:val="105"/>
        </w:rPr>
        <w:t>will</w:t>
      </w:r>
      <w:r w:rsidRPr="00824FEC">
        <w:rPr>
          <w:color w:val="C00000"/>
          <w:spacing w:val="-3"/>
          <w:w w:val="105"/>
        </w:rPr>
        <w:t xml:space="preserve"> </w:t>
      </w:r>
      <w:r w:rsidRPr="00824FEC">
        <w:rPr>
          <w:color w:val="C00000"/>
          <w:w w:val="105"/>
        </w:rPr>
        <w:t>be</w:t>
      </w:r>
      <w:r w:rsidRPr="00824FEC">
        <w:rPr>
          <w:color w:val="C00000"/>
          <w:spacing w:val="-2"/>
          <w:w w:val="105"/>
        </w:rPr>
        <w:t xml:space="preserve"> </w:t>
      </w:r>
      <w:r w:rsidRPr="00824FEC">
        <w:rPr>
          <w:color w:val="C00000"/>
          <w:w w:val="105"/>
        </w:rPr>
        <w:t>eligible</w:t>
      </w:r>
      <w:r w:rsidRPr="00824FEC">
        <w:rPr>
          <w:color w:val="C00000"/>
          <w:spacing w:val="-4"/>
          <w:w w:val="105"/>
        </w:rPr>
        <w:t xml:space="preserve"> </w:t>
      </w:r>
      <w:r w:rsidRPr="00824FEC">
        <w:rPr>
          <w:color w:val="C00000"/>
          <w:w w:val="105"/>
        </w:rPr>
        <w:t>for</w:t>
      </w:r>
      <w:r w:rsidRPr="00824FEC">
        <w:rPr>
          <w:color w:val="C00000"/>
          <w:spacing w:val="-2"/>
          <w:w w:val="105"/>
        </w:rPr>
        <w:t xml:space="preserve"> </w:t>
      </w:r>
      <w:r w:rsidRPr="00824FEC">
        <w:rPr>
          <w:color w:val="C00000"/>
          <w:w w:val="105"/>
        </w:rPr>
        <w:t>finisher</w:t>
      </w:r>
      <w:r w:rsidRPr="00824FEC">
        <w:rPr>
          <w:color w:val="C00000"/>
          <w:spacing w:val="-3"/>
          <w:w w:val="105"/>
        </w:rPr>
        <w:t xml:space="preserve"> </w:t>
      </w:r>
      <w:r w:rsidRPr="00824FEC">
        <w:rPr>
          <w:color w:val="C00000"/>
          <w:w w:val="105"/>
        </w:rPr>
        <w:t>pins</w:t>
      </w:r>
      <w:r w:rsidRPr="00824FEC">
        <w:rPr>
          <w:color w:val="C00000"/>
          <w:spacing w:val="-3"/>
          <w:w w:val="105"/>
        </w:rPr>
        <w:t xml:space="preserve"> </w:t>
      </w:r>
      <w:r w:rsidRPr="00824FEC">
        <w:rPr>
          <w:color w:val="C00000"/>
          <w:w w:val="105"/>
        </w:rPr>
        <w:t>only.</w:t>
      </w:r>
      <w:r w:rsidRPr="00824FEC">
        <w:rPr>
          <w:color w:val="C00000"/>
          <w:spacing w:val="-2"/>
          <w:w w:val="105"/>
        </w:rPr>
        <w:t xml:space="preserve"> </w:t>
      </w:r>
      <w:r w:rsidRPr="00824FEC">
        <w:rPr>
          <w:color w:val="C00000"/>
          <w:w w:val="105"/>
        </w:rPr>
        <w:t>One</w:t>
      </w:r>
      <w:r w:rsidRPr="00824FEC">
        <w:rPr>
          <w:color w:val="C00000"/>
          <w:spacing w:val="-3"/>
          <w:w w:val="105"/>
        </w:rPr>
        <w:t xml:space="preserve"> </w:t>
      </w:r>
      <w:r w:rsidRPr="00824FEC">
        <w:rPr>
          <w:color w:val="C00000"/>
          <w:w w:val="105"/>
        </w:rPr>
        <w:t>rider</w:t>
      </w:r>
      <w:r w:rsidRPr="00824FEC">
        <w:rPr>
          <w:color w:val="C00000"/>
          <w:spacing w:val="-3"/>
          <w:w w:val="105"/>
        </w:rPr>
        <w:t xml:space="preserve"> </w:t>
      </w:r>
      <w:r w:rsidRPr="00824FEC">
        <w:rPr>
          <w:color w:val="C00000"/>
          <w:w w:val="105"/>
        </w:rPr>
        <w:t>may</w:t>
      </w:r>
      <w:r w:rsidRPr="00824FEC">
        <w:rPr>
          <w:color w:val="C00000"/>
          <w:spacing w:val="-2"/>
          <w:w w:val="105"/>
        </w:rPr>
        <w:t xml:space="preserve"> </w:t>
      </w:r>
      <w:r w:rsidRPr="00824FEC">
        <w:rPr>
          <w:color w:val="C00000"/>
          <w:w w:val="105"/>
        </w:rPr>
        <w:t>not</w:t>
      </w:r>
    </w:p>
    <w:p w14:paraId="596FF573" w14:textId="77777777" w:rsidR="00237078" w:rsidRPr="00C000C6" w:rsidRDefault="00237078">
      <w:pPr>
        <w:rPr>
          <w:color w:val="000000" w:themeColor="text1"/>
        </w:rPr>
        <w:sectPr w:rsidR="00237078" w:rsidRPr="00C000C6">
          <w:pgSz w:w="12240" w:h="15840"/>
          <w:pgMar w:top="680" w:right="80" w:bottom="280" w:left="600" w:header="720" w:footer="720" w:gutter="0"/>
          <w:cols w:space="720"/>
        </w:sectPr>
      </w:pPr>
    </w:p>
    <w:p w14:paraId="37281CB0" w14:textId="7DDAFC00" w:rsidR="00237078" w:rsidRPr="00824FEC" w:rsidRDefault="00034852">
      <w:pPr>
        <w:pStyle w:val="BodyText"/>
        <w:spacing w:before="40"/>
        <w:ind w:left="1920" w:right="697"/>
        <w:rPr>
          <w:color w:val="C00000"/>
        </w:rPr>
      </w:pPr>
      <w:r w:rsidRPr="00824FEC">
        <w:rPr>
          <w:color w:val="C00000"/>
          <w:w w:val="105"/>
        </w:rPr>
        <w:lastRenderedPageBreak/>
        <w:t>the event</w:t>
      </w:r>
      <w:r w:rsidR="00974810">
        <w:rPr>
          <w:color w:val="C00000"/>
          <w:w w:val="105"/>
        </w:rPr>
        <w:t xml:space="preserve"> by themselves</w:t>
      </w:r>
      <w:r w:rsidRPr="00824FEC">
        <w:rPr>
          <w:color w:val="C00000"/>
          <w:w w:val="105"/>
        </w:rPr>
        <w:t xml:space="preserve">. Starting order for the Team Class will be behind the </w:t>
      </w:r>
      <w:r w:rsidR="008E18CF">
        <w:rPr>
          <w:color w:val="C00000"/>
          <w:w w:val="105"/>
        </w:rPr>
        <w:t xml:space="preserve">Expert and </w:t>
      </w:r>
      <w:r w:rsidRPr="00824FEC">
        <w:rPr>
          <w:color w:val="C00000"/>
          <w:w w:val="105"/>
        </w:rPr>
        <w:t>Amateur line</w:t>
      </w:r>
      <w:r w:rsidR="008E18CF">
        <w:rPr>
          <w:color w:val="C00000"/>
          <w:w w:val="105"/>
        </w:rPr>
        <w:t>, respectively</w:t>
      </w:r>
      <w:r w:rsidRPr="00824FEC">
        <w:rPr>
          <w:color w:val="C00000"/>
          <w:w w:val="105"/>
        </w:rPr>
        <w:t>. Entry fees for the Team category will be $1</w:t>
      </w:r>
      <w:r w:rsidR="00DE058B">
        <w:rPr>
          <w:color w:val="C00000"/>
          <w:w w:val="105"/>
        </w:rPr>
        <w:t>2</w:t>
      </w:r>
      <w:r w:rsidRPr="00824FEC">
        <w:rPr>
          <w:color w:val="C00000"/>
          <w:w w:val="105"/>
        </w:rPr>
        <w:t xml:space="preserve">0. The </w:t>
      </w:r>
      <w:r w:rsidRPr="00824FEC">
        <w:rPr>
          <w:color w:val="C00000"/>
          <w:w w:val="105"/>
        </w:rPr>
        <w:t>letter “T” will label the Team Category for the Desert Series.</w:t>
      </w:r>
      <w:r w:rsidR="00DE058B">
        <w:rPr>
          <w:color w:val="C00000"/>
          <w:w w:val="105"/>
        </w:rPr>
        <w:t xml:space="preserve"> (Dec. 2025)</w:t>
      </w:r>
    </w:p>
    <w:p w14:paraId="18E15299" w14:textId="77777777" w:rsidR="00237078" w:rsidRDefault="00034852" w:rsidP="0042262A">
      <w:pPr>
        <w:pStyle w:val="ListParagraph"/>
        <w:numPr>
          <w:ilvl w:val="0"/>
          <w:numId w:val="45"/>
        </w:numPr>
        <w:tabs>
          <w:tab w:val="left" w:pos="1920"/>
        </w:tabs>
        <w:ind w:right="733"/>
      </w:pPr>
      <w:r w:rsidRPr="0042262A">
        <w:rPr>
          <w:b/>
        </w:rPr>
        <w:t>QUAD</w:t>
      </w:r>
      <w:r>
        <w:t>: OPEN TO ANY FOUR-WHEEL ATV with a minimum engine size of 250cc, (EXCLUDING UHV VEHICLES:</w:t>
      </w:r>
      <w:r w:rsidRPr="0042262A">
        <w:rPr>
          <w:spacing w:val="-4"/>
        </w:rPr>
        <w:t xml:space="preserve"> </w:t>
      </w:r>
      <w:r>
        <w:t>MULES,</w:t>
      </w:r>
      <w:r w:rsidRPr="0042262A">
        <w:rPr>
          <w:spacing w:val="-3"/>
        </w:rPr>
        <w:t xml:space="preserve"> </w:t>
      </w:r>
      <w:r>
        <w:t>RANGERS,</w:t>
      </w:r>
      <w:r w:rsidRPr="0042262A">
        <w:rPr>
          <w:spacing w:val="-3"/>
        </w:rPr>
        <w:t xml:space="preserve"> </w:t>
      </w:r>
      <w:r>
        <w:t>RHINOS,</w:t>
      </w:r>
      <w:r w:rsidRPr="0042262A">
        <w:rPr>
          <w:spacing w:val="-2"/>
        </w:rPr>
        <w:t xml:space="preserve"> </w:t>
      </w:r>
      <w:r>
        <w:t>ETC.)</w:t>
      </w:r>
      <w:r w:rsidRPr="0042262A">
        <w:rPr>
          <w:spacing w:val="-2"/>
        </w:rPr>
        <w:t xml:space="preserve"> </w:t>
      </w:r>
      <w:r>
        <w:t>and</w:t>
      </w:r>
      <w:r w:rsidRPr="0042262A">
        <w:rPr>
          <w:spacing w:val="-3"/>
        </w:rPr>
        <w:t xml:space="preserve"> </w:t>
      </w:r>
      <w:r>
        <w:t>will</w:t>
      </w:r>
      <w:r w:rsidRPr="0042262A">
        <w:rPr>
          <w:spacing w:val="-2"/>
        </w:rPr>
        <w:t xml:space="preserve"> </w:t>
      </w:r>
      <w:r>
        <w:t>be</w:t>
      </w:r>
      <w:r w:rsidRPr="0042262A">
        <w:rPr>
          <w:spacing w:val="-3"/>
        </w:rPr>
        <w:t xml:space="preserve"> </w:t>
      </w:r>
      <w:r>
        <w:t>designated</w:t>
      </w:r>
      <w:r w:rsidRPr="0042262A">
        <w:rPr>
          <w:spacing w:val="-2"/>
        </w:rPr>
        <w:t xml:space="preserve"> </w:t>
      </w:r>
      <w:r>
        <w:t>with</w:t>
      </w:r>
      <w:r w:rsidRPr="0042262A">
        <w:rPr>
          <w:spacing w:val="-2"/>
        </w:rPr>
        <w:t xml:space="preserve"> </w:t>
      </w:r>
      <w:r>
        <w:t>the</w:t>
      </w:r>
      <w:r w:rsidRPr="0042262A">
        <w:rPr>
          <w:spacing w:val="-3"/>
        </w:rPr>
        <w:t xml:space="preserve"> </w:t>
      </w:r>
      <w:r>
        <w:t>letter</w:t>
      </w:r>
      <w:r w:rsidRPr="0042262A">
        <w:rPr>
          <w:spacing w:val="-2"/>
        </w:rPr>
        <w:t xml:space="preserve"> </w:t>
      </w:r>
      <w:r>
        <w:t>“Q”</w:t>
      </w:r>
      <w:r w:rsidRPr="0042262A">
        <w:rPr>
          <w:spacing w:val="-3"/>
        </w:rPr>
        <w:t xml:space="preserve"> </w:t>
      </w:r>
      <w:r>
        <w:t>following</w:t>
      </w:r>
      <w:r w:rsidRPr="0042262A">
        <w:rPr>
          <w:spacing w:val="-3"/>
        </w:rPr>
        <w:t xml:space="preserve"> </w:t>
      </w:r>
      <w:r>
        <w:t xml:space="preserve">the number. This division will have three (3) classes: Novice, Amateur, and Expert. </w:t>
      </w:r>
      <w:r w:rsidRPr="0042262A">
        <w:rPr>
          <w:b/>
        </w:rPr>
        <w:t>This division is not mandatory but is available at each MRAN Club’s discretion</w:t>
      </w:r>
      <w:r>
        <w:t>. Classes will be designated at club’s discretion. Participants shall purchase a QUAD COMPETITION CARD. QUAD COMPETITION CARDS are valid for entire race season for events hosti</w:t>
      </w:r>
      <w:r>
        <w:t>ng</w:t>
      </w:r>
      <w:r w:rsidRPr="0042262A">
        <w:rPr>
          <w:spacing w:val="-9"/>
        </w:rPr>
        <w:t xml:space="preserve"> </w:t>
      </w:r>
      <w:r>
        <w:t>Quads.</w:t>
      </w:r>
    </w:p>
    <w:p w14:paraId="172A7613" w14:textId="77777777" w:rsidR="00237078" w:rsidRDefault="00034852" w:rsidP="0042262A">
      <w:pPr>
        <w:pStyle w:val="ListParagraph"/>
        <w:numPr>
          <w:ilvl w:val="0"/>
          <w:numId w:val="45"/>
        </w:numPr>
        <w:tabs>
          <w:tab w:val="left" w:pos="1920"/>
        </w:tabs>
        <w:ind w:right="724"/>
      </w:pPr>
      <w:r w:rsidRPr="0042262A">
        <w:rPr>
          <w:b/>
        </w:rPr>
        <w:t>UTV</w:t>
      </w:r>
      <w:r>
        <w:t>: Includes Mules, Rhinos, and Rangers, etc. All UTV’s will be required to be registered, $5.00 fee for registration, 8” assigned numbers to be applied to 3 sides of the vehicle while at MRAN events. All operators must be a licensed driver, if rules are not followed the racer associated with the UTV will be DQ’d. Speed limit in pit and camping areas 5 mph, NO UTV’s allowed on course (exceptions for club putting race on). Any additional rules imposed by host club must be followed and made clear to all UTV’s a</w:t>
      </w:r>
      <w:r>
        <w:t>t the event, Any UTV not registered with MRAN will be asked to remove the vehicle</w:t>
      </w:r>
      <w:r w:rsidRPr="0042262A">
        <w:rPr>
          <w:spacing w:val="-3"/>
        </w:rPr>
        <w:t xml:space="preserve"> </w:t>
      </w:r>
      <w:r>
        <w:t>or</w:t>
      </w:r>
      <w:r w:rsidRPr="0042262A">
        <w:rPr>
          <w:spacing w:val="-3"/>
        </w:rPr>
        <w:t xml:space="preserve"> </w:t>
      </w:r>
      <w:r>
        <w:t>register</w:t>
      </w:r>
      <w:r w:rsidRPr="0042262A">
        <w:rPr>
          <w:spacing w:val="-2"/>
        </w:rPr>
        <w:t xml:space="preserve"> </w:t>
      </w:r>
      <w:r>
        <w:t>it</w:t>
      </w:r>
      <w:r w:rsidRPr="0042262A">
        <w:rPr>
          <w:spacing w:val="-3"/>
        </w:rPr>
        <w:t xml:space="preserve"> </w:t>
      </w:r>
      <w:r>
        <w:t>or</w:t>
      </w:r>
      <w:r w:rsidRPr="0042262A">
        <w:rPr>
          <w:spacing w:val="-1"/>
        </w:rPr>
        <w:t xml:space="preserve"> </w:t>
      </w:r>
      <w:r>
        <w:t>the</w:t>
      </w:r>
      <w:r w:rsidRPr="0042262A">
        <w:rPr>
          <w:spacing w:val="-2"/>
        </w:rPr>
        <w:t xml:space="preserve"> </w:t>
      </w:r>
      <w:r>
        <w:t>rider</w:t>
      </w:r>
      <w:r w:rsidRPr="0042262A">
        <w:rPr>
          <w:spacing w:val="-3"/>
        </w:rPr>
        <w:t xml:space="preserve"> </w:t>
      </w:r>
      <w:r>
        <w:t>will</w:t>
      </w:r>
      <w:r w:rsidRPr="0042262A">
        <w:rPr>
          <w:spacing w:val="-2"/>
        </w:rPr>
        <w:t xml:space="preserve"> </w:t>
      </w:r>
      <w:r>
        <w:t>be</w:t>
      </w:r>
      <w:r w:rsidRPr="0042262A">
        <w:rPr>
          <w:spacing w:val="-3"/>
        </w:rPr>
        <w:t xml:space="preserve"> </w:t>
      </w:r>
      <w:r>
        <w:t>DQ’d.</w:t>
      </w:r>
      <w:r w:rsidRPr="0042262A">
        <w:rPr>
          <w:spacing w:val="-3"/>
        </w:rPr>
        <w:t xml:space="preserve"> </w:t>
      </w:r>
      <w:r>
        <w:t>Seat</w:t>
      </w:r>
      <w:r w:rsidRPr="0042262A">
        <w:rPr>
          <w:spacing w:val="-2"/>
        </w:rPr>
        <w:t xml:space="preserve"> </w:t>
      </w:r>
      <w:r>
        <w:t>belt</w:t>
      </w:r>
      <w:r w:rsidRPr="0042262A">
        <w:rPr>
          <w:spacing w:val="-2"/>
        </w:rPr>
        <w:t xml:space="preserve"> </w:t>
      </w:r>
      <w:r>
        <w:t>must</w:t>
      </w:r>
      <w:r w:rsidRPr="0042262A">
        <w:rPr>
          <w:spacing w:val="-2"/>
        </w:rPr>
        <w:t xml:space="preserve"> </w:t>
      </w:r>
      <w:r>
        <w:t>be</w:t>
      </w:r>
      <w:r w:rsidRPr="0042262A">
        <w:rPr>
          <w:spacing w:val="-3"/>
        </w:rPr>
        <w:t xml:space="preserve"> </w:t>
      </w:r>
      <w:r>
        <w:t>worn</w:t>
      </w:r>
      <w:r w:rsidRPr="0042262A">
        <w:rPr>
          <w:spacing w:val="-2"/>
        </w:rPr>
        <w:t xml:space="preserve"> </w:t>
      </w:r>
      <w:r>
        <w:t>while</w:t>
      </w:r>
      <w:r w:rsidRPr="0042262A">
        <w:rPr>
          <w:spacing w:val="-2"/>
        </w:rPr>
        <w:t xml:space="preserve"> </w:t>
      </w:r>
      <w:r>
        <w:t>operating</w:t>
      </w:r>
      <w:r w:rsidRPr="0042262A">
        <w:rPr>
          <w:spacing w:val="-3"/>
        </w:rPr>
        <w:t xml:space="preserve"> </w:t>
      </w:r>
      <w:r>
        <w:t>vehicle,</w:t>
      </w:r>
      <w:r w:rsidRPr="0042262A">
        <w:rPr>
          <w:spacing w:val="-3"/>
        </w:rPr>
        <w:t xml:space="preserve"> </w:t>
      </w:r>
      <w:r>
        <w:t>UTV’s must stay on designated roads. No consuming alcohol while operating a UTV. It is the club’s discretion to not allow at</w:t>
      </w:r>
      <w:r w:rsidRPr="0042262A">
        <w:rPr>
          <w:spacing w:val="-4"/>
        </w:rPr>
        <w:t xml:space="preserve"> </w:t>
      </w:r>
      <w:r>
        <w:t>event.</w:t>
      </w:r>
    </w:p>
    <w:p w14:paraId="53007D1C" w14:textId="77777777" w:rsidR="00237078" w:rsidRDefault="00034852" w:rsidP="0042262A">
      <w:pPr>
        <w:pStyle w:val="ListParagraph"/>
        <w:numPr>
          <w:ilvl w:val="0"/>
          <w:numId w:val="45"/>
        </w:numPr>
        <w:tabs>
          <w:tab w:val="left" w:pos="1921"/>
        </w:tabs>
        <w:ind w:right="1144"/>
      </w:pPr>
      <w:r w:rsidRPr="0042262A">
        <w:rPr>
          <w:b/>
        </w:rPr>
        <w:t>AA</w:t>
      </w:r>
      <w:r w:rsidRPr="0042262A">
        <w:rPr>
          <w:b/>
          <w:spacing w:val="-34"/>
        </w:rPr>
        <w:t xml:space="preserve"> </w:t>
      </w:r>
      <w:r w:rsidRPr="0042262A">
        <w:rPr>
          <w:b/>
        </w:rPr>
        <w:t>PREMIER</w:t>
      </w:r>
      <w:r>
        <w:t>:</w:t>
      </w:r>
      <w:r w:rsidRPr="0042262A">
        <w:rPr>
          <w:spacing w:val="-29"/>
        </w:rPr>
        <w:t xml:space="preserve"> </w:t>
      </w:r>
      <w:r>
        <w:t>Open</w:t>
      </w:r>
      <w:r w:rsidRPr="0042262A">
        <w:rPr>
          <w:spacing w:val="-27"/>
        </w:rPr>
        <w:t xml:space="preserve"> </w:t>
      </w:r>
      <w:r>
        <w:t>to</w:t>
      </w:r>
      <w:r w:rsidRPr="0042262A">
        <w:rPr>
          <w:spacing w:val="-33"/>
        </w:rPr>
        <w:t xml:space="preserve"> </w:t>
      </w:r>
      <w:r>
        <w:t>any</w:t>
      </w:r>
      <w:r w:rsidRPr="0042262A">
        <w:rPr>
          <w:spacing w:val="-32"/>
        </w:rPr>
        <w:t xml:space="preserve"> </w:t>
      </w:r>
      <w:r>
        <w:t>full-framed</w:t>
      </w:r>
      <w:r w:rsidRPr="0042262A">
        <w:rPr>
          <w:spacing w:val="-29"/>
        </w:rPr>
        <w:t xml:space="preserve"> </w:t>
      </w:r>
      <w:r>
        <w:t>motorcycle</w:t>
      </w:r>
      <w:r w:rsidRPr="0042262A">
        <w:rPr>
          <w:spacing w:val="-28"/>
        </w:rPr>
        <w:t xml:space="preserve"> </w:t>
      </w:r>
      <w:r>
        <w:t>having</w:t>
      </w:r>
      <w:r w:rsidRPr="0042262A">
        <w:rPr>
          <w:spacing w:val="-28"/>
        </w:rPr>
        <w:t xml:space="preserve"> </w:t>
      </w:r>
      <w:r>
        <w:t>a</w:t>
      </w:r>
      <w:r w:rsidRPr="0042262A">
        <w:rPr>
          <w:spacing w:val="-34"/>
        </w:rPr>
        <w:t xml:space="preserve"> </w:t>
      </w:r>
      <w:r>
        <w:t>minimum</w:t>
      </w:r>
      <w:r w:rsidRPr="0042262A">
        <w:rPr>
          <w:spacing w:val="-29"/>
        </w:rPr>
        <w:t xml:space="preserve"> </w:t>
      </w:r>
      <w:r>
        <w:t>20-inch</w:t>
      </w:r>
      <w:r w:rsidRPr="0042262A">
        <w:rPr>
          <w:spacing w:val="-31"/>
        </w:rPr>
        <w:t xml:space="preserve"> </w:t>
      </w:r>
      <w:r>
        <w:t>front</w:t>
      </w:r>
      <w:r w:rsidRPr="0042262A">
        <w:rPr>
          <w:spacing w:val="-30"/>
        </w:rPr>
        <w:t xml:space="preserve"> </w:t>
      </w:r>
      <w:r>
        <w:t>wheel</w:t>
      </w:r>
      <w:r w:rsidRPr="0042262A">
        <w:rPr>
          <w:spacing w:val="-31"/>
        </w:rPr>
        <w:t xml:space="preserve"> </w:t>
      </w:r>
      <w:r>
        <w:t>size.</w:t>
      </w:r>
      <w:r w:rsidRPr="0042262A">
        <w:rPr>
          <w:spacing w:val="-34"/>
        </w:rPr>
        <w:t xml:space="preserve"> </w:t>
      </w:r>
      <w:r>
        <w:t>This Premier Division will be designated by the letter "F" following their number.</w:t>
      </w:r>
      <w:r w:rsidRPr="0042262A">
        <w:rPr>
          <w:spacing w:val="-41"/>
        </w:rPr>
        <w:t xml:space="preserve"> </w:t>
      </w:r>
      <w:r>
        <w:t>There are NO class designations, Novice, Amateur, or Expert in this</w:t>
      </w:r>
      <w:r w:rsidRPr="0042262A">
        <w:rPr>
          <w:spacing w:val="-14"/>
        </w:rPr>
        <w:t xml:space="preserve"> </w:t>
      </w:r>
      <w:r>
        <w:t>Division.</w:t>
      </w:r>
    </w:p>
    <w:p w14:paraId="54CC7C94" w14:textId="2A42CC0B" w:rsidR="00237078" w:rsidRDefault="00034852" w:rsidP="00FB4480">
      <w:pPr>
        <w:pStyle w:val="ListParagraph"/>
        <w:numPr>
          <w:ilvl w:val="1"/>
          <w:numId w:val="50"/>
        </w:numPr>
        <w:tabs>
          <w:tab w:val="left" w:pos="2640"/>
        </w:tabs>
        <w:ind w:right="814"/>
        <w:jc w:val="both"/>
      </w:pPr>
      <w:r>
        <w:t>AA</w:t>
      </w:r>
      <w:r w:rsidRPr="0042262A">
        <w:rPr>
          <w:spacing w:val="-16"/>
        </w:rPr>
        <w:t xml:space="preserve"> </w:t>
      </w:r>
      <w:r>
        <w:t>is</w:t>
      </w:r>
      <w:r w:rsidRPr="0042262A">
        <w:rPr>
          <w:spacing w:val="-18"/>
        </w:rPr>
        <w:t xml:space="preserve"> </w:t>
      </w:r>
      <w:r>
        <w:t>considered</w:t>
      </w:r>
      <w:r w:rsidRPr="0042262A">
        <w:rPr>
          <w:spacing w:val="-11"/>
        </w:rPr>
        <w:t xml:space="preserve"> </w:t>
      </w:r>
      <w:r>
        <w:t>the</w:t>
      </w:r>
      <w:r w:rsidRPr="0042262A">
        <w:rPr>
          <w:spacing w:val="-16"/>
        </w:rPr>
        <w:t xml:space="preserve"> </w:t>
      </w:r>
      <w:r>
        <w:t>highest</w:t>
      </w:r>
      <w:r w:rsidRPr="0042262A">
        <w:rPr>
          <w:spacing w:val="-14"/>
        </w:rPr>
        <w:t xml:space="preserve"> </w:t>
      </w:r>
      <w:r>
        <w:t>of</w:t>
      </w:r>
      <w:r w:rsidRPr="0042262A">
        <w:rPr>
          <w:spacing w:val="-24"/>
        </w:rPr>
        <w:t xml:space="preserve"> </w:t>
      </w:r>
      <w:r>
        <w:t>all</w:t>
      </w:r>
      <w:r w:rsidRPr="0042262A">
        <w:rPr>
          <w:spacing w:val="-16"/>
        </w:rPr>
        <w:t xml:space="preserve"> </w:t>
      </w:r>
      <w:r>
        <w:t>skill</w:t>
      </w:r>
      <w:r w:rsidRPr="0042262A">
        <w:rPr>
          <w:spacing w:val="-20"/>
        </w:rPr>
        <w:t xml:space="preserve"> </w:t>
      </w:r>
      <w:r>
        <w:t>levels</w:t>
      </w:r>
      <w:r w:rsidRPr="0042262A">
        <w:rPr>
          <w:spacing w:val="-15"/>
        </w:rPr>
        <w:t xml:space="preserve"> </w:t>
      </w:r>
      <w:r>
        <w:t>and</w:t>
      </w:r>
      <w:r w:rsidRPr="0042262A">
        <w:rPr>
          <w:spacing w:val="-16"/>
        </w:rPr>
        <w:t xml:space="preserve"> </w:t>
      </w:r>
      <w:r>
        <w:t>participation</w:t>
      </w:r>
      <w:r w:rsidRPr="0042262A">
        <w:rPr>
          <w:spacing w:val="-10"/>
        </w:rPr>
        <w:t xml:space="preserve"> </w:t>
      </w:r>
      <w:r>
        <w:t>in</w:t>
      </w:r>
      <w:r w:rsidRPr="0042262A">
        <w:rPr>
          <w:spacing w:val="-21"/>
        </w:rPr>
        <w:t xml:space="preserve"> </w:t>
      </w:r>
      <w:r>
        <w:t>this</w:t>
      </w:r>
      <w:r w:rsidRPr="0042262A">
        <w:rPr>
          <w:spacing w:val="-18"/>
        </w:rPr>
        <w:t xml:space="preserve"> </w:t>
      </w:r>
      <w:r>
        <w:t>class</w:t>
      </w:r>
      <w:r w:rsidRPr="0042262A">
        <w:rPr>
          <w:spacing w:val="-13"/>
        </w:rPr>
        <w:t xml:space="preserve"> </w:t>
      </w:r>
      <w:r>
        <w:t>is</w:t>
      </w:r>
      <w:r w:rsidRPr="0042262A">
        <w:rPr>
          <w:spacing w:val="-20"/>
        </w:rPr>
        <w:t xml:space="preserve"> </w:t>
      </w:r>
      <w:r>
        <w:t>earned</w:t>
      </w:r>
      <w:r w:rsidRPr="0042262A">
        <w:rPr>
          <w:spacing w:val="-11"/>
        </w:rPr>
        <w:t xml:space="preserve"> </w:t>
      </w:r>
      <w:r>
        <w:t>based</w:t>
      </w:r>
      <w:r w:rsidRPr="0042262A">
        <w:rPr>
          <w:spacing w:val="-15"/>
        </w:rPr>
        <w:t xml:space="preserve"> </w:t>
      </w:r>
      <w:r>
        <w:t>on previous</w:t>
      </w:r>
      <w:r w:rsidRPr="0042262A">
        <w:rPr>
          <w:spacing w:val="3"/>
        </w:rPr>
        <w:t xml:space="preserve"> </w:t>
      </w:r>
      <w:r>
        <w:t>performance</w:t>
      </w:r>
      <w:r w:rsidRPr="0042262A">
        <w:rPr>
          <w:spacing w:val="-17"/>
        </w:rPr>
        <w:t xml:space="preserve"> </w:t>
      </w:r>
      <w:r>
        <w:t>within</w:t>
      </w:r>
      <w:r w:rsidRPr="0042262A">
        <w:rPr>
          <w:spacing w:val="-22"/>
        </w:rPr>
        <w:t xml:space="preserve"> </w:t>
      </w:r>
      <w:r>
        <w:t>the</w:t>
      </w:r>
      <w:r w:rsidRPr="0042262A">
        <w:rPr>
          <w:spacing w:val="-28"/>
        </w:rPr>
        <w:t xml:space="preserve"> </w:t>
      </w:r>
      <w:r>
        <w:t>MRAN</w:t>
      </w:r>
      <w:r w:rsidRPr="0042262A">
        <w:rPr>
          <w:spacing w:val="-24"/>
        </w:rPr>
        <w:t xml:space="preserve"> </w:t>
      </w:r>
      <w:r>
        <w:t>race</w:t>
      </w:r>
      <w:r w:rsidRPr="0042262A">
        <w:rPr>
          <w:spacing w:val="-22"/>
        </w:rPr>
        <w:t xml:space="preserve"> </w:t>
      </w:r>
      <w:r>
        <w:t>series.</w:t>
      </w:r>
      <w:r w:rsidRPr="0042262A">
        <w:rPr>
          <w:spacing w:val="-21"/>
        </w:rPr>
        <w:t xml:space="preserve"> </w:t>
      </w:r>
      <w:r>
        <w:t>The</w:t>
      </w:r>
      <w:r w:rsidRPr="0042262A">
        <w:rPr>
          <w:spacing w:val="-26"/>
        </w:rPr>
        <w:t xml:space="preserve"> </w:t>
      </w:r>
      <w:r>
        <w:t>top</w:t>
      </w:r>
      <w:r w:rsidRPr="0042262A">
        <w:rPr>
          <w:spacing w:val="-26"/>
        </w:rPr>
        <w:t xml:space="preserve"> </w:t>
      </w:r>
      <w:r>
        <w:t>5</w:t>
      </w:r>
      <w:r w:rsidRPr="0042262A">
        <w:rPr>
          <w:spacing w:val="-26"/>
        </w:rPr>
        <w:t xml:space="preserve"> </w:t>
      </w:r>
      <w:r>
        <w:t>riders</w:t>
      </w:r>
      <w:r w:rsidRPr="0042262A">
        <w:rPr>
          <w:spacing w:val="-20"/>
        </w:rPr>
        <w:t xml:space="preserve"> </w:t>
      </w:r>
      <w:r>
        <w:t>in</w:t>
      </w:r>
      <w:r w:rsidRPr="0042262A">
        <w:rPr>
          <w:spacing w:val="-26"/>
        </w:rPr>
        <w:t xml:space="preserve"> </w:t>
      </w:r>
      <w:r>
        <w:t>overall</w:t>
      </w:r>
      <w:r w:rsidRPr="0042262A">
        <w:rPr>
          <w:spacing w:val="-26"/>
        </w:rPr>
        <w:t xml:space="preserve"> </w:t>
      </w:r>
      <w:r>
        <w:t>points</w:t>
      </w:r>
      <w:r w:rsidRPr="0042262A">
        <w:rPr>
          <w:spacing w:val="-28"/>
        </w:rPr>
        <w:t xml:space="preserve"> </w:t>
      </w:r>
      <w:r>
        <w:t>from</w:t>
      </w:r>
      <w:r w:rsidRPr="0042262A">
        <w:rPr>
          <w:spacing w:val="-21"/>
        </w:rPr>
        <w:t xml:space="preserve"> </w:t>
      </w:r>
      <w:r>
        <w:t>the prior</w:t>
      </w:r>
      <w:r w:rsidR="003F5EBD">
        <w:t xml:space="preserve"> </w:t>
      </w:r>
      <w:r>
        <w:t>year</w:t>
      </w:r>
      <w:r w:rsidRPr="0042262A">
        <w:rPr>
          <w:spacing w:val="-29"/>
        </w:rPr>
        <w:t xml:space="preserve"> </w:t>
      </w:r>
      <w:r>
        <w:t>will</w:t>
      </w:r>
      <w:r w:rsidRPr="0042262A">
        <w:rPr>
          <w:spacing w:val="-29"/>
        </w:rPr>
        <w:t xml:space="preserve"> </w:t>
      </w:r>
      <w:r>
        <w:t>be</w:t>
      </w:r>
      <w:r w:rsidRPr="0042262A">
        <w:rPr>
          <w:spacing w:val="3"/>
        </w:rPr>
        <w:t xml:space="preserve"> </w:t>
      </w:r>
      <w:r>
        <w:t>eligible</w:t>
      </w:r>
      <w:r w:rsidRPr="0042262A">
        <w:rPr>
          <w:spacing w:val="-20"/>
        </w:rPr>
        <w:t xml:space="preserve"> </w:t>
      </w:r>
      <w:r>
        <w:t>to</w:t>
      </w:r>
      <w:r w:rsidRPr="0042262A">
        <w:rPr>
          <w:spacing w:val="-29"/>
        </w:rPr>
        <w:t xml:space="preserve"> </w:t>
      </w:r>
      <w:r>
        <w:t>compete</w:t>
      </w:r>
      <w:r w:rsidRPr="0042262A">
        <w:rPr>
          <w:spacing w:val="-23"/>
        </w:rPr>
        <w:t xml:space="preserve"> </w:t>
      </w:r>
      <w:r>
        <w:t>in</w:t>
      </w:r>
      <w:r w:rsidRPr="0042262A">
        <w:rPr>
          <w:spacing w:val="-28"/>
        </w:rPr>
        <w:t xml:space="preserve"> </w:t>
      </w:r>
      <w:r>
        <w:t>the</w:t>
      </w:r>
      <w:r w:rsidRPr="0042262A">
        <w:rPr>
          <w:spacing w:val="-29"/>
        </w:rPr>
        <w:t xml:space="preserve"> </w:t>
      </w:r>
      <w:r>
        <w:t>AA</w:t>
      </w:r>
      <w:r w:rsidRPr="0042262A">
        <w:rPr>
          <w:spacing w:val="-27"/>
        </w:rPr>
        <w:t xml:space="preserve"> </w:t>
      </w:r>
      <w:r>
        <w:t>class.</w:t>
      </w:r>
      <w:r w:rsidRPr="0042262A">
        <w:rPr>
          <w:spacing w:val="-25"/>
        </w:rPr>
        <w:t xml:space="preserve"> </w:t>
      </w:r>
      <w:r>
        <w:t>In</w:t>
      </w:r>
      <w:r w:rsidRPr="0042262A">
        <w:rPr>
          <w:spacing w:val="-27"/>
        </w:rPr>
        <w:t xml:space="preserve"> </w:t>
      </w:r>
      <w:r>
        <w:t>addition,</w:t>
      </w:r>
      <w:r w:rsidRPr="0042262A">
        <w:rPr>
          <w:spacing w:val="-23"/>
        </w:rPr>
        <w:t xml:space="preserve"> </w:t>
      </w:r>
      <w:r>
        <w:t>any</w:t>
      </w:r>
      <w:r w:rsidRPr="0042262A">
        <w:rPr>
          <w:spacing w:val="-30"/>
        </w:rPr>
        <w:t xml:space="preserve"> </w:t>
      </w:r>
      <w:r>
        <w:t>rider</w:t>
      </w:r>
      <w:r w:rsidRPr="0042262A">
        <w:rPr>
          <w:spacing w:val="-26"/>
        </w:rPr>
        <w:t xml:space="preserve"> </w:t>
      </w:r>
      <w:r>
        <w:t>that</w:t>
      </w:r>
      <w:r w:rsidRPr="0042262A">
        <w:rPr>
          <w:spacing w:val="-27"/>
        </w:rPr>
        <w:t xml:space="preserve"> </w:t>
      </w:r>
      <w:r>
        <w:t>has</w:t>
      </w:r>
      <w:r w:rsidRPr="0042262A">
        <w:rPr>
          <w:spacing w:val="-29"/>
        </w:rPr>
        <w:t xml:space="preserve"> </w:t>
      </w:r>
      <w:r>
        <w:t>earned</w:t>
      </w:r>
      <w:r w:rsidRPr="0042262A">
        <w:rPr>
          <w:spacing w:val="-22"/>
        </w:rPr>
        <w:t xml:space="preserve"> </w:t>
      </w:r>
      <w:r>
        <w:t>top</w:t>
      </w:r>
      <w:r w:rsidRPr="0042262A">
        <w:rPr>
          <w:spacing w:val="-27"/>
        </w:rPr>
        <w:t xml:space="preserve"> </w:t>
      </w:r>
      <w:r>
        <w:t xml:space="preserve">5 </w:t>
      </w:r>
      <w:r w:rsidRPr="0042262A">
        <w:rPr>
          <w:w w:val="95"/>
        </w:rPr>
        <w:t>overall</w:t>
      </w:r>
      <w:r w:rsidRPr="0042262A">
        <w:rPr>
          <w:spacing w:val="-21"/>
          <w:w w:val="95"/>
        </w:rPr>
        <w:t xml:space="preserve"> </w:t>
      </w:r>
      <w:r w:rsidRPr="0042262A">
        <w:rPr>
          <w:w w:val="95"/>
        </w:rPr>
        <w:t>in</w:t>
      </w:r>
      <w:r w:rsidRPr="0042262A">
        <w:rPr>
          <w:spacing w:val="-23"/>
          <w:w w:val="95"/>
        </w:rPr>
        <w:t xml:space="preserve"> </w:t>
      </w:r>
      <w:r w:rsidRPr="0042262A">
        <w:rPr>
          <w:w w:val="95"/>
        </w:rPr>
        <w:t>3</w:t>
      </w:r>
      <w:r w:rsidRPr="0042262A">
        <w:rPr>
          <w:spacing w:val="-21"/>
          <w:w w:val="95"/>
        </w:rPr>
        <w:t xml:space="preserve"> </w:t>
      </w:r>
      <w:r w:rsidRPr="0042262A">
        <w:rPr>
          <w:w w:val="95"/>
        </w:rPr>
        <w:t>separate</w:t>
      </w:r>
      <w:r w:rsidRPr="0042262A">
        <w:rPr>
          <w:spacing w:val="20"/>
          <w:w w:val="95"/>
        </w:rPr>
        <w:t xml:space="preserve"> </w:t>
      </w:r>
      <w:r w:rsidRPr="0042262A">
        <w:rPr>
          <w:w w:val="95"/>
        </w:rPr>
        <w:t>MRAN</w:t>
      </w:r>
      <w:r w:rsidRPr="0042262A">
        <w:rPr>
          <w:spacing w:val="-18"/>
          <w:w w:val="95"/>
        </w:rPr>
        <w:t xml:space="preserve"> </w:t>
      </w:r>
      <w:r w:rsidRPr="0042262A">
        <w:rPr>
          <w:w w:val="95"/>
        </w:rPr>
        <w:t>races</w:t>
      </w:r>
      <w:r w:rsidRPr="0042262A">
        <w:rPr>
          <w:spacing w:val="-13"/>
          <w:w w:val="95"/>
        </w:rPr>
        <w:t xml:space="preserve"> </w:t>
      </w:r>
      <w:r w:rsidRPr="0042262A">
        <w:rPr>
          <w:w w:val="95"/>
        </w:rPr>
        <w:t>will</w:t>
      </w:r>
      <w:r w:rsidRPr="0042262A">
        <w:rPr>
          <w:spacing w:val="-25"/>
          <w:w w:val="95"/>
        </w:rPr>
        <w:t xml:space="preserve"> </w:t>
      </w:r>
      <w:r w:rsidRPr="0042262A">
        <w:rPr>
          <w:w w:val="95"/>
        </w:rPr>
        <w:t>be</w:t>
      </w:r>
      <w:r w:rsidRPr="0042262A">
        <w:rPr>
          <w:spacing w:val="-17"/>
          <w:w w:val="95"/>
        </w:rPr>
        <w:t xml:space="preserve"> </w:t>
      </w:r>
      <w:r w:rsidRPr="0042262A">
        <w:rPr>
          <w:w w:val="95"/>
        </w:rPr>
        <w:t>considered</w:t>
      </w:r>
      <w:r w:rsidRPr="0042262A">
        <w:rPr>
          <w:spacing w:val="-13"/>
          <w:w w:val="95"/>
        </w:rPr>
        <w:t xml:space="preserve"> </w:t>
      </w:r>
      <w:r w:rsidRPr="0042262A">
        <w:rPr>
          <w:w w:val="95"/>
        </w:rPr>
        <w:t>by</w:t>
      </w:r>
      <w:r w:rsidRPr="0042262A">
        <w:rPr>
          <w:spacing w:val="-22"/>
          <w:w w:val="95"/>
        </w:rPr>
        <w:t xml:space="preserve"> </w:t>
      </w:r>
      <w:r w:rsidRPr="0042262A">
        <w:rPr>
          <w:w w:val="95"/>
        </w:rPr>
        <w:t>the</w:t>
      </w:r>
      <w:r w:rsidRPr="0042262A">
        <w:rPr>
          <w:spacing w:val="-17"/>
          <w:w w:val="95"/>
        </w:rPr>
        <w:t xml:space="preserve"> </w:t>
      </w:r>
      <w:r w:rsidRPr="0042262A">
        <w:rPr>
          <w:w w:val="95"/>
        </w:rPr>
        <w:t>Referee,</w:t>
      </w:r>
      <w:r w:rsidRPr="0042262A">
        <w:rPr>
          <w:spacing w:val="-10"/>
          <w:w w:val="95"/>
        </w:rPr>
        <w:t xml:space="preserve"> </w:t>
      </w:r>
      <w:r w:rsidRPr="0042262A">
        <w:rPr>
          <w:w w:val="95"/>
        </w:rPr>
        <w:t>any</w:t>
      </w:r>
      <w:r w:rsidRPr="0042262A">
        <w:rPr>
          <w:spacing w:val="-17"/>
          <w:w w:val="95"/>
        </w:rPr>
        <w:t xml:space="preserve"> </w:t>
      </w:r>
      <w:r w:rsidRPr="0042262A">
        <w:rPr>
          <w:w w:val="95"/>
        </w:rPr>
        <w:t>rider</w:t>
      </w:r>
      <w:r w:rsidRPr="0042262A">
        <w:rPr>
          <w:spacing w:val="-18"/>
          <w:w w:val="95"/>
        </w:rPr>
        <w:t xml:space="preserve"> </w:t>
      </w:r>
      <w:r w:rsidRPr="0042262A">
        <w:rPr>
          <w:w w:val="95"/>
        </w:rPr>
        <w:t>with</w:t>
      </w:r>
      <w:r w:rsidRPr="0042262A">
        <w:rPr>
          <w:spacing w:val="-23"/>
          <w:w w:val="95"/>
        </w:rPr>
        <w:t xml:space="preserve"> </w:t>
      </w:r>
      <w:r w:rsidRPr="0042262A">
        <w:rPr>
          <w:w w:val="95"/>
        </w:rPr>
        <w:t>prior</w:t>
      </w:r>
      <w:r w:rsidRPr="0042262A">
        <w:rPr>
          <w:spacing w:val="-23"/>
          <w:w w:val="95"/>
        </w:rPr>
        <w:t xml:space="preserve"> </w:t>
      </w:r>
      <w:r w:rsidRPr="0042262A">
        <w:rPr>
          <w:w w:val="95"/>
        </w:rPr>
        <w:t>Pro</w:t>
      </w:r>
      <w:r w:rsidRPr="0042262A">
        <w:rPr>
          <w:spacing w:val="-14"/>
          <w:w w:val="95"/>
        </w:rPr>
        <w:t xml:space="preserve"> </w:t>
      </w:r>
      <w:r w:rsidRPr="0042262A">
        <w:rPr>
          <w:w w:val="95"/>
        </w:rPr>
        <w:t>riding experience</w:t>
      </w:r>
      <w:r w:rsidRPr="0042262A">
        <w:rPr>
          <w:spacing w:val="-7"/>
          <w:w w:val="95"/>
        </w:rPr>
        <w:t xml:space="preserve"> </w:t>
      </w:r>
      <w:r w:rsidRPr="0042262A">
        <w:rPr>
          <w:w w:val="95"/>
        </w:rPr>
        <w:t>from</w:t>
      </w:r>
      <w:r w:rsidRPr="0042262A">
        <w:rPr>
          <w:spacing w:val="-12"/>
          <w:w w:val="95"/>
        </w:rPr>
        <w:t xml:space="preserve"> </w:t>
      </w:r>
      <w:r w:rsidRPr="0042262A">
        <w:rPr>
          <w:w w:val="95"/>
        </w:rPr>
        <w:t>an</w:t>
      </w:r>
      <w:r w:rsidRPr="0042262A">
        <w:rPr>
          <w:spacing w:val="-19"/>
          <w:w w:val="95"/>
        </w:rPr>
        <w:t xml:space="preserve"> </w:t>
      </w:r>
      <w:r w:rsidRPr="0042262A">
        <w:rPr>
          <w:w w:val="95"/>
        </w:rPr>
        <w:t>AMA</w:t>
      </w:r>
      <w:r w:rsidRPr="0042262A">
        <w:rPr>
          <w:spacing w:val="18"/>
          <w:w w:val="95"/>
        </w:rPr>
        <w:t xml:space="preserve"> </w:t>
      </w:r>
      <w:r w:rsidRPr="0042262A">
        <w:rPr>
          <w:w w:val="95"/>
        </w:rPr>
        <w:t>sanctioned</w:t>
      </w:r>
      <w:r w:rsidRPr="0042262A">
        <w:rPr>
          <w:spacing w:val="-10"/>
          <w:w w:val="95"/>
        </w:rPr>
        <w:t xml:space="preserve"> </w:t>
      </w:r>
      <w:r w:rsidRPr="0042262A">
        <w:rPr>
          <w:w w:val="95"/>
        </w:rPr>
        <w:t>organization,</w:t>
      </w:r>
      <w:r w:rsidRPr="0042262A">
        <w:rPr>
          <w:spacing w:val="-6"/>
          <w:w w:val="95"/>
        </w:rPr>
        <w:t xml:space="preserve"> </w:t>
      </w:r>
      <w:r w:rsidRPr="0042262A">
        <w:rPr>
          <w:w w:val="95"/>
        </w:rPr>
        <w:t>or</w:t>
      </w:r>
      <w:r w:rsidRPr="0042262A">
        <w:rPr>
          <w:spacing w:val="-23"/>
          <w:w w:val="95"/>
        </w:rPr>
        <w:t xml:space="preserve"> </w:t>
      </w:r>
      <w:proofErr w:type="gramStart"/>
      <w:r w:rsidRPr="0042262A">
        <w:rPr>
          <w:w w:val="95"/>
        </w:rPr>
        <w:t>any</w:t>
      </w:r>
      <w:r w:rsidRPr="0042262A">
        <w:rPr>
          <w:spacing w:val="-15"/>
          <w:w w:val="95"/>
        </w:rPr>
        <w:t xml:space="preserve"> </w:t>
      </w:r>
      <w:r w:rsidRPr="0042262A">
        <w:rPr>
          <w:w w:val="95"/>
        </w:rPr>
        <w:t>”AA</w:t>
      </w:r>
      <w:proofErr w:type="gramEnd"/>
      <w:r w:rsidRPr="0042262A">
        <w:rPr>
          <w:w w:val="95"/>
        </w:rPr>
        <w:t>”</w:t>
      </w:r>
      <w:r w:rsidRPr="0042262A">
        <w:rPr>
          <w:spacing w:val="-14"/>
          <w:w w:val="95"/>
        </w:rPr>
        <w:t xml:space="preserve"> </w:t>
      </w:r>
      <w:r w:rsidRPr="0042262A">
        <w:rPr>
          <w:w w:val="95"/>
        </w:rPr>
        <w:t>rider</w:t>
      </w:r>
      <w:r w:rsidRPr="0042262A">
        <w:rPr>
          <w:spacing w:val="-15"/>
          <w:w w:val="95"/>
        </w:rPr>
        <w:t xml:space="preserve"> </w:t>
      </w:r>
      <w:r w:rsidRPr="0042262A">
        <w:rPr>
          <w:w w:val="95"/>
        </w:rPr>
        <w:t>from</w:t>
      </w:r>
      <w:r w:rsidRPr="0042262A">
        <w:rPr>
          <w:spacing w:val="-18"/>
          <w:w w:val="95"/>
        </w:rPr>
        <w:t xml:space="preserve"> </w:t>
      </w:r>
      <w:r w:rsidRPr="0042262A">
        <w:rPr>
          <w:w w:val="95"/>
        </w:rPr>
        <w:t>a</w:t>
      </w:r>
      <w:r w:rsidRPr="0042262A">
        <w:rPr>
          <w:spacing w:val="-18"/>
          <w:w w:val="95"/>
        </w:rPr>
        <w:t xml:space="preserve"> </w:t>
      </w:r>
      <w:r w:rsidRPr="0042262A">
        <w:rPr>
          <w:w w:val="95"/>
        </w:rPr>
        <w:t>recognized</w:t>
      </w:r>
      <w:r w:rsidRPr="0042262A">
        <w:rPr>
          <w:spacing w:val="-10"/>
          <w:w w:val="95"/>
        </w:rPr>
        <w:t xml:space="preserve"> </w:t>
      </w:r>
      <w:r w:rsidRPr="0042262A">
        <w:rPr>
          <w:w w:val="95"/>
        </w:rPr>
        <w:t>series</w:t>
      </w:r>
      <w:r w:rsidRPr="0042262A">
        <w:rPr>
          <w:spacing w:val="-18"/>
          <w:w w:val="95"/>
        </w:rPr>
        <w:t xml:space="preserve"> </w:t>
      </w:r>
      <w:r w:rsidRPr="0042262A">
        <w:rPr>
          <w:w w:val="95"/>
        </w:rPr>
        <w:t xml:space="preserve">can </w:t>
      </w:r>
      <w:r>
        <w:t>voluntarily enter the AA</w:t>
      </w:r>
      <w:r w:rsidRPr="0042262A">
        <w:rPr>
          <w:spacing w:val="24"/>
        </w:rPr>
        <w:t xml:space="preserve"> </w:t>
      </w:r>
      <w:r>
        <w:t>class.</w:t>
      </w:r>
    </w:p>
    <w:p w14:paraId="43D418B3" w14:textId="77777777" w:rsidR="00237078" w:rsidRDefault="00034852" w:rsidP="00FB4480">
      <w:pPr>
        <w:pStyle w:val="ListParagraph"/>
        <w:numPr>
          <w:ilvl w:val="1"/>
          <w:numId w:val="50"/>
        </w:numPr>
        <w:tabs>
          <w:tab w:val="left" w:pos="2639"/>
          <w:tab w:val="left" w:pos="2641"/>
        </w:tabs>
        <w:ind w:right="1233"/>
      </w:pPr>
      <w:r>
        <w:t>AA</w:t>
      </w:r>
      <w:r w:rsidRPr="0042262A">
        <w:rPr>
          <w:spacing w:val="-16"/>
        </w:rPr>
        <w:t xml:space="preserve"> </w:t>
      </w:r>
      <w:r>
        <w:t>Premier</w:t>
      </w:r>
      <w:r w:rsidRPr="0042262A">
        <w:rPr>
          <w:spacing w:val="-17"/>
        </w:rPr>
        <w:t xml:space="preserve"> </w:t>
      </w:r>
      <w:r>
        <w:t>riders</w:t>
      </w:r>
      <w:r w:rsidRPr="0042262A">
        <w:rPr>
          <w:spacing w:val="-18"/>
        </w:rPr>
        <w:t xml:space="preserve"> </w:t>
      </w:r>
      <w:r>
        <w:t>MUST</w:t>
      </w:r>
      <w:r w:rsidRPr="0042262A">
        <w:rPr>
          <w:spacing w:val="-18"/>
        </w:rPr>
        <w:t xml:space="preserve"> </w:t>
      </w:r>
      <w:r>
        <w:t>participate</w:t>
      </w:r>
      <w:r w:rsidRPr="0042262A">
        <w:rPr>
          <w:spacing w:val="-7"/>
        </w:rPr>
        <w:t xml:space="preserve"> </w:t>
      </w:r>
      <w:r>
        <w:t>in</w:t>
      </w:r>
      <w:r w:rsidRPr="0042262A">
        <w:rPr>
          <w:spacing w:val="-23"/>
        </w:rPr>
        <w:t xml:space="preserve"> </w:t>
      </w:r>
      <w:r>
        <w:t>50%</w:t>
      </w:r>
      <w:r w:rsidRPr="0042262A">
        <w:rPr>
          <w:spacing w:val="-20"/>
        </w:rPr>
        <w:t xml:space="preserve"> </w:t>
      </w:r>
      <w:r>
        <w:t>of</w:t>
      </w:r>
      <w:r w:rsidRPr="0042262A">
        <w:rPr>
          <w:spacing w:val="-21"/>
        </w:rPr>
        <w:t xml:space="preserve"> </w:t>
      </w:r>
      <w:r>
        <w:t>the</w:t>
      </w:r>
      <w:r w:rsidRPr="0042262A">
        <w:rPr>
          <w:spacing w:val="-20"/>
        </w:rPr>
        <w:t xml:space="preserve"> </w:t>
      </w:r>
      <w:r>
        <w:t>MRAN</w:t>
      </w:r>
      <w:r w:rsidRPr="0042262A">
        <w:rPr>
          <w:spacing w:val="-12"/>
        </w:rPr>
        <w:t xml:space="preserve"> </w:t>
      </w:r>
      <w:r>
        <w:t>races</w:t>
      </w:r>
      <w:r w:rsidRPr="0042262A">
        <w:rPr>
          <w:spacing w:val="-17"/>
        </w:rPr>
        <w:t xml:space="preserve"> </w:t>
      </w:r>
      <w:r>
        <w:t>to</w:t>
      </w:r>
      <w:r w:rsidRPr="0042262A">
        <w:rPr>
          <w:spacing w:val="-17"/>
        </w:rPr>
        <w:t xml:space="preserve"> </w:t>
      </w:r>
      <w:r>
        <w:t>be</w:t>
      </w:r>
      <w:r w:rsidRPr="0042262A">
        <w:rPr>
          <w:spacing w:val="-19"/>
        </w:rPr>
        <w:t xml:space="preserve"> </w:t>
      </w:r>
      <w:r>
        <w:t>eligible</w:t>
      </w:r>
      <w:r w:rsidRPr="0042262A">
        <w:rPr>
          <w:spacing w:val="-17"/>
        </w:rPr>
        <w:t xml:space="preserve"> </w:t>
      </w:r>
      <w:r>
        <w:t>for</w:t>
      </w:r>
      <w:r w:rsidRPr="0042262A">
        <w:rPr>
          <w:spacing w:val="-20"/>
        </w:rPr>
        <w:t xml:space="preserve"> </w:t>
      </w:r>
      <w:r>
        <w:t>year-end awards.</w:t>
      </w:r>
    </w:p>
    <w:p w14:paraId="3AC46A30" w14:textId="77777777" w:rsidR="00237078" w:rsidRDefault="00034852" w:rsidP="00FB4480">
      <w:pPr>
        <w:pStyle w:val="ListParagraph"/>
        <w:numPr>
          <w:ilvl w:val="1"/>
          <w:numId w:val="50"/>
        </w:numPr>
        <w:tabs>
          <w:tab w:val="left" w:pos="2639"/>
          <w:tab w:val="left" w:pos="2640"/>
        </w:tabs>
        <w:ind w:right="1007"/>
      </w:pPr>
      <w:r>
        <w:t>Any</w:t>
      </w:r>
      <w:r w:rsidRPr="0042262A">
        <w:rPr>
          <w:spacing w:val="-30"/>
        </w:rPr>
        <w:t xml:space="preserve"> </w:t>
      </w:r>
      <w:r>
        <w:t>individual</w:t>
      </w:r>
      <w:r w:rsidRPr="0042262A">
        <w:rPr>
          <w:spacing w:val="-29"/>
        </w:rPr>
        <w:t xml:space="preserve"> </w:t>
      </w:r>
      <w:r>
        <w:t>not</w:t>
      </w:r>
      <w:r w:rsidRPr="0042262A">
        <w:rPr>
          <w:spacing w:val="-29"/>
        </w:rPr>
        <w:t xml:space="preserve"> </w:t>
      </w:r>
      <w:r>
        <w:t>meeting</w:t>
      </w:r>
      <w:r w:rsidRPr="0042262A">
        <w:rPr>
          <w:spacing w:val="-26"/>
        </w:rPr>
        <w:t xml:space="preserve"> </w:t>
      </w:r>
      <w:r>
        <w:t>the</w:t>
      </w:r>
      <w:r w:rsidRPr="0042262A">
        <w:rPr>
          <w:spacing w:val="-29"/>
        </w:rPr>
        <w:t xml:space="preserve"> </w:t>
      </w:r>
      <w:r>
        <w:t>listed</w:t>
      </w:r>
      <w:r w:rsidRPr="0042262A">
        <w:rPr>
          <w:spacing w:val="-29"/>
        </w:rPr>
        <w:t xml:space="preserve"> </w:t>
      </w:r>
      <w:r>
        <w:t>criteria</w:t>
      </w:r>
      <w:r w:rsidRPr="0042262A">
        <w:rPr>
          <w:spacing w:val="-29"/>
        </w:rPr>
        <w:t xml:space="preserve"> </w:t>
      </w:r>
      <w:r>
        <w:t>but</w:t>
      </w:r>
      <w:r w:rsidRPr="0042262A">
        <w:rPr>
          <w:spacing w:val="-30"/>
        </w:rPr>
        <w:t xml:space="preserve"> </w:t>
      </w:r>
      <w:r>
        <w:t>requesting</w:t>
      </w:r>
      <w:r w:rsidRPr="0042262A">
        <w:rPr>
          <w:spacing w:val="-23"/>
        </w:rPr>
        <w:t xml:space="preserve"> </w:t>
      </w:r>
      <w:r>
        <w:t>to</w:t>
      </w:r>
      <w:r w:rsidRPr="0042262A">
        <w:rPr>
          <w:spacing w:val="-30"/>
        </w:rPr>
        <w:t xml:space="preserve"> </w:t>
      </w:r>
      <w:r>
        <w:t>race</w:t>
      </w:r>
      <w:r w:rsidRPr="0042262A">
        <w:rPr>
          <w:spacing w:val="-28"/>
        </w:rPr>
        <w:t xml:space="preserve"> </w:t>
      </w:r>
      <w:r>
        <w:t>AA</w:t>
      </w:r>
      <w:r w:rsidRPr="0042262A">
        <w:rPr>
          <w:spacing w:val="-29"/>
        </w:rPr>
        <w:t xml:space="preserve"> </w:t>
      </w:r>
      <w:r>
        <w:t>will</w:t>
      </w:r>
      <w:r w:rsidRPr="0042262A">
        <w:rPr>
          <w:spacing w:val="-32"/>
        </w:rPr>
        <w:t xml:space="preserve"> </w:t>
      </w:r>
      <w:r>
        <w:t>be</w:t>
      </w:r>
      <w:r w:rsidRPr="0042262A">
        <w:rPr>
          <w:spacing w:val="-29"/>
        </w:rPr>
        <w:t xml:space="preserve"> </w:t>
      </w:r>
      <w:r>
        <w:t>considered</w:t>
      </w:r>
      <w:r w:rsidRPr="0042262A">
        <w:rPr>
          <w:spacing w:val="-25"/>
        </w:rPr>
        <w:t xml:space="preserve"> </w:t>
      </w:r>
      <w:r>
        <w:t>at Referee</w:t>
      </w:r>
      <w:r w:rsidRPr="0042262A">
        <w:rPr>
          <w:spacing w:val="4"/>
        </w:rPr>
        <w:t xml:space="preserve"> </w:t>
      </w:r>
      <w:r>
        <w:t>discretion,</w:t>
      </w:r>
      <w:r w:rsidRPr="0042262A">
        <w:rPr>
          <w:spacing w:val="-21"/>
        </w:rPr>
        <w:t xml:space="preserve"> </w:t>
      </w:r>
      <w:r>
        <w:t>but</w:t>
      </w:r>
      <w:r w:rsidRPr="0042262A">
        <w:rPr>
          <w:spacing w:val="-21"/>
        </w:rPr>
        <w:t xml:space="preserve"> </w:t>
      </w:r>
      <w:r>
        <w:t>they</w:t>
      </w:r>
      <w:r w:rsidRPr="0042262A">
        <w:rPr>
          <w:spacing w:val="-1"/>
        </w:rPr>
        <w:t xml:space="preserve"> </w:t>
      </w:r>
      <w:r>
        <w:t>must</w:t>
      </w:r>
      <w:r w:rsidRPr="0042262A">
        <w:rPr>
          <w:spacing w:val="-1"/>
        </w:rPr>
        <w:t xml:space="preserve"> </w:t>
      </w:r>
      <w:r>
        <w:t>prove</w:t>
      </w:r>
      <w:r w:rsidRPr="0042262A">
        <w:rPr>
          <w:spacing w:val="-2"/>
        </w:rPr>
        <w:t xml:space="preserve"> </w:t>
      </w:r>
      <w:r>
        <w:t>at</w:t>
      </w:r>
      <w:r w:rsidRPr="0042262A">
        <w:rPr>
          <w:spacing w:val="-2"/>
        </w:rPr>
        <w:t xml:space="preserve"> </w:t>
      </w:r>
      <w:r>
        <w:t>least</w:t>
      </w:r>
      <w:r w:rsidRPr="0042262A">
        <w:rPr>
          <w:spacing w:val="-2"/>
        </w:rPr>
        <w:t xml:space="preserve"> </w:t>
      </w:r>
      <w:r w:rsidRPr="0042262A">
        <w:rPr>
          <w:color w:val="0F0F0F"/>
        </w:rPr>
        <w:t>2</w:t>
      </w:r>
      <w:r w:rsidRPr="0042262A">
        <w:rPr>
          <w:color w:val="0F0F0F"/>
          <w:spacing w:val="-2"/>
        </w:rPr>
        <w:t xml:space="preserve"> </w:t>
      </w:r>
      <w:r>
        <w:t>weeks</w:t>
      </w:r>
      <w:r w:rsidRPr="0042262A">
        <w:rPr>
          <w:spacing w:val="-1"/>
        </w:rPr>
        <w:t xml:space="preserve"> </w:t>
      </w:r>
      <w:r>
        <w:t>prior</w:t>
      </w:r>
      <w:r w:rsidRPr="0042262A">
        <w:rPr>
          <w:spacing w:val="-2"/>
        </w:rPr>
        <w:t xml:space="preserve"> </w:t>
      </w:r>
      <w:r>
        <w:t>to</w:t>
      </w:r>
      <w:r w:rsidRPr="0042262A">
        <w:rPr>
          <w:spacing w:val="-2"/>
        </w:rPr>
        <w:t xml:space="preserve"> </w:t>
      </w:r>
      <w:r>
        <w:t>race</w:t>
      </w:r>
      <w:r w:rsidRPr="0042262A">
        <w:rPr>
          <w:spacing w:val="-2"/>
        </w:rPr>
        <w:t xml:space="preserve"> </w:t>
      </w:r>
      <w:r>
        <w:t>that</w:t>
      </w:r>
      <w:r w:rsidRPr="0042262A">
        <w:rPr>
          <w:spacing w:val="-2"/>
        </w:rPr>
        <w:t xml:space="preserve"> </w:t>
      </w:r>
      <w:r>
        <w:t>they</w:t>
      </w:r>
      <w:r w:rsidRPr="0042262A">
        <w:rPr>
          <w:spacing w:val="-1"/>
        </w:rPr>
        <w:t xml:space="preserve"> </w:t>
      </w:r>
      <w:r>
        <w:t>are</w:t>
      </w:r>
      <w:r w:rsidRPr="0042262A">
        <w:rPr>
          <w:spacing w:val="-2"/>
        </w:rPr>
        <w:t xml:space="preserve"> </w:t>
      </w:r>
      <w:r>
        <w:t>of</w:t>
      </w:r>
      <w:r w:rsidRPr="0042262A">
        <w:rPr>
          <w:spacing w:val="-3"/>
        </w:rPr>
        <w:t xml:space="preserve"> </w:t>
      </w:r>
      <w:r>
        <w:t>AA racing caliber to the MRAN</w:t>
      </w:r>
      <w:r w:rsidRPr="0042262A">
        <w:rPr>
          <w:spacing w:val="30"/>
        </w:rPr>
        <w:t xml:space="preserve"> </w:t>
      </w:r>
      <w:r>
        <w:t>Referee.</w:t>
      </w:r>
    </w:p>
    <w:p w14:paraId="1C2A8124" w14:textId="77777777" w:rsidR="00237078" w:rsidRDefault="00034852" w:rsidP="00FB4480">
      <w:pPr>
        <w:pStyle w:val="ListParagraph"/>
        <w:numPr>
          <w:ilvl w:val="1"/>
          <w:numId w:val="50"/>
        </w:numPr>
        <w:tabs>
          <w:tab w:val="left" w:pos="2640"/>
        </w:tabs>
        <w:ind w:right="900"/>
        <w:jc w:val="both"/>
      </w:pPr>
      <w:r>
        <w:t>Any</w:t>
      </w:r>
      <w:r w:rsidRPr="0042262A">
        <w:rPr>
          <w:spacing w:val="-2"/>
        </w:rPr>
        <w:t xml:space="preserve"> </w:t>
      </w:r>
      <w:r>
        <w:t>rider</w:t>
      </w:r>
      <w:r w:rsidRPr="0042262A">
        <w:rPr>
          <w:spacing w:val="-2"/>
        </w:rPr>
        <w:t xml:space="preserve"> </w:t>
      </w:r>
      <w:r>
        <w:t>in</w:t>
      </w:r>
      <w:r w:rsidRPr="0042262A">
        <w:rPr>
          <w:spacing w:val="-2"/>
        </w:rPr>
        <w:t xml:space="preserve"> </w:t>
      </w:r>
      <w:r>
        <w:t>the</w:t>
      </w:r>
      <w:r w:rsidRPr="0042262A">
        <w:rPr>
          <w:spacing w:val="-1"/>
        </w:rPr>
        <w:t xml:space="preserve"> </w:t>
      </w:r>
      <w:r>
        <w:t>AA</w:t>
      </w:r>
      <w:r w:rsidRPr="0042262A">
        <w:rPr>
          <w:spacing w:val="-1"/>
        </w:rPr>
        <w:t xml:space="preserve"> </w:t>
      </w:r>
      <w:r>
        <w:t>class</w:t>
      </w:r>
      <w:r w:rsidRPr="0042262A">
        <w:rPr>
          <w:spacing w:val="-1"/>
        </w:rPr>
        <w:t xml:space="preserve"> </w:t>
      </w:r>
      <w:r>
        <w:t>failing</w:t>
      </w:r>
      <w:r w:rsidRPr="0042262A">
        <w:rPr>
          <w:spacing w:val="-2"/>
        </w:rPr>
        <w:t xml:space="preserve"> </w:t>
      </w:r>
      <w:r>
        <w:t>to</w:t>
      </w:r>
      <w:r w:rsidRPr="0042262A">
        <w:rPr>
          <w:spacing w:val="-1"/>
        </w:rPr>
        <w:t xml:space="preserve"> </w:t>
      </w:r>
      <w:r>
        <w:t>earn</w:t>
      </w:r>
      <w:r w:rsidRPr="0042262A">
        <w:rPr>
          <w:spacing w:val="-2"/>
        </w:rPr>
        <w:t xml:space="preserve"> </w:t>
      </w:r>
      <w:r>
        <w:t>top</w:t>
      </w:r>
      <w:r w:rsidRPr="0042262A">
        <w:rPr>
          <w:spacing w:val="-16"/>
        </w:rPr>
        <w:t xml:space="preserve"> </w:t>
      </w:r>
      <w:r>
        <w:t>ten</w:t>
      </w:r>
      <w:r w:rsidRPr="0042262A">
        <w:rPr>
          <w:spacing w:val="-21"/>
        </w:rPr>
        <w:t xml:space="preserve"> </w:t>
      </w:r>
      <w:r>
        <w:t>overall</w:t>
      </w:r>
      <w:r w:rsidRPr="0042262A">
        <w:rPr>
          <w:spacing w:val="-2"/>
        </w:rPr>
        <w:t xml:space="preserve"> </w:t>
      </w:r>
      <w:r>
        <w:t>points</w:t>
      </w:r>
      <w:r w:rsidRPr="0042262A">
        <w:rPr>
          <w:spacing w:val="-1"/>
        </w:rPr>
        <w:t xml:space="preserve"> </w:t>
      </w:r>
      <w:r>
        <w:t>for</w:t>
      </w:r>
      <w:r w:rsidRPr="0042262A">
        <w:rPr>
          <w:spacing w:val="-2"/>
        </w:rPr>
        <w:t xml:space="preserve"> </w:t>
      </w:r>
      <w:r>
        <w:t>the</w:t>
      </w:r>
      <w:r w:rsidRPr="0042262A">
        <w:rPr>
          <w:spacing w:val="-2"/>
        </w:rPr>
        <w:t xml:space="preserve"> </w:t>
      </w:r>
      <w:r>
        <w:t>year</w:t>
      </w:r>
      <w:r w:rsidRPr="0042262A">
        <w:rPr>
          <w:spacing w:val="-3"/>
        </w:rPr>
        <w:t xml:space="preserve"> </w:t>
      </w:r>
      <w:r>
        <w:t>has</w:t>
      </w:r>
      <w:r w:rsidRPr="0042262A">
        <w:rPr>
          <w:spacing w:val="-2"/>
        </w:rPr>
        <w:t xml:space="preserve"> </w:t>
      </w:r>
      <w:r>
        <w:t>the</w:t>
      </w:r>
      <w:r w:rsidRPr="0042262A">
        <w:rPr>
          <w:spacing w:val="-22"/>
        </w:rPr>
        <w:t xml:space="preserve"> </w:t>
      </w:r>
      <w:r>
        <w:t>option</w:t>
      </w:r>
      <w:r w:rsidRPr="0042262A">
        <w:rPr>
          <w:spacing w:val="-21"/>
        </w:rPr>
        <w:t xml:space="preserve"> </w:t>
      </w:r>
      <w:r>
        <w:t>of moving back to the appropriate expert class the following year. No Comp’d entries will be allowed</w:t>
      </w:r>
      <w:r w:rsidRPr="0042262A">
        <w:rPr>
          <w:spacing w:val="-2"/>
        </w:rPr>
        <w:t xml:space="preserve"> </w:t>
      </w:r>
      <w:r>
        <w:t>in</w:t>
      </w:r>
      <w:r w:rsidRPr="0042262A">
        <w:rPr>
          <w:spacing w:val="-2"/>
        </w:rPr>
        <w:t xml:space="preserve"> </w:t>
      </w:r>
      <w:r>
        <w:t>the</w:t>
      </w:r>
      <w:r w:rsidRPr="0042262A">
        <w:rPr>
          <w:spacing w:val="-2"/>
        </w:rPr>
        <w:t xml:space="preserve"> </w:t>
      </w:r>
      <w:r>
        <w:t>AA</w:t>
      </w:r>
      <w:r w:rsidRPr="0042262A">
        <w:rPr>
          <w:spacing w:val="-2"/>
        </w:rPr>
        <w:t xml:space="preserve"> </w:t>
      </w:r>
      <w:r>
        <w:t>class,</w:t>
      </w:r>
      <w:r w:rsidRPr="0042262A">
        <w:rPr>
          <w:spacing w:val="-29"/>
        </w:rPr>
        <w:t xml:space="preserve"> </w:t>
      </w:r>
      <w:r>
        <w:t>be</w:t>
      </w:r>
      <w:r w:rsidRPr="0042262A">
        <w:rPr>
          <w:spacing w:val="-1"/>
        </w:rPr>
        <w:t xml:space="preserve"> </w:t>
      </w:r>
      <w:r>
        <w:t>it</w:t>
      </w:r>
      <w:r w:rsidRPr="0042262A">
        <w:rPr>
          <w:spacing w:val="-1"/>
        </w:rPr>
        <w:t xml:space="preserve"> </w:t>
      </w:r>
      <w:r>
        <w:t>#1,</w:t>
      </w:r>
      <w:r w:rsidRPr="0042262A">
        <w:rPr>
          <w:spacing w:val="-2"/>
        </w:rPr>
        <w:t xml:space="preserve"> </w:t>
      </w:r>
      <w:r>
        <w:t>Officer,</w:t>
      </w:r>
      <w:r w:rsidRPr="0042262A">
        <w:rPr>
          <w:spacing w:val="-1"/>
        </w:rPr>
        <w:t xml:space="preserve"> </w:t>
      </w:r>
      <w:r>
        <w:t>MRAN</w:t>
      </w:r>
      <w:r w:rsidRPr="0042262A">
        <w:rPr>
          <w:spacing w:val="-2"/>
        </w:rPr>
        <w:t xml:space="preserve"> </w:t>
      </w:r>
      <w:r>
        <w:t>Legend,</w:t>
      </w:r>
      <w:r w:rsidRPr="0042262A">
        <w:rPr>
          <w:spacing w:val="-25"/>
        </w:rPr>
        <w:t xml:space="preserve"> </w:t>
      </w:r>
      <w:r>
        <w:t>etc.</w:t>
      </w:r>
      <w:r w:rsidRPr="0042262A">
        <w:rPr>
          <w:spacing w:val="-26"/>
        </w:rPr>
        <w:t xml:space="preserve"> </w:t>
      </w:r>
      <w:r>
        <w:t>All</w:t>
      </w:r>
      <w:r w:rsidRPr="0042262A">
        <w:rPr>
          <w:spacing w:val="-2"/>
        </w:rPr>
        <w:t xml:space="preserve"> </w:t>
      </w:r>
      <w:r>
        <w:t>entries</w:t>
      </w:r>
      <w:r w:rsidRPr="0042262A">
        <w:rPr>
          <w:spacing w:val="-1"/>
        </w:rPr>
        <w:t xml:space="preserve"> </w:t>
      </w:r>
      <w:r>
        <w:t>for</w:t>
      </w:r>
      <w:r w:rsidRPr="0042262A">
        <w:rPr>
          <w:spacing w:val="-2"/>
        </w:rPr>
        <w:t xml:space="preserve"> </w:t>
      </w:r>
      <w:r>
        <w:t>the</w:t>
      </w:r>
      <w:r w:rsidRPr="0042262A">
        <w:rPr>
          <w:spacing w:val="-2"/>
        </w:rPr>
        <w:t xml:space="preserve"> </w:t>
      </w:r>
      <w:r>
        <w:t>AA</w:t>
      </w:r>
      <w:r w:rsidRPr="0042262A">
        <w:rPr>
          <w:spacing w:val="-1"/>
        </w:rPr>
        <w:t xml:space="preserve"> </w:t>
      </w:r>
      <w:r>
        <w:t>class</w:t>
      </w:r>
      <w:r w:rsidRPr="0042262A">
        <w:rPr>
          <w:spacing w:val="-1"/>
        </w:rPr>
        <w:t xml:space="preserve"> </w:t>
      </w:r>
      <w:r>
        <w:t>will pay the full entry fee of $100 for the Desert and Grand Prix</w:t>
      </w:r>
      <w:r w:rsidRPr="0042262A">
        <w:rPr>
          <w:spacing w:val="-12"/>
        </w:rPr>
        <w:t xml:space="preserve"> </w:t>
      </w:r>
      <w:r>
        <w:t>series.</w:t>
      </w:r>
    </w:p>
    <w:p w14:paraId="02E22A1F" w14:textId="659B9842" w:rsidR="0040055A" w:rsidRPr="0042262A" w:rsidRDefault="00FF4166" w:rsidP="00FB4480">
      <w:pPr>
        <w:pStyle w:val="ListParagraph"/>
        <w:numPr>
          <w:ilvl w:val="2"/>
          <w:numId w:val="45"/>
        </w:numPr>
        <w:tabs>
          <w:tab w:val="left" w:pos="2640"/>
        </w:tabs>
        <w:ind w:right="900"/>
        <w:jc w:val="both"/>
        <w:rPr>
          <w:color w:val="FF0000"/>
        </w:rPr>
      </w:pPr>
      <w:r w:rsidRPr="0042262A">
        <w:rPr>
          <w:color w:val="FF0000"/>
        </w:rPr>
        <w:t xml:space="preserve">Payback to AA participants shall be </w:t>
      </w:r>
      <w:r w:rsidR="008633A4" w:rsidRPr="0042262A">
        <w:rPr>
          <w:color w:val="FF0000"/>
        </w:rPr>
        <w:t>50</w:t>
      </w:r>
      <w:r w:rsidRPr="0042262A">
        <w:rPr>
          <w:color w:val="FF0000"/>
        </w:rPr>
        <w:t>%</w:t>
      </w:r>
      <w:r w:rsidR="008633A4" w:rsidRPr="0042262A">
        <w:rPr>
          <w:color w:val="FF0000"/>
        </w:rPr>
        <w:t xml:space="preserve"> of entry fee. </w:t>
      </w:r>
      <w:r w:rsidR="00492789" w:rsidRPr="0042262A">
        <w:rPr>
          <w:color w:val="FF0000"/>
        </w:rPr>
        <w:t>(</w:t>
      </w:r>
      <w:r w:rsidR="002772A8">
        <w:rPr>
          <w:color w:val="FF0000"/>
        </w:rPr>
        <w:t>Nov</w:t>
      </w:r>
      <w:r w:rsidR="00492789" w:rsidRPr="0042262A">
        <w:rPr>
          <w:color w:val="FF0000"/>
        </w:rPr>
        <w:t>. 202</w:t>
      </w:r>
      <w:r w:rsidR="008633A4" w:rsidRPr="0042262A">
        <w:rPr>
          <w:color w:val="FF0000"/>
        </w:rPr>
        <w:t>5</w:t>
      </w:r>
      <w:r w:rsidR="00492789" w:rsidRPr="0042262A">
        <w:rPr>
          <w:color w:val="FF0000"/>
        </w:rPr>
        <w:t>)</w:t>
      </w:r>
    </w:p>
    <w:tbl>
      <w:tblPr>
        <w:tblStyle w:val="GridTable1Light-Accent5"/>
        <w:tblW w:w="0" w:type="auto"/>
        <w:tblLook w:val="04A0" w:firstRow="1" w:lastRow="0" w:firstColumn="1" w:lastColumn="0" w:noHBand="0" w:noVBand="1"/>
      </w:tblPr>
      <w:tblGrid>
        <w:gridCol w:w="1950"/>
        <w:gridCol w:w="1906"/>
        <w:gridCol w:w="1906"/>
        <w:gridCol w:w="1906"/>
        <w:gridCol w:w="1949"/>
        <w:gridCol w:w="1933"/>
      </w:tblGrid>
      <w:tr w:rsidR="00427774" w:rsidRPr="002C4317" w14:paraId="7D244E91" w14:textId="77777777" w:rsidTr="00E8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Pr>
          <w:p w14:paraId="2467A673" w14:textId="77777777" w:rsidR="00427774" w:rsidRPr="002C4317" w:rsidRDefault="00427774" w:rsidP="00CB0B8E">
            <w:pPr>
              <w:pStyle w:val="ListParagraph"/>
              <w:tabs>
                <w:tab w:val="left" w:pos="3359"/>
                <w:tab w:val="left" w:pos="3360"/>
              </w:tabs>
              <w:ind w:left="0" w:right="1116" w:firstLine="0"/>
              <w:rPr>
                <w:rFonts w:asciiTheme="minorHAnsi" w:hAnsiTheme="minorHAnsi" w:cstheme="minorHAnsi"/>
                <w:i/>
                <w:iCs/>
              </w:rPr>
            </w:pPr>
            <w:r>
              <w:rPr>
                <w:rFonts w:asciiTheme="minorHAnsi" w:hAnsiTheme="minorHAnsi" w:cstheme="minorHAnsi"/>
                <w:i/>
                <w:iCs/>
              </w:rPr>
              <w:t># of Riders</w:t>
            </w:r>
          </w:p>
        </w:tc>
        <w:tc>
          <w:tcPr>
            <w:tcW w:w="1906" w:type="dxa"/>
          </w:tcPr>
          <w:p w14:paraId="3769419A" w14:textId="77777777" w:rsidR="00427774" w:rsidRPr="002C4317" w:rsidRDefault="00427774" w:rsidP="00CB0B8E">
            <w:pPr>
              <w:pStyle w:val="ListParagraph"/>
              <w:tabs>
                <w:tab w:val="left" w:pos="3359"/>
                <w:tab w:val="left" w:pos="3360"/>
              </w:tabs>
              <w:ind w:left="0" w:right="1116"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rPr>
            </w:pPr>
            <w:r>
              <w:rPr>
                <w:rFonts w:asciiTheme="minorHAnsi" w:hAnsiTheme="minorHAnsi" w:cstheme="minorHAnsi"/>
                <w:i/>
                <w:iCs/>
              </w:rPr>
              <w:t>1</w:t>
            </w:r>
            <w:r w:rsidRPr="00AF0983">
              <w:rPr>
                <w:rFonts w:asciiTheme="minorHAnsi" w:hAnsiTheme="minorHAnsi" w:cstheme="minorHAnsi"/>
                <w:i/>
                <w:iCs/>
                <w:vertAlign w:val="superscript"/>
              </w:rPr>
              <w:t>st</w:t>
            </w:r>
          </w:p>
        </w:tc>
        <w:tc>
          <w:tcPr>
            <w:tcW w:w="1906" w:type="dxa"/>
          </w:tcPr>
          <w:p w14:paraId="5C0670C8" w14:textId="77777777" w:rsidR="00427774" w:rsidRPr="002C4317" w:rsidRDefault="00427774" w:rsidP="00CB0B8E">
            <w:pPr>
              <w:pStyle w:val="ListParagraph"/>
              <w:tabs>
                <w:tab w:val="left" w:pos="3359"/>
                <w:tab w:val="left" w:pos="3360"/>
              </w:tabs>
              <w:ind w:left="0" w:right="1116"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rPr>
            </w:pPr>
            <w:r>
              <w:rPr>
                <w:rFonts w:asciiTheme="minorHAnsi" w:hAnsiTheme="minorHAnsi" w:cstheme="minorHAnsi"/>
                <w:i/>
                <w:iCs/>
              </w:rPr>
              <w:t>2</w:t>
            </w:r>
            <w:r w:rsidRPr="00AF0983">
              <w:rPr>
                <w:rFonts w:asciiTheme="minorHAnsi" w:hAnsiTheme="minorHAnsi" w:cstheme="minorHAnsi"/>
                <w:i/>
                <w:iCs/>
                <w:vertAlign w:val="superscript"/>
              </w:rPr>
              <w:t>nd</w:t>
            </w:r>
          </w:p>
        </w:tc>
        <w:tc>
          <w:tcPr>
            <w:tcW w:w="1906" w:type="dxa"/>
          </w:tcPr>
          <w:p w14:paraId="7E219F90" w14:textId="77777777" w:rsidR="00427774" w:rsidRPr="002C4317" w:rsidRDefault="00427774" w:rsidP="00CB0B8E">
            <w:pPr>
              <w:pStyle w:val="ListParagraph"/>
              <w:tabs>
                <w:tab w:val="left" w:pos="3359"/>
                <w:tab w:val="left" w:pos="3360"/>
              </w:tabs>
              <w:ind w:left="0" w:right="1116"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rPr>
            </w:pPr>
            <w:r>
              <w:rPr>
                <w:rFonts w:asciiTheme="minorHAnsi" w:hAnsiTheme="minorHAnsi" w:cstheme="minorHAnsi"/>
                <w:i/>
                <w:iCs/>
              </w:rPr>
              <w:t>3rd</w:t>
            </w:r>
          </w:p>
        </w:tc>
        <w:tc>
          <w:tcPr>
            <w:tcW w:w="1949" w:type="dxa"/>
          </w:tcPr>
          <w:p w14:paraId="6AF361A1" w14:textId="77777777" w:rsidR="00427774" w:rsidRPr="002C4317" w:rsidRDefault="00427774" w:rsidP="00CB0B8E">
            <w:pPr>
              <w:pStyle w:val="ListParagraph"/>
              <w:tabs>
                <w:tab w:val="left" w:pos="3359"/>
                <w:tab w:val="left" w:pos="3360"/>
              </w:tabs>
              <w:ind w:left="0" w:right="1116"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rPr>
            </w:pPr>
            <w:r>
              <w:rPr>
                <w:rFonts w:asciiTheme="minorHAnsi" w:hAnsiTheme="minorHAnsi" w:cstheme="minorHAnsi"/>
                <w:i/>
                <w:iCs/>
              </w:rPr>
              <w:t>Entry</w:t>
            </w:r>
          </w:p>
        </w:tc>
        <w:tc>
          <w:tcPr>
            <w:tcW w:w="1933" w:type="dxa"/>
          </w:tcPr>
          <w:p w14:paraId="15F54352" w14:textId="77777777" w:rsidR="00427774" w:rsidRPr="002C4317" w:rsidRDefault="00427774" w:rsidP="00CB0B8E">
            <w:pPr>
              <w:pStyle w:val="ListParagraph"/>
              <w:tabs>
                <w:tab w:val="left" w:pos="3359"/>
                <w:tab w:val="left" w:pos="3360"/>
              </w:tabs>
              <w:ind w:left="0" w:right="1116"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rPr>
            </w:pPr>
            <w:r>
              <w:rPr>
                <w:rFonts w:asciiTheme="minorHAnsi" w:hAnsiTheme="minorHAnsi" w:cstheme="minorHAnsi"/>
                <w:i/>
                <w:iCs/>
              </w:rPr>
              <w:t>Total</w:t>
            </w:r>
          </w:p>
        </w:tc>
      </w:tr>
      <w:tr w:rsidR="00427774" w:rsidRPr="000F626B" w14:paraId="28B21A03" w14:textId="77777777" w:rsidTr="00E87DDF">
        <w:tc>
          <w:tcPr>
            <w:cnfStyle w:val="001000000000" w:firstRow="0" w:lastRow="0" w:firstColumn="1" w:lastColumn="0" w:oddVBand="0" w:evenVBand="0" w:oddHBand="0" w:evenHBand="0" w:firstRowFirstColumn="0" w:firstRowLastColumn="0" w:lastRowFirstColumn="0" w:lastRowLastColumn="0"/>
            <w:tcW w:w="1950" w:type="dxa"/>
          </w:tcPr>
          <w:p w14:paraId="74E71033" w14:textId="77777777" w:rsidR="00427774" w:rsidRPr="000F626B" w:rsidRDefault="00427774" w:rsidP="00CB0B8E">
            <w:pPr>
              <w:pStyle w:val="ListParagraph"/>
              <w:tabs>
                <w:tab w:val="left" w:pos="3359"/>
                <w:tab w:val="left" w:pos="3360"/>
              </w:tabs>
              <w:ind w:left="0" w:right="1116" w:firstLine="0"/>
              <w:rPr>
                <w:rFonts w:asciiTheme="minorHAnsi" w:hAnsiTheme="minorHAnsi" w:cstheme="minorHAnsi"/>
                <w:b w:val="0"/>
                <w:bCs w:val="0"/>
              </w:rPr>
            </w:pPr>
            <w:r w:rsidRPr="000F626B">
              <w:rPr>
                <w:rFonts w:asciiTheme="minorHAnsi" w:hAnsiTheme="minorHAnsi" w:cstheme="minorHAnsi"/>
                <w:b w:val="0"/>
                <w:bCs w:val="0"/>
              </w:rPr>
              <w:t>1</w:t>
            </w:r>
          </w:p>
        </w:tc>
        <w:tc>
          <w:tcPr>
            <w:tcW w:w="1906" w:type="dxa"/>
          </w:tcPr>
          <w:p w14:paraId="5F657AB9" w14:textId="576222C0" w:rsidR="00427774" w:rsidRPr="003B0A96" w:rsidRDefault="006665F0"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50</w:t>
            </w:r>
          </w:p>
        </w:tc>
        <w:tc>
          <w:tcPr>
            <w:tcW w:w="1906" w:type="dxa"/>
          </w:tcPr>
          <w:p w14:paraId="5321F155"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p>
        </w:tc>
        <w:tc>
          <w:tcPr>
            <w:tcW w:w="1906" w:type="dxa"/>
          </w:tcPr>
          <w:p w14:paraId="583439D2"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p>
        </w:tc>
        <w:tc>
          <w:tcPr>
            <w:tcW w:w="1949" w:type="dxa"/>
          </w:tcPr>
          <w:p w14:paraId="669B155D"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$100</w:t>
            </w:r>
          </w:p>
        </w:tc>
        <w:tc>
          <w:tcPr>
            <w:tcW w:w="1933" w:type="dxa"/>
          </w:tcPr>
          <w:p w14:paraId="668F7616" w14:textId="1FE7FE69"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r w:rsidR="006665F0" w:rsidRPr="003B0A96">
              <w:rPr>
                <w:rFonts w:asciiTheme="minorHAnsi" w:hAnsiTheme="minorHAnsi" w:cstheme="minorHAnsi"/>
                <w:color w:val="FF0000"/>
              </w:rPr>
              <w:t>50</w:t>
            </w:r>
          </w:p>
        </w:tc>
      </w:tr>
      <w:tr w:rsidR="00427774" w:rsidRPr="000F626B" w14:paraId="71593880" w14:textId="77777777" w:rsidTr="00E87DDF">
        <w:tc>
          <w:tcPr>
            <w:cnfStyle w:val="001000000000" w:firstRow="0" w:lastRow="0" w:firstColumn="1" w:lastColumn="0" w:oddVBand="0" w:evenVBand="0" w:oddHBand="0" w:evenHBand="0" w:firstRowFirstColumn="0" w:firstRowLastColumn="0" w:lastRowFirstColumn="0" w:lastRowLastColumn="0"/>
            <w:tcW w:w="1950" w:type="dxa"/>
          </w:tcPr>
          <w:p w14:paraId="539CADC5" w14:textId="77777777" w:rsidR="00427774" w:rsidRPr="000F626B" w:rsidRDefault="00427774" w:rsidP="00CB0B8E">
            <w:pPr>
              <w:pStyle w:val="ListParagraph"/>
              <w:tabs>
                <w:tab w:val="left" w:pos="3359"/>
                <w:tab w:val="left" w:pos="3360"/>
              </w:tabs>
              <w:ind w:left="0" w:right="1116" w:firstLine="0"/>
              <w:rPr>
                <w:rFonts w:asciiTheme="minorHAnsi" w:hAnsiTheme="minorHAnsi" w:cstheme="minorHAnsi"/>
                <w:b w:val="0"/>
                <w:bCs w:val="0"/>
              </w:rPr>
            </w:pPr>
            <w:r w:rsidRPr="000F626B">
              <w:rPr>
                <w:rFonts w:asciiTheme="minorHAnsi" w:hAnsiTheme="minorHAnsi" w:cstheme="minorHAnsi"/>
                <w:b w:val="0"/>
                <w:bCs w:val="0"/>
              </w:rPr>
              <w:t>2</w:t>
            </w:r>
          </w:p>
        </w:tc>
        <w:tc>
          <w:tcPr>
            <w:tcW w:w="1906" w:type="dxa"/>
          </w:tcPr>
          <w:p w14:paraId="3CC33FC0" w14:textId="36916E56" w:rsidR="00427774" w:rsidRPr="003B0A96" w:rsidRDefault="006665F0"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100</w:t>
            </w:r>
          </w:p>
        </w:tc>
        <w:tc>
          <w:tcPr>
            <w:tcW w:w="1906" w:type="dxa"/>
          </w:tcPr>
          <w:p w14:paraId="297172C8"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p>
        </w:tc>
        <w:tc>
          <w:tcPr>
            <w:tcW w:w="1906" w:type="dxa"/>
          </w:tcPr>
          <w:p w14:paraId="004D27D2"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p>
        </w:tc>
        <w:tc>
          <w:tcPr>
            <w:tcW w:w="1949" w:type="dxa"/>
          </w:tcPr>
          <w:p w14:paraId="2AFD4981"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$200</w:t>
            </w:r>
          </w:p>
        </w:tc>
        <w:tc>
          <w:tcPr>
            <w:tcW w:w="1933" w:type="dxa"/>
          </w:tcPr>
          <w:p w14:paraId="51F9A5C4" w14:textId="79FE6AE5"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r w:rsidR="006665F0" w:rsidRPr="003B0A96">
              <w:rPr>
                <w:rFonts w:asciiTheme="minorHAnsi" w:hAnsiTheme="minorHAnsi" w:cstheme="minorHAnsi"/>
                <w:color w:val="FF0000"/>
              </w:rPr>
              <w:t>100</w:t>
            </w:r>
          </w:p>
        </w:tc>
      </w:tr>
      <w:tr w:rsidR="00427774" w:rsidRPr="000F626B" w14:paraId="51F1A65F" w14:textId="77777777" w:rsidTr="00E87DDF">
        <w:tc>
          <w:tcPr>
            <w:cnfStyle w:val="001000000000" w:firstRow="0" w:lastRow="0" w:firstColumn="1" w:lastColumn="0" w:oddVBand="0" w:evenVBand="0" w:oddHBand="0" w:evenHBand="0" w:firstRowFirstColumn="0" w:firstRowLastColumn="0" w:lastRowFirstColumn="0" w:lastRowLastColumn="0"/>
            <w:tcW w:w="1950" w:type="dxa"/>
          </w:tcPr>
          <w:p w14:paraId="06D980B6" w14:textId="77777777" w:rsidR="00427774" w:rsidRPr="000F626B" w:rsidRDefault="00427774" w:rsidP="00CB0B8E">
            <w:pPr>
              <w:pStyle w:val="ListParagraph"/>
              <w:tabs>
                <w:tab w:val="left" w:pos="3359"/>
                <w:tab w:val="left" w:pos="3360"/>
              </w:tabs>
              <w:ind w:left="0" w:right="1116" w:firstLine="0"/>
              <w:rPr>
                <w:rFonts w:asciiTheme="minorHAnsi" w:hAnsiTheme="minorHAnsi" w:cstheme="minorHAnsi"/>
                <w:b w:val="0"/>
                <w:bCs w:val="0"/>
              </w:rPr>
            </w:pPr>
            <w:r w:rsidRPr="000F626B">
              <w:rPr>
                <w:rFonts w:asciiTheme="minorHAnsi" w:hAnsiTheme="minorHAnsi" w:cstheme="minorHAnsi"/>
                <w:b w:val="0"/>
                <w:bCs w:val="0"/>
              </w:rPr>
              <w:t>3</w:t>
            </w:r>
          </w:p>
        </w:tc>
        <w:tc>
          <w:tcPr>
            <w:tcW w:w="1906" w:type="dxa"/>
          </w:tcPr>
          <w:p w14:paraId="612B837B" w14:textId="3F778682" w:rsidR="00427774" w:rsidRPr="003B0A96" w:rsidRDefault="00495287"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150</w:t>
            </w:r>
          </w:p>
        </w:tc>
        <w:tc>
          <w:tcPr>
            <w:tcW w:w="1906" w:type="dxa"/>
          </w:tcPr>
          <w:p w14:paraId="5D5FFCD1"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p>
        </w:tc>
        <w:tc>
          <w:tcPr>
            <w:tcW w:w="1906" w:type="dxa"/>
          </w:tcPr>
          <w:p w14:paraId="4672D6C9"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p>
        </w:tc>
        <w:tc>
          <w:tcPr>
            <w:tcW w:w="1949" w:type="dxa"/>
          </w:tcPr>
          <w:p w14:paraId="3EA6B656"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$300</w:t>
            </w:r>
          </w:p>
        </w:tc>
        <w:tc>
          <w:tcPr>
            <w:tcW w:w="1933" w:type="dxa"/>
          </w:tcPr>
          <w:p w14:paraId="1CADC880" w14:textId="24310FD1"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r w:rsidR="006665F0" w:rsidRPr="003B0A96">
              <w:rPr>
                <w:rFonts w:asciiTheme="minorHAnsi" w:hAnsiTheme="minorHAnsi" w:cstheme="minorHAnsi"/>
                <w:color w:val="FF0000"/>
              </w:rPr>
              <w:t>150</w:t>
            </w:r>
          </w:p>
        </w:tc>
      </w:tr>
      <w:tr w:rsidR="00427774" w:rsidRPr="000F626B" w14:paraId="20167A8E" w14:textId="77777777" w:rsidTr="00E87DDF">
        <w:tc>
          <w:tcPr>
            <w:cnfStyle w:val="001000000000" w:firstRow="0" w:lastRow="0" w:firstColumn="1" w:lastColumn="0" w:oddVBand="0" w:evenVBand="0" w:oddHBand="0" w:evenHBand="0" w:firstRowFirstColumn="0" w:firstRowLastColumn="0" w:lastRowFirstColumn="0" w:lastRowLastColumn="0"/>
            <w:tcW w:w="1950" w:type="dxa"/>
          </w:tcPr>
          <w:p w14:paraId="3E887C7A" w14:textId="77777777" w:rsidR="00427774" w:rsidRPr="000F626B" w:rsidRDefault="00427774" w:rsidP="00CB0B8E">
            <w:pPr>
              <w:pStyle w:val="ListParagraph"/>
              <w:tabs>
                <w:tab w:val="left" w:pos="3359"/>
                <w:tab w:val="left" w:pos="3360"/>
              </w:tabs>
              <w:ind w:left="0" w:right="1116" w:firstLine="0"/>
              <w:rPr>
                <w:rFonts w:asciiTheme="minorHAnsi" w:hAnsiTheme="minorHAnsi" w:cstheme="minorHAnsi"/>
                <w:b w:val="0"/>
                <w:bCs w:val="0"/>
              </w:rPr>
            </w:pPr>
            <w:r w:rsidRPr="000F626B">
              <w:rPr>
                <w:rFonts w:asciiTheme="minorHAnsi" w:hAnsiTheme="minorHAnsi" w:cstheme="minorHAnsi"/>
                <w:b w:val="0"/>
                <w:bCs w:val="0"/>
              </w:rPr>
              <w:t>4</w:t>
            </w:r>
          </w:p>
        </w:tc>
        <w:tc>
          <w:tcPr>
            <w:tcW w:w="1906" w:type="dxa"/>
          </w:tcPr>
          <w:p w14:paraId="151C38BA" w14:textId="30576D6E" w:rsidR="00427774" w:rsidRPr="003B0A96" w:rsidRDefault="00431441"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150</w:t>
            </w:r>
          </w:p>
        </w:tc>
        <w:tc>
          <w:tcPr>
            <w:tcW w:w="1906" w:type="dxa"/>
          </w:tcPr>
          <w:p w14:paraId="76B8FA54" w14:textId="747A283D" w:rsidR="00427774" w:rsidRPr="003B0A96" w:rsidRDefault="00431441"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50</w:t>
            </w:r>
          </w:p>
        </w:tc>
        <w:tc>
          <w:tcPr>
            <w:tcW w:w="1906" w:type="dxa"/>
          </w:tcPr>
          <w:p w14:paraId="316862A6"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p>
        </w:tc>
        <w:tc>
          <w:tcPr>
            <w:tcW w:w="1949" w:type="dxa"/>
          </w:tcPr>
          <w:p w14:paraId="0C9D5725"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$400</w:t>
            </w:r>
          </w:p>
        </w:tc>
        <w:tc>
          <w:tcPr>
            <w:tcW w:w="1933" w:type="dxa"/>
          </w:tcPr>
          <w:p w14:paraId="0B24DBF2" w14:textId="446C4A2B"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r w:rsidR="006665F0" w:rsidRPr="003B0A96">
              <w:rPr>
                <w:rFonts w:asciiTheme="minorHAnsi" w:hAnsiTheme="minorHAnsi" w:cstheme="minorHAnsi"/>
                <w:color w:val="FF0000"/>
              </w:rPr>
              <w:t>200</w:t>
            </w:r>
          </w:p>
        </w:tc>
      </w:tr>
      <w:tr w:rsidR="00427774" w:rsidRPr="000F626B" w14:paraId="3FDBBFA6" w14:textId="77777777" w:rsidTr="00E87DDF">
        <w:tc>
          <w:tcPr>
            <w:cnfStyle w:val="001000000000" w:firstRow="0" w:lastRow="0" w:firstColumn="1" w:lastColumn="0" w:oddVBand="0" w:evenVBand="0" w:oddHBand="0" w:evenHBand="0" w:firstRowFirstColumn="0" w:firstRowLastColumn="0" w:lastRowFirstColumn="0" w:lastRowLastColumn="0"/>
            <w:tcW w:w="1950" w:type="dxa"/>
          </w:tcPr>
          <w:p w14:paraId="19685070" w14:textId="77777777" w:rsidR="00427774" w:rsidRPr="000F626B" w:rsidRDefault="00427774" w:rsidP="00CB0B8E">
            <w:pPr>
              <w:pStyle w:val="ListParagraph"/>
              <w:tabs>
                <w:tab w:val="left" w:pos="3359"/>
                <w:tab w:val="left" w:pos="3360"/>
              </w:tabs>
              <w:ind w:left="0" w:right="1116" w:firstLine="0"/>
              <w:rPr>
                <w:rFonts w:asciiTheme="minorHAnsi" w:hAnsiTheme="minorHAnsi" w:cstheme="minorHAnsi"/>
                <w:b w:val="0"/>
                <w:bCs w:val="0"/>
              </w:rPr>
            </w:pPr>
            <w:r w:rsidRPr="000F626B">
              <w:rPr>
                <w:rFonts w:asciiTheme="minorHAnsi" w:hAnsiTheme="minorHAnsi" w:cstheme="minorHAnsi"/>
                <w:b w:val="0"/>
                <w:bCs w:val="0"/>
              </w:rPr>
              <w:t>5</w:t>
            </w:r>
          </w:p>
        </w:tc>
        <w:tc>
          <w:tcPr>
            <w:tcW w:w="1906" w:type="dxa"/>
          </w:tcPr>
          <w:p w14:paraId="51E28AAA" w14:textId="617C0846" w:rsidR="00427774" w:rsidRPr="003B0A96" w:rsidRDefault="00642110"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188</w:t>
            </w:r>
          </w:p>
        </w:tc>
        <w:tc>
          <w:tcPr>
            <w:tcW w:w="1906" w:type="dxa"/>
          </w:tcPr>
          <w:p w14:paraId="7AEE7B83" w14:textId="510C4815" w:rsidR="00427774" w:rsidRPr="003B0A96" w:rsidRDefault="00642110"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62</w:t>
            </w:r>
          </w:p>
        </w:tc>
        <w:tc>
          <w:tcPr>
            <w:tcW w:w="1906" w:type="dxa"/>
          </w:tcPr>
          <w:p w14:paraId="2A05560A"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p>
        </w:tc>
        <w:tc>
          <w:tcPr>
            <w:tcW w:w="1949" w:type="dxa"/>
          </w:tcPr>
          <w:p w14:paraId="29C28471"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$500</w:t>
            </w:r>
          </w:p>
        </w:tc>
        <w:tc>
          <w:tcPr>
            <w:tcW w:w="1933" w:type="dxa"/>
          </w:tcPr>
          <w:p w14:paraId="265FAF7B" w14:textId="715687BD"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r w:rsidR="006665F0" w:rsidRPr="003B0A96">
              <w:rPr>
                <w:rFonts w:asciiTheme="minorHAnsi" w:hAnsiTheme="minorHAnsi" w:cstheme="minorHAnsi"/>
                <w:color w:val="FF0000"/>
              </w:rPr>
              <w:t>250</w:t>
            </w:r>
          </w:p>
        </w:tc>
      </w:tr>
      <w:tr w:rsidR="00427774" w:rsidRPr="000F626B" w14:paraId="1FDD6994" w14:textId="77777777" w:rsidTr="00E87DDF">
        <w:tc>
          <w:tcPr>
            <w:cnfStyle w:val="001000000000" w:firstRow="0" w:lastRow="0" w:firstColumn="1" w:lastColumn="0" w:oddVBand="0" w:evenVBand="0" w:oddHBand="0" w:evenHBand="0" w:firstRowFirstColumn="0" w:firstRowLastColumn="0" w:lastRowFirstColumn="0" w:lastRowLastColumn="0"/>
            <w:tcW w:w="1950" w:type="dxa"/>
          </w:tcPr>
          <w:p w14:paraId="6C542575" w14:textId="77777777" w:rsidR="00427774" w:rsidRPr="000F626B" w:rsidRDefault="00427774" w:rsidP="00CB0B8E">
            <w:pPr>
              <w:pStyle w:val="ListParagraph"/>
              <w:tabs>
                <w:tab w:val="left" w:pos="3359"/>
                <w:tab w:val="left" w:pos="3360"/>
              </w:tabs>
              <w:ind w:left="0" w:right="1116" w:firstLine="0"/>
              <w:rPr>
                <w:rFonts w:asciiTheme="minorHAnsi" w:hAnsiTheme="minorHAnsi" w:cstheme="minorHAnsi"/>
                <w:b w:val="0"/>
                <w:bCs w:val="0"/>
              </w:rPr>
            </w:pPr>
            <w:r w:rsidRPr="000F626B">
              <w:rPr>
                <w:rFonts w:asciiTheme="minorHAnsi" w:hAnsiTheme="minorHAnsi" w:cstheme="minorHAnsi"/>
                <w:b w:val="0"/>
                <w:bCs w:val="0"/>
              </w:rPr>
              <w:t>6</w:t>
            </w:r>
          </w:p>
        </w:tc>
        <w:tc>
          <w:tcPr>
            <w:tcW w:w="1906" w:type="dxa"/>
          </w:tcPr>
          <w:p w14:paraId="732DF7C1" w14:textId="5604A28A" w:rsidR="00427774" w:rsidRPr="003B0A96" w:rsidRDefault="00CD75E2"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153</w:t>
            </w:r>
          </w:p>
        </w:tc>
        <w:tc>
          <w:tcPr>
            <w:tcW w:w="1906" w:type="dxa"/>
          </w:tcPr>
          <w:p w14:paraId="4586A9DD" w14:textId="3F8DCF74" w:rsidR="00427774" w:rsidRPr="003B0A96" w:rsidRDefault="003249CC"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93</w:t>
            </w:r>
          </w:p>
        </w:tc>
        <w:tc>
          <w:tcPr>
            <w:tcW w:w="1906" w:type="dxa"/>
          </w:tcPr>
          <w:p w14:paraId="5A2F5BC6" w14:textId="3E2E920B" w:rsidR="00427774" w:rsidRPr="003B0A96" w:rsidRDefault="003249CC"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54</w:t>
            </w:r>
          </w:p>
        </w:tc>
        <w:tc>
          <w:tcPr>
            <w:tcW w:w="1949" w:type="dxa"/>
          </w:tcPr>
          <w:p w14:paraId="65E0A89F"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$600</w:t>
            </w:r>
          </w:p>
        </w:tc>
        <w:tc>
          <w:tcPr>
            <w:tcW w:w="1933" w:type="dxa"/>
          </w:tcPr>
          <w:p w14:paraId="76B1D8F7" w14:textId="3B4DEFAC"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r w:rsidR="006665F0" w:rsidRPr="003B0A96">
              <w:rPr>
                <w:rFonts w:asciiTheme="minorHAnsi" w:hAnsiTheme="minorHAnsi" w:cstheme="minorHAnsi"/>
                <w:color w:val="FF0000"/>
              </w:rPr>
              <w:t>300</w:t>
            </w:r>
          </w:p>
        </w:tc>
      </w:tr>
      <w:tr w:rsidR="00427774" w:rsidRPr="000F626B" w14:paraId="324F6B5D" w14:textId="77777777" w:rsidTr="00E87DDF">
        <w:tc>
          <w:tcPr>
            <w:cnfStyle w:val="001000000000" w:firstRow="0" w:lastRow="0" w:firstColumn="1" w:lastColumn="0" w:oddVBand="0" w:evenVBand="0" w:oddHBand="0" w:evenHBand="0" w:firstRowFirstColumn="0" w:firstRowLastColumn="0" w:lastRowFirstColumn="0" w:lastRowLastColumn="0"/>
            <w:tcW w:w="1950" w:type="dxa"/>
          </w:tcPr>
          <w:p w14:paraId="0C281156" w14:textId="77777777" w:rsidR="00427774" w:rsidRPr="000F626B" w:rsidRDefault="00427774" w:rsidP="00CB0B8E">
            <w:pPr>
              <w:pStyle w:val="ListParagraph"/>
              <w:tabs>
                <w:tab w:val="left" w:pos="3359"/>
                <w:tab w:val="left" w:pos="3360"/>
              </w:tabs>
              <w:ind w:left="0" w:right="1116" w:firstLine="0"/>
              <w:rPr>
                <w:rFonts w:asciiTheme="minorHAnsi" w:hAnsiTheme="minorHAnsi" w:cstheme="minorHAnsi"/>
                <w:b w:val="0"/>
                <w:bCs w:val="0"/>
              </w:rPr>
            </w:pPr>
            <w:r w:rsidRPr="000F626B">
              <w:rPr>
                <w:rFonts w:asciiTheme="minorHAnsi" w:hAnsiTheme="minorHAnsi" w:cstheme="minorHAnsi"/>
                <w:b w:val="0"/>
                <w:bCs w:val="0"/>
              </w:rPr>
              <w:t>7</w:t>
            </w:r>
          </w:p>
        </w:tc>
        <w:tc>
          <w:tcPr>
            <w:tcW w:w="1906" w:type="dxa"/>
          </w:tcPr>
          <w:p w14:paraId="782DB70D" w14:textId="54AFFB07" w:rsidR="00427774" w:rsidRPr="003B0A96" w:rsidRDefault="003249CC"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179</w:t>
            </w:r>
          </w:p>
        </w:tc>
        <w:tc>
          <w:tcPr>
            <w:tcW w:w="1906" w:type="dxa"/>
          </w:tcPr>
          <w:p w14:paraId="0CD47160" w14:textId="5C67FB01" w:rsidR="00427774" w:rsidRPr="003B0A96" w:rsidRDefault="008219A2"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109</w:t>
            </w:r>
          </w:p>
        </w:tc>
        <w:tc>
          <w:tcPr>
            <w:tcW w:w="1906" w:type="dxa"/>
          </w:tcPr>
          <w:p w14:paraId="4D0E28E5" w14:textId="6DF377EC" w:rsidR="00427774" w:rsidRPr="003B0A96" w:rsidRDefault="008219A2"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62</w:t>
            </w:r>
          </w:p>
        </w:tc>
        <w:tc>
          <w:tcPr>
            <w:tcW w:w="1949" w:type="dxa"/>
          </w:tcPr>
          <w:p w14:paraId="3343BBCC"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$700</w:t>
            </w:r>
          </w:p>
        </w:tc>
        <w:tc>
          <w:tcPr>
            <w:tcW w:w="1933" w:type="dxa"/>
          </w:tcPr>
          <w:p w14:paraId="48885C72" w14:textId="6BC75238"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r w:rsidR="006665F0" w:rsidRPr="003B0A96">
              <w:rPr>
                <w:rFonts w:asciiTheme="minorHAnsi" w:hAnsiTheme="minorHAnsi" w:cstheme="minorHAnsi"/>
                <w:color w:val="FF0000"/>
              </w:rPr>
              <w:t>350</w:t>
            </w:r>
          </w:p>
        </w:tc>
      </w:tr>
      <w:tr w:rsidR="00427774" w:rsidRPr="000F626B" w14:paraId="0B45F335" w14:textId="77777777" w:rsidTr="00E87DDF">
        <w:tc>
          <w:tcPr>
            <w:cnfStyle w:val="001000000000" w:firstRow="0" w:lastRow="0" w:firstColumn="1" w:lastColumn="0" w:oddVBand="0" w:evenVBand="0" w:oddHBand="0" w:evenHBand="0" w:firstRowFirstColumn="0" w:firstRowLastColumn="0" w:lastRowFirstColumn="0" w:lastRowLastColumn="0"/>
            <w:tcW w:w="1950" w:type="dxa"/>
          </w:tcPr>
          <w:p w14:paraId="2BD6A27B" w14:textId="77777777" w:rsidR="00427774" w:rsidRPr="000F626B" w:rsidRDefault="00427774" w:rsidP="00CB0B8E">
            <w:pPr>
              <w:pStyle w:val="ListParagraph"/>
              <w:tabs>
                <w:tab w:val="left" w:pos="3359"/>
                <w:tab w:val="left" w:pos="3360"/>
              </w:tabs>
              <w:ind w:left="0" w:right="1116" w:firstLine="0"/>
              <w:rPr>
                <w:rFonts w:asciiTheme="minorHAnsi" w:hAnsiTheme="minorHAnsi" w:cstheme="minorHAnsi"/>
                <w:b w:val="0"/>
                <w:bCs w:val="0"/>
              </w:rPr>
            </w:pPr>
            <w:r w:rsidRPr="000F626B">
              <w:rPr>
                <w:rFonts w:asciiTheme="minorHAnsi" w:hAnsiTheme="minorHAnsi" w:cstheme="minorHAnsi"/>
                <w:b w:val="0"/>
                <w:bCs w:val="0"/>
              </w:rPr>
              <w:t>8</w:t>
            </w:r>
          </w:p>
        </w:tc>
        <w:tc>
          <w:tcPr>
            <w:tcW w:w="1906" w:type="dxa"/>
          </w:tcPr>
          <w:p w14:paraId="64241E66" w14:textId="261A7B09" w:rsidR="00427774" w:rsidRPr="003B0A96" w:rsidRDefault="001A1F96"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204</w:t>
            </w:r>
          </w:p>
        </w:tc>
        <w:tc>
          <w:tcPr>
            <w:tcW w:w="1906" w:type="dxa"/>
          </w:tcPr>
          <w:p w14:paraId="58AF2777" w14:textId="6FB4F692" w:rsidR="00427774" w:rsidRPr="003B0A96" w:rsidRDefault="001A1F96"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124</w:t>
            </w:r>
          </w:p>
        </w:tc>
        <w:tc>
          <w:tcPr>
            <w:tcW w:w="1906" w:type="dxa"/>
          </w:tcPr>
          <w:p w14:paraId="5289D619" w14:textId="7F11A90C" w:rsidR="00427774" w:rsidRPr="003B0A96" w:rsidRDefault="001A1F96"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72</w:t>
            </w:r>
          </w:p>
        </w:tc>
        <w:tc>
          <w:tcPr>
            <w:tcW w:w="1949" w:type="dxa"/>
          </w:tcPr>
          <w:p w14:paraId="0CE75D12"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$800</w:t>
            </w:r>
          </w:p>
        </w:tc>
        <w:tc>
          <w:tcPr>
            <w:tcW w:w="1933" w:type="dxa"/>
          </w:tcPr>
          <w:p w14:paraId="22EA22CE" w14:textId="3CD54355"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r w:rsidR="006665F0" w:rsidRPr="003B0A96">
              <w:rPr>
                <w:rFonts w:asciiTheme="minorHAnsi" w:hAnsiTheme="minorHAnsi" w:cstheme="minorHAnsi"/>
                <w:color w:val="FF0000"/>
              </w:rPr>
              <w:t>400</w:t>
            </w:r>
          </w:p>
        </w:tc>
      </w:tr>
      <w:tr w:rsidR="00427774" w:rsidRPr="000F626B" w14:paraId="4C3B64E5" w14:textId="77777777" w:rsidTr="00E87DDF">
        <w:tc>
          <w:tcPr>
            <w:cnfStyle w:val="001000000000" w:firstRow="0" w:lastRow="0" w:firstColumn="1" w:lastColumn="0" w:oddVBand="0" w:evenVBand="0" w:oddHBand="0" w:evenHBand="0" w:firstRowFirstColumn="0" w:firstRowLastColumn="0" w:lastRowFirstColumn="0" w:lastRowLastColumn="0"/>
            <w:tcW w:w="1950" w:type="dxa"/>
          </w:tcPr>
          <w:p w14:paraId="158FFED7" w14:textId="77777777" w:rsidR="00427774" w:rsidRPr="000F626B" w:rsidRDefault="00427774" w:rsidP="00CB0B8E">
            <w:pPr>
              <w:pStyle w:val="ListParagraph"/>
              <w:tabs>
                <w:tab w:val="left" w:pos="3359"/>
                <w:tab w:val="left" w:pos="3360"/>
              </w:tabs>
              <w:ind w:left="0" w:right="1116" w:firstLine="0"/>
              <w:rPr>
                <w:rFonts w:asciiTheme="minorHAnsi" w:hAnsiTheme="minorHAnsi" w:cstheme="minorHAnsi"/>
                <w:b w:val="0"/>
                <w:bCs w:val="0"/>
              </w:rPr>
            </w:pPr>
            <w:r w:rsidRPr="000F626B">
              <w:rPr>
                <w:rFonts w:asciiTheme="minorHAnsi" w:hAnsiTheme="minorHAnsi" w:cstheme="minorHAnsi"/>
                <w:b w:val="0"/>
                <w:bCs w:val="0"/>
              </w:rPr>
              <w:t>9</w:t>
            </w:r>
          </w:p>
        </w:tc>
        <w:tc>
          <w:tcPr>
            <w:tcW w:w="1906" w:type="dxa"/>
          </w:tcPr>
          <w:p w14:paraId="503035A0" w14:textId="1E2BDD4F" w:rsidR="00427774" w:rsidRPr="003B0A96" w:rsidRDefault="003732D7"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230</w:t>
            </w:r>
          </w:p>
        </w:tc>
        <w:tc>
          <w:tcPr>
            <w:tcW w:w="1906" w:type="dxa"/>
          </w:tcPr>
          <w:p w14:paraId="64862BD1" w14:textId="4623E471" w:rsidR="00427774" w:rsidRPr="003B0A96" w:rsidRDefault="003732D7"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140</w:t>
            </w:r>
          </w:p>
        </w:tc>
        <w:tc>
          <w:tcPr>
            <w:tcW w:w="1906" w:type="dxa"/>
          </w:tcPr>
          <w:p w14:paraId="0A4BD1F6" w14:textId="3E8E00AE" w:rsidR="00427774" w:rsidRPr="003B0A96" w:rsidRDefault="003732D7"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80</w:t>
            </w:r>
          </w:p>
        </w:tc>
        <w:tc>
          <w:tcPr>
            <w:tcW w:w="1949" w:type="dxa"/>
          </w:tcPr>
          <w:p w14:paraId="19C28676"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$900</w:t>
            </w:r>
          </w:p>
        </w:tc>
        <w:tc>
          <w:tcPr>
            <w:tcW w:w="1933" w:type="dxa"/>
          </w:tcPr>
          <w:p w14:paraId="56AD2A44" w14:textId="313C6FD4"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r w:rsidR="006665F0" w:rsidRPr="003B0A96">
              <w:rPr>
                <w:rFonts w:asciiTheme="minorHAnsi" w:hAnsiTheme="minorHAnsi" w:cstheme="minorHAnsi"/>
                <w:color w:val="FF0000"/>
              </w:rPr>
              <w:t>450</w:t>
            </w:r>
          </w:p>
        </w:tc>
      </w:tr>
      <w:tr w:rsidR="00427774" w:rsidRPr="000F626B" w14:paraId="3AD2ED48" w14:textId="77777777" w:rsidTr="00E87DDF">
        <w:tc>
          <w:tcPr>
            <w:cnfStyle w:val="001000000000" w:firstRow="0" w:lastRow="0" w:firstColumn="1" w:lastColumn="0" w:oddVBand="0" w:evenVBand="0" w:oddHBand="0" w:evenHBand="0" w:firstRowFirstColumn="0" w:firstRowLastColumn="0" w:lastRowFirstColumn="0" w:lastRowLastColumn="0"/>
            <w:tcW w:w="1950" w:type="dxa"/>
          </w:tcPr>
          <w:p w14:paraId="1D9A7824" w14:textId="77777777" w:rsidR="00427774" w:rsidRPr="000F626B" w:rsidRDefault="00427774" w:rsidP="00CB0B8E">
            <w:pPr>
              <w:pStyle w:val="ListParagraph"/>
              <w:tabs>
                <w:tab w:val="left" w:pos="3359"/>
                <w:tab w:val="left" w:pos="3360"/>
              </w:tabs>
              <w:ind w:left="0" w:right="1116" w:firstLine="0"/>
              <w:rPr>
                <w:rFonts w:asciiTheme="minorHAnsi" w:hAnsiTheme="minorHAnsi" w:cstheme="minorHAnsi"/>
                <w:b w:val="0"/>
                <w:bCs w:val="0"/>
              </w:rPr>
            </w:pPr>
            <w:r w:rsidRPr="000F626B">
              <w:rPr>
                <w:rFonts w:asciiTheme="minorHAnsi" w:hAnsiTheme="minorHAnsi" w:cstheme="minorHAnsi"/>
                <w:b w:val="0"/>
                <w:bCs w:val="0"/>
              </w:rPr>
              <w:t>10</w:t>
            </w:r>
          </w:p>
        </w:tc>
        <w:tc>
          <w:tcPr>
            <w:tcW w:w="1906" w:type="dxa"/>
          </w:tcPr>
          <w:p w14:paraId="49FFB37A" w14:textId="2D1C6107" w:rsidR="00427774" w:rsidRPr="003B0A96" w:rsidRDefault="00B45D9B"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255</w:t>
            </w:r>
          </w:p>
        </w:tc>
        <w:tc>
          <w:tcPr>
            <w:tcW w:w="1906" w:type="dxa"/>
          </w:tcPr>
          <w:p w14:paraId="71952436" w14:textId="0668B872" w:rsidR="00427774" w:rsidRPr="003B0A96" w:rsidRDefault="00B45D9B"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155</w:t>
            </w:r>
          </w:p>
        </w:tc>
        <w:tc>
          <w:tcPr>
            <w:tcW w:w="1906" w:type="dxa"/>
          </w:tcPr>
          <w:p w14:paraId="019B241B" w14:textId="2C6B8C1F" w:rsidR="00427774" w:rsidRPr="003B0A96" w:rsidRDefault="00F52559"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90</w:t>
            </w:r>
          </w:p>
        </w:tc>
        <w:tc>
          <w:tcPr>
            <w:tcW w:w="1949" w:type="dxa"/>
          </w:tcPr>
          <w:p w14:paraId="37C4D648" w14:textId="77777777"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$1000</w:t>
            </w:r>
          </w:p>
        </w:tc>
        <w:tc>
          <w:tcPr>
            <w:tcW w:w="1933" w:type="dxa"/>
          </w:tcPr>
          <w:p w14:paraId="155D6406" w14:textId="705CD54C" w:rsidR="00427774" w:rsidRPr="003B0A96" w:rsidRDefault="00427774" w:rsidP="00CB0B8E">
            <w:pPr>
              <w:pStyle w:val="ListParagraph"/>
              <w:tabs>
                <w:tab w:val="left" w:pos="3359"/>
                <w:tab w:val="left" w:pos="3360"/>
              </w:tabs>
              <w:ind w:left="0" w:right="1116"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3B0A96">
              <w:rPr>
                <w:rFonts w:asciiTheme="minorHAnsi" w:hAnsiTheme="minorHAnsi" w:cstheme="minorHAnsi"/>
                <w:color w:val="FF0000"/>
              </w:rPr>
              <w:t>$</w:t>
            </w:r>
            <w:r w:rsidR="006665F0" w:rsidRPr="003B0A96">
              <w:rPr>
                <w:rFonts w:asciiTheme="minorHAnsi" w:hAnsiTheme="minorHAnsi" w:cstheme="minorHAnsi"/>
                <w:color w:val="FF0000"/>
              </w:rPr>
              <w:t>500</w:t>
            </w:r>
          </w:p>
        </w:tc>
      </w:tr>
    </w:tbl>
    <w:p w14:paraId="1835ED0D" w14:textId="77777777" w:rsidR="00427774" w:rsidRDefault="00427774" w:rsidP="00427774">
      <w:pPr>
        <w:pStyle w:val="ListParagraph"/>
        <w:tabs>
          <w:tab w:val="left" w:pos="2999"/>
          <w:tab w:val="left" w:pos="3000"/>
        </w:tabs>
        <w:ind w:left="3000" w:right="867" w:firstLine="0"/>
      </w:pPr>
    </w:p>
    <w:p w14:paraId="59A4A6C8" w14:textId="77777777" w:rsidR="00237078" w:rsidRPr="00B70B42" w:rsidRDefault="00237078" w:rsidP="00B70B42">
      <w:pPr>
        <w:pStyle w:val="ListParagraph"/>
        <w:numPr>
          <w:ilvl w:val="2"/>
          <w:numId w:val="25"/>
        </w:numPr>
        <w:tabs>
          <w:tab w:val="left" w:pos="1920"/>
        </w:tabs>
        <w:ind w:right="670" w:hanging="360"/>
        <w:jc w:val="both"/>
        <w:rPr>
          <w:color w:val="000000" w:themeColor="text1"/>
        </w:rPr>
        <w:sectPr w:rsidR="00237078" w:rsidRPr="00B70B42">
          <w:pgSz w:w="12240" w:h="15840"/>
          <w:pgMar w:top="680" w:right="80" w:bottom="280" w:left="600" w:header="720" w:footer="720" w:gutter="0"/>
          <w:cols w:space="720"/>
        </w:sectPr>
      </w:pPr>
    </w:p>
    <w:p w14:paraId="6F8913A5" w14:textId="73052E62" w:rsidR="00D57AD2" w:rsidRPr="0042262A" w:rsidRDefault="00D57AD2" w:rsidP="0042262A">
      <w:pPr>
        <w:pStyle w:val="ListParagraph"/>
        <w:numPr>
          <w:ilvl w:val="0"/>
          <w:numId w:val="44"/>
        </w:numPr>
        <w:tabs>
          <w:tab w:val="left" w:pos="1920"/>
        </w:tabs>
        <w:ind w:right="670"/>
        <w:jc w:val="both"/>
        <w:rPr>
          <w:color w:val="000000" w:themeColor="text1"/>
        </w:rPr>
      </w:pPr>
      <w:r w:rsidRPr="0042262A">
        <w:rPr>
          <w:b/>
          <w:bCs/>
          <w:color w:val="000000" w:themeColor="text1"/>
        </w:rPr>
        <w:lastRenderedPageBreak/>
        <w:t>AA PREMIER – WOMEN:</w:t>
      </w:r>
      <w:r w:rsidRPr="0042262A">
        <w:rPr>
          <w:color w:val="000000" w:themeColor="text1"/>
        </w:rPr>
        <w:t xml:space="preserve"> Open to any full-framed motorcycle having a minimum 20-inch front wheel size. This Premier Division will be designated by the letter “B” following their number. There are NO class designations, Novice, Amateur, or Expert in this</w:t>
      </w:r>
      <w:r w:rsidRPr="0042262A">
        <w:rPr>
          <w:color w:val="000000" w:themeColor="text1"/>
          <w:spacing w:val="-7"/>
        </w:rPr>
        <w:t xml:space="preserve"> </w:t>
      </w:r>
      <w:r w:rsidRPr="0042262A">
        <w:rPr>
          <w:color w:val="000000" w:themeColor="text1"/>
        </w:rPr>
        <w:t>Division.</w:t>
      </w:r>
    </w:p>
    <w:p w14:paraId="78C394C7" w14:textId="5D00B75E" w:rsidR="00D57AD2" w:rsidRPr="00C000C6" w:rsidRDefault="00D57AD2" w:rsidP="00D57AD2">
      <w:pPr>
        <w:pStyle w:val="ListParagraph"/>
        <w:numPr>
          <w:ilvl w:val="0"/>
          <w:numId w:val="24"/>
        </w:numPr>
        <w:tabs>
          <w:tab w:val="left" w:pos="2639"/>
          <w:tab w:val="left" w:pos="2640"/>
        </w:tabs>
        <w:ind w:right="715"/>
        <w:rPr>
          <w:color w:val="000000" w:themeColor="text1"/>
        </w:rPr>
      </w:pPr>
      <w:r w:rsidRPr="00C000C6">
        <w:rPr>
          <w:color w:val="000000" w:themeColor="text1"/>
        </w:rPr>
        <w:t xml:space="preserve">AA is considered the highest of all skill levels and participation in this class is earned based on previous performance within the MRAN race series. The top </w:t>
      </w:r>
      <w:r w:rsidR="00C11D9E">
        <w:rPr>
          <w:color w:val="000000" w:themeColor="text1"/>
        </w:rPr>
        <w:t>1</w:t>
      </w:r>
      <w:r w:rsidRPr="00C000C6">
        <w:rPr>
          <w:color w:val="000000" w:themeColor="text1"/>
        </w:rPr>
        <w:t>5 riders in overall points from the prior year will be eligible to compete in the AA class. In addition, any rider that</w:t>
      </w:r>
      <w:r w:rsidRPr="00C000C6">
        <w:rPr>
          <w:color w:val="000000" w:themeColor="text1"/>
          <w:spacing w:val="-28"/>
        </w:rPr>
        <w:t xml:space="preserve"> </w:t>
      </w:r>
      <w:r w:rsidRPr="00C000C6">
        <w:rPr>
          <w:color w:val="000000" w:themeColor="text1"/>
        </w:rPr>
        <w:t>has</w:t>
      </w:r>
    </w:p>
    <w:p w14:paraId="1C9F3062" w14:textId="409D8EC0" w:rsidR="00237078" w:rsidRPr="00C000C6" w:rsidRDefault="00034852">
      <w:pPr>
        <w:pStyle w:val="BodyText"/>
        <w:spacing w:before="40"/>
        <w:ind w:left="2640" w:right="799"/>
        <w:rPr>
          <w:color w:val="000000" w:themeColor="text1"/>
        </w:rPr>
      </w:pPr>
      <w:r w:rsidRPr="00C000C6">
        <w:rPr>
          <w:color w:val="000000" w:themeColor="text1"/>
        </w:rPr>
        <w:t xml:space="preserve">earned top </w:t>
      </w:r>
      <w:r w:rsidR="007E3BF3">
        <w:rPr>
          <w:color w:val="000000" w:themeColor="text1"/>
        </w:rPr>
        <w:t>15</w:t>
      </w:r>
      <w:r w:rsidRPr="00C000C6">
        <w:rPr>
          <w:color w:val="000000" w:themeColor="text1"/>
        </w:rPr>
        <w:t xml:space="preserve"> overall in 3 separate MRAN races will be considered by the Referee, any rider with prior Pro riding experience from an AMA sanctioned organization, or any “AA” rider from a recognized series can voluntarily enter the AA class.</w:t>
      </w:r>
    </w:p>
    <w:p w14:paraId="220FDE65" w14:textId="77777777" w:rsidR="00237078" w:rsidRPr="00C000C6" w:rsidRDefault="00034852">
      <w:pPr>
        <w:pStyle w:val="ListParagraph"/>
        <w:numPr>
          <w:ilvl w:val="0"/>
          <w:numId w:val="24"/>
        </w:numPr>
        <w:tabs>
          <w:tab w:val="left" w:pos="2640"/>
        </w:tabs>
        <w:ind w:right="991"/>
        <w:rPr>
          <w:color w:val="000000" w:themeColor="text1"/>
        </w:rPr>
      </w:pPr>
      <w:r w:rsidRPr="00C000C6">
        <w:rPr>
          <w:color w:val="000000" w:themeColor="text1"/>
        </w:rPr>
        <w:t>AA Premier riders MUST participate in 50% of the MRAN races to be eligible for year-end awards.</w:t>
      </w:r>
    </w:p>
    <w:p w14:paraId="55D38469" w14:textId="77777777" w:rsidR="00237078" w:rsidRPr="00C000C6" w:rsidRDefault="00034852">
      <w:pPr>
        <w:pStyle w:val="ListParagraph"/>
        <w:numPr>
          <w:ilvl w:val="0"/>
          <w:numId w:val="24"/>
        </w:numPr>
        <w:tabs>
          <w:tab w:val="left" w:pos="2640"/>
        </w:tabs>
        <w:ind w:right="704"/>
        <w:rPr>
          <w:color w:val="000000" w:themeColor="text1"/>
        </w:rPr>
      </w:pPr>
      <w:r w:rsidRPr="00C000C6">
        <w:rPr>
          <w:color w:val="000000" w:themeColor="text1"/>
        </w:rPr>
        <w:t>Any individual not meeting the listed criteria but requesting to race AA will be considered at Referee discretion, but they must prove at least 2 weeks prior to race that they are of AA racing caliber to the MRAN</w:t>
      </w:r>
      <w:r w:rsidRPr="00C000C6">
        <w:rPr>
          <w:color w:val="000000" w:themeColor="text1"/>
          <w:spacing w:val="-4"/>
        </w:rPr>
        <w:t xml:space="preserve"> </w:t>
      </w:r>
      <w:r w:rsidRPr="00C000C6">
        <w:rPr>
          <w:color w:val="000000" w:themeColor="text1"/>
        </w:rPr>
        <w:t>referee.</w:t>
      </w:r>
    </w:p>
    <w:p w14:paraId="2E8B8112" w14:textId="77777777" w:rsidR="00237078" w:rsidRPr="00C000C6" w:rsidRDefault="00034852">
      <w:pPr>
        <w:pStyle w:val="ListParagraph"/>
        <w:numPr>
          <w:ilvl w:val="0"/>
          <w:numId w:val="24"/>
        </w:numPr>
        <w:tabs>
          <w:tab w:val="left" w:pos="2640"/>
        </w:tabs>
        <w:ind w:right="824"/>
        <w:rPr>
          <w:color w:val="000000" w:themeColor="text1"/>
        </w:rPr>
      </w:pPr>
      <w:r w:rsidRPr="00C000C6">
        <w:rPr>
          <w:color w:val="000000" w:themeColor="text1"/>
        </w:rPr>
        <w:t>Any rider in the AA class failing to earn top ten overall points for the year has the option of moving back to the appropriate expert class the following year. No Comp’d entries will be allowed in the AA class, be it #1, Officer, MRAN Legend, etc. All entries for the AA class will pay the full entry fee of $100 for the Desert and Grand Prix</w:t>
      </w:r>
      <w:r w:rsidRPr="00C000C6">
        <w:rPr>
          <w:color w:val="000000" w:themeColor="text1"/>
          <w:spacing w:val="-12"/>
        </w:rPr>
        <w:t xml:space="preserve"> </w:t>
      </w:r>
      <w:r w:rsidRPr="00C000C6">
        <w:rPr>
          <w:color w:val="000000" w:themeColor="text1"/>
        </w:rPr>
        <w:t>series.</w:t>
      </w:r>
    </w:p>
    <w:p w14:paraId="60C58ED9" w14:textId="109637AB" w:rsidR="00851C10" w:rsidRPr="00851C10" w:rsidRDefault="00034852" w:rsidP="00851C10">
      <w:pPr>
        <w:pStyle w:val="ListParagraph"/>
        <w:numPr>
          <w:ilvl w:val="1"/>
          <w:numId w:val="24"/>
        </w:numPr>
        <w:tabs>
          <w:tab w:val="left" w:pos="3359"/>
          <w:tab w:val="left" w:pos="3360"/>
        </w:tabs>
        <w:ind w:right="1116" w:hanging="467"/>
        <w:jc w:val="left"/>
        <w:rPr>
          <w:rFonts w:asciiTheme="minorHAnsi" w:hAnsiTheme="minorHAnsi" w:cstheme="minorHAnsi"/>
          <w:i/>
          <w:iCs/>
          <w:color w:val="FF0000"/>
        </w:rPr>
      </w:pPr>
      <w:r w:rsidRPr="008633A4">
        <w:rPr>
          <w:color w:val="FF0000"/>
        </w:rPr>
        <w:t xml:space="preserve">Payback to AA participants shall be </w:t>
      </w:r>
      <w:r w:rsidR="00A9604D" w:rsidRPr="008633A4">
        <w:rPr>
          <w:color w:val="FF0000"/>
        </w:rPr>
        <w:t>50</w:t>
      </w:r>
      <w:r w:rsidRPr="008633A4">
        <w:rPr>
          <w:color w:val="FF0000"/>
        </w:rPr>
        <w:t>%</w:t>
      </w:r>
      <w:r w:rsidR="00A9604D" w:rsidRPr="008633A4">
        <w:rPr>
          <w:color w:val="FF0000"/>
        </w:rPr>
        <w:t xml:space="preserve"> of entry fee.</w:t>
      </w:r>
      <w:r w:rsidR="00492789" w:rsidRPr="008633A4">
        <w:rPr>
          <w:color w:val="FF0000"/>
        </w:rPr>
        <w:t xml:space="preserve"> (</w:t>
      </w:r>
      <w:r w:rsidR="002772A8">
        <w:rPr>
          <w:color w:val="FF0000"/>
        </w:rPr>
        <w:t>Nov</w:t>
      </w:r>
      <w:r w:rsidR="00492789" w:rsidRPr="008633A4">
        <w:rPr>
          <w:color w:val="FF0000"/>
        </w:rPr>
        <w:t>. 202</w:t>
      </w:r>
      <w:r w:rsidR="008633A4" w:rsidRPr="008633A4">
        <w:rPr>
          <w:color w:val="FF0000"/>
        </w:rPr>
        <w:t>5</w:t>
      </w:r>
      <w:r w:rsidR="00492789" w:rsidRPr="008633A4">
        <w:rPr>
          <w:color w:val="FF0000"/>
        </w:rPr>
        <w:t>)</w:t>
      </w:r>
    </w:p>
    <w:p w14:paraId="34043154" w14:textId="6454F331" w:rsidR="00851C10" w:rsidRPr="00FB4480" w:rsidRDefault="00851C10" w:rsidP="00851C10">
      <w:pPr>
        <w:pStyle w:val="ListParagraph"/>
        <w:numPr>
          <w:ilvl w:val="0"/>
          <w:numId w:val="44"/>
        </w:numPr>
        <w:tabs>
          <w:tab w:val="left" w:pos="1920"/>
        </w:tabs>
        <w:ind w:right="670"/>
        <w:jc w:val="both"/>
        <w:rPr>
          <w:color w:val="C00000"/>
        </w:rPr>
      </w:pPr>
      <w:r w:rsidRPr="00FB4480">
        <w:rPr>
          <w:b/>
          <w:bCs/>
          <w:color w:val="C00000"/>
        </w:rPr>
        <w:t xml:space="preserve">AA PREMIER – </w:t>
      </w:r>
      <w:r w:rsidRPr="00FB4480">
        <w:rPr>
          <w:b/>
          <w:bCs/>
          <w:color w:val="C00000"/>
        </w:rPr>
        <w:t>35</w:t>
      </w:r>
      <w:proofErr w:type="gramStart"/>
      <w:r w:rsidRPr="00FB4480">
        <w:rPr>
          <w:b/>
          <w:bCs/>
          <w:color w:val="C00000"/>
        </w:rPr>
        <w:t xml:space="preserve">+ </w:t>
      </w:r>
      <w:r w:rsidRPr="00FB4480">
        <w:rPr>
          <w:b/>
          <w:bCs/>
          <w:color w:val="C00000"/>
        </w:rPr>
        <w:t>:</w:t>
      </w:r>
      <w:proofErr w:type="gramEnd"/>
      <w:r w:rsidRPr="00FB4480">
        <w:rPr>
          <w:color w:val="C00000"/>
        </w:rPr>
        <w:t xml:space="preserve"> Open to any full-framed motorcycle having a minimum 20-inch front wheel size. This Premier Division </w:t>
      </w:r>
      <w:r w:rsidR="000D335E" w:rsidRPr="00FB4480">
        <w:rPr>
          <w:color w:val="C00000"/>
        </w:rPr>
        <w:t xml:space="preserve">35+ </w:t>
      </w:r>
      <w:r w:rsidRPr="00FB4480">
        <w:rPr>
          <w:color w:val="C00000"/>
        </w:rPr>
        <w:t>will be designated by the letter “</w:t>
      </w:r>
      <w:r w:rsidR="004C2811" w:rsidRPr="00FB4480">
        <w:rPr>
          <w:color w:val="C00000"/>
        </w:rPr>
        <w:t>E</w:t>
      </w:r>
      <w:r w:rsidRPr="00FB4480">
        <w:rPr>
          <w:color w:val="C00000"/>
        </w:rPr>
        <w:t>” following their number. There are NO class designations, Novice, Amateur, or Expert in this</w:t>
      </w:r>
      <w:r w:rsidRPr="00FB4480">
        <w:rPr>
          <w:color w:val="C00000"/>
          <w:spacing w:val="-7"/>
        </w:rPr>
        <w:t xml:space="preserve"> </w:t>
      </w:r>
      <w:r w:rsidRPr="00FB4480">
        <w:rPr>
          <w:color w:val="C00000"/>
        </w:rPr>
        <w:t>Division.</w:t>
      </w:r>
      <w:r w:rsidR="00FB4480">
        <w:rPr>
          <w:color w:val="C00000"/>
        </w:rPr>
        <w:t xml:space="preserve"> (Dec. 2025)</w:t>
      </w:r>
    </w:p>
    <w:p w14:paraId="39023723" w14:textId="23BDF6A8" w:rsidR="00851C10" w:rsidRPr="00FB4480" w:rsidRDefault="00851C10" w:rsidP="00FB4480">
      <w:pPr>
        <w:pStyle w:val="ListParagraph"/>
        <w:numPr>
          <w:ilvl w:val="0"/>
          <w:numId w:val="49"/>
        </w:numPr>
        <w:tabs>
          <w:tab w:val="left" w:pos="2639"/>
          <w:tab w:val="left" w:pos="2640"/>
        </w:tabs>
        <w:ind w:right="715"/>
        <w:rPr>
          <w:color w:val="C00000"/>
        </w:rPr>
      </w:pPr>
      <w:r w:rsidRPr="00FB4480">
        <w:rPr>
          <w:color w:val="C00000"/>
        </w:rPr>
        <w:t xml:space="preserve">AA is considered the highest of all skill levels and participation in this class is earned based on previous performance within the MRAN race series. The top </w:t>
      </w:r>
      <w:r w:rsidR="00C11D9E" w:rsidRPr="00FB4480">
        <w:rPr>
          <w:color w:val="C00000"/>
        </w:rPr>
        <w:t>10</w:t>
      </w:r>
      <w:r w:rsidRPr="00FB4480">
        <w:rPr>
          <w:color w:val="C00000"/>
        </w:rPr>
        <w:t xml:space="preserve"> riders in overall points from the prior year will be eligible to compete in the AA class. In addition, any rider that</w:t>
      </w:r>
      <w:r w:rsidRPr="00FB4480">
        <w:rPr>
          <w:color w:val="C00000"/>
          <w:spacing w:val="-28"/>
        </w:rPr>
        <w:t xml:space="preserve"> </w:t>
      </w:r>
      <w:r w:rsidRPr="00FB4480">
        <w:rPr>
          <w:color w:val="C00000"/>
        </w:rPr>
        <w:t>has</w:t>
      </w:r>
      <w:r w:rsidR="00FB4480" w:rsidRPr="00FB4480">
        <w:rPr>
          <w:color w:val="C00000"/>
        </w:rPr>
        <w:t xml:space="preserve"> </w:t>
      </w:r>
      <w:r w:rsidRPr="00FB4480">
        <w:rPr>
          <w:color w:val="C00000"/>
        </w:rPr>
        <w:t>earned top 5 overall in 3 separate MRAN races will be considered by the Referee, any rider with prior Pro riding experience from an AMA sanctioned organization, or any “AA” rider from a recognized series can voluntarily enter the AA class.</w:t>
      </w:r>
    </w:p>
    <w:p w14:paraId="250A00C0" w14:textId="77777777" w:rsidR="00851C10" w:rsidRPr="00FB4480" w:rsidRDefault="00851C10" w:rsidP="004A4B23">
      <w:pPr>
        <w:pStyle w:val="ListParagraph"/>
        <w:numPr>
          <w:ilvl w:val="0"/>
          <w:numId w:val="49"/>
        </w:numPr>
        <w:tabs>
          <w:tab w:val="left" w:pos="2640"/>
        </w:tabs>
        <w:ind w:right="991"/>
        <w:rPr>
          <w:color w:val="C00000"/>
        </w:rPr>
      </w:pPr>
      <w:r w:rsidRPr="00FB4480">
        <w:rPr>
          <w:color w:val="C00000"/>
        </w:rPr>
        <w:t>AA Premier riders MUST participate in 50% of the MRAN races to be eligible for year-end awards.</w:t>
      </w:r>
    </w:p>
    <w:p w14:paraId="0BCB80B9" w14:textId="77777777" w:rsidR="00851C10" w:rsidRPr="00FB4480" w:rsidRDefault="00851C10" w:rsidP="004A4B23">
      <w:pPr>
        <w:pStyle w:val="ListParagraph"/>
        <w:numPr>
          <w:ilvl w:val="0"/>
          <w:numId w:val="49"/>
        </w:numPr>
        <w:tabs>
          <w:tab w:val="left" w:pos="2640"/>
        </w:tabs>
        <w:ind w:right="704"/>
        <w:rPr>
          <w:color w:val="C00000"/>
        </w:rPr>
      </w:pPr>
      <w:r w:rsidRPr="00FB4480">
        <w:rPr>
          <w:color w:val="C00000"/>
        </w:rPr>
        <w:t>Any individual not meeting the listed criteria but requesting to race AA will be considered at Referee discretion, but they must prove at least 2 weeks prior to race that they are of AA racing caliber to the MRAN</w:t>
      </w:r>
      <w:r w:rsidRPr="00FB4480">
        <w:rPr>
          <w:color w:val="C00000"/>
          <w:spacing w:val="-4"/>
        </w:rPr>
        <w:t xml:space="preserve"> </w:t>
      </w:r>
      <w:r w:rsidRPr="00FB4480">
        <w:rPr>
          <w:color w:val="C00000"/>
        </w:rPr>
        <w:t>referee.</w:t>
      </w:r>
    </w:p>
    <w:p w14:paraId="1915EAD0" w14:textId="77777777" w:rsidR="00851C10" w:rsidRPr="00FB4480" w:rsidRDefault="00851C10" w:rsidP="004A4B23">
      <w:pPr>
        <w:pStyle w:val="ListParagraph"/>
        <w:numPr>
          <w:ilvl w:val="0"/>
          <w:numId w:val="49"/>
        </w:numPr>
        <w:tabs>
          <w:tab w:val="left" w:pos="2640"/>
        </w:tabs>
        <w:ind w:right="824"/>
        <w:rPr>
          <w:color w:val="C00000"/>
        </w:rPr>
      </w:pPr>
      <w:r w:rsidRPr="00FB4480">
        <w:rPr>
          <w:color w:val="C00000"/>
        </w:rPr>
        <w:t>Any rider in the AA class failing to earn top ten overall points for the year has the option of moving back to the appropriate expert class the following year. No Comp’d entries will be allowed in the AA class, be it #1, Officer, MRAN Legend, etc. All entries for the AA class will pay the full entry fee of $100 for the Desert and Grand Prix</w:t>
      </w:r>
      <w:r w:rsidRPr="00FB4480">
        <w:rPr>
          <w:color w:val="C00000"/>
          <w:spacing w:val="-12"/>
        </w:rPr>
        <w:t xml:space="preserve"> </w:t>
      </w:r>
      <w:r w:rsidRPr="00FB4480">
        <w:rPr>
          <w:color w:val="C00000"/>
        </w:rPr>
        <w:t>series.</w:t>
      </w:r>
    </w:p>
    <w:p w14:paraId="1C9804A5" w14:textId="12DEFF4C" w:rsidR="00851C10" w:rsidRPr="00851C10" w:rsidRDefault="00851C10" w:rsidP="00851C10">
      <w:pPr>
        <w:pStyle w:val="ListParagraph"/>
        <w:numPr>
          <w:ilvl w:val="1"/>
          <w:numId w:val="24"/>
        </w:numPr>
        <w:tabs>
          <w:tab w:val="left" w:pos="3359"/>
          <w:tab w:val="left" w:pos="3360"/>
        </w:tabs>
        <w:ind w:right="1116" w:hanging="467"/>
        <w:jc w:val="left"/>
        <w:rPr>
          <w:rFonts w:asciiTheme="minorHAnsi" w:hAnsiTheme="minorHAnsi" w:cstheme="minorHAnsi"/>
          <w:i/>
          <w:iCs/>
          <w:color w:val="FF0000"/>
        </w:rPr>
      </w:pPr>
      <w:r w:rsidRPr="008633A4">
        <w:rPr>
          <w:color w:val="FF0000"/>
        </w:rPr>
        <w:t>Payback to AA participants shall be 50% of entry fee. (</w:t>
      </w:r>
      <w:r>
        <w:rPr>
          <w:color w:val="FF0000"/>
        </w:rPr>
        <w:t>Nov</w:t>
      </w:r>
      <w:r w:rsidRPr="008633A4">
        <w:rPr>
          <w:color w:val="FF0000"/>
        </w:rPr>
        <w:t>. 2025)</w:t>
      </w:r>
    </w:p>
    <w:p w14:paraId="2D37CAD1" w14:textId="77777777" w:rsidR="002D2451" w:rsidRPr="000F626B" w:rsidRDefault="002D2451" w:rsidP="00D536F2">
      <w:pPr>
        <w:pStyle w:val="ListParagraph"/>
        <w:tabs>
          <w:tab w:val="left" w:pos="3359"/>
          <w:tab w:val="left" w:pos="3360"/>
        </w:tabs>
        <w:ind w:left="3360" w:right="1116" w:firstLine="0"/>
      </w:pPr>
    </w:p>
    <w:p w14:paraId="133FD39E" w14:textId="77777777" w:rsidR="00237078" w:rsidRPr="00C000C6" w:rsidRDefault="00034852">
      <w:pPr>
        <w:pStyle w:val="Heading4"/>
        <w:ind w:right="1686"/>
        <w:rPr>
          <w:color w:val="000000" w:themeColor="text1"/>
        </w:rPr>
      </w:pPr>
      <w:r w:rsidRPr="00C000C6">
        <w:rPr>
          <w:color w:val="000000" w:themeColor="text1"/>
        </w:rPr>
        <w:t xml:space="preserve">Note: Race numbers 1-10 from each </w:t>
      </w:r>
      <w:r w:rsidRPr="00C000C6">
        <w:rPr>
          <w:color w:val="000000" w:themeColor="text1"/>
        </w:rPr>
        <w:t>Series and division shall be reserved for those riders who placed 1 - 10 in the previous race season in accordance with MRAN rule book article 5, sections 22 thru 25.</w:t>
      </w:r>
    </w:p>
    <w:p w14:paraId="12A60554" w14:textId="77777777" w:rsidR="00237078" w:rsidRDefault="00237078">
      <w:pPr>
        <w:pStyle w:val="BodyText"/>
        <w:spacing w:before="8"/>
        <w:rPr>
          <w:b/>
          <w:sz w:val="23"/>
        </w:rPr>
      </w:pPr>
    </w:p>
    <w:p w14:paraId="06273273" w14:textId="77777777" w:rsidR="00237078" w:rsidRDefault="00034852">
      <w:pPr>
        <w:ind w:left="120"/>
        <w:rPr>
          <w:b/>
          <w:sz w:val="24"/>
        </w:rPr>
      </w:pPr>
      <w:r>
        <w:rPr>
          <w:b/>
          <w:w w:val="105"/>
          <w:sz w:val="24"/>
          <w:u w:val="thick" w:color="282828"/>
        </w:rPr>
        <w:t>SECTION 4. ALLOWABLE TYPES OF POINTS RACES</w:t>
      </w:r>
    </w:p>
    <w:p w14:paraId="28C70B78" w14:textId="77777777" w:rsidR="00237078" w:rsidRDefault="00237078">
      <w:pPr>
        <w:pStyle w:val="BodyText"/>
        <w:spacing w:before="5"/>
        <w:rPr>
          <w:b/>
          <w:sz w:val="17"/>
        </w:rPr>
      </w:pPr>
    </w:p>
    <w:p w14:paraId="770FBC14" w14:textId="77777777" w:rsidR="00237078" w:rsidRDefault="00034852">
      <w:pPr>
        <w:pStyle w:val="ListParagraph"/>
        <w:numPr>
          <w:ilvl w:val="0"/>
          <w:numId w:val="23"/>
        </w:numPr>
        <w:tabs>
          <w:tab w:val="left" w:pos="480"/>
        </w:tabs>
        <w:spacing w:before="56"/>
        <w:rPr>
          <w:b/>
        </w:rPr>
      </w:pPr>
      <w:r>
        <w:rPr>
          <w:b/>
        </w:rPr>
        <w:t>Description of Types of</w:t>
      </w:r>
      <w:r>
        <w:rPr>
          <w:b/>
          <w:spacing w:val="7"/>
        </w:rPr>
        <w:t xml:space="preserve"> </w:t>
      </w:r>
      <w:r>
        <w:rPr>
          <w:b/>
        </w:rPr>
        <w:t>races:</w:t>
      </w:r>
    </w:p>
    <w:p w14:paraId="31AF4207" w14:textId="77777777" w:rsidR="00237078" w:rsidRDefault="00034852">
      <w:pPr>
        <w:pStyle w:val="ListParagraph"/>
        <w:numPr>
          <w:ilvl w:val="1"/>
          <w:numId w:val="23"/>
        </w:numPr>
        <w:tabs>
          <w:tab w:val="left" w:pos="1157"/>
        </w:tabs>
        <w:ind w:right="1345"/>
        <w:jc w:val="both"/>
      </w:pPr>
      <w:r>
        <w:rPr>
          <w:b/>
        </w:rPr>
        <w:t xml:space="preserve">EUROPEAN SCRAMBLES </w:t>
      </w:r>
      <w:r>
        <w:t>A closed course of not less than sixty (60) minutes running time for all finishers.</w:t>
      </w:r>
      <w:r>
        <w:rPr>
          <w:spacing w:val="17"/>
        </w:rPr>
        <w:t xml:space="preserve"> </w:t>
      </w:r>
      <w:r>
        <w:t>Riders</w:t>
      </w:r>
      <w:r>
        <w:rPr>
          <w:spacing w:val="-10"/>
        </w:rPr>
        <w:t xml:space="preserve"> </w:t>
      </w:r>
      <w:r>
        <w:t>must</w:t>
      </w:r>
      <w:r>
        <w:rPr>
          <w:spacing w:val="-9"/>
        </w:rPr>
        <w:t xml:space="preserve"> </w:t>
      </w:r>
      <w:r>
        <w:t>receive</w:t>
      </w:r>
      <w:r>
        <w:rPr>
          <w:spacing w:val="-5"/>
        </w:rPr>
        <w:t xml:space="preserve"> </w:t>
      </w:r>
      <w:r>
        <w:t>the</w:t>
      </w:r>
      <w:r>
        <w:rPr>
          <w:spacing w:val="-9"/>
        </w:rPr>
        <w:t xml:space="preserve"> </w:t>
      </w:r>
      <w:r>
        <w:t>checkered</w:t>
      </w:r>
      <w:r>
        <w:rPr>
          <w:spacing w:val="-8"/>
        </w:rPr>
        <w:t xml:space="preserve"> </w:t>
      </w:r>
      <w:r>
        <w:t>flag</w:t>
      </w:r>
      <w:r>
        <w:rPr>
          <w:spacing w:val="-11"/>
        </w:rPr>
        <w:t xml:space="preserve"> </w:t>
      </w:r>
      <w:r>
        <w:t>and</w:t>
      </w:r>
      <w:r>
        <w:rPr>
          <w:spacing w:val="-9"/>
        </w:rPr>
        <w:t xml:space="preserve"> </w:t>
      </w:r>
      <w:r>
        <w:t>have</w:t>
      </w:r>
      <w:r>
        <w:rPr>
          <w:spacing w:val="-8"/>
        </w:rPr>
        <w:t xml:space="preserve"> </w:t>
      </w:r>
      <w:r>
        <w:t>completed</w:t>
      </w:r>
      <w:r>
        <w:rPr>
          <w:spacing w:val="-8"/>
        </w:rPr>
        <w:t xml:space="preserve"> </w:t>
      </w:r>
      <w:r>
        <w:t>one</w:t>
      </w:r>
      <w:r>
        <w:rPr>
          <w:spacing w:val="-7"/>
        </w:rPr>
        <w:t xml:space="preserve"> </w:t>
      </w:r>
      <w:r>
        <w:t>(1)</w:t>
      </w:r>
      <w:r>
        <w:rPr>
          <w:spacing w:val="-11"/>
        </w:rPr>
        <w:t xml:space="preserve"> </w:t>
      </w:r>
      <w:r>
        <w:t>lap</w:t>
      </w:r>
      <w:r>
        <w:rPr>
          <w:spacing w:val="-13"/>
        </w:rPr>
        <w:t xml:space="preserve"> </w:t>
      </w:r>
      <w:r>
        <w:t>for</w:t>
      </w:r>
      <w:r>
        <w:rPr>
          <w:spacing w:val="-12"/>
        </w:rPr>
        <w:t xml:space="preserve"> </w:t>
      </w:r>
      <w:r>
        <w:t>every</w:t>
      </w:r>
      <w:r>
        <w:rPr>
          <w:spacing w:val="-6"/>
        </w:rPr>
        <w:t xml:space="preserve"> </w:t>
      </w:r>
      <w:r>
        <w:t>two</w:t>
      </w:r>
      <w:r>
        <w:rPr>
          <w:spacing w:val="-11"/>
        </w:rPr>
        <w:t xml:space="preserve"> </w:t>
      </w:r>
      <w:r>
        <w:t>(2)</w:t>
      </w:r>
      <w:r>
        <w:rPr>
          <w:spacing w:val="-11"/>
        </w:rPr>
        <w:t xml:space="preserve"> </w:t>
      </w:r>
      <w:r>
        <w:t>laps completed by the leader. The race will be stopped when the leader</w:t>
      </w:r>
      <w:r>
        <w:rPr>
          <w:spacing w:val="-10"/>
        </w:rPr>
        <w:t xml:space="preserve"> </w:t>
      </w:r>
      <w:r>
        <w:t>finishes.</w:t>
      </w:r>
    </w:p>
    <w:p w14:paraId="2B84DCA3" w14:textId="77777777" w:rsidR="00237078" w:rsidRDefault="00034852">
      <w:pPr>
        <w:pStyle w:val="ListParagraph"/>
        <w:numPr>
          <w:ilvl w:val="1"/>
          <w:numId w:val="23"/>
        </w:numPr>
        <w:tabs>
          <w:tab w:val="left" w:pos="1157"/>
        </w:tabs>
        <w:ind w:right="1342"/>
        <w:jc w:val="both"/>
      </w:pPr>
      <w:r>
        <w:rPr>
          <w:b/>
        </w:rPr>
        <w:t xml:space="preserve">DESERT SERIES GRAND PRIX </w:t>
      </w:r>
      <w:r>
        <w:t>A closed course of roughly 10 to 25 miles with variable types of terrain including</w:t>
      </w:r>
      <w:r>
        <w:rPr>
          <w:spacing w:val="-7"/>
        </w:rPr>
        <w:t xml:space="preserve"> </w:t>
      </w:r>
      <w:r>
        <w:t>paved</w:t>
      </w:r>
      <w:r>
        <w:rPr>
          <w:spacing w:val="-6"/>
        </w:rPr>
        <w:t xml:space="preserve"> </w:t>
      </w:r>
      <w:r>
        <w:t>roads,</w:t>
      </w:r>
      <w:r>
        <w:rPr>
          <w:spacing w:val="-7"/>
        </w:rPr>
        <w:t xml:space="preserve"> </w:t>
      </w:r>
      <w:r>
        <w:t>open</w:t>
      </w:r>
      <w:r>
        <w:rPr>
          <w:spacing w:val="-7"/>
        </w:rPr>
        <w:t xml:space="preserve"> </w:t>
      </w:r>
      <w:r>
        <w:t>desert,</w:t>
      </w:r>
      <w:r>
        <w:rPr>
          <w:spacing w:val="-6"/>
        </w:rPr>
        <w:t xml:space="preserve"> </w:t>
      </w:r>
      <w:r>
        <w:t>sand</w:t>
      </w:r>
      <w:r>
        <w:rPr>
          <w:spacing w:val="-6"/>
        </w:rPr>
        <w:t xml:space="preserve"> </w:t>
      </w:r>
      <w:r>
        <w:t>washes,</w:t>
      </w:r>
      <w:r>
        <w:rPr>
          <w:spacing w:val="-7"/>
        </w:rPr>
        <w:t xml:space="preserve"> </w:t>
      </w:r>
      <w:r>
        <w:t>and</w:t>
      </w:r>
      <w:r>
        <w:rPr>
          <w:spacing w:val="-7"/>
        </w:rPr>
        <w:t xml:space="preserve"> </w:t>
      </w:r>
      <w:r>
        <w:t>motocross</w:t>
      </w:r>
      <w:r>
        <w:rPr>
          <w:spacing w:val="-6"/>
        </w:rPr>
        <w:t xml:space="preserve"> </w:t>
      </w:r>
      <w:r>
        <w:t>course.</w:t>
      </w:r>
      <w:r>
        <w:rPr>
          <w:spacing w:val="-7"/>
        </w:rPr>
        <w:t xml:space="preserve"> </w:t>
      </w:r>
      <w:r>
        <w:t>Additional</w:t>
      </w:r>
      <w:r>
        <w:rPr>
          <w:spacing w:val="-7"/>
        </w:rPr>
        <w:t xml:space="preserve"> </w:t>
      </w:r>
      <w:r>
        <w:t>unusual</w:t>
      </w:r>
      <w:r>
        <w:rPr>
          <w:spacing w:val="-6"/>
        </w:rPr>
        <w:t xml:space="preserve"> </w:t>
      </w:r>
      <w:r>
        <w:t>obstacles (water,</w:t>
      </w:r>
      <w:r>
        <w:rPr>
          <w:spacing w:val="-33"/>
        </w:rPr>
        <w:t xml:space="preserve"> </w:t>
      </w:r>
      <w:r>
        <w:t>buildings,</w:t>
      </w:r>
      <w:r>
        <w:rPr>
          <w:spacing w:val="-32"/>
        </w:rPr>
        <w:t xml:space="preserve"> </w:t>
      </w:r>
      <w:r>
        <w:t>wood,</w:t>
      </w:r>
      <w:r>
        <w:rPr>
          <w:spacing w:val="-32"/>
        </w:rPr>
        <w:t xml:space="preserve"> </w:t>
      </w:r>
      <w:r>
        <w:t>bridges,</w:t>
      </w:r>
      <w:r>
        <w:rPr>
          <w:spacing w:val="-32"/>
        </w:rPr>
        <w:t xml:space="preserve"> </w:t>
      </w:r>
      <w:r>
        <w:t>killer</w:t>
      </w:r>
      <w:r>
        <w:rPr>
          <w:spacing w:val="-36"/>
        </w:rPr>
        <w:t xml:space="preserve"> </w:t>
      </w:r>
      <w:r>
        <w:t>hills,</w:t>
      </w:r>
      <w:r>
        <w:rPr>
          <w:spacing w:val="-35"/>
        </w:rPr>
        <w:t xml:space="preserve"> </w:t>
      </w:r>
      <w:r>
        <w:t>etc.)</w:t>
      </w:r>
      <w:r>
        <w:rPr>
          <w:spacing w:val="-36"/>
        </w:rPr>
        <w:t xml:space="preserve"> </w:t>
      </w:r>
      <w:r>
        <w:t>are</w:t>
      </w:r>
      <w:r>
        <w:rPr>
          <w:spacing w:val="-34"/>
        </w:rPr>
        <w:t xml:space="preserve"> </w:t>
      </w:r>
      <w:r>
        <w:t>recommended.</w:t>
      </w:r>
      <w:r>
        <w:rPr>
          <w:spacing w:val="-30"/>
        </w:rPr>
        <w:t xml:space="preserve"> </w:t>
      </w:r>
      <w:r>
        <w:t>The</w:t>
      </w:r>
      <w:r>
        <w:rPr>
          <w:spacing w:val="-36"/>
        </w:rPr>
        <w:t xml:space="preserve"> </w:t>
      </w:r>
      <w:r>
        <w:t>race</w:t>
      </w:r>
      <w:r>
        <w:rPr>
          <w:spacing w:val="-35"/>
        </w:rPr>
        <w:t xml:space="preserve"> </w:t>
      </w:r>
      <w:r>
        <w:t>must</w:t>
      </w:r>
      <w:r>
        <w:rPr>
          <w:spacing w:val="-35"/>
        </w:rPr>
        <w:t xml:space="preserve"> </w:t>
      </w:r>
      <w:r>
        <w:t>be</w:t>
      </w:r>
      <w:r>
        <w:rPr>
          <w:spacing w:val="-36"/>
        </w:rPr>
        <w:t xml:space="preserve"> </w:t>
      </w:r>
      <w:r>
        <w:t>at</w:t>
      </w:r>
      <w:r>
        <w:rPr>
          <w:spacing w:val="-39"/>
        </w:rPr>
        <w:t xml:space="preserve"> </w:t>
      </w:r>
      <w:r>
        <w:t>least</w:t>
      </w:r>
      <w:r>
        <w:rPr>
          <w:spacing w:val="-34"/>
        </w:rPr>
        <w:t xml:space="preserve"> </w:t>
      </w:r>
      <w:r>
        <w:t>one</w:t>
      </w:r>
      <w:r>
        <w:rPr>
          <w:spacing w:val="-34"/>
        </w:rPr>
        <w:t xml:space="preserve"> </w:t>
      </w:r>
      <w:r>
        <w:t>hour</w:t>
      </w:r>
      <w:r>
        <w:rPr>
          <w:spacing w:val="-32"/>
        </w:rPr>
        <w:t xml:space="preserve"> </w:t>
      </w:r>
      <w:r>
        <w:t>and thirty</w:t>
      </w:r>
      <w:r>
        <w:rPr>
          <w:spacing w:val="-3"/>
        </w:rPr>
        <w:t xml:space="preserve"> </w:t>
      </w:r>
      <w:r>
        <w:t>minutes</w:t>
      </w:r>
      <w:r>
        <w:rPr>
          <w:spacing w:val="-3"/>
        </w:rPr>
        <w:t xml:space="preserve"> </w:t>
      </w:r>
      <w:r>
        <w:t>running</w:t>
      </w:r>
      <w:r>
        <w:rPr>
          <w:spacing w:val="-4"/>
        </w:rPr>
        <w:t xml:space="preserve"> </w:t>
      </w:r>
      <w:r>
        <w:t>time</w:t>
      </w:r>
      <w:r>
        <w:rPr>
          <w:spacing w:val="-2"/>
        </w:rPr>
        <w:t xml:space="preserve"> </w:t>
      </w:r>
      <w:r>
        <w:t>for</w:t>
      </w:r>
      <w:r>
        <w:rPr>
          <w:spacing w:val="-2"/>
        </w:rPr>
        <w:t xml:space="preserve"> </w:t>
      </w:r>
      <w:r>
        <w:t>all</w:t>
      </w:r>
      <w:r>
        <w:rPr>
          <w:spacing w:val="-3"/>
        </w:rPr>
        <w:t xml:space="preserve"> </w:t>
      </w:r>
      <w:r>
        <w:t>finishers.</w:t>
      </w:r>
      <w:r>
        <w:rPr>
          <w:spacing w:val="-2"/>
        </w:rPr>
        <w:t xml:space="preserve"> </w:t>
      </w:r>
      <w:r>
        <w:t>Riders</w:t>
      </w:r>
      <w:r>
        <w:rPr>
          <w:spacing w:val="-3"/>
        </w:rPr>
        <w:t xml:space="preserve"> </w:t>
      </w:r>
      <w:r>
        <w:t>must</w:t>
      </w:r>
      <w:r>
        <w:rPr>
          <w:spacing w:val="-2"/>
        </w:rPr>
        <w:t xml:space="preserve"> </w:t>
      </w:r>
      <w:r>
        <w:t>receive</w:t>
      </w:r>
      <w:r>
        <w:rPr>
          <w:spacing w:val="-4"/>
        </w:rPr>
        <w:t xml:space="preserve"> </w:t>
      </w:r>
      <w:r>
        <w:t>the</w:t>
      </w:r>
      <w:r>
        <w:rPr>
          <w:spacing w:val="-2"/>
        </w:rPr>
        <w:t xml:space="preserve"> </w:t>
      </w:r>
      <w:r>
        <w:t>checkered</w:t>
      </w:r>
      <w:r>
        <w:rPr>
          <w:spacing w:val="-2"/>
        </w:rPr>
        <w:t xml:space="preserve"> </w:t>
      </w:r>
      <w:r>
        <w:t>flag</w:t>
      </w:r>
      <w:r>
        <w:rPr>
          <w:spacing w:val="-3"/>
        </w:rPr>
        <w:t xml:space="preserve"> </w:t>
      </w:r>
      <w:r>
        <w:t>and</w:t>
      </w:r>
      <w:r>
        <w:rPr>
          <w:spacing w:val="-2"/>
        </w:rPr>
        <w:t xml:space="preserve"> </w:t>
      </w:r>
      <w:r>
        <w:t>complete</w:t>
      </w:r>
      <w:r>
        <w:rPr>
          <w:spacing w:val="-3"/>
        </w:rPr>
        <w:t xml:space="preserve"> </w:t>
      </w:r>
      <w:r>
        <w:t>one</w:t>
      </w:r>
    </w:p>
    <w:p w14:paraId="231127BE" w14:textId="77777777" w:rsidR="00237078" w:rsidRDefault="00034852">
      <w:pPr>
        <w:pStyle w:val="ListParagraph"/>
        <w:numPr>
          <w:ilvl w:val="2"/>
          <w:numId w:val="23"/>
        </w:numPr>
        <w:tabs>
          <w:tab w:val="left" w:pos="1450"/>
        </w:tabs>
        <w:ind w:right="1344" w:firstLine="0"/>
      </w:pPr>
      <w:r>
        <w:t>lap</w:t>
      </w:r>
      <w:r>
        <w:rPr>
          <w:spacing w:val="-7"/>
        </w:rPr>
        <w:t xml:space="preserve"> </w:t>
      </w:r>
      <w:r>
        <w:t>for</w:t>
      </w:r>
      <w:r>
        <w:rPr>
          <w:spacing w:val="-6"/>
        </w:rPr>
        <w:t xml:space="preserve"> </w:t>
      </w:r>
      <w:r>
        <w:t>every two</w:t>
      </w:r>
      <w:r>
        <w:rPr>
          <w:spacing w:val="-4"/>
        </w:rPr>
        <w:t xml:space="preserve"> </w:t>
      </w:r>
      <w:r>
        <w:t>(2)</w:t>
      </w:r>
      <w:r>
        <w:rPr>
          <w:spacing w:val="-4"/>
        </w:rPr>
        <w:t xml:space="preserve"> </w:t>
      </w:r>
      <w:r>
        <w:t>laps</w:t>
      </w:r>
      <w:r>
        <w:rPr>
          <w:spacing w:val="-3"/>
        </w:rPr>
        <w:t xml:space="preserve"> </w:t>
      </w:r>
      <w:r>
        <w:t>completed</w:t>
      </w:r>
      <w:r>
        <w:rPr>
          <w:spacing w:val="1"/>
        </w:rPr>
        <w:t xml:space="preserve"> </w:t>
      </w:r>
      <w:r>
        <w:t>by the</w:t>
      </w:r>
      <w:r>
        <w:rPr>
          <w:spacing w:val="-2"/>
        </w:rPr>
        <w:t xml:space="preserve"> </w:t>
      </w:r>
      <w:r>
        <w:t>leader.</w:t>
      </w:r>
      <w:r>
        <w:rPr>
          <w:spacing w:val="-2"/>
        </w:rPr>
        <w:t xml:space="preserve"> </w:t>
      </w:r>
      <w:r>
        <w:t>The</w:t>
      </w:r>
      <w:r>
        <w:rPr>
          <w:spacing w:val="-3"/>
        </w:rPr>
        <w:t xml:space="preserve"> </w:t>
      </w:r>
      <w:r>
        <w:t>grand</w:t>
      </w:r>
      <w:r>
        <w:rPr>
          <w:spacing w:val="-3"/>
        </w:rPr>
        <w:t xml:space="preserve"> </w:t>
      </w:r>
      <w:r>
        <w:t>prix</w:t>
      </w:r>
      <w:r>
        <w:rPr>
          <w:spacing w:val="-5"/>
        </w:rPr>
        <w:t xml:space="preserve"> </w:t>
      </w:r>
      <w:r>
        <w:t>may</w:t>
      </w:r>
      <w:r>
        <w:rPr>
          <w:spacing w:val="-2"/>
        </w:rPr>
        <w:t xml:space="preserve"> </w:t>
      </w:r>
      <w:r>
        <w:t>be</w:t>
      </w:r>
      <w:r>
        <w:rPr>
          <w:spacing w:val="-6"/>
        </w:rPr>
        <w:t xml:space="preserve"> </w:t>
      </w:r>
      <w:r>
        <w:t>run</w:t>
      </w:r>
      <w:r>
        <w:rPr>
          <w:spacing w:val="-4"/>
        </w:rPr>
        <w:t xml:space="preserve"> </w:t>
      </w:r>
      <w:r>
        <w:t>as</w:t>
      </w:r>
      <w:r>
        <w:rPr>
          <w:spacing w:val="-5"/>
        </w:rPr>
        <w:t xml:space="preserve"> </w:t>
      </w:r>
      <w:r>
        <w:t>a</w:t>
      </w:r>
      <w:r>
        <w:rPr>
          <w:spacing w:val="-3"/>
        </w:rPr>
        <w:t xml:space="preserve"> </w:t>
      </w:r>
      <w:r>
        <w:t>heat</w:t>
      </w:r>
      <w:r>
        <w:rPr>
          <w:spacing w:val="-5"/>
        </w:rPr>
        <w:t xml:space="preserve"> </w:t>
      </w:r>
      <w:r>
        <w:t>race</w:t>
      </w:r>
      <w:r>
        <w:rPr>
          <w:spacing w:val="-3"/>
        </w:rPr>
        <w:t xml:space="preserve"> </w:t>
      </w:r>
      <w:r>
        <w:t>at</w:t>
      </w:r>
      <w:r>
        <w:rPr>
          <w:spacing w:val="19"/>
        </w:rPr>
        <w:t xml:space="preserve"> </w:t>
      </w:r>
      <w:r>
        <w:t>the discretion</w:t>
      </w:r>
      <w:r>
        <w:rPr>
          <w:spacing w:val="-3"/>
        </w:rPr>
        <w:t xml:space="preserve"> </w:t>
      </w:r>
      <w:r>
        <w:t>of</w:t>
      </w:r>
      <w:r>
        <w:rPr>
          <w:spacing w:val="-1"/>
        </w:rPr>
        <w:t xml:space="preserve"> </w:t>
      </w:r>
      <w:r>
        <w:t>the</w:t>
      </w:r>
      <w:r>
        <w:rPr>
          <w:spacing w:val="-10"/>
        </w:rPr>
        <w:t xml:space="preserve"> </w:t>
      </w:r>
      <w:r>
        <w:t>club.</w:t>
      </w:r>
      <w:r>
        <w:rPr>
          <w:spacing w:val="2"/>
        </w:rPr>
        <w:t xml:space="preserve"> </w:t>
      </w:r>
      <w:r>
        <w:t>The</w:t>
      </w:r>
      <w:r>
        <w:rPr>
          <w:spacing w:val="-6"/>
        </w:rPr>
        <w:t xml:space="preserve"> </w:t>
      </w:r>
      <w:r>
        <w:t>race</w:t>
      </w:r>
      <w:r>
        <w:rPr>
          <w:spacing w:val="-2"/>
        </w:rPr>
        <w:t xml:space="preserve"> </w:t>
      </w:r>
      <w:r>
        <w:t>will</w:t>
      </w:r>
      <w:r>
        <w:rPr>
          <w:spacing w:val="-10"/>
        </w:rPr>
        <w:t xml:space="preserve"> </w:t>
      </w:r>
      <w:r>
        <w:t>be</w:t>
      </w:r>
      <w:r>
        <w:rPr>
          <w:spacing w:val="-5"/>
        </w:rPr>
        <w:t xml:space="preserve"> </w:t>
      </w:r>
      <w:r>
        <w:t>cut</w:t>
      </w:r>
      <w:r>
        <w:rPr>
          <w:spacing w:val="-6"/>
        </w:rPr>
        <w:t xml:space="preserve"> </w:t>
      </w:r>
      <w:r>
        <w:t>off</w:t>
      </w:r>
      <w:r>
        <w:rPr>
          <w:spacing w:val="-5"/>
        </w:rPr>
        <w:t xml:space="preserve"> </w:t>
      </w:r>
      <w:r>
        <w:t>after</w:t>
      </w:r>
      <w:r>
        <w:rPr>
          <w:spacing w:val="-3"/>
        </w:rPr>
        <w:t xml:space="preserve"> </w:t>
      </w:r>
      <w:r>
        <w:t>the</w:t>
      </w:r>
      <w:r>
        <w:rPr>
          <w:spacing w:val="-5"/>
        </w:rPr>
        <w:t xml:space="preserve"> </w:t>
      </w:r>
      <w:r>
        <w:t>leader</w:t>
      </w:r>
      <w:r>
        <w:rPr>
          <w:spacing w:val="-2"/>
        </w:rPr>
        <w:t xml:space="preserve"> </w:t>
      </w:r>
      <w:r>
        <w:t>finishes.</w:t>
      </w:r>
    </w:p>
    <w:p w14:paraId="642E6549" w14:textId="66AE8748" w:rsidR="00237078" w:rsidRDefault="00D84871">
      <w:pPr>
        <w:pStyle w:val="ListParagraph"/>
        <w:numPr>
          <w:ilvl w:val="1"/>
          <w:numId w:val="23"/>
        </w:numPr>
        <w:tabs>
          <w:tab w:val="left" w:pos="1157"/>
        </w:tabs>
        <w:ind w:right="1344"/>
        <w:jc w:val="both"/>
      </w:pPr>
      <w:r>
        <w:rPr>
          <w:b/>
        </w:rPr>
        <w:t>TRA</w:t>
      </w:r>
      <w:r w:rsidR="00E855BB">
        <w:rPr>
          <w:b/>
        </w:rPr>
        <w:t xml:space="preserve">DITIONAL </w:t>
      </w:r>
      <w:r>
        <w:rPr>
          <w:b/>
        </w:rPr>
        <w:t xml:space="preserve">GRAND PRIX </w:t>
      </w:r>
      <w:r>
        <w:t xml:space="preserve">A closed course of less than 10 miles with variable types of terrain </w:t>
      </w:r>
      <w:r>
        <w:lastRenderedPageBreak/>
        <w:t>including</w:t>
      </w:r>
      <w:r>
        <w:rPr>
          <w:spacing w:val="-7"/>
        </w:rPr>
        <w:t xml:space="preserve"> </w:t>
      </w:r>
      <w:r>
        <w:t>paved</w:t>
      </w:r>
      <w:r>
        <w:rPr>
          <w:spacing w:val="-6"/>
        </w:rPr>
        <w:t xml:space="preserve"> </w:t>
      </w:r>
      <w:r>
        <w:t>roads,</w:t>
      </w:r>
      <w:r>
        <w:rPr>
          <w:spacing w:val="-7"/>
        </w:rPr>
        <w:t xml:space="preserve"> </w:t>
      </w:r>
      <w:r>
        <w:t>open</w:t>
      </w:r>
      <w:r>
        <w:rPr>
          <w:spacing w:val="-7"/>
        </w:rPr>
        <w:t xml:space="preserve"> </w:t>
      </w:r>
      <w:r>
        <w:t>desert,</w:t>
      </w:r>
      <w:r>
        <w:rPr>
          <w:spacing w:val="-6"/>
        </w:rPr>
        <w:t xml:space="preserve"> </w:t>
      </w:r>
      <w:r>
        <w:t>sand</w:t>
      </w:r>
      <w:r>
        <w:rPr>
          <w:spacing w:val="-7"/>
        </w:rPr>
        <w:t xml:space="preserve"> </w:t>
      </w:r>
      <w:r>
        <w:t>washes,</w:t>
      </w:r>
      <w:r>
        <w:rPr>
          <w:spacing w:val="-7"/>
        </w:rPr>
        <w:t xml:space="preserve"> </w:t>
      </w:r>
      <w:r>
        <w:t>and</w:t>
      </w:r>
      <w:r>
        <w:rPr>
          <w:spacing w:val="-6"/>
        </w:rPr>
        <w:t xml:space="preserve"> </w:t>
      </w:r>
      <w:r>
        <w:t>motocross</w:t>
      </w:r>
      <w:r>
        <w:rPr>
          <w:spacing w:val="-7"/>
        </w:rPr>
        <w:t xml:space="preserve"> </w:t>
      </w:r>
      <w:r>
        <w:t>course.</w:t>
      </w:r>
      <w:r>
        <w:rPr>
          <w:spacing w:val="-7"/>
        </w:rPr>
        <w:t xml:space="preserve"> </w:t>
      </w:r>
      <w:r>
        <w:t>Additional</w:t>
      </w:r>
      <w:r>
        <w:rPr>
          <w:spacing w:val="-6"/>
        </w:rPr>
        <w:t xml:space="preserve"> </w:t>
      </w:r>
      <w:r>
        <w:t>unusual</w:t>
      </w:r>
      <w:r>
        <w:rPr>
          <w:spacing w:val="-7"/>
        </w:rPr>
        <w:t xml:space="preserve"> </w:t>
      </w:r>
      <w:r>
        <w:t>obstacles (water,</w:t>
      </w:r>
      <w:r>
        <w:rPr>
          <w:spacing w:val="-12"/>
        </w:rPr>
        <w:t xml:space="preserve"> </w:t>
      </w:r>
      <w:r>
        <w:t>buildings,</w:t>
      </w:r>
      <w:r>
        <w:rPr>
          <w:spacing w:val="-8"/>
        </w:rPr>
        <w:t xml:space="preserve"> </w:t>
      </w:r>
      <w:r>
        <w:t>wood,</w:t>
      </w:r>
      <w:r>
        <w:rPr>
          <w:spacing w:val="-13"/>
        </w:rPr>
        <w:t xml:space="preserve"> </w:t>
      </w:r>
      <w:r>
        <w:t>bridges,</w:t>
      </w:r>
      <w:r>
        <w:rPr>
          <w:spacing w:val="-11"/>
        </w:rPr>
        <w:t xml:space="preserve"> </w:t>
      </w:r>
      <w:r>
        <w:t>killer</w:t>
      </w:r>
      <w:r>
        <w:rPr>
          <w:spacing w:val="-15"/>
        </w:rPr>
        <w:t xml:space="preserve"> </w:t>
      </w:r>
      <w:r>
        <w:t>hills,</w:t>
      </w:r>
      <w:r>
        <w:rPr>
          <w:spacing w:val="-15"/>
        </w:rPr>
        <w:t xml:space="preserve"> </w:t>
      </w:r>
      <w:r>
        <w:t>etc.)</w:t>
      </w:r>
      <w:r>
        <w:rPr>
          <w:spacing w:val="-14"/>
        </w:rPr>
        <w:t xml:space="preserve"> </w:t>
      </w:r>
      <w:r>
        <w:t>are</w:t>
      </w:r>
      <w:r>
        <w:rPr>
          <w:spacing w:val="-15"/>
        </w:rPr>
        <w:t xml:space="preserve"> </w:t>
      </w:r>
      <w:r>
        <w:t>recommended. The</w:t>
      </w:r>
      <w:r>
        <w:rPr>
          <w:spacing w:val="-15"/>
        </w:rPr>
        <w:t xml:space="preserve"> </w:t>
      </w:r>
      <w:r>
        <w:t>race</w:t>
      </w:r>
      <w:r>
        <w:rPr>
          <w:spacing w:val="-16"/>
        </w:rPr>
        <w:t xml:space="preserve"> </w:t>
      </w:r>
      <w:r>
        <w:t>must</w:t>
      </w:r>
      <w:r>
        <w:rPr>
          <w:spacing w:val="-13"/>
        </w:rPr>
        <w:t xml:space="preserve"> </w:t>
      </w:r>
      <w:r>
        <w:t>be</w:t>
      </w:r>
      <w:r>
        <w:rPr>
          <w:spacing w:val="-15"/>
        </w:rPr>
        <w:t xml:space="preserve"> </w:t>
      </w:r>
      <w:r>
        <w:t>at</w:t>
      </w:r>
      <w:r>
        <w:rPr>
          <w:spacing w:val="-16"/>
        </w:rPr>
        <w:t xml:space="preserve"> </w:t>
      </w:r>
      <w:r>
        <w:t>least</w:t>
      </w:r>
      <w:r>
        <w:rPr>
          <w:spacing w:val="-13"/>
        </w:rPr>
        <w:t xml:space="preserve"> </w:t>
      </w:r>
      <w:r>
        <w:t>one</w:t>
      </w:r>
      <w:r>
        <w:rPr>
          <w:spacing w:val="-14"/>
        </w:rPr>
        <w:t xml:space="preserve"> </w:t>
      </w:r>
      <w:r>
        <w:t>hour running</w:t>
      </w:r>
      <w:r>
        <w:rPr>
          <w:spacing w:val="1"/>
        </w:rPr>
        <w:t xml:space="preserve"> </w:t>
      </w:r>
      <w:r>
        <w:t>time</w:t>
      </w:r>
      <w:r>
        <w:rPr>
          <w:spacing w:val="1"/>
        </w:rPr>
        <w:t xml:space="preserve"> </w:t>
      </w:r>
      <w:r>
        <w:t>for</w:t>
      </w:r>
      <w:r>
        <w:rPr>
          <w:spacing w:val="1"/>
        </w:rPr>
        <w:t xml:space="preserve"> </w:t>
      </w:r>
      <w:r>
        <w:t>all</w:t>
      </w:r>
      <w:r>
        <w:rPr>
          <w:spacing w:val="1"/>
        </w:rPr>
        <w:t xml:space="preserve"> </w:t>
      </w:r>
      <w:r>
        <w:t>finishers.</w:t>
      </w:r>
      <w:r>
        <w:rPr>
          <w:spacing w:val="1"/>
        </w:rPr>
        <w:t xml:space="preserve"> </w:t>
      </w:r>
      <w:r>
        <w:t>Riders</w:t>
      </w:r>
      <w:r>
        <w:rPr>
          <w:spacing w:val="1"/>
        </w:rPr>
        <w:t xml:space="preserve"> </w:t>
      </w:r>
      <w:r>
        <w:t>must</w:t>
      </w:r>
      <w:r>
        <w:rPr>
          <w:spacing w:val="1"/>
        </w:rPr>
        <w:t xml:space="preserve"> </w:t>
      </w:r>
      <w:r>
        <w:t>receive</w:t>
      </w:r>
      <w:r>
        <w:rPr>
          <w:spacing w:val="1"/>
        </w:rPr>
        <w:t xml:space="preserve"> </w:t>
      </w:r>
      <w:r>
        <w:t>the</w:t>
      </w:r>
      <w:r>
        <w:rPr>
          <w:spacing w:val="1"/>
        </w:rPr>
        <w:t xml:space="preserve"> </w:t>
      </w:r>
      <w:r>
        <w:t>checkered</w:t>
      </w:r>
      <w:r>
        <w:rPr>
          <w:spacing w:val="-22"/>
        </w:rPr>
        <w:t xml:space="preserve"> </w:t>
      </w:r>
      <w:r>
        <w:t>flag</w:t>
      </w:r>
      <w:r>
        <w:rPr>
          <w:spacing w:val="1"/>
        </w:rPr>
        <w:t xml:space="preserve"> </w:t>
      </w:r>
      <w:r>
        <w:t>or</w:t>
      </w:r>
      <w:r>
        <w:rPr>
          <w:spacing w:val="1"/>
        </w:rPr>
        <w:t xml:space="preserve"> </w:t>
      </w:r>
      <w:r>
        <w:t>complete</w:t>
      </w:r>
      <w:r>
        <w:rPr>
          <w:spacing w:val="-25"/>
        </w:rPr>
        <w:t xml:space="preserve"> </w:t>
      </w:r>
      <w:r>
        <w:t>one</w:t>
      </w:r>
      <w:r>
        <w:rPr>
          <w:spacing w:val="-29"/>
        </w:rPr>
        <w:t xml:space="preserve"> </w:t>
      </w:r>
      <w:r>
        <w:t>(1)</w:t>
      </w:r>
      <w:r>
        <w:rPr>
          <w:spacing w:val="1"/>
        </w:rPr>
        <w:t xml:space="preserve"> </w:t>
      </w:r>
      <w:r>
        <w:t>lap</w:t>
      </w:r>
      <w:r>
        <w:rPr>
          <w:spacing w:val="1"/>
        </w:rPr>
        <w:t xml:space="preserve"> </w:t>
      </w:r>
      <w:r>
        <w:t>for</w:t>
      </w:r>
      <w:r>
        <w:rPr>
          <w:spacing w:val="1"/>
        </w:rPr>
        <w:t xml:space="preserve"> </w:t>
      </w:r>
      <w:r>
        <w:t>every two</w:t>
      </w:r>
      <w:r>
        <w:rPr>
          <w:spacing w:val="-4"/>
        </w:rPr>
        <w:t xml:space="preserve"> </w:t>
      </w:r>
      <w:r>
        <w:t>(2)</w:t>
      </w:r>
      <w:r>
        <w:rPr>
          <w:spacing w:val="-4"/>
        </w:rPr>
        <w:t xml:space="preserve"> </w:t>
      </w:r>
      <w:r>
        <w:t>laps</w:t>
      </w:r>
      <w:r>
        <w:rPr>
          <w:spacing w:val="-4"/>
        </w:rPr>
        <w:t xml:space="preserve"> </w:t>
      </w:r>
      <w:r>
        <w:t>completed</w:t>
      </w:r>
      <w:r>
        <w:rPr>
          <w:spacing w:val="-3"/>
        </w:rPr>
        <w:t xml:space="preserve"> </w:t>
      </w:r>
      <w:r>
        <w:t>by</w:t>
      </w:r>
      <w:r>
        <w:rPr>
          <w:spacing w:val="-4"/>
        </w:rPr>
        <w:t xml:space="preserve"> </w:t>
      </w:r>
      <w:r>
        <w:t>the</w:t>
      </w:r>
      <w:r>
        <w:rPr>
          <w:spacing w:val="-4"/>
        </w:rPr>
        <w:t xml:space="preserve"> </w:t>
      </w:r>
      <w:r>
        <w:t>leader.</w:t>
      </w:r>
      <w:r>
        <w:rPr>
          <w:spacing w:val="-25"/>
        </w:rPr>
        <w:t xml:space="preserve"> </w:t>
      </w:r>
      <w:r>
        <w:t>The</w:t>
      </w:r>
      <w:r>
        <w:rPr>
          <w:spacing w:val="-4"/>
        </w:rPr>
        <w:t xml:space="preserve"> </w:t>
      </w:r>
      <w:r>
        <w:t>grand</w:t>
      </w:r>
      <w:r>
        <w:rPr>
          <w:spacing w:val="-3"/>
        </w:rPr>
        <w:t xml:space="preserve"> </w:t>
      </w:r>
      <w:r>
        <w:t>prix</w:t>
      </w:r>
      <w:r>
        <w:rPr>
          <w:spacing w:val="-4"/>
        </w:rPr>
        <w:t xml:space="preserve"> </w:t>
      </w:r>
      <w:r>
        <w:t>may</w:t>
      </w:r>
      <w:r>
        <w:rPr>
          <w:spacing w:val="-4"/>
        </w:rPr>
        <w:t xml:space="preserve"> </w:t>
      </w:r>
      <w:r>
        <w:t>be</w:t>
      </w:r>
      <w:r>
        <w:rPr>
          <w:spacing w:val="-4"/>
        </w:rPr>
        <w:t xml:space="preserve"> </w:t>
      </w:r>
      <w:r>
        <w:t>run</w:t>
      </w:r>
      <w:r>
        <w:rPr>
          <w:spacing w:val="-5"/>
        </w:rPr>
        <w:t xml:space="preserve"> </w:t>
      </w:r>
      <w:r>
        <w:t>as</w:t>
      </w:r>
      <w:r>
        <w:rPr>
          <w:spacing w:val="-3"/>
        </w:rPr>
        <w:t xml:space="preserve"> </w:t>
      </w:r>
      <w:r>
        <w:t>a</w:t>
      </w:r>
      <w:r>
        <w:rPr>
          <w:spacing w:val="-4"/>
        </w:rPr>
        <w:t xml:space="preserve"> </w:t>
      </w:r>
      <w:r>
        <w:t>heat</w:t>
      </w:r>
      <w:r>
        <w:rPr>
          <w:spacing w:val="-3"/>
        </w:rPr>
        <w:t xml:space="preserve"> </w:t>
      </w:r>
      <w:r>
        <w:t>race</w:t>
      </w:r>
      <w:r>
        <w:rPr>
          <w:spacing w:val="-4"/>
        </w:rPr>
        <w:t xml:space="preserve"> </w:t>
      </w:r>
      <w:r>
        <w:t>at</w:t>
      </w:r>
      <w:r>
        <w:rPr>
          <w:spacing w:val="-3"/>
        </w:rPr>
        <w:t xml:space="preserve"> </w:t>
      </w:r>
      <w:r>
        <w:t>the</w:t>
      </w:r>
      <w:r>
        <w:rPr>
          <w:spacing w:val="-4"/>
        </w:rPr>
        <w:t xml:space="preserve"> </w:t>
      </w:r>
      <w:r>
        <w:t>discretion</w:t>
      </w:r>
      <w:r>
        <w:rPr>
          <w:spacing w:val="-4"/>
        </w:rPr>
        <w:t xml:space="preserve"> </w:t>
      </w:r>
      <w:r>
        <w:t>of</w:t>
      </w:r>
      <w:r>
        <w:rPr>
          <w:spacing w:val="-5"/>
        </w:rPr>
        <w:t xml:space="preserve"> </w:t>
      </w:r>
      <w:r>
        <w:t>the club. The race will be cut off after the leader</w:t>
      </w:r>
      <w:r>
        <w:rPr>
          <w:spacing w:val="-11"/>
        </w:rPr>
        <w:t xml:space="preserve"> </w:t>
      </w:r>
      <w:r>
        <w:t>finishes.</w:t>
      </w:r>
    </w:p>
    <w:p w14:paraId="62F08360" w14:textId="77777777" w:rsidR="00237078" w:rsidRDefault="00034852">
      <w:pPr>
        <w:pStyle w:val="ListParagraph"/>
        <w:numPr>
          <w:ilvl w:val="1"/>
          <w:numId w:val="23"/>
        </w:numPr>
        <w:tabs>
          <w:tab w:val="left" w:pos="1157"/>
        </w:tabs>
        <w:ind w:right="1439"/>
        <w:jc w:val="both"/>
      </w:pPr>
      <w:r>
        <w:rPr>
          <w:b/>
        </w:rPr>
        <w:t xml:space="preserve">HARE SCRAMBLES </w:t>
      </w:r>
      <w:r>
        <w:t>An open course of not less than sixty (60) miles in total length. Hare scrambles require</w:t>
      </w:r>
      <w:r>
        <w:rPr>
          <w:spacing w:val="-9"/>
        </w:rPr>
        <w:t xml:space="preserve"> </w:t>
      </w:r>
      <w:r>
        <w:t>that</w:t>
      </w:r>
      <w:r>
        <w:rPr>
          <w:spacing w:val="-18"/>
        </w:rPr>
        <w:t xml:space="preserve"> </w:t>
      </w:r>
      <w:r>
        <w:t>a</w:t>
      </w:r>
      <w:r>
        <w:rPr>
          <w:spacing w:val="-19"/>
        </w:rPr>
        <w:t xml:space="preserve"> </w:t>
      </w:r>
      <w:r>
        <w:t>portion</w:t>
      </w:r>
      <w:r>
        <w:rPr>
          <w:spacing w:val="-17"/>
        </w:rPr>
        <w:t xml:space="preserve"> </w:t>
      </w:r>
      <w:r>
        <w:t>of</w:t>
      </w:r>
      <w:r>
        <w:rPr>
          <w:spacing w:val="-21"/>
        </w:rPr>
        <w:t xml:space="preserve"> </w:t>
      </w:r>
      <w:r>
        <w:t>the</w:t>
      </w:r>
      <w:r>
        <w:rPr>
          <w:spacing w:val="-16"/>
        </w:rPr>
        <w:t xml:space="preserve"> </w:t>
      </w:r>
      <w:r>
        <w:t>course</w:t>
      </w:r>
      <w:r>
        <w:rPr>
          <w:spacing w:val="-13"/>
        </w:rPr>
        <w:t xml:space="preserve"> </w:t>
      </w:r>
      <w:r>
        <w:t>be</w:t>
      </w:r>
      <w:r>
        <w:rPr>
          <w:spacing w:val="-16"/>
        </w:rPr>
        <w:t xml:space="preserve"> </w:t>
      </w:r>
      <w:r>
        <w:t>ridden</w:t>
      </w:r>
      <w:r>
        <w:rPr>
          <w:spacing w:val="-16"/>
        </w:rPr>
        <w:t xml:space="preserve"> </w:t>
      </w:r>
      <w:r>
        <w:t>at</w:t>
      </w:r>
      <w:r>
        <w:rPr>
          <w:spacing w:val="-22"/>
        </w:rPr>
        <w:t xml:space="preserve"> </w:t>
      </w:r>
      <w:r>
        <w:t>least</w:t>
      </w:r>
      <w:r>
        <w:rPr>
          <w:spacing w:val="-17"/>
        </w:rPr>
        <w:t xml:space="preserve"> </w:t>
      </w:r>
      <w:r>
        <w:t>twice.</w:t>
      </w:r>
      <w:r>
        <w:rPr>
          <w:spacing w:val="-17"/>
        </w:rPr>
        <w:t xml:space="preserve"> </w:t>
      </w:r>
      <w:r>
        <w:t>Laps</w:t>
      </w:r>
      <w:r>
        <w:rPr>
          <w:spacing w:val="-16"/>
        </w:rPr>
        <w:t xml:space="preserve"> </w:t>
      </w:r>
      <w:r>
        <w:t>must</w:t>
      </w:r>
      <w:r>
        <w:rPr>
          <w:spacing w:val="-17"/>
        </w:rPr>
        <w:t xml:space="preserve"> </w:t>
      </w:r>
      <w:r>
        <w:t>not</w:t>
      </w:r>
      <w:r>
        <w:rPr>
          <w:spacing w:val="-16"/>
        </w:rPr>
        <w:t xml:space="preserve"> </w:t>
      </w:r>
      <w:r>
        <w:t>be</w:t>
      </w:r>
      <w:r>
        <w:rPr>
          <w:spacing w:val="-17"/>
        </w:rPr>
        <w:t xml:space="preserve"> </w:t>
      </w:r>
      <w:r>
        <w:t>less</w:t>
      </w:r>
      <w:r>
        <w:rPr>
          <w:spacing w:val="-18"/>
        </w:rPr>
        <w:t xml:space="preserve"> </w:t>
      </w:r>
      <w:r>
        <w:t>than</w:t>
      </w:r>
      <w:r>
        <w:rPr>
          <w:spacing w:val="-19"/>
        </w:rPr>
        <w:t xml:space="preserve"> </w:t>
      </w:r>
      <w:r>
        <w:t>ten</w:t>
      </w:r>
      <w:r>
        <w:rPr>
          <w:spacing w:val="-20"/>
        </w:rPr>
        <w:t xml:space="preserve"> </w:t>
      </w:r>
      <w:r>
        <w:t>(10)</w:t>
      </w:r>
      <w:r>
        <w:rPr>
          <w:spacing w:val="-17"/>
        </w:rPr>
        <w:t xml:space="preserve"> </w:t>
      </w:r>
      <w:r>
        <w:t>miles</w:t>
      </w:r>
      <w:r>
        <w:rPr>
          <w:spacing w:val="-21"/>
        </w:rPr>
        <w:t xml:space="preserve"> </w:t>
      </w:r>
      <w:r>
        <w:t>in length.</w:t>
      </w:r>
      <w:r>
        <w:rPr>
          <w:spacing w:val="-6"/>
        </w:rPr>
        <w:t xml:space="preserve"> </w:t>
      </w:r>
      <w:r>
        <w:t>MRAN</w:t>
      </w:r>
      <w:r>
        <w:rPr>
          <w:spacing w:val="-8"/>
        </w:rPr>
        <w:t xml:space="preserve"> </w:t>
      </w:r>
      <w:r>
        <w:t>requires</w:t>
      </w:r>
      <w:r>
        <w:rPr>
          <w:spacing w:val="-7"/>
        </w:rPr>
        <w:t xml:space="preserve"> </w:t>
      </w:r>
      <w:r>
        <w:t>that</w:t>
      </w:r>
      <w:r>
        <w:rPr>
          <w:spacing w:val="-4"/>
        </w:rPr>
        <w:t xml:space="preserve"> </w:t>
      </w:r>
      <w:r>
        <w:t>to</w:t>
      </w:r>
      <w:r>
        <w:rPr>
          <w:spacing w:val="-12"/>
        </w:rPr>
        <w:t xml:space="preserve"> </w:t>
      </w:r>
      <w:r>
        <w:t>be</w:t>
      </w:r>
      <w:r>
        <w:rPr>
          <w:spacing w:val="-7"/>
        </w:rPr>
        <w:t xml:space="preserve"> </w:t>
      </w:r>
      <w:r>
        <w:t>considered</w:t>
      </w:r>
      <w:r>
        <w:rPr>
          <w:spacing w:val="-4"/>
        </w:rPr>
        <w:t xml:space="preserve"> </w:t>
      </w:r>
      <w:r>
        <w:t>a</w:t>
      </w:r>
      <w:r>
        <w:rPr>
          <w:spacing w:val="-8"/>
        </w:rPr>
        <w:t xml:space="preserve"> </w:t>
      </w:r>
      <w:r>
        <w:t>finisher</w:t>
      </w:r>
      <w:r>
        <w:rPr>
          <w:spacing w:val="-7"/>
        </w:rPr>
        <w:t xml:space="preserve"> </w:t>
      </w:r>
      <w:r>
        <w:t>you</w:t>
      </w:r>
      <w:r>
        <w:rPr>
          <w:spacing w:val="-8"/>
        </w:rPr>
        <w:t xml:space="preserve"> </w:t>
      </w:r>
      <w:r>
        <w:t>must</w:t>
      </w:r>
      <w:r>
        <w:rPr>
          <w:spacing w:val="-7"/>
        </w:rPr>
        <w:t xml:space="preserve"> </w:t>
      </w:r>
      <w:r>
        <w:t>receive the</w:t>
      </w:r>
      <w:r>
        <w:rPr>
          <w:spacing w:val="-8"/>
        </w:rPr>
        <w:t xml:space="preserve"> </w:t>
      </w:r>
      <w:r>
        <w:t>checkered</w:t>
      </w:r>
      <w:r>
        <w:rPr>
          <w:spacing w:val="-4"/>
        </w:rPr>
        <w:t xml:space="preserve"> </w:t>
      </w:r>
      <w:r>
        <w:t>flag</w:t>
      </w:r>
      <w:r>
        <w:rPr>
          <w:spacing w:val="-10"/>
        </w:rPr>
        <w:t xml:space="preserve"> </w:t>
      </w:r>
      <w:r>
        <w:t>and</w:t>
      </w:r>
      <w:r>
        <w:rPr>
          <w:spacing w:val="-5"/>
        </w:rPr>
        <w:t xml:space="preserve"> </w:t>
      </w:r>
      <w:r>
        <w:t>have completed</w:t>
      </w:r>
      <w:r>
        <w:rPr>
          <w:spacing w:val="-19"/>
        </w:rPr>
        <w:t xml:space="preserve"> </w:t>
      </w:r>
      <w:r>
        <w:t>a</w:t>
      </w:r>
      <w:r>
        <w:rPr>
          <w:spacing w:val="-26"/>
        </w:rPr>
        <w:t xml:space="preserve"> </w:t>
      </w:r>
      <w:r>
        <w:t>minimum</w:t>
      </w:r>
      <w:r>
        <w:rPr>
          <w:spacing w:val="-17"/>
        </w:rPr>
        <w:t xml:space="preserve"> </w:t>
      </w:r>
      <w:r>
        <w:t>of</w:t>
      </w:r>
      <w:r>
        <w:rPr>
          <w:spacing w:val="-24"/>
        </w:rPr>
        <w:t xml:space="preserve"> </w:t>
      </w:r>
      <w:r>
        <w:t>one</w:t>
      </w:r>
      <w:r>
        <w:rPr>
          <w:spacing w:val="-22"/>
        </w:rPr>
        <w:t xml:space="preserve"> </w:t>
      </w:r>
      <w:r>
        <w:t>(1)</w:t>
      </w:r>
      <w:r>
        <w:rPr>
          <w:spacing w:val="-25"/>
        </w:rPr>
        <w:t xml:space="preserve"> </w:t>
      </w:r>
      <w:r>
        <w:t>lap</w:t>
      </w:r>
      <w:r>
        <w:rPr>
          <w:spacing w:val="-24"/>
        </w:rPr>
        <w:t xml:space="preserve"> </w:t>
      </w:r>
      <w:r>
        <w:t>for</w:t>
      </w:r>
      <w:r>
        <w:rPr>
          <w:spacing w:val="-25"/>
        </w:rPr>
        <w:t xml:space="preserve"> </w:t>
      </w:r>
      <w:r>
        <w:t>every</w:t>
      </w:r>
      <w:r>
        <w:rPr>
          <w:spacing w:val="-19"/>
        </w:rPr>
        <w:t xml:space="preserve"> </w:t>
      </w:r>
      <w:r>
        <w:t>two</w:t>
      </w:r>
      <w:r>
        <w:rPr>
          <w:spacing w:val="-24"/>
        </w:rPr>
        <w:t xml:space="preserve"> </w:t>
      </w:r>
      <w:r>
        <w:t>(2)</w:t>
      </w:r>
      <w:r>
        <w:rPr>
          <w:spacing w:val="-25"/>
        </w:rPr>
        <w:t xml:space="preserve"> </w:t>
      </w:r>
      <w:r>
        <w:t>laps</w:t>
      </w:r>
      <w:r>
        <w:rPr>
          <w:spacing w:val="-25"/>
        </w:rPr>
        <w:t xml:space="preserve"> </w:t>
      </w:r>
      <w:r>
        <w:t>completed</w:t>
      </w:r>
      <w:r>
        <w:rPr>
          <w:spacing w:val="-19"/>
        </w:rPr>
        <w:t xml:space="preserve"> </w:t>
      </w:r>
      <w:r>
        <w:t>by</w:t>
      </w:r>
      <w:r>
        <w:rPr>
          <w:spacing w:val="-23"/>
        </w:rPr>
        <w:t xml:space="preserve"> </w:t>
      </w:r>
      <w:r>
        <w:t>the</w:t>
      </w:r>
      <w:r>
        <w:rPr>
          <w:spacing w:val="-23"/>
        </w:rPr>
        <w:t xml:space="preserve"> </w:t>
      </w:r>
      <w:r>
        <w:t>leader.</w:t>
      </w:r>
      <w:r>
        <w:rPr>
          <w:spacing w:val="-21"/>
        </w:rPr>
        <w:t xml:space="preserve"> </w:t>
      </w:r>
      <w:r>
        <w:t>The</w:t>
      </w:r>
      <w:r>
        <w:rPr>
          <w:spacing w:val="-25"/>
        </w:rPr>
        <w:t xml:space="preserve"> </w:t>
      </w:r>
      <w:r>
        <w:t>sponsoring</w:t>
      </w:r>
      <w:r>
        <w:rPr>
          <w:spacing w:val="-20"/>
        </w:rPr>
        <w:t xml:space="preserve"> </w:t>
      </w:r>
      <w:r>
        <w:t>club may</w:t>
      </w:r>
      <w:r>
        <w:rPr>
          <w:spacing w:val="-20"/>
        </w:rPr>
        <w:t xml:space="preserve"> </w:t>
      </w:r>
      <w:r>
        <w:t>at</w:t>
      </w:r>
      <w:r>
        <w:rPr>
          <w:spacing w:val="-14"/>
        </w:rPr>
        <w:t xml:space="preserve"> </w:t>
      </w:r>
      <w:r>
        <w:t>its</w:t>
      </w:r>
      <w:r>
        <w:rPr>
          <w:spacing w:val="-19"/>
        </w:rPr>
        <w:t xml:space="preserve"> </w:t>
      </w:r>
      <w:r>
        <w:t>discretion</w:t>
      </w:r>
      <w:r>
        <w:rPr>
          <w:spacing w:val="-15"/>
        </w:rPr>
        <w:t xml:space="preserve"> </w:t>
      </w:r>
      <w:r>
        <w:t>require</w:t>
      </w:r>
      <w:r>
        <w:rPr>
          <w:spacing w:val="-10"/>
        </w:rPr>
        <w:t xml:space="preserve"> </w:t>
      </w:r>
      <w:r>
        <w:t>contestants</w:t>
      </w:r>
      <w:r>
        <w:rPr>
          <w:spacing w:val="-8"/>
        </w:rPr>
        <w:t xml:space="preserve"> </w:t>
      </w:r>
      <w:r>
        <w:t>to</w:t>
      </w:r>
      <w:r>
        <w:rPr>
          <w:spacing w:val="-18"/>
        </w:rPr>
        <w:t xml:space="preserve"> </w:t>
      </w:r>
      <w:r>
        <w:t>complete</w:t>
      </w:r>
      <w:r>
        <w:rPr>
          <w:spacing w:val="-15"/>
        </w:rPr>
        <w:t xml:space="preserve"> </w:t>
      </w:r>
      <w:r>
        <w:t>more</w:t>
      </w:r>
      <w:r>
        <w:rPr>
          <w:spacing w:val="-15"/>
        </w:rPr>
        <w:t xml:space="preserve"> </w:t>
      </w:r>
      <w:r>
        <w:t>than</w:t>
      </w:r>
      <w:r>
        <w:rPr>
          <w:spacing w:val="-17"/>
        </w:rPr>
        <w:t xml:space="preserve"> </w:t>
      </w:r>
      <w:r>
        <w:t>the</w:t>
      </w:r>
      <w:r>
        <w:rPr>
          <w:spacing w:val="-16"/>
        </w:rPr>
        <w:t xml:space="preserve"> </w:t>
      </w:r>
      <w:r>
        <w:t>minimum</w:t>
      </w:r>
      <w:r>
        <w:rPr>
          <w:spacing w:val="-14"/>
        </w:rPr>
        <w:t xml:space="preserve"> </w:t>
      </w:r>
      <w:r>
        <w:t>laps</w:t>
      </w:r>
      <w:r>
        <w:rPr>
          <w:spacing w:val="-17"/>
        </w:rPr>
        <w:t xml:space="preserve"> </w:t>
      </w:r>
      <w:r>
        <w:t>required</w:t>
      </w:r>
      <w:r>
        <w:rPr>
          <w:spacing w:val="-15"/>
        </w:rPr>
        <w:t xml:space="preserve"> </w:t>
      </w:r>
      <w:r>
        <w:t>by</w:t>
      </w:r>
      <w:r>
        <w:rPr>
          <w:spacing w:val="-18"/>
        </w:rPr>
        <w:t xml:space="preserve"> </w:t>
      </w:r>
      <w:r>
        <w:t>MRAN. Required</w:t>
      </w:r>
      <w:r>
        <w:rPr>
          <w:spacing w:val="-8"/>
        </w:rPr>
        <w:t xml:space="preserve"> </w:t>
      </w:r>
      <w:r>
        <w:t>additional</w:t>
      </w:r>
      <w:r>
        <w:rPr>
          <w:spacing w:val="-11"/>
        </w:rPr>
        <w:t xml:space="preserve"> </w:t>
      </w:r>
      <w:r>
        <w:t>laps</w:t>
      </w:r>
      <w:r>
        <w:rPr>
          <w:spacing w:val="-15"/>
        </w:rPr>
        <w:t xml:space="preserve"> </w:t>
      </w:r>
      <w:r>
        <w:t>must</w:t>
      </w:r>
      <w:r>
        <w:rPr>
          <w:spacing w:val="-11"/>
        </w:rPr>
        <w:t xml:space="preserve"> </w:t>
      </w:r>
      <w:r>
        <w:t>be</w:t>
      </w:r>
      <w:r>
        <w:rPr>
          <w:spacing w:val="-14"/>
        </w:rPr>
        <w:t xml:space="preserve"> </w:t>
      </w:r>
      <w:r>
        <w:t>announced</w:t>
      </w:r>
      <w:r>
        <w:rPr>
          <w:spacing w:val="-9"/>
        </w:rPr>
        <w:t xml:space="preserve"> </w:t>
      </w:r>
      <w:r>
        <w:t>at</w:t>
      </w:r>
      <w:r>
        <w:rPr>
          <w:spacing w:val="-15"/>
        </w:rPr>
        <w:t xml:space="preserve"> </w:t>
      </w:r>
      <w:r>
        <w:t>the</w:t>
      </w:r>
      <w:r>
        <w:rPr>
          <w:spacing w:val="-15"/>
        </w:rPr>
        <w:t xml:space="preserve"> </w:t>
      </w:r>
      <w:r>
        <w:t>riders</w:t>
      </w:r>
      <w:r>
        <w:rPr>
          <w:spacing w:val="-14"/>
        </w:rPr>
        <w:t xml:space="preserve"> </w:t>
      </w:r>
      <w:r>
        <w:t>meeting.</w:t>
      </w:r>
      <w:r>
        <w:rPr>
          <w:spacing w:val="-8"/>
        </w:rPr>
        <w:t xml:space="preserve"> </w:t>
      </w:r>
      <w:r>
        <w:t>MRAN</w:t>
      </w:r>
      <w:r>
        <w:rPr>
          <w:spacing w:val="-9"/>
        </w:rPr>
        <w:t xml:space="preserve"> </w:t>
      </w:r>
      <w:r>
        <w:t>highly</w:t>
      </w:r>
      <w:r>
        <w:rPr>
          <w:spacing w:val="-11"/>
        </w:rPr>
        <w:t xml:space="preserve"> </w:t>
      </w:r>
      <w:r>
        <w:t>recommends</w:t>
      </w:r>
      <w:r>
        <w:rPr>
          <w:spacing w:val="-9"/>
        </w:rPr>
        <w:t xml:space="preserve"> </w:t>
      </w:r>
      <w:r>
        <w:t>that</w:t>
      </w:r>
      <w:r>
        <w:rPr>
          <w:spacing w:val="-14"/>
        </w:rPr>
        <w:t xml:space="preserve"> </w:t>
      </w:r>
      <w:r>
        <w:t>all</w:t>
      </w:r>
    </w:p>
    <w:p w14:paraId="3FECDC42" w14:textId="77777777" w:rsidR="00237078" w:rsidRDefault="00237078">
      <w:pPr>
        <w:jc w:val="both"/>
        <w:sectPr w:rsidR="00237078">
          <w:pgSz w:w="12240" w:h="15840"/>
          <w:pgMar w:top="680" w:right="80" w:bottom="280" w:left="600" w:header="720" w:footer="720" w:gutter="0"/>
          <w:cols w:space="720"/>
        </w:sectPr>
      </w:pPr>
    </w:p>
    <w:p w14:paraId="7CCA9668" w14:textId="77777777" w:rsidR="00237078" w:rsidRDefault="00034852">
      <w:pPr>
        <w:pStyle w:val="BodyText"/>
        <w:spacing w:before="40"/>
        <w:ind w:left="1156"/>
      </w:pPr>
      <w:r>
        <w:lastRenderedPageBreak/>
        <w:t>riders not suffering mechanical difficulties be allowed sufficient time to finish the race.</w:t>
      </w:r>
    </w:p>
    <w:p w14:paraId="02F90A19" w14:textId="77777777" w:rsidR="00237078" w:rsidRDefault="00034852">
      <w:pPr>
        <w:pStyle w:val="ListParagraph"/>
        <w:numPr>
          <w:ilvl w:val="1"/>
          <w:numId w:val="23"/>
        </w:numPr>
        <w:tabs>
          <w:tab w:val="left" w:pos="1157"/>
        </w:tabs>
        <w:ind w:right="1439"/>
        <w:jc w:val="both"/>
      </w:pPr>
      <w:r>
        <w:rPr>
          <w:b/>
        </w:rPr>
        <w:t>HARE</w:t>
      </w:r>
      <w:r>
        <w:rPr>
          <w:b/>
          <w:spacing w:val="-7"/>
        </w:rPr>
        <w:t xml:space="preserve"> </w:t>
      </w:r>
      <w:r>
        <w:rPr>
          <w:b/>
        </w:rPr>
        <w:t>AND</w:t>
      </w:r>
      <w:r>
        <w:rPr>
          <w:b/>
          <w:spacing w:val="-10"/>
        </w:rPr>
        <w:t xml:space="preserve"> </w:t>
      </w:r>
      <w:r>
        <w:rPr>
          <w:b/>
        </w:rPr>
        <w:t>HOUND</w:t>
      </w:r>
      <w:r>
        <w:rPr>
          <w:b/>
          <w:spacing w:val="-2"/>
        </w:rPr>
        <w:t xml:space="preserve"> </w:t>
      </w:r>
      <w:r>
        <w:t>A</w:t>
      </w:r>
      <w:r>
        <w:rPr>
          <w:spacing w:val="12"/>
        </w:rPr>
        <w:t xml:space="preserve"> </w:t>
      </w:r>
      <w:r>
        <w:t>hare</w:t>
      </w:r>
      <w:r>
        <w:rPr>
          <w:spacing w:val="13"/>
        </w:rPr>
        <w:t xml:space="preserve"> </w:t>
      </w:r>
      <w:r>
        <w:t>and</w:t>
      </w:r>
      <w:r>
        <w:rPr>
          <w:spacing w:val="12"/>
        </w:rPr>
        <w:t xml:space="preserve"> </w:t>
      </w:r>
      <w:r>
        <w:t>hound</w:t>
      </w:r>
      <w:r>
        <w:rPr>
          <w:spacing w:val="-6"/>
        </w:rPr>
        <w:t xml:space="preserve"> </w:t>
      </w:r>
      <w:r>
        <w:t>is</w:t>
      </w:r>
      <w:r>
        <w:rPr>
          <w:spacing w:val="-10"/>
        </w:rPr>
        <w:t xml:space="preserve"> </w:t>
      </w:r>
      <w:r>
        <w:t>a</w:t>
      </w:r>
      <w:r>
        <w:rPr>
          <w:spacing w:val="-11"/>
        </w:rPr>
        <w:t xml:space="preserve"> </w:t>
      </w:r>
      <w:r>
        <w:t>race</w:t>
      </w:r>
      <w:r>
        <w:rPr>
          <w:spacing w:val="-10"/>
        </w:rPr>
        <w:t xml:space="preserve"> </w:t>
      </w:r>
      <w:r>
        <w:t>on</w:t>
      </w:r>
      <w:r>
        <w:rPr>
          <w:spacing w:val="-10"/>
        </w:rPr>
        <w:t xml:space="preserve"> </w:t>
      </w:r>
      <w:r>
        <w:t>an</w:t>
      </w:r>
      <w:r>
        <w:rPr>
          <w:spacing w:val="-10"/>
        </w:rPr>
        <w:t xml:space="preserve"> </w:t>
      </w:r>
      <w:r>
        <w:t>open</w:t>
      </w:r>
      <w:r>
        <w:rPr>
          <w:spacing w:val="-8"/>
        </w:rPr>
        <w:t xml:space="preserve"> </w:t>
      </w:r>
      <w:r>
        <w:t>course</w:t>
      </w:r>
      <w:r>
        <w:rPr>
          <w:spacing w:val="-4"/>
        </w:rPr>
        <w:t xml:space="preserve"> </w:t>
      </w:r>
      <w:r>
        <w:t>with</w:t>
      </w:r>
      <w:r>
        <w:rPr>
          <w:spacing w:val="-9"/>
        </w:rPr>
        <w:t xml:space="preserve"> </w:t>
      </w:r>
      <w:r>
        <w:t>a</w:t>
      </w:r>
      <w:r>
        <w:rPr>
          <w:spacing w:val="-12"/>
        </w:rPr>
        <w:t xml:space="preserve"> </w:t>
      </w:r>
      <w:r>
        <w:t>minimum</w:t>
      </w:r>
      <w:r>
        <w:rPr>
          <w:spacing w:val="3"/>
        </w:rPr>
        <w:t xml:space="preserve"> </w:t>
      </w:r>
      <w:r>
        <w:t>of</w:t>
      </w:r>
      <w:r>
        <w:rPr>
          <w:spacing w:val="-8"/>
        </w:rPr>
        <w:t xml:space="preserve"> </w:t>
      </w:r>
      <w:r>
        <w:t>sixty</w:t>
      </w:r>
      <w:r>
        <w:rPr>
          <w:spacing w:val="-11"/>
        </w:rPr>
        <w:t xml:space="preserve"> </w:t>
      </w:r>
      <w:r>
        <w:t>miles.</w:t>
      </w:r>
      <w:r>
        <w:rPr>
          <w:spacing w:val="-2"/>
        </w:rPr>
        <w:t xml:space="preserve"> </w:t>
      </w:r>
      <w:r>
        <w:t>The Hare</w:t>
      </w:r>
      <w:r>
        <w:rPr>
          <w:spacing w:val="-23"/>
        </w:rPr>
        <w:t xml:space="preserve"> </w:t>
      </w:r>
      <w:r>
        <w:t>and</w:t>
      </w:r>
      <w:r>
        <w:rPr>
          <w:spacing w:val="-26"/>
        </w:rPr>
        <w:t xml:space="preserve"> </w:t>
      </w:r>
      <w:r>
        <w:t>Hound</w:t>
      </w:r>
      <w:r>
        <w:rPr>
          <w:spacing w:val="-18"/>
        </w:rPr>
        <w:t xml:space="preserve"> </w:t>
      </w:r>
      <w:r>
        <w:t>should</w:t>
      </w:r>
      <w:r>
        <w:rPr>
          <w:spacing w:val="-24"/>
        </w:rPr>
        <w:t xml:space="preserve"> </w:t>
      </w:r>
      <w:r>
        <w:t>consist</w:t>
      </w:r>
      <w:r>
        <w:rPr>
          <w:spacing w:val="-22"/>
        </w:rPr>
        <w:t xml:space="preserve"> </w:t>
      </w:r>
      <w:r>
        <w:t>of</w:t>
      </w:r>
      <w:r>
        <w:rPr>
          <w:spacing w:val="-24"/>
        </w:rPr>
        <w:t xml:space="preserve"> </w:t>
      </w:r>
      <w:r>
        <w:t>either</w:t>
      </w:r>
      <w:r>
        <w:rPr>
          <w:spacing w:val="-20"/>
        </w:rPr>
        <w:t xml:space="preserve"> </w:t>
      </w:r>
      <w:r>
        <w:t>individual</w:t>
      </w:r>
      <w:r>
        <w:rPr>
          <w:spacing w:val="-16"/>
        </w:rPr>
        <w:t xml:space="preserve"> </w:t>
      </w:r>
      <w:r>
        <w:t>loops</w:t>
      </w:r>
      <w:r>
        <w:rPr>
          <w:spacing w:val="-23"/>
        </w:rPr>
        <w:t xml:space="preserve"> </w:t>
      </w:r>
      <w:r>
        <w:t>(Cloverleaf),</w:t>
      </w:r>
      <w:r>
        <w:rPr>
          <w:spacing w:val="-16"/>
        </w:rPr>
        <w:t xml:space="preserve"> </w:t>
      </w:r>
      <w:r>
        <w:t>or</w:t>
      </w:r>
      <w:r>
        <w:rPr>
          <w:spacing w:val="-21"/>
        </w:rPr>
        <w:t xml:space="preserve"> </w:t>
      </w:r>
      <w:r>
        <w:t>an</w:t>
      </w:r>
      <w:r>
        <w:rPr>
          <w:spacing w:val="-25"/>
        </w:rPr>
        <w:t xml:space="preserve"> </w:t>
      </w:r>
      <w:r>
        <w:t>open-ended</w:t>
      </w:r>
      <w:r>
        <w:rPr>
          <w:spacing w:val="-17"/>
        </w:rPr>
        <w:t xml:space="preserve"> </w:t>
      </w:r>
      <w:r>
        <w:t>(Point</w:t>
      </w:r>
      <w:r>
        <w:rPr>
          <w:spacing w:val="-20"/>
        </w:rPr>
        <w:t xml:space="preserve"> </w:t>
      </w:r>
      <w:r>
        <w:t>to</w:t>
      </w:r>
      <w:r>
        <w:rPr>
          <w:spacing w:val="-23"/>
        </w:rPr>
        <w:t xml:space="preserve"> </w:t>
      </w:r>
      <w:r>
        <w:t>point) course</w:t>
      </w:r>
      <w:r>
        <w:rPr>
          <w:spacing w:val="-6"/>
        </w:rPr>
        <w:t xml:space="preserve"> </w:t>
      </w:r>
      <w:r>
        <w:t>that</w:t>
      </w:r>
      <w:r>
        <w:rPr>
          <w:spacing w:val="-5"/>
        </w:rPr>
        <w:t xml:space="preserve"> </w:t>
      </w:r>
      <w:r>
        <w:t>should</w:t>
      </w:r>
      <w:r>
        <w:rPr>
          <w:spacing w:val="-6"/>
        </w:rPr>
        <w:t xml:space="preserve"> </w:t>
      </w:r>
      <w:r>
        <w:t>not</w:t>
      </w:r>
      <w:r>
        <w:rPr>
          <w:spacing w:val="-5"/>
        </w:rPr>
        <w:t xml:space="preserve"> </w:t>
      </w:r>
      <w:r>
        <w:t>have</w:t>
      </w:r>
      <w:r>
        <w:rPr>
          <w:spacing w:val="-7"/>
        </w:rPr>
        <w:t xml:space="preserve"> </w:t>
      </w:r>
      <w:r>
        <w:t>any</w:t>
      </w:r>
      <w:r>
        <w:rPr>
          <w:spacing w:val="-5"/>
        </w:rPr>
        <w:t xml:space="preserve"> </w:t>
      </w:r>
      <w:r>
        <w:t>area</w:t>
      </w:r>
      <w:r>
        <w:rPr>
          <w:spacing w:val="-6"/>
        </w:rPr>
        <w:t xml:space="preserve"> </w:t>
      </w:r>
      <w:r>
        <w:t>run</w:t>
      </w:r>
      <w:r>
        <w:rPr>
          <w:spacing w:val="-5"/>
        </w:rPr>
        <w:t xml:space="preserve"> </w:t>
      </w:r>
      <w:r>
        <w:t>over</w:t>
      </w:r>
      <w:r>
        <w:rPr>
          <w:spacing w:val="-6"/>
        </w:rPr>
        <w:t xml:space="preserve"> </w:t>
      </w:r>
      <w:r>
        <w:t>more</w:t>
      </w:r>
      <w:r>
        <w:rPr>
          <w:spacing w:val="-5"/>
        </w:rPr>
        <w:t xml:space="preserve"> </w:t>
      </w:r>
      <w:r>
        <w:t>than</w:t>
      </w:r>
      <w:r>
        <w:rPr>
          <w:spacing w:val="-5"/>
        </w:rPr>
        <w:t xml:space="preserve"> </w:t>
      </w:r>
      <w:r>
        <w:t>once.</w:t>
      </w:r>
      <w:r>
        <w:rPr>
          <w:spacing w:val="-26"/>
        </w:rPr>
        <w:t xml:space="preserve"> </w:t>
      </w:r>
      <w:r>
        <w:t>All</w:t>
      </w:r>
      <w:r>
        <w:rPr>
          <w:spacing w:val="-6"/>
        </w:rPr>
        <w:t xml:space="preserve"> </w:t>
      </w:r>
      <w:r>
        <w:t>classes</w:t>
      </w:r>
      <w:r>
        <w:rPr>
          <w:spacing w:val="-5"/>
        </w:rPr>
        <w:t xml:space="preserve"> </w:t>
      </w:r>
      <w:r>
        <w:t>need</w:t>
      </w:r>
      <w:r>
        <w:rPr>
          <w:spacing w:val="-6"/>
        </w:rPr>
        <w:t xml:space="preserve"> </w:t>
      </w:r>
      <w:r>
        <w:t>not</w:t>
      </w:r>
      <w:r>
        <w:rPr>
          <w:spacing w:val="-5"/>
        </w:rPr>
        <w:t xml:space="preserve"> </w:t>
      </w:r>
      <w:r>
        <w:t>be</w:t>
      </w:r>
      <w:r>
        <w:rPr>
          <w:spacing w:val="-5"/>
        </w:rPr>
        <w:t xml:space="preserve"> </w:t>
      </w:r>
      <w:r>
        <w:t>required</w:t>
      </w:r>
      <w:r>
        <w:rPr>
          <w:spacing w:val="-6"/>
        </w:rPr>
        <w:t xml:space="preserve"> </w:t>
      </w:r>
      <w:r>
        <w:t>to</w:t>
      </w:r>
      <w:r>
        <w:rPr>
          <w:spacing w:val="-5"/>
        </w:rPr>
        <w:t xml:space="preserve"> </w:t>
      </w:r>
      <w:r>
        <w:t>go the</w:t>
      </w:r>
      <w:r>
        <w:rPr>
          <w:spacing w:val="-6"/>
        </w:rPr>
        <w:t xml:space="preserve"> </w:t>
      </w:r>
      <w:r>
        <w:t>same</w:t>
      </w:r>
      <w:r>
        <w:rPr>
          <w:spacing w:val="-5"/>
        </w:rPr>
        <w:t xml:space="preserve"> </w:t>
      </w:r>
      <w:r>
        <w:t>distance.</w:t>
      </w:r>
      <w:r>
        <w:rPr>
          <w:spacing w:val="-1"/>
        </w:rPr>
        <w:t xml:space="preserve"> </w:t>
      </w:r>
      <w:r>
        <w:t>Cut</w:t>
      </w:r>
      <w:r>
        <w:rPr>
          <w:spacing w:val="-7"/>
        </w:rPr>
        <w:t xml:space="preserve"> </w:t>
      </w:r>
      <w:r>
        <w:t>off</w:t>
      </w:r>
      <w:r>
        <w:rPr>
          <w:spacing w:val="-6"/>
        </w:rPr>
        <w:t xml:space="preserve"> </w:t>
      </w:r>
      <w:r>
        <w:t>times</w:t>
      </w:r>
      <w:r>
        <w:rPr>
          <w:spacing w:val="-5"/>
        </w:rPr>
        <w:t xml:space="preserve"> </w:t>
      </w:r>
      <w:r>
        <w:t>are</w:t>
      </w:r>
      <w:r>
        <w:rPr>
          <w:spacing w:val="-9"/>
        </w:rPr>
        <w:t xml:space="preserve"> </w:t>
      </w:r>
      <w:r>
        <w:t>left</w:t>
      </w:r>
      <w:r>
        <w:rPr>
          <w:spacing w:val="-8"/>
        </w:rPr>
        <w:t xml:space="preserve"> </w:t>
      </w:r>
      <w:r>
        <w:t>to</w:t>
      </w:r>
      <w:r>
        <w:rPr>
          <w:spacing w:val="-6"/>
        </w:rPr>
        <w:t xml:space="preserve"> </w:t>
      </w:r>
      <w:r>
        <w:t>the</w:t>
      </w:r>
      <w:r>
        <w:rPr>
          <w:spacing w:val="-6"/>
        </w:rPr>
        <w:t xml:space="preserve"> </w:t>
      </w:r>
      <w:r>
        <w:t>sponsoring club</w:t>
      </w:r>
      <w:r>
        <w:rPr>
          <w:spacing w:val="-4"/>
        </w:rPr>
        <w:t xml:space="preserve"> </w:t>
      </w:r>
      <w:r>
        <w:t>and</w:t>
      </w:r>
      <w:r>
        <w:rPr>
          <w:spacing w:val="-8"/>
        </w:rPr>
        <w:t xml:space="preserve"> </w:t>
      </w:r>
      <w:r>
        <w:t>must</w:t>
      </w:r>
      <w:r>
        <w:rPr>
          <w:spacing w:val="-7"/>
        </w:rPr>
        <w:t xml:space="preserve"> </w:t>
      </w:r>
      <w:r>
        <w:t>be</w:t>
      </w:r>
      <w:r>
        <w:rPr>
          <w:spacing w:val="-8"/>
        </w:rPr>
        <w:t xml:space="preserve"> </w:t>
      </w:r>
      <w:r>
        <w:t>announced</w:t>
      </w:r>
      <w:r>
        <w:rPr>
          <w:spacing w:val="-1"/>
        </w:rPr>
        <w:t xml:space="preserve"> </w:t>
      </w:r>
      <w:r>
        <w:t>at</w:t>
      </w:r>
      <w:r>
        <w:rPr>
          <w:spacing w:val="-7"/>
        </w:rPr>
        <w:t xml:space="preserve"> </w:t>
      </w:r>
      <w:r>
        <w:t>the</w:t>
      </w:r>
      <w:r>
        <w:rPr>
          <w:spacing w:val="-9"/>
        </w:rPr>
        <w:t xml:space="preserve"> </w:t>
      </w:r>
      <w:r>
        <w:t>rider’s meeting. (MRAN highly recommends that all riders not suffering mechanical difficulties be allowed sufficient time to finish the</w:t>
      </w:r>
      <w:r>
        <w:rPr>
          <w:spacing w:val="-19"/>
        </w:rPr>
        <w:t xml:space="preserve"> </w:t>
      </w:r>
      <w:r>
        <w:t>race.)</w:t>
      </w:r>
    </w:p>
    <w:p w14:paraId="27050D5E" w14:textId="77777777" w:rsidR="00237078" w:rsidRDefault="00034852">
      <w:pPr>
        <w:pStyle w:val="ListParagraph"/>
        <w:numPr>
          <w:ilvl w:val="1"/>
          <w:numId w:val="23"/>
        </w:numPr>
        <w:tabs>
          <w:tab w:val="left" w:pos="1157"/>
        </w:tabs>
        <w:ind w:right="1439"/>
        <w:jc w:val="both"/>
      </w:pPr>
      <w:r>
        <w:rPr>
          <w:b/>
        </w:rPr>
        <w:t>MINI</w:t>
      </w:r>
      <w:r>
        <w:rPr>
          <w:b/>
          <w:spacing w:val="-12"/>
        </w:rPr>
        <w:t xml:space="preserve"> </w:t>
      </w:r>
      <w:r>
        <w:rPr>
          <w:b/>
          <w:color w:val="1B1B1B"/>
        </w:rPr>
        <w:t>&amp;</w:t>
      </w:r>
      <w:r>
        <w:rPr>
          <w:b/>
          <w:color w:val="1B1B1B"/>
          <w:spacing w:val="-22"/>
        </w:rPr>
        <w:t xml:space="preserve"> </w:t>
      </w:r>
      <w:r>
        <w:rPr>
          <w:b/>
        </w:rPr>
        <w:t>MINI</w:t>
      </w:r>
      <w:r>
        <w:rPr>
          <w:b/>
          <w:spacing w:val="-17"/>
        </w:rPr>
        <w:t xml:space="preserve"> </w:t>
      </w:r>
      <w:r>
        <w:rPr>
          <w:b/>
        </w:rPr>
        <w:t>GP</w:t>
      </w:r>
      <w:r>
        <w:t>,</w:t>
      </w:r>
      <w:r>
        <w:rPr>
          <w:spacing w:val="-15"/>
        </w:rPr>
        <w:t xml:space="preserve"> </w:t>
      </w:r>
      <w:r>
        <w:t>the</w:t>
      </w:r>
      <w:r>
        <w:rPr>
          <w:spacing w:val="-15"/>
        </w:rPr>
        <w:t xml:space="preserve"> </w:t>
      </w:r>
      <w:r>
        <w:t>requirement</w:t>
      </w:r>
      <w:r>
        <w:rPr>
          <w:spacing w:val="-5"/>
        </w:rPr>
        <w:t xml:space="preserve"> </w:t>
      </w:r>
      <w:r>
        <w:t>for</w:t>
      </w:r>
      <w:r>
        <w:rPr>
          <w:spacing w:val="-19"/>
        </w:rPr>
        <w:t xml:space="preserve"> </w:t>
      </w:r>
      <w:r>
        <w:t>a</w:t>
      </w:r>
      <w:r>
        <w:rPr>
          <w:spacing w:val="-16"/>
        </w:rPr>
        <w:t xml:space="preserve"> </w:t>
      </w:r>
      <w:r>
        <w:t>mini</w:t>
      </w:r>
      <w:r>
        <w:rPr>
          <w:spacing w:val="-17"/>
        </w:rPr>
        <w:t xml:space="preserve"> </w:t>
      </w:r>
      <w:r>
        <w:t>course</w:t>
      </w:r>
      <w:r>
        <w:rPr>
          <w:spacing w:val="-9"/>
        </w:rPr>
        <w:t xml:space="preserve"> </w:t>
      </w:r>
      <w:r>
        <w:t>is</w:t>
      </w:r>
      <w:r>
        <w:rPr>
          <w:spacing w:val="-16"/>
        </w:rPr>
        <w:t xml:space="preserve"> </w:t>
      </w:r>
      <w:r>
        <w:t>that</w:t>
      </w:r>
      <w:r>
        <w:rPr>
          <w:spacing w:val="-13"/>
        </w:rPr>
        <w:t xml:space="preserve"> </w:t>
      </w:r>
      <w:r>
        <w:t>the</w:t>
      </w:r>
      <w:r>
        <w:rPr>
          <w:spacing w:val="-14"/>
        </w:rPr>
        <w:t xml:space="preserve"> </w:t>
      </w:r>
      <w:r>
        <w:t>terrain</w:t>
      </w:r>
      <w:r>
        <w:rPr>
          <w:spacing w:val="-12"/>
        </w:rPr>
        <w:t xml:space="preserve"> </w:t>
      </w:r>
      <w:r>
        <w:t>be</w:t>
      </w:r>
      <w:r>
        <w:rPr>
          <w:spacing w:val="-13"/>
        </w:rPr>
        <w:t xml:space="preserve"> </w:t>
      </w:r>
      <w:r>
        <w:t>suitable</w:t>
      </w:r>
      <w:r>
        <w:rPr>
          <w:spacing w:val="-13"/>
        </w:rPr>
        <w:t xml:space="preserve"> </w:t>
      </w:r>
      <w:r>
        <w:t>for</w:t>
      </w:r>
      <w:r>
        <w:rPr>
          <w:spacing w:val="-19"/>
        </w:rPr>
        <w:t xml:space="preserve"> </w:t>
      </w:r>
      <w:r>
        <w:t>mini</w:t>
      </w:r>
      <w:r>
        <w:rPr>
          <w:spacing w:val="-15"/>
        </w:rPr>
        <w:t xml:space="preserve"> </w:t>
      </w:r>
      <w:r>
        <w:t>competition. Sponsoring</w:t>
      </w:r>
      <w:r>
        <w:rPr>
          <w:spacing w:val="-4"/>
        </w:rPr>
        <w:t xml:space="preserve"> </w:t>
      </w:r>
      <w:r>
        <w:t>clubs</w:t>
      </w:r>
      <w:r>
        <w:rPr>
          <w:spacing w:val="-4"/>
        </w:rPr>
        <w:t xml:space="preserve"> </w:t>
      </w:r>
      <w:r>
        <w:t>may</w:t>
      </w:r>
      <w:r>
        <w:rPr>
          <w:spacing w:val="-4"/>
        </w:rPr>
        <w:t xml:space="preserve"> </w:t>
      </w:r>
      <w:r>
        <w:t>create</w:t>
      </w:r>
      <w:r>
        <w:rPr>
          <w:spacing w:val="-4"/>
        </w:rPr>
        <w:t xml:space="preserve"> </w:t>
      </w:r>
      <w:r>
        <w:t>separate</w:t>
      </w:r>
      <w:r>
        <w:rPr>
          <w:spacing w:val="-4"/>
        </w:rPr>
        <w:t xml:space="preserve"> </w:t>
      </w:r>
      <w:r>
        <w:t>mini</w:t>
      </w:r>
      <w:r>
        <w:rPr>
          <w:spacing w:val="-4"/>
        </w:rPr>
        <w:t xml:space="preserve"> </w:t>
      </w:r>
      <w:r>
        <w:t>courses</w:t>
      </w:r>
      <w:r>
        <w:rPr>
          <w:spacing w:val="-4"/>
        </w:rPr>
        <w:t xml:space="preserve"> </w:t>
      </w:r>
      <w:r>
        <w:t>or</w:t>
      </w:r>
      <w:r>
        <w:rPr>
          <w:spacing w:val="-4"/>
        </w:rPr>
        <w:t xml:space="preserve"> </w:t>
      </w:r>
      <w:r>
        <w:t>use</w:t>
      </w:r>
      <w:r>
        <w:rPr>
          <w:spacing w:val="-4"/>
        </w:rPr>
        <w:t xml:space="preserve"> </w:t>
      </w:r>
      <w:r>
        <w:t>a</w:t>
      </w:r>
      <w:r>
        <w:rPr>
          <w:spacing w:val="-3"/>
        </w:rPr>
        <w:t xml:space="preserve"> </w:t>
      </w:r>
      <w:r>
        <w:t>portion</w:t>
      </w:r>
      <w:r>
        <w:rPr>
          <w:spacing w:val="-4"/>
        </w:rPr>
        <w:t xml:space="preserve"> </w:t>
      </w:r>
      <w:r>
        <w:t>of</w:t>
      </w:r>
      <w:r>
        <w:rPr>
          <w:spacing w:val="-4"/>
        </w:rPr>
        <w:t xml:space="preserve"> </w:t>
      </w:r>
      <w:r>
        <w:t>big</w:t>
      </w:r>
      <w:r>
        <w:rPr>
          <w:spacing w:val="-4"/>
        </w:rPr>
        <w:t xml:space="preserve"> </w:t>
      </w:r>
      <w:r>
        <w:t>bike</w:t>
      </w:r>
      <w:r>
        <w:rPr>
          <w:spacing w:val="-4"/>
        </w:rPr>
        <w:t xml:space="preserve"> </w:t>
      </w:r>
      <w:r>
        <w:t>races</w:t>
      </w:r>
      <w:r>
        <w:rPr>
          <w:spacing w:val="-4"/>
        </w:rPr>
        <w:t xml:space="preserve"> </w:t>
      </w:r>
      <w:r>
        <w:t>considered</w:t>
      </w:r>
      <w:r>
        <w:rPr>
          <w:spacing w:val="-4"/>
        </w:rPr>
        <w:t xml:space="preserve"> </w:t>
      </w:r>
      <w:r>
        <w:t>safe by the Mini</w:t>
      </w:r>
      <w:r>
        <w:rPr>
          <w:spacing w:val="-4"/>
        </w:rPr>
        <w:t xml:space="preserve"> </w:t>
      </w:r>
      <w:r>
        <w:t>Referee.</w:t>
      </w:r>
    </w:p>
    <w:p w14:paraId="07DE900B" w14:textId="77777777" w:rsidR="00237078" w:rsidRDefault="00034852">
      <w:pPr>
        <w:pStyle w:val="ListParagraph"/>
        <w:numPr>
          <w:ilvl w:val="1"/>
          <w:numId w:val="23"/>
        </w:numPr>
        <w:tabs>
          <w:tab w:val="left" w:pos="1157"/>
        </w:tabs>
        <w:ind w:right="1440"/>
        <w:jc w:val="both"/>
      </w:pPr>
      <w:r>
        <w:rPr>
          <w:b/>
        </w:rPr>
        <w:t xml:space="preserve">STATE CHAMPIONSHIP RACE </w:t>
      </w:r>
      <w:r>
        <w:t>has minimum distances to be called State Championships. A State Championship</w:t>
      </w:r>
      <w:r>
        <w:rPr>
          <w:spacing w:val="-19"/>
        </w:rPr>
        <w:t xml:space="preserve"> </w:t>
      </w:r>
      <w:r>
        <w:t>Hare</w:t>
      </w:r>
      <w:r>
        <w:rPr>
          <w:spacing w:val="-22"/>
        </w:rPr>
        <w:t xml:space="preserve"> </w:t>
      </w:r>
      <w:r>
        <w:t>Scramble</w:t>
      </w:r>
      <w:r>
        <w:rPr>
          <w:spacing w:val="-20"/>
        </w:rPr>
        <w:t xml:space="preserve"> </w:t>
      </w:r>
      <w:r>
        <w:t>must</w:t>
      </w:r>
      <w:r>
        <w:rPr>
          <w:spacing w:val="-20"/>
        </w:rPr>
        <w:t xml:space="preserve"> </w:t>
      </w:r>
      <w:r>
        <w:t>be</w:t>
      </w:r>
      <w:r>
        <w:rPr>
          <w:spacing w:val="-25"/>
        </w:rPr>
        <w:t xml:space="preserve"> </w:t>
      </w:r>
      <w:r>
        <w:t>75</w:t>
      </w:r>
      <w:r>
        <w:rPr>
          <w:spacing w:val="-25"/>
        </w:rPr>
        <w:t xml:space="preserve"> </w:t>
      </w:r>
      <w:r>
        <w:t>or</w:t>
      </w:r>
      <w:r>
        <w:rPr>
          <w:spacing w:val="-27"/>
        </w:rPr>
        <w:t xml:space="preserve"> </w:t>
      </w:r>
      <w:r>
        <w:t>more</w:t>
      </w:r>
      <w:r>
        <w:rPr>
          <w:spacing w:val="-22"/>
        </w:rPr>
        <w:t xml:space="preserve"> </w:t>
      </w:r>
      <w:r>
        <w:t>miles</w:t>
      </w:r>
      <w:r>
        <w:rPr>
          <w:spacing w:val="-24"/>
        </w:rPr>
        <w:t xml:space="preserve"> </w:t>
      </w:r>
      <w:r>
        <w:t>long</w:t>
      </w:r>
      <w:r>
        <w:rPr>
          <w:spacing w:val="-21"/>
        </w:rPr>
        <w:t xml:space="preserve"> </w:t>
      </w:r>
      <w:r>
        <w:t>and</w:t>
      </w:r>
      <w:r>
        <w:rPr>
          <w:spacing w:val="-25"/>
        </w:rPr>
        <w:t xml:space="preserve"> </w:t>
      </w:r>
      <w:r>
        <w:t>a</w:t>
      </w:r>
      <w:r>
        <w:rPr>
          <w:spacing w:val="-24"/>
        </w:rPr>
        <w:t xml:space="preserve"> </w:t>
      </w:r>
      <w:r>
        <w:t>State</w:t>
      </w:r>
      <w:r>
        <w:rPr>
          <w:spacing w:val="-24"/>
        </w:rPr>
        <w:t xml:space="preserve"> </w:t>
      </w:r>
      <w:r>
        <w:t>Championship</w:t>
      </w:r>
      <w:r>
        <w:rPr>
          <w:spacing w:val="-19"/>
        </w:rPr>
        <w:t xml:space="preserve"> </w:t>
      </w:r>
      <w:r>
        <w:t>Hare</w:t>
      </w:r>
      <w:r>
        <w:rPr>
          <w:spacing w:val="-23"/>
        </w:rPr>
        <w:t xml:space="preserve"> </w:t>
      </w:r>
      <w:r>
        <w:t>and</w:t>
      </w:r>
      <w:r>
        <w:rPr>
          <w:spacing w:val="-25"/>
        </w:rPr>
        <w:t xml:space="preserve"> </w:t>
      </w:r>
      <w:r>
        <w:t>Hound must be 90 or more miles</w:t>
      </w:r>
      <w:r>
        <w:rPr>
          <w:spacing w:val="13"/>
        </w:rPr>
        <w:t xml:space="preserve"> </w:t>
      </w:r>
      <w:r>
        <w:t>long.</w:t>
      </w:r>
    </w:p>
    <w:p w14:paraId="0048A5A8" w14:textId="77777777" w:rsidR="00237078" w:rsidRDefault="00034852">
      <w:pPr>
        <w:pStyle w:val="ListParagraph"/>
        <w:numPr>
          <w:ilvl w:val="1"/>
          <w:numId w:val="23"/>
        </w:numPr>
        <w:tabs>
          <w:tab w:val="left" w:pos="1157"/>
        </w:tabs>
        <w:ind w:right="1439"/>
        <w:jc w:val="both"/>
      </w:pPr>
      <w:proofErr w:type="spellStart"/>
      <w:r>
        <w:rPr>
          <w:b/>
        </w:rPr>
        <w:t>BACK-to-BACK</w:t>
      </w:r>
      <w:proofErr w:type="spellEnd"/>
      <w:r>
        <w:rPr>
          <w:b/>
        </w:rPr>
        <w:t xml:space="preserve"> RACES </w:t>
      </w:r>
      <w:r>
        <w:t>(dual races on the same day) must be scored as a combined time event. Race length</w:t>
      </w:r>
      <w:r>
        <w:rPr>
          <w:spacing w:val="-3"/>
        </w:rPr>
        <w:t xml:space="preserve"> </w:t>
      </w:r>
      <w:r>
        <w:t>of time</w:t>
      </w:r>
      <w:r>
        <w:rPr>
          <w:spacing w:val="-1"/>
        </w:rPr>
        <w:t xml:space="preserve"> </w:t>
      </w:r>
      <w:r>
        <w:t>shall be</w:t>
      </w:r>
      <w:r>
        <w:rPr>
          <w:spacing w:val="-4"/>
        </w:rPr>
        <w:t xml:space="preserve"> </w:t>
      </w:r>
      <w:r>
        <w:t>no</w:t>
      </w:r>
      <w:r>
        <w:rPr>
          <w:spacing w:val="-4"/>
        </w:rPr>
        <w:t xml:space="preserve"> </w:t>
      </w:r>
      <w:r>
        <w:t>less</w:t>
      </w:r>
      <w:r>
        <w:rPr>
          <w:spacing w:val="-7"/>
        </w:rPr>
        <w:t xml:space="preserve"> </w:t>
      </w:r>
      <w:r>
        <w:t>than</w:t>
      </w:r>
      <w:r>
        <w:rPr>
          <w:spacing w:val="-6"/>
        </w:rPr>
        <w:t xml:space="preserve"> </w:t>
      </w:r>
      <w:r>
        <w:t>50</w:t>
      </w:r>
      <w:r>
        <w:rPr>
          <w:spacing w:val="-8"/>
        </w:rPr>
        <w:t xml:space="preserve"> </w:t>
      </w:r>
      <w:r>
        <w:t>minutes</w:t>
      </w:r>
      <w:r>
        <w:rPr>
          <w:spacing w:val="2"/>
        </w:rPr>
        <w:t xml:space="preserve"> </w:t>
      </w:r>
      <w:r>
        <w:t>plus</w:t>
      </w:r>
      <w:r>
        <w:rPr>
          <w:spacing w:val="-7"/>
        </w:rPr>
        <w:t xml:space="preserve"> </w:t>
      </w:r>
      <w:r>
        <w:t>one</w:t>
      </w:r>
      <w:r>
        <w:rPr>
          <w:spacing w:val="-9"/>
        </w:rPr>
        <w:t xml:space="preserve"> </w:t>
      </w:r>
      <w:r>
        <w:t>lap</w:t>
      </w:r>
      <w:r>
        <w:rPr>
          <w:spacing w:val="-6"/>
        </w:rPr>
        <w:t xml:space="preserve"> </w:t>
      </w:r>
      <w:r>
        <w:t>for</w:t>
      </w:r>
      <w:r>
        <w:rPr>
          <w:spacing w:val="-5"/>
        </w:rPr>
        <w:t xml:space="preserve"> </w:t>
      </w:r>
      <w:r>
        <w:t>each</w:t>
      </w:r>
      <w:r>
        <w:rPr>
          <w:spacing w:val="-12"/>
        </w:rPr>
        <w:t xml:space="preserve"> </w:t>
      </w:r>
      <w:r>
        <w:t>race.</w:t>
      </w:r>
    </w:p>
    <w:p w14:paraId="7E07BF39" w14:textId="77777777" w:rsidR="00237078" w:rsidRDefault="00034852">
      <w:pPr>
        <w:pStyle w:val="ListParagraph"/>
        <w:numPr>
          <w:ilvl w:val="1"/>
          <w:numId w:val="23"/>
        </w:numPr>
        <w:tabs>
          <w:tab w:val="left" w:pos="1157"/>
        </w:tabs>
        <w:ind w:right="1439"/>
        <w:jc w:val="both"/>
      </w:pPr>
      <w:r>
        <w:rPr>
          <w:b/>
        </w:rPr>
        <w:t>Sprint</w:t>
      </w:r>
      <w:r>
        <w:rPr>
          <w:b/>
          <w:spacing w:val="-29"/>
        </w:rPr>
        <w:t xml:space="preserve"> </w:t>
      </w:r>
      <w:r>
        <w:rPr>
          <w:b/>
        </w:rPr>
        <w:t>Enduro</w:t>
      </w:r>
      <w:r>
        <w:rPr>
          <w:b/>
          <w:spacing w:val="-23"/>
        </w:rPr>
        <w:t xml:space="preserve"> </w:t>
      </w:r>
      <w:r>
        <w:t>events</w:t>
      </w:r>
      <w:r>
        <w:rPr>
          <w:spacing w:val="-25"/>
        </w:rPr>
        <w:t xml:space="preserve"> </w:t>
      </w:r>
      <w:r>
        <w:t>will</w:t>
      </w:r>
      <w:r>
        <w:rPr>
          <w:spacing w:val="-28"/>
        </w:rPr>
        <w:t xml:space="preserve"> </w:t>
      </w:r>
      <w:r>
        <w:t>feature</w:t>
      </w:r>
      <w:r>
        <w:rPr>
          <w:spacing w:val="-23"/>
        </w:rPr>
        <w:t xml:space="preserve"> </w:t>
      </w:r>
      <w:r>
        <w:t>at</w:t>
      </w:r>
      <w:r>
        <w:rPr>
          <w:spacing w:val="-27"/>
        </w:rPr>
        <w:t xml:space="preserve"> </w:t>
      </w:r>
      <w:r>
        <w:t>least</w:t>
      </w:r>
      <w:r>
        <w:rPr>
          <w:spacing w:val="-24"/>
        </w:rPr>
        <w:t xml:space="preserve"> </w:t>
      </w:r>
      <w:r>
        <w:t>two</w:t>
      </w:r>
      <w:r>
        <w:rPr>
          <w:spacing w:val="-25"/>
        </w:rPr>
        <w:t xml:space="preserve"> </w:t>
      </w:r>
      <w:r>
        <w:t>special</w:t>
      </w:r>
      <w:r>
        <w:rPr>
          <w:spacing w:val="-25"/>
        </w:rPr>
        <w:t xml:space="preserve"> </w:t>
      </w:r>
      <w:r>
        <w:t>tests</w:t>
      </w:r>
      <w:r>
        <w:rPr>
          <w:spacing w:val="-25"/>
        </w:rPr>
        <w:t xml:space="preserve"> </w:t>
      </w:r>
      <w:r>
        <w:t>with</w:t>
      </w:r>
      <w:r>
        <w:rPr>
          <w:spacing w:val="-28"/>
        </w:rPr>
        <w:t xml:space="preserve"> </w:t>
      </w:r>
      <w:r>
        <w:t>racers</w:t>
      </w:r>
      <w:r>
        <w:rPr>
          <w:spacing w:val="-27"/>
        </w:rPr>
        <w:t xml:space="preserve"> </w:t>
      </w:r>
      <w:r>
        <w:t>making</w:t>
      </w:r>
      <w:r>
        <w:rPr>
          <w:spacing w:val="-22"/>
        </w:rPr>
        <w:t xml:space="preserve"> </w:t>
      </w:r>
      <w:r>
        <w:t>multiple</w:t>
      </w:r>
      <w:r>
        <w:rPr>
          <w:spacing w:val="-24"/>
        </w:rPr>
        <w:t xml:space="preserve"> </w:t>
      </w:r>
      <w:r>
        <w:t>attempts</w:t>
      </w:r>
      <w:r>
        <w:rPr>
          <w:spacing w:val="-26"/>
        </w:rPr>
        <w:t xml:space="preserve"> </w:t>
      </w:r>
      <w:r>
        <w:t>on</w:t>
      </w:r>
      <w:r>
        <w:rPr>
          <w:spacing w:val="-29"/>
        </w:rPr>
        <w:t xml:space="preserve"> </w:t>
      </w:r>
      <w:r>
        <w:t>each test</w:t>
      </w:r>
      <w:r>
        <w:rPr>
          <w:spacing w:val="-6"/>
        </w:rPr>
        <w:t xml:space="preserve"> </w:t>
      </w:r>
      <w:r>
        <w:t>and</w:t>
      </w:r>
      <w:r>
        <w:rPr>
          <w:spacing w:val="-5"/>
        </w:rPr>
        <w:t xml:space="preserve"> </w:t>
      </w:r>
      <w:r>
        <w:t>the</w:t>
      </w:r>
      <w:r>
        <w:rPr>
          <w:spacing w:val="-6"/>
        </w:rPr>
        <w:t xml:space="preserve"> </w:t>
      </w:r>
      <w:r>
        <w:t>total,</w:t>
      </w:r>
      <w:r>
        <w:rPr>
          <w:spacing w:val="-26"/>
        </w:rPr>
        <w:t xml:space="preserve"> </w:t>
      </w:r>
      <w:r>
        <w:t>cumulative</w:t>
      </w:r>
      <w:r>
        <w:rPr>
          <w:spacing w:val="-5"/>
        </w:rPr>
        <w:t xml:space="preserve"> </w:t>
      </w:r>
      <w:r>
        <w:t>time</w:t>
      </w:r>
      <w:r>
        <w:rPr>
          <w:spacing w:val="-6"/>
        </w:rPr>
        <w:t xml:space="preserve"> </w:t>
      </w:r>
      <w:r>
        <w:t>being</w:t>
      </w:r>
      <w:r>
        <w:rPr>
          <w:spacing w:val="-5"/>
        </w:rPr>
        <w:t xml:space="preserve"> </w:t>
      </w:r>
      <w:r>
        <w:t>used</w:t>
      </w:r>
      <w:r>
        <w:rPr>
          <w:spacing w:val="-6"/>
        </w:rPr>
        <w:t xml:space="preserve"> </w:t>
      </w:r>
      <w:r>
        <w:t>for</w:t>
      </w:r>
      <w:r>
        <w:rPr>
          <w:spacing w:val="-5"/>
        </w:rPr>
        <w:t xml:space="preserve"> </w:t>
      </w:r>
      <w:r>
        <w:t>race</w:t>
      </w:r>
      <w:r>
        <w:rPr>
          <w:spacing w:val="-6"/>
        </w:rPr>
        <w:t xml:space="preserve"> </w:t>
      </w:r>
      <w:r>
        <w:t>results.</w:t>
      </w:r>
      <w:r>
        <w:rPr>
          <w:spacing w:val="-25"/>
        </w:rPr>
        <w:t xml:space="preserve"> </w:t>
      </w:r>
      <w:r>
        <w:t>EX:</w:t>
      </w:r>
      <w:r>
        <w:rPr>
          <w:spacing w:val="-5"/>
        </w:rPr>
        <w:t xml:space="preserve"> </w:t>
      </w:r>
      <w:r>
        <w:t>the</w:t>
      </w:r>
      <w:r>
        <w:rPr>
          <w:spacing w:val="-6"/>
        </w:rPr>
        <w:t xml:space="preserve"> </w:t>
      </w:r>
      <w:r>
        <w:t>fastest</w:t>
      </w:r>
      <w:r>
        <w:rPr>
          <w:spacing w:val="-5"/>
        </w:rPr>
        <w:t xml:space="preserve"> </w:t>
      </w:r>
      <w:r>
        <w:t>rider</w:t>
      </w:r>
      <w:r>
        <w:rPr>
          <w:spacing w:val="-6"/>
        </w:rPr>
        <w:t xml:space="preserve"> </w:t>
      </w:r>
      <w:r>
        <w:t>wins.</w:t>
      </w:r>
      <w:r>
        <w:rPr>
          <w:spacing w:val="-28"/>
        </w:rPr>
        <w:t xml:space="preserve"> </w:t>
      </w:r>
      <w:r>
        <w:t>There</w:t>
      </w:r>
      <w:r>
        <w:rPr>
          <w:spacing w:val="-7"/>
        </w:rPr>
        <w:t xml:space="preserve"> </w:t>
      </w:r>
      <w:r>
        <w:t>will</w:t>
      </w:r>
      <w:r>
        <w:rPr>
          <w:spacing w:val="-5"/>
        </w:rPr>
        <w:t xml:space="preserve"> </w:t>
      </w:r>
      <w:r>
        <w:t xml:space="preserve">be no </w:t>
      </w:r>
      <w:r>
        <w:t>“drops” of special test times, all test scores</w:t>
      </w:r>
      <w:r>
        <w:rPr>
          <w:spacing w:val="29"/>
        </w:rPr>
        <w:t xml:space="preserve"> </w:t>
      </w:r>
      <w:r>
        <w:t>count.</w:t>
      </w:r>
    </w:p>
    <w:p w14:paraId="467F5890" w14:textId="77777777" w:rsidR="00BE49FF" w:rsidRDefault="00BE49FF">
      <w:pPr>
        <w:pStyle w:val="ListParagraph"/>
        <w:numPr>
          <w:ilvl w:val="1"/>
          <w:numId w:val="23"/>
        </w:numPr>
        <w:tabs>
          <w:tab w:val="left" w:pos="1157"/>
        </w:tabs>
        <w:ind w:right="1439"/>
        <w:jc w:val="both"/>
      </w:pPr>
    </w:p>
    <w:p w14:paraId="0A3FD976" w14:textId="77777777" w:rsidR="00237078" w:rsidRDefault="00034852">
      <w:pPr>
        <w:pStyle w:val="Heading4"/>
        <w:numPr>
          <w:ilvl w:val="0"/>
          <w:numId w:val="23"/>
        </w:numPr>
        <w:tabs>
          <w:tab w:val="left" w:pos="480"/>
        </w:tabs>
        <w:ind w:hanging="361"/>
      </w:pPr>
      <w:r>
        <w:t>Provisions for Race</w:t>
      </w:r>
      <w:r>
        <w:rPr>
          <w:spacing w:val="5"/>
        </w:rPr>
        <w:t xml:space="preserve"> </w:t>
      </w:r>
      <w:r>
        <w:t>Variances:</w:t>
      </w:r>
    </w:p>
    <w:p w14:paraId="4E862702" w14:textId="1B843C11" w:rsidR="00237078" w:rsidRDefault="00034852">
      <w:pPr>
        <w:pStyle w:val="ListParagraph"/>
        <w:numPr>
          <w:ilvl w:val="1"/>
          <w:numId w:val="23"/>
        </w:numPr>
        <w:tabs>
          <w:tab w:val="left" w:pos="1152"/>
        </w:tabs>
        <w:ind w:left="1152" w:right="1713" w:hanging="353"/>
      </w:pPr>
      <w:r>
        <w:t>A</w:t>
      </w:r>
      <w:r>
        <w:rPr>
          <w:spacing w:val="-3"/>
        </w:rPr>
        <w:t xml:space="preserve"> </w:t>
      </w:r>
      <w:r>
        <w:t>promoting</w:t>
      </w:r>
      <w:r>
        <w:rPr>
          <w:spacing w:val="-3"/>
        </w:rPr>
        <w:t xml:space="preserve"> </w:t>
      </w:r>
      <w:r>
        <w:t>MRAN</w:t>
      </w:r>
      <w:r>
        <w:rPr>
          <w:spacing w:val="-3"/>
        </w:rPr>
        <w:t xml:space="preserve"> </w:t>
      </w:r>
      <w:r>
        <w:t>Member</w:t>
      </w:r>
      <w:r>
        <w:rPr>
          <w:spacing w:val="-2"/>
        </w:rPr>
        <w:t xml:space="preserve"> </w:t>
      </w:r>
      <w:r>
        <w:t>Club</w:t>
      </w:r>
      <w:r>
        <w:rPr>
          <w:spacing w:val="-2"/>
        </w:rPr>
        <w:t xml:space="preserve"> </w:t>
      </w:r>
      <w:r>
        <w:t>may</w:t>
      </w:r>
      <w:r>
        <w:rPr>
          <w:spacing w:val="-4"/>
        </w:rPr>
        <w:t xml:space="preserve"> </w:t>
      </w:r>
      <w:r>
        <w:t>appeal</w:t>
      </w:r>
      <w:r>
        <w:rPr>
          <w:spacing w:val="-3"/>
        </w:rPr>
        <w:t xml:space="preserve"> </w:t>
      </w:r>
      <w:r>
        <w:t>to</w:t>
      </w:r>
      <w:r>
        <w:rPr>
          <w:spacing w:val="-2"/>
        </w:rPr>
        <w:t xml:space="preserve"> </w:t>
      </w:r>
      <w:r>
        <w:t>the</w:t>
      </w:r>
      <w:r>
        <w:rPr>
          <w:spacing w:val="-4"/>
        </w:rPr>
        <w:t xml:space="preserve"> </w:t>
      </w:r>
      <w:r>
        <w:t>Competition</w:t>
      </w:r>
      <w:r>
        <w:rPr>
          <w:spacing w:val="-2"/>
        </w:rPr>
        <w:t xml:space="preserve"> </w:t>
      </w:r>
      <w:r>
        <w:t>Committee</w:t>
      </w:r>
      <w:r>
        <w:rPr>
          <w:spacing w:val="-3"/>
        </w:rPr>
        <w:t xml:space="preserve"> </w:t>
      </w:r>
      <w:r>
        <w:t>for</w:t>
      </w:r>
      <w:r>
        <w:rPr>
          <w:spacing w:val="-4"/>
        </w:rPr>
        <w:t xml:space="preserve"> </w:t>
      </w:r>
      <w:r>
        <w:t>variances</w:t>
      </w:r>
      <w:r>
        <w:rPr>
          <w:spacing w:val="-3"/>
        </w:rPr>
        <w:t xml:space="preserve"> </w:t>
      </w:r>
      <w:r>
        <w:t>to</w:t>
      </w:r>
      <w:r>
        <w:rPr>
          <w:spacing w:val="-2"/>
        </w:rPr>
        <w:t xml:space="preserve"> </w:t>
      </w:r>
      <w:r>
        <w:t>the allowable types of events for inclusion into the MRAN point schedule</w:t>
      </w:r>
      <w:r w:rsidR="006E0877">
        <w:t>.</w:t>
      </w:r>
      <w:r>
        <w:t xml:space="preserve"> </w:t>
      </w:r>
      <w:r>
        <w:rPr>
          <w:spacing w:val="-24"/>
        </w:rPr>
        <w:t xml:space="preserve"> </w:t>
      </w:r>
      <w:r>
        <w:t>Request</w:t>
      </w:r>
      <w:r>
        <w:rPr>
          <w:spacing w:val="-25"/>
        </w:rPr>
        <w:t xml:space="preserve"> </w:t>
      </w:r>
      <w:r>
        <w:t>for</w:t>
      </w:r>
      <w:r>
        <w:rPr>
          <w:spacing w:val="-24"/>
        </w:rPr>
        <w:t xml:space="preserve"> </w:t>
      </w:r>
      <w:r>
        <w:t>variance</w:t>
      </w:r>
      <w:r>
        <w:rPr>
          <w:spacing w:val="-26"/>
        </w:rPr>
        <w:t xml:space="preserve"> </w:t>
      </w:r>
      <w:r>
        <w:t>shall</w:t>
      </w:r>
      <w:r>
        <w:rPr>
          <w:spacing w:val="-29"/>
        </w:rPr>
        <w:t xml:space="preserve"> </w:t>
      </w:r>
      <w:r>
        <w:t>be</w:t>
      </w:r>
      <w:r>
        <w:rPr>
          <w:spacing w:val="-30"/>
        </w:rPr>
        <w:t xml:space="preserve"> </w:t>
      </w:r>
      <w:r>
        <w:t>formally</w:t>
      </w:r>
      <w:r>
        <w:rPr>
          <w:spacing w:val="-30"/>
        </w:rPr>
        <w:t xml:space="preserve"> </w:t>
      </w:r>
      <w:r>
        <w:t>submitted</w:t>
      </w:r>
      <w:r>
        <w:rPr>
          <w:spacing w:val="-24"/>
        </w:rPr>
        <w:t xml:space="preserve"> </w:t>
      </w:r>
      <w:r>
        <w:t>to</w:t>
      </w:r>
      <w:r>
        <w:rPr>
          <w:spacing w:val="-29"/>
        </w:rPr>
        <w:t xml:space="preserve"> </w:t>
      </w:r>
      <w:r>
        <w:t>the</w:t>
      </w:r>
      <w:r>
        <w:rPr>
          <w:spacing w:val="-31"/>
        </w:rPr>
        <w:t xml:space="preserve"> </w:t>
      </w:r>
      <w:r>
        <w:t>Competition</w:t>
      </w:r>
      <w:r>
        <w:rPr>
          <w:spacing w:val="-28"/>
        </w:rPr>
        <w:t xml:space="preserve"> </w:t>
      </w:r>
      <w:r>
        <w:t>Committee</w:t>
      </w:r>
      <w:r>
        <w:rPr>
          <w:spacing w:val="-25"/>
        </w:rPr>
        <w:t xml:space="preserve"> </w:t>
      </w:r>
      <w:r>
        <w:t>a minimum of two (2) MRAN meetings prior to date of</w:t>
      </w:r>
      <w:r>
        <w:rPr>
          <w:spacing w:val="-42"/>
        </w:rPr>
        <w:t xml:space="preserve"> </w:t>
      </w:r>
      <w:r>
        <w:t>event.</w:t>
      </w:r>
    </w:p>
    <w:p w14:paraId="0B9358D6" w14:textId="77777777" w:rsidR="00237078" w:rsidRDefault="00034852">
      <w:pPr>
        <w:pStyle w:val="ListParagraph"/>
        <w:numPr>
          <w:ilvl w:val="1"/>
          <w:numId w:val="23"/>
        </w:numPr>
        <w:tabs>
          <w:tab w:val="left" w:pos="1152"/>
        </w:tabs>
        <w:ind w:left="1152" w:right="1774" w:hanging="353"/>
      </w:pPr>
      <w:r>
        <w:t>No</w:t>
      </w:r>
      <w:r>
        <w:rPr>
          <w:spacing w:val="-34"/>
        </w:rPr>
        <w:t xml:space="preserve"> </w:t>
      </w:r>
      <w:r>
        <w:t>gate</w:t>
      </w:r>
      <w:r>
        <w:rPr>
          <w:spacing w:val="-33"/>
        </w:rPr>
        <w:t xml:space="preserve"> </w:t>
      </w:r>
      <w:r>
        <w:t>fees</w:t>
      </w:r>
      <w:r>
        <w:rPr>
          <w:spacing w:val="-33"/>
        </w:rPr>
        <w:t xml:space="preserve"> </w:t>
      </w:r>
      <w:r>
        <w:t>shall</w:t>
      </w:r>
      <w:r>
        <w:rPr>
          <w:spacing w:val="-34"/>
        </w:rPr>
        <w:t xml:space="preserve"> </w:t>
      </w:r>
      <w:r>
        <w:t>be</w:t>
      </w:r>
      <w:r>
        <w:rPr>
          <w:spacing w:val="-33"/>
        </w:rPr>
        <w:t xml:space="preserve"> </w:t>
      </w:r>
      <w:r>
        <w:t>charged</w:t>
      </w:r>
      <w:r>
        <w:rPr>
          <w:spacing w:val="-33"/>
        </w:rPr>
        <w:t xml:space="preserve"> </w:t>
      </w:r>
      <w:r>
        <w:t>for</w:t>
      </w:r>
      <w:r>
        <w:rPr>
          <w:spacing w:val="-34"/>
        </w:rPr>
        <w:t xml:space="preserve"> </w:t>
      </w:r>
      <w:r>
        <w:t>Desert</w:t>
      </w:r>
      <w:r>
        <w:rPr>
          <w:spacing w:val="-33"/>
        </w:rPr>
        <w:t xml:space="preserve"> </w:t>
      </w:r>
      <w:r>
        <w:t>Series</w:t>
      </w:r>
      <w:r>
        <w:rPr>
          <w:spacing w:val="-33"/>
        </w:rPr>
        <w:t xml:space="preserve"> </w:t>
      </w:r>
      <w:r>
        <w:t>events</w:t>
      </w:r>
      <w:r>
        <w:rPr>
          <w:spacing w:val="-33"/>
        </w:rPr>
        <w:t xml:space="preserve"> </w:t>
      </w:r>
      <w:r>
        <w:t>without</w:t>
      </w:r>
      <w:r>
        <w:rPr>
          <w:spacing w:val="-34"/>
        </w:rPr>
        <w:t xml:space="preserve"> </w:t>
      </w:r>
      <w:r>
        <w:t>approval</w:t>
      </w:r>
      <w:r>
        <w:rPr>
          <w:spacing w:val="-33"/>
        </w:rPr>
        <w:t xml:space="preserve"> </w:t>
      </w:r>
      <w:r>
        <w:t>from</w:t>
      </w:r>
      <w:r>
        <w:rPr>
          <w:spacing w:val="-33"/>
        </w:rPr>
        <w:t xml:space="preserve"> </w:t>
      </w:r>
      <w:r>
        <w:t>Competition</w:t>
      </w:r>
      <w:r>
        <w:rPr>
          <w:spacing w:val="-34"/>
        </w:rPr>
        <w:t xml:space="preserve"> </w:t>
      </w:r>
      <w:r>
        <w:t>Committee prior to</w:t>
      </w:r>
      <w:r>
        <w:rPr>
          <w:spacing w:val="5"/>
        </w:rPr>
        <w:t xml:space="preserve"> </w:t>
      </w:r>
      <w:r>
        <w:t>event.</w:t>
      </w:r>
    </w:p>
    <w:p w14:paraId="2EC3CCCE" w14:textId="77777777" w:rsidR="00237078" w:rsidRDefault="00034852">
      <w:pPr>
        <w:pStyle w:val="ListParagraph"/>
        <w:numPr>
          <w:ilvl w:val="1"/>
          <w:numId w:val="23"/>
        </w:numPr>
        <w:tabs>
          <w:tab w:val="left" w:pos="1152"/>
        </w:tabs>
        <w:ind w:left="1152" w:right="1730" w:hanging="353"/>
      </w:pPr>
      <w:r>
        <w:t>All</w:t>
      </w:r>
      <w:r>
        <w:rPr>
          <w:spacing w:val="-2"/>
        </w:rPr>
        <w:t xml:space="preserve"> </w:t>
      </w:r>
      <w:r>
        <w:t>gate</w:t>
      </w:r>
      <w:r>
        <w:rPr>
          <w:spacing w:val="1"/>
        </w:rPr>
        <w:t xml:space="preserve"> </w:t>
      </w:r>
      <w:r>
        <w:t>fee</w:t>
      </w:r>
      <w:r>
        <w:rPr>
          <w:spacing w:val="-2"/>
        </w:rPr>
        <w:t xml:space="preserve"> </w:t>
      </w:r>
      <w:r>
        <w:t>dollar</w:t>
      </w:r>
      <w:r>
        <w:rPr>
          <w:spacing w:val="-4"/>
        </w:rPr>
        <w:t xml:space="preserve"> </w:t>
      </w:r>
      <w:r>
        <w:t>amounts</w:t>
      </w:r>
      <w:r>
        <w:rPr>
          <w:spacing w:val="1"/>
        </w:rPr>
        <w:t xml:space="preserve"> </w:t>
      </w:r>
      <w:r>
        <w:t>shall</w:t>
      </w:r>
      <w:r>
        <w:rPr>
          <w:spacing w:val="-8"/>
        </w:rPr>
        <w:t xml:space="preserve"> </w:t>
      </w:r>
      <w:r>
        <w:t>be</w:t>
      </w:r>
      <w:r>
        <w:rPr>
          <w:spacing w:val="-6"/>
        </w:rPr>
        <w:t xml:space="preserve"> </w:t>
      </w:r>
      <w:r>
        <w:t>included</w:t>
      </w:r>
      <w:r>
        <w:rPr>
          <w:spacing w:val="-3"/>
        </w:rPr>
        <w:t xml:space="preserve"> </w:t>
      </w:r>
      <w:r>
        <w:t>on</w:t>
      </w:r>
      <w:r>
        <w:rPr>
          <w:spacing w:val="-12"/>
        </w:rPr>
        <w:t xml:space="preserve"> </w:t>
      </w:r>
      <w:r>
        <w:t>event</w:t>
      </w:r>
      <w:r>
        <w:rPr>
          <w:spacing w:val="-2"/>
        </w:rPr>
        <w:t xml:space="preserve"> </w:t>
      </w:r>
      <w:r>
        <w:t>flyers</w:t>
      </w:r>
      <w:r>
        <w:rPr>
          <w:spacing w:val="-1"/>
        </w:rPr>
        <w:t xml:space="preserve"> </w:t>
      </w:r>
      <w:r>
        <w:t>for</w:t>
      </w:r>
      <w:r>
        <w:rPr>
          <w:spacing w:val="-7"/>
        </w:rPr>
        <w:t xml:space="preserve"> </w:t>
      </w:r>
      <w:r>
        <w:t>both</w:t>
      </w:r>
      <w:r>
        <w:rPr>
          <w:spacing w:val="-13"/>
        </w:rPr>
        <w:t xml:space="preserve"> </w:t>
      </w:r>
      <w:r>
        <w:t>Desert Series</w:t>
      </w:r>
      <w:r>
        <w:rPr>
          <w:spacing w:val="-2"/>
        </w:rPr>
        <w:t xml:space="preserve"> </w:t>
      </w:r>
      <w:r>
        <w:t>and</w:t>
      </w:r>
      <w:r>
        <w:rPr>
          <w:spacing w:val="-3"/>
        </w:rPr>
        <w:t xml:space="preserve"> </w:t>
      </w:r>
      <w:r>
        <w:t>Grand</w:t>
      </w:r>
      <w:r>
        <w:rPr>
          <w:spacing w:val="-9"/>
        </w:rPr>
        <w:t xml:space="preserve"> </w:t>
      </w:r>
      <w:r>
        <w:t>Prix Series.</w:t>
      </w:r>
    </w:p>
    <w:p w14:paraId="2894C41E" w14:textId="77777777" w:rsidR="00237078" w:rsidRDefault="00237078">
      <w:pPr>
        <w:pStyle w:val="BodyText"/>
      </w:pPr>
    </w:p>
    <w:p w14:paraId="6E347F19" w14:textId="77777777" w:rsidR="00237078" w:rsidRDefault="00237078">
      <w:pPr>
        <w:pStyle w:val="BodyText"/>
      </w:pPr>
    </w:p>
    <w:p w14:paraId="6EFCD7DE" w14:textId="77777777" w:rsidR="00237078" w:rsidRDefault="00034852">
      <w:pPr>
        <w:pStyle w:val="Heading2"/>
        <w:rPr>
          <w:u w:val="none"/>
        </w:rPr>
      </w:pPr>
      <w:bookmarkStart w:id="17" w:name="SECTIONS._NON-POINTSRACES"/>
      <w:bookmarkEnd w:id="17"/>
      <w:r>
        <w:rPr>
          <w:u w:val="thick" w:color="2B2B2B"/>
        </w:rPr>
        <w:t>SECTIONS.NON-POINTSRACES</w:t>
      </w:r>
    </w:p>
    <w:p w14:paraId="74F24E2A" w14:textId="77777777" w:rsidR="00237078" w:rsidRDefault="00237078">
      <w:pPr>
        <w:pStyle w:val="BodyText"/>
        <w:spacing w:before="6"/>
        <w:rPr>
          <w:b/>
          <w:sz w:val="17"/>
        </w:rPr>
      </w:pPr>
    </w:p>
    <w:p w14:paraId="0EAD9E77" w14:textId="77777777" w:rsidR="00237078" w:rsidRDefault="00034852">
      <w:pPr>
        <w:pStyle w:val="ListParagraph"/>
        <w:numPr>
          <w:ilvl w:val="0"/>
          <w:numId w:val="22"/>
        </w:numPr>
        <w:tabs>
          <w:tab w:val="left" w:pos="1192"/>
        </w:tabs>
        <w:spacing w:before="65" w:line="230" w:lineRule="auto"/>
        <w:ind w:right="1462"/>
      </w:pPr>
      <w:r>
        <w:rPr>
          <w:b/>
        </w:rPr>
        <w:t>DESERT-CROSS</w:t>
      </w:r>
      <w:r>
        <w:rPr>
          <w:b/>
          <w:spacing w:val="-4"/>
        </w:rPr>
        <w:t xml:space="preserve"> </w:t>
      </w:r>
      <w:r>
        <w:rPr>
          <w:b/>
        </w:rPr>
        <w:t>or</w:t>
      </w:r>
      <w:r>
        <w:rPr>
          <w:b/>
          <w:spacing w:val="-2"/>
        </w:rPr>
        <w:t xml:space="preserve"> </w:t>
      </w:r>
      <w:r>
        <w:rPr>
          <w:b/>
        </w:rPr>
        <w:t>MOTOCROSS</w:t>
      </w:r>
      <w:r>
        <w:rPr>
          <w:b/>
          <w:spacing w:val="-3"/>
        </w:rPr>
        <w:t xml:space="preserve"> </w:t>
      </w:r>
      <w:r>
        <w:t>Two</w:t>
      </w:r>
      <w:r>
        <w:rPr>
          <w:spacing w:val="-4"/>
        </w:rPr>
        <w:t xml:space="preserve"> </w:t>
      </w:r>
      <w:r>
        <w:t>(2)</w:t>
      </w:r>
      <w:r>
        <w:rPr>
          <w:spacing w:val="-2"/>
        </w:rPr>
        <w:t xml:space="preserve"> </w:t>
      </w:r>
      <w:r>
        <w:t>or</w:t>
      </w:r>
      <w:r>
        <w:rPr>
          <w:spacing w:val="-3"/>
        </w:rPr>
        <w:t xml:space="preserve"> </w:t>
      </w:r>
      <w:r>
        <w:t>Three</w:t>
      </w:r>
      <w:r>
        <w:rPr>
          <w:spacing w:val="-3"/>
        </w:rPr>
        <w:t xml:space="preserve"> </w:t>
      </w:r>
      <w:r>
        <w:t>(3)</w:t>
      </w:r>
      <w:r>
        <w:rPr>
          <w:spacing w:val="-3"/>
        </w:rPr>
        <w:t xml:space="preserve"> </w:t>
      </w:r>
      <w:r>
        <w:t>heat</w:t>
      </w:r>
      <w:r>
        <w:rPr>
          <w:spacing w:val="-3"/>
        </w:rPr>
        <w:t xml:space="preserve"> </w:t>
      </w:r>
      <w:r>
        <w:t>races</w:t>
      </w:r>
      <w:r>
        <w:rPr>
          <w:spacing w:val="-3"/>
        </w:rPr>
        <w:t xml:space="preserve"> </w:t>
      </w:r>
      <w:r>
        <w:t>run</w:t>
      </w:r>
      <w:r>
        <w:rPr>
          <w:spacing w:val="-3"/>
        </w:rPr>
        <w:t xml:space="preserve"> </w:t>
      </w:r>
      <w:r>
        <w:t>on</w:t>
      </w:r>
      <w:r>
        <w:rPr>
          <w:spacing w:val="-4"/>
        </w:rPr>
        <w:t xml:space="preserve"> </w:t>
      </w:r>
      <w:r>
        <w:t>a</w:t>
      </w:r>
      <w:r>
        <w:rPr>
          <w:spacing w:val="-3"/>
        </w:rPr>
        <w:t xml:space="preserve"> </w:t>
      </w:r>
      <w:r>
        <w:t>closed</w:t>
      </w:r>
      <w:r>
        <w:rPr>
          <w:spacing w:val="-3"/>
        </w:rPr>
        <w:t xml:space="preserve"> </w:t>
      </w:r>
      <w:r>
        <w:t>course</w:t>
      </w:r>
      <w:r>
        <w:rPr>
          <w:spacing w:val="-4"/>
        </w:rPr>
        <w:t xml:space="preserve"> </w:t>
      </w:r>
      <w:r>
        <w:t>not</w:t>
      </w:r>
      <w:r>
        <w:rPr>
          <w:spacing w:val="-2"/>
        </w:rPr>
        <w:t xml:space="preserve"> </w:t>
      </w:r>
      <w:r>
        <w:t>less</w:t>
      </w:r>
      <w:r>
        <w:rPr>
          <w:spacing w:val="-3"/>
        </w:rPr>
        <w:t xml:space="preserve"> </w:t>
      </w:r>
      <w:r>
        <w:t xml:space="preserve">than one-half (1/2) mile in </w:t>
      </w:r>
      <w:r>
        <w:t>length. The course shall consist of left and right turns, natural terrain, up and down hills and may have jumps, sand, and water crossings, etc. Minimum length of each heat is twenty-five (25) minutes. Riders must complete two (2) heats if the motocross is a three-heat race. The course must be at least five (5) feet wide. The course is to be completely defined by banners, hay bales, fences, ribbon, rope, and/or natural boundaries. The rider must complete one (1) lap for every two (2) laps completed by the l</w:t>
      </w:r>
      <w:r>
        <w:t>eader to be scored as a finisher of a</w:t>
      </w:r>
      <w:r>
        <w:rPr>
          <w:spacing w:val="-15"/>
        </w:rPr>
        <w:t xml:space="preserve"> </w:t>
      </w:r>
      <w:r>
        <w:t>heat.</w:t>
      </w:r>
    </w:p>
    <w:p w14:paraId="35A502CA" w14:textId="77777777" w:rsidR="00237078" w:rsidRDefault="00034852">
      <w:pPr>
        <w:pStyle w:val="ListParagraph"/>
        <w:numPr>
          <w:ilvl w:val="0"/>
          <w:numId w:val="22"/>
        </w:numPr>
        <w:tabs>
          <w:tab w:val="left" w:pos="1192"/>
        </w:tabs>
        <w:spacing w:line="230" w:lineRule="auto"/>
        <w:ind w:right="1709"/>
      </w:pPr>
      <w:r>
        <w:t>Other</w:t>
      </w:r>
      <w:r>
        <w:rPr>
          <w:spacing w:val="-36"/>
        </w:rPr>
        <w:t xml:space="preserve"> </w:t>
      </w:r>
      <w:r>
        <w:t>events</w:t>
      </w:r>
      <w:r>
        <w:rPr>
          <w:spacing w:val="-34"/>
        </w:rPr>
        <w:t xml:space="preserve"> </w:t>
      </w:r>
      <w:r>
        <w:t>such</w:t>
      </w:r>
      <w:r>
        <w:rPr>
          <w:spacing w:val="-36"/>
        </w:rPr>
        <w:t xml:space="preserve"> </w:t>
      </w:r>
      <w:r>
        <w:t>as</w:t>
      </w:r>
      <w:r>
        <w:rPr>
          <w:spacing w:val="-35"/>
        </w:rPr>
        <w:t xml:space="preserve"> </w:t>
      </w:r>
      <w:r>
        <w:t>enduro,</w:t>
      </w:r>
      <w:r>
        <w:rPr>
          <w:spacing w:val="-34"/>
        </w:rPr>
        <w:t xml:space="preserve"> </w:t>
      </w:r>
      <w:r>
        <w:t>hill</w:t>
      </w:r>
      <w:r>
        <w:rPr>
          <w:spacing w:val="-36"/>
        </w:rPr>
        <w:t xml:space="preserve"> </w:t>
      </w:r>
      <w:r>
        <w:t>climbs,</w:t>
      </w:r>
      <w:r>
        <w:rPr>
          <w:spacing w:val="-34"/>
        </w:rPr>
        <w:t xml:space="preserve"> </w:t>
      </w:r>
      <w:r>
        <w:t>night</w:t>
      </w:r>
      <w:r>
        <w:rPr>
          <w:spacing w:val="-35"/>
        </w:rPr>
        <w:t xml:space="preserve"> </w:t>
      </w:r>
      <w:r>
        <w:t>races,</w:t>
      </w:r>
      <w:r>
        <w:rPr>
          <w:spacing w:val="-32"/>
        </w:rPr>
        <w:t xml:space="preserve"> </w:t>
      </w:r>
      <w:r>
        <w:t>and</w:t>
      </w:r>
      <w:r>
        <w:rPr>
          <w:spacing w:val="-36"/>
        </w:rPr>
        <w:t xml:space="preserve"> </w:t>
      </w:r>
      <w:r>
        <w:t>field</w:t>
      </w:r>
      <w:r>
        <w:rPr>
          <w:spacing w:val="-33"/>
        </w:rPr>
        <w:t xml:space="preserve"> </w:t>
      </w:r>
      <w:r>
        <w:t>events</w:t>
      </w:r>
      <w:r>
        <w:rPr>
          <w:spacing w:val="-35"/>
        </w:rPr>
        <w:t xml:space="preserve"> </w:t>
      </w:r>
      <w:r>
        <w:t>may</w:t>
      </w:r>
      <w:r>
        <w:rPr>
          <w:spacing w:val="-35"/>
        </w:rPr>
        <w:t xml:space="preserve"> </w:t>
      </w:r>
      <w:r>
        <w:t>be</w:t>
      </w:r>
      <w:r>
        <w:rPr>
          <w:spacing w:val="-34"/>
        </w:rPr>
        <w:t xml:space="preserve"> </w:t>
      </w:r>
      <w:r>
        <w:t>sanctioned</w:t>
      </w:r>
      <w:r>
        <w:rPr>
          <w:spacing w:val="-31"/>
        </w:rPr>
        <w:t xml:space="preserve"> </w:t>
      </w:r>
      <w:r>
        <w:t>by</w:t>
      </w:r>
      <w:r>
        <w:rPr>
          <w:spacing w:val="-38"/>
        </w:rPr>
        <w:t xml:space="preserve"> </w:t>
      </w:r>
      <w:r>
        <w:t>MRAN.</w:t>
      </w:r>
      <w:r>
        <w:rPr>
          <w:spacing w:val="-34"/>
        </w:rPr>
        <w:t xml:space="preserve"> </w:t>
      </w:r>
      <w:r>
        <w:t xml:space="preserve">The suitability of an event for inclusion in the MRAN Point schedule will be determined by the </w:t>
      </w:r>
      <w:r>
        <w:t>Competition Committee on a case-by-case</w:t>
      </w:r>
      <w:r>
        <w:rPr>
          <w:spacing w:val="-25"/>
        </w:rPr>
        <w:t xml:space="preserve"> </w:t>
      </w:r>
      <w:r>
        <w:t>basis.</w:t>
      </w:r>
    </w:p>
    <w:p w14:paraId="1668C4C5" w14:textId="7EEE8995" w:rsidR="00237078" w:rsidRPr="00C000C6" w:rsidRDefault="00034852">
      <w:pPr>
        <w:pStyle w:val="Heading4"/>
        <w:numPr>
          <w:ilvl w:val="0"/>
          <w:numId w:val="22"/>
        </w:numPr>
        <w:tabs>
          <w:tab w:val="left" w:pos="1192"/>
        </w:tabs>
        <w:ind w:right="1763"/>
        <w:rPr>
          <w:b w:val="0"/>
          <w:bCs w:val="0"/>
        </w:rPr>
      </w:pPr>
      <w:r w:rsidRPr="00C000C6">
        <w:rPr>
          <w:b w:val="0"/>
          <w:bCs w:val="0"/>
        </w:rPr>
        <w:t xml:space="preserve">All participants in NON-POINTS races shall be required </w:t>
      </w:r>
      <w:r w:rsidRPr="00C000C6">
        <w:rPr>
          <w:b w:val="0"/>
          <w:bCs w:val="0"/>
          <w:color w:val="111111"/>
        </w:rPr>
        <w:t xml:space="preserve">to </w:t>
      </w:r>
      <w:r w:rsidRPr="00C000C6">
        <w:rPr>
          <w:b w:val="0"/>
          <w:bCs w:val="0"/>
        </w:rPr>
        <w:t xml:space="preserve">purchase </w:t>
      </w:r>
      <w:r w:rsidRPr="00C000C6">
        <w:rPr>
          <w:b w:val="0"/>
          <w:bCs w:val="0"/>
          <w:color w:val="1B1B1B"/>
        </w:rPr>
        <w:t xml:space="preserve">a </w:t>
      </w:r>
      <w:r w:rsidRPr="00C000C6">
        <w:rPr>
          <w:b w:val="0"/>
          <w:bCs w:val="0"/>
        </w:rPr>
        <w:t xml:space="preserve">MRAN Competition Card. Participant who </w:t>
      </w:r>
      <w:r w:rsidR="00C000C6" w:rsidRPr="00C000C6">
        <w:rPr>
          <w:b w:val="0"/>
          <w:bCs w:val="0"/>
        </w:rPr>
        <w:t xml:space="preserve">possess </w:t>
      </w:r>
      <w:r w:rsidRPr="00C000C6">
        <w:rPr>
          <w:b w:val="0"/>
          <w:bCs w:val="0"/>
        </w:rPr>
        <w:t xml:space="preserve">a current year MRAN Competition Card shall </w:t>
      </w:r>
      <w:r w:rsidRPr="00C000C6">
        <w:rPr>
          <w:b w:val="0"/>
          <w:bCs w:val="0"/>
          <w:color w:val="0D0D0D"/>
        </w:rPr>
        <w:t>be</w:t>
      </w:r>
      <w:r w:rsidRPr="00C000C6">
        <w:rPr>
          <w:b w:val="0"/>
          <w:bCs w:val="0"/>
          <w:color w:val="0D0D0D"/>
          <w:spacing w:val="8"/>
        </w:rPr>
        <w:t xml:space="preserve"> </w:t>
      </w:r>
      <w:r w:rsidRPr="00C000C6">
        <w:rPr>
          <w:b w:val="0"/>
          <w:bCs w:val="0"/>
        </w:rPr>
        <w:t>exempt.</w:t>
      </w:r>
    </w:p>
    <w:p w14:paraId="4C5174AF" w14:textId="77777777" w:rsidR="00237078" w:rsidRDefault="00237078">
      <w:pPr>
        <w:pStyle w:val="BodyText"/>
      </w:pPr>
    </w:p>
    <w:p w14:paraId="6BF64379" w14:textId="77777777" w:rsidR="00237078" w:rsidRDefault="00237078">
      <w:pPr>
        <w:pStyle w:val="BodyText"/>
        <w:spacing w:before="9"/>
        <w:rPr>
          <w:sz w:val="21"/>
        </w:rPr>
      </w:pPr>
    </w:p>
    <w:p w14:paraId="61877A5B" w14:textId="77777777" w:rsidR="00237078" w:rsidRDefault="00034852">
      <w:pPr>
        <w:ind w:left="120"/>
        <w:rPr>
          <w:b/>
          <w:sz w:val="24"/>
        </w:rPr>
      </w:pPr>
      <w:r>
        <w:rPr>
          <w:b/>
          <w:w w:val="105"/>
          <w:sz w:val="24"/>
          <w:u w:val="thick" w:color="282828"/>
        </w:rPr>
        <w:t>SECTION 6. COURSE MARKINGS</w:t>
      </w:r>
    </w:p>
    <w:p w14:paraId="256DE993" w14:textId="77777777" w:rsidR="00237078" w:rsidRDefault="00237078">
      <w:pPr>
        <w:pStyle w:val="BodyText"/>
        <w:spacing w:before="5"/>
        <w:rPr>
          <w:b/>
          <w:sz w:val="17"/>
        </w:rPr>
      </w:pPr>
    </w:p>
    <w:p w14:paraId="04A67131" w14:textId="55F2D110" w:rsidR="00237078" w:rsidRPr="000F6880" w:rsidRDefault="00034852">
      <w:pPr>
        <w:pStyle w:val="ListParagraph"/>
        <w:numPr>
          <w:ilvl w:val="0"/>
          <w:numId w:val="21"/>
        </w:numPr>
        <w:tabs>
          <w:tab w:val="left" w:pos="1020"/>
        </w:tabs>
        <w:spacing w:before="56"/>
        <w:ind w:right="739"/>
        <w:rPr>
          <w:color w:val="000000" w:themeColor="text1"/>
        </w:rPr>
      </w:pPr>
      <w:r w:rsidRPr="000F6880">
        <w:rPr>
          <w:color w:val="000000" w:themeColor="text1"/>
        </w:rPr>
        <w:t>Courses</w:t>
      </w:r>
      <w:r w:rsidRPr="000F6880">
        <w:rPr>
          <w:color w:val="000000" w:themeColor="text1"/>
          <w:spacing w:val="-5"/>
        </w:rPr>
        <w:t xml:space="preserve"> </w:t>
      </w:r>
      <w:r w:rsidRPr="000F6880">
        <w:rPr>
          <w:color w:val="000000" w:themeColor="text1"/>
        </w:rPr>
        <w:t>shall</w:t>
      </w:r>
      <w:r w:rsidRPr="000F6880">
        <w:rPr>
          <w:color w:val="000000" w:themeColor="text1"/>
          <w:spacing w:val="-4"/>
        </w:rPr>
        <w:t xml:space="preserve"> </w:t>
      </w:r>
      <w:r w:rsidRPr="000F6880">
        <w:rPr>
          <w:color w:val="000000" w:themeColor="text1"/>
        </w:rPr>
        <w:t>be</w:t>
      </w:r>
      <w:r w:rsidRPr="000F6880">
        <w:rPr>
          <w:color w:val="000000" w:themeColor="text1"/>
          <w:spacing w:val="-4"/>
        </w:rPr>
        <w:t xml:space="preserve"> </w:t>
      </w:r>
      <w:r w:rsidRPr="000F6880">
        <w:rPr>
          <w:color w:val="000000" w:themeColor="text1"/>
        </w:rPr>
        <w:t>marked</w:t>
      </w:r>
      <w:r w:rsidRPr="000F6880">
        <w:rPr>
          <w:color w:val="000000" w:themeColor="text1"/>
          <w:spacing w:val="-4"/>
        </w:rPr>
        <w:t xml:space="preserve"> </w:t>
      </w:r>
      <w:r w:rsidR="007F7BA1" w:rsidRPr="000F6880">
        <w:rPr>
          <w:color w:val="000000" w:themeColor="text1"/>
        </w:rPr>
        <w:t xml:space="preserve">according to The Kurt Caselli Foundation Course Marking Guide including </w:t>
      </w:r>
      <w:r w:rsidRPr="000F6880">
        <w:rPr>
          <w:color w:val="000000" w:themeColor="text1"/>
        </w:rPr>
        <w:t>colored</w:t>
      </w:r>
      <w:r w:rsidRPr="000F6880">
        <w:rPr>
          <w:color w:val="000000" w:themeColor="text1"/>
          <w:spacing w:val="-3"/>
        </w:rPr>
        <w:t xml:space="preserve"> </w:t>
      </w:r>
      <w:r w:rsidRPr="000F6880">
        <w:rPr>
          <w:color w:val="000000" w:themeColor="text1"/>
        </w:rPr>
        <w:t>ribbon</w:t>
      </w:r>
      <w:r w:rsidRPr="000F6880">
        <w:rPr>
          <w:color w:val="000000" w:themeColor="text1"/>
          <w:spacing w:val="-5"/>
        </w:rPr>
        <w:t xml:space="preserve"> </w:t>
      </w:r>
      <w:r w:rsidR="00E423CB" w:rsidRPr="000F6880">
        <w:rPr>
          <w:color w:val="000000" w:themeColor="text1"/>
        </w:rPr>
        <w:t>(</w:t>
      </w:r>
      <w:r w:rsidRPr="000F6880">
        <w:rPr>
          <w:color w:val="000000" w:themeColor="text1"/>
        </w:rPr>
        <w:t>pink</w:t>
      </w:r>
      <w:r w:rsidR="00E423CB" w:rsidRPr="000F6880">
        <w:rPr>
          <w:color w:val="000000" w:themeColor="text1"/>
        </w:rPr>
        <w:t xml:space="preserve"> for Big Bike</w:t>
      </w:r>
      <w:r w:rsidR="004F2ABE" w:rsidRPr="000F6880">
        <w:rPr>
          <w:color w:val="000000" w:themeColor="text1"/>
        </w:rPr>
        <w:t xml:space="preserve">, </w:t>
      </w:r>
      <w:r w:rsidR="00B569D1" w:rsidRPr="000F6880">
        <w:rPr>
          <w:color w:val="000000" w:themeColor="text1"/>
        </w:rPr>
        <w:t xml:space="preserve">orange for </w:t>
      </w:r>
      <w:r w:rsidR="002C2306" w:rsidRPr="000F6880">
        <w:rPr>
          <w:color w:val="000000" w:themeColor="text1"/>
        </w:rPr>
        <w:t>Mini</w:t>
      </w:r>
      <w:r w:rsidR="004F2ABE" w:rsidRPr="000F6880">
        <w:rPr>
          <w:color w:val="000000" w:themeColor="text1"/>
        </w:rPr>
        <w:t xml:space="preserve"> and blue for danger</w:t>
      </w:r>
      <w:r w:rsidRPr="000F6880">
        <w:rPr>
          <w:color w:val="000000" w:themeColor="text1"/>
        </w:rPr>
        <w:t>).</w:t>
      </w:r>
      <w:r w:rsidRPr="000F6880">
        <w:rPr>
          <w:color w:val="000000" w:themeColor="text1"/>
          <w:spacing w:val="-4"/>
        </w:rPr>
        <w:t xml:space="preserve"> </w:t>
      </w:r>
      <w:r w:rsidRPr="000F6880">
        <w:rPr>
          <w:color w:val="000000" w:themeColor="text1"/>
        </w:rPr>
        <w:t>Additional</w:t>
      </w:r>
      <w:r w:rsidRPr="000F6880">
        <w:rPr>
          <w:color w:val="000000" w:themeColor="text1"/>
          <w:spacing w:val="-4"/>
        </w:rPr>
        <w:t xml:space="preserve"> </w:t>
      </w:r>
      <w:r w:rsidRPr="000F6880">
        <w:rPr>
          <w:color w:val="000000" w:themeColor="text1"/>
        </w:rPr>
        <w:t>course</w:t>
      </w:r>
      <w:r w:rsidRPr="000F6880">
        <w:rPr>
          <w:color w:val="000000" w:themeColor="text1"/>
          <w:spacing w:val="-5"/>
        </w:rPr>
        <w:t xml:space="preserve"> </w:t>
      </w:r>
      <w:r w:rsidRPr="000F6880">
        <w:rPr>
          <w:color w:val="000000" w:themeColor="text1"/>
        </w:rPr>
        <w:t>marking,</w:t>
      </w:r>
      <w:r w:rsidRPr="000F6880">
        <w:rPr>
          <w:color w:val="000000" w:themeColor="text1"/>
          <w:spacing w:val="-4"/>
        </w:rPr>
        <w:t xml:space="preserve"> </w:t>
      </w:r>
      <w:r w:rsidRPr="000F6880">
        <w:rPr>
          <w:color w:val="000000" w:themeColor="text1"/>
        </w:rPr>
        <w:t>including banners and/or arrows, may be used in conjunction with these</w:t>
      </w:r>
      <w:r w:rsidRPr="000F6880">
        <w:rPr>
          <w:color w:val="000000" w:themeColor="text1"/>
          <w:spacing w:val="-18"/>
        </w:rPr>
        <w:t xml:space="preserve"> </w:t>
      </w:r>
      <w:r w:rsidRPr="000F6880">
        <w:rPr>
          <w:color w:val="000000" w:themeColor="text1"/>
        </w:rPr>
        <w:t>markings.</w:t>
      </w:r>
      <w:r w:rsidR="00203486" w:rsidRPr="000F6880">
        <w:rPr>
          <w:color w:val="000000" w:themeColor="text1"/>
        </w:rPr>
        <w:t xml:space="preserve"> </w:t>
      </w:r>
    </w:p>
    <w:p w14:paraId="40A77E47" w14:textId="01557CA2" w:rsidR="00237078" w:rsidRPr="000F6880" w:rsidRDefault="00034852" w:rsidP="004F2ABE">
      <w:pPr>
        <w:pStyle w:val="ListParagraph"/>
        <w:numPr>
          <w:ilvl w:val="0"/>
          <w:numId w:val="21"/>
        </w:numPr>
        <w:tabs>
          <w:tab w:val="left" w:pos="1020"/>
        </w:tabs>
        <w:ind w:right="995"/>
        <w:rPr>
          <w:rFonts w:asciiTheme="minorHAnsi" w:hAnsiTheme="minorHAnsi" w:cstheme="minorHAnsi"/>
          <w:color w:val="000000" w:themeColor="text1"/>
        </w:rPr>
        <w:sectPr w:rsidR="00237078" w:rsidRPr="000F6880">
          <w:pgSz w:w="12240" w:h="15840"/>
          <w:pgMar w:top="680" w:right="80" w:bottom="280" w:left="600" w:header="720" w:footer="720" w:gutter="0"/>
          <w:cols w:space="720"/>
        </w:sectPr>
      </w:pPr>
      <w:r w:rsidRPr="000F6880">
        <w:rPr>
          <w:rFonts w:asciiTheme="minorHAnsi" w:hAnsiTheme="minorHAnsi" w:cstheme="minorHAnsi"/>
          <w:color w:val="000000" w:themeColor="text1"/>
        </w:rPr>
        <w:t xml:space="preserve">Dangerous spots shall be marked with </w:t>
      </w:r>
      <w:r w:rsidR="004F2ABE" w:rsidRPr="000F6880">
        <w:rPr>
          <w:rFonts w:asciiTheme="minorHAnsi" w:hAnsiTheme="minorHAnsi" w:cstheme="minorHAnsi"/>
          <w:color w:val="000000" w:themeColor="text1"/>
        </w:rPr>
        <w:t>blue</w:t>
      </w:r>
      <w:r w:rsidR="00345125" w:rsidRPr="000F6880">
        <w:rPr>
          <w:rFonts w:asciiTheme="minorHAnsi" w:hAnsiTheme="minorHAnsi" w:cstheme="minorHAnsi"/>
          <w:color w:val="000000" w:themeColor="text1"/>
        </w:rPr>
        <w:t xml:space="preserve"> ribbon and blue </w:t>
      </w:r>
      <w:r w:rsidR="004F2ABE" w:rsidRPr="000F6880">
        <w:rPr>
          <w:rFonts w:asciiTheme="minorHAnsi" w:hAnsiTheme="minorHAnsi" w:cstheme="minorHAnsi"/>
          <w:color w:val="000000" w:themeColor="text1"/>
        </w:rPr>
        <w:t>paper</w:t>
      </w:r>
      <w:r w:rsidRPr="000F6880">
        <w:rPr>
          <w:rFonts w:asciiTheme="minorHAnsi" w:hAnsiTheme="minorHAnsi" w:cstheme="minorHAnsi"/>
          <w:color w:val="000000" w:themeColor="text1"/>
        </w:rPr>
        <w:t xml:space="preserve"> plates on the danger. </w:t>
      </w:r>
      <w:r w:rsidR="004F2ABE" w:rsidRPr="000F6880">
        <w:rPr>
          <w:rFonts w:asciiTheme="minorHAnsi" w:hAnsiTheme="minorHAnsi" w:cstheme="minorHAnsi"/>
          <w:color w:val="000000" w:themeColor="text1"/>
          <w:w w:val="95"/>
        </w:rPr>
        <w:t xml:space="preserve"> Excep</w:t>
      </w:r>
      <w:r w:rsidR="00FB6975" w:rsidRPr="000F6880">
        <w:rPr>
          <w:rFonts w:asciiTheme="minorHAnsi" w:hAnsiTheme="minorHAnsi" w:cstheme="minorHAnsi"/>
          <w:color w:val="000000" w:themeColor="text1"/>
          <w:w w:val="95"/>
        </w:rPr>
        <w:t xml:space="preserve">tionally dangerous areas should be marked “3,2,1” leading </w:t>
      </w:r>
      <w:r w:rsidR="00345125" w:rsidRPr="000F6880">
        <w:rPr>
          <w:rFonts w:asciiTheme="minorHAnsi" w:hAnsiTheme="minorHAnsi" w:cstheme="minorHAnsi"/>
          <w:color w:val="000000" w:themeColor="text1"/>
          <w:w w:val="95"/>
        </w:rPr>
        <w:t>up</w:t>
      </w:r>
      <w:r w:rsidR="00FB6975" w:rsidRPr="000F6880">
        <w:rPr>
          <w:rFonts w:asciiTheme="minorHAnsi" w:hAnsiTheme="minorHAnsi" w:cstheme="minorHAnsi"/>
          <w:color w:val="000000" w:themeColor="text1"/>
          <w:w w:val="95"/>
        </w:rPr>
        <w:t xml:space="preserve"> to the </w:t>
      </w:r>
      <w:r w:rsidR="00345125" w:rsidRPr="000F6880">
        <w:rPr>
          <w:rFonts w:asciiTheme="minorHAnsi" w:hAnsiTheme="minorHAnsi" w:cstheme="minorHAnsi"/>
          <w:color w:val="000000" w:themeColor="text1"/>
          <w:w w:val="95"/>
        </w:rPr>
        <w:t>dangerous area.</w:t>
      </w:r>
      <w:r w:rsidR="00203486" w:rsidRPr="000F6880">
        <w:rPr>
          <w:rFonts w:asciiTheme="minorHAnsi" w:hAnsiTheme="minorHAnsi" w:cstheme="minorHAnsi"/>
          <w:color w:val="000000" w:themeColor="text1"/>
          <w:w w:val="95"/>
        </w:rPr>
        <w:t xml:space="preserve"> </w:t>
      </w:r>
    </w:p>
    <w:p w14:paraId="7C283B02" w14:textId="4446A231" w:rsidR="00237078" w:rsidRPr="000F6880" w:rsidRDefault="00034852" w:rsidP="00203486">
      <w:pPr>
        <w:pStyle w:val="ListParagraph"/>
        <w:numPr>
          <w:ilvl w:val="0"/>
          <w:numId w:val="21"/>
        </w:numPr>
        <w:tabs>
          <w:tab w:val="left" w:pos="1019"/>
          <w:tab w:val="left" w:pos="1020"/>
        </w:tabs>
        <w:ind w:right="734"/>
        <w:rPr>
          <w:i/>
          <w:color w:val="000000" w:themeColor="text1"/>
        </w:rPr>
      </w:pPr>
      <w:r w:rsidRPr="000F6880">
        <w:rPr>
          <w:color w:val="000000" w:themeColor="text1"/>
        </w:rPr>
        <w:lastRenderedPageBreak/>
        <w:t xml:space="preserve">Changes in direction shall be marked with arrows or </w:t>
      </w:r>
      <w:r w:rsidRPr="000F6880">
        <w:rPr>
          <w:color w:val="000000" w:themeColor="text1"/>
        </w:rPr>
        <w:t>with both arrows and banners</w:t>
      </w:r>
      <w:r w:rsidR="00DB1A8B" w:rsidRPr="000F6880">
        <w:rPr>
          <w:color w:val="000000" w:themeColor="text1"/>
        </w:rPr>
        <w:t xml:space="preserve">. MRAN Desert series will use The Kurt Caselli Foundation Course Markings. </w:t>
      </w:r>
      <w:hyperlink r:id="rId11" w:history="1">
        <w:r w:rsidR="00FC064C" w:rsidRPr="000F6880">
          <w:rPr>
            <w:rStyle w:val="Hyperlink"/>
            <w:color w:val="548DD4" w:themeColor="text2" w:themeTint="99"/>
          </w:rPr>
          <w:t>https://www.kurtcaselli.com/course-marking-guide</w:t>
        </w:r>
      </w:hyperlink>
      <w:r w:rsidR="00FC064C" w:rsidRPr="000F6880">
        <w:rPr>
          <w:color w:val="548DD4" w:themeColor="text2" w:themeTint="99"/>
        </w:rPr>
        <w:t xml:space="preserve"> </w:t>
      </w:r>
      <w:r w:rsidR="00AF2073" w:rsidRPr="000F6880">
        <w:rPr>
          <w:color w:val="548DD4" w:themeColor="text2" w:themeTint="99"/>
        </w:rPr>
        <w:t xml:space="preserve"> </w:t>
      </w:r>
      <w:r w:rsidRPr="000F6880">
        <w:rPr>
          <w:color w:val="000000" w:themeColor="text1"/>
        </w:rPr>
        <w:t>mandatory at all point events. Clubs wishing to use alternative arrows must receive approval from the Competition Committee. Wrong way markers (equal to the size of the standardized arrows</w:t>
      </w:r>
      <w:r w:rsidRPr="000F6880">
        <w:rPr>
          <w:color w:val="000000" w:themeColor="text1"/>
          <w:spacing w:val="-22"/>
        </w:rPr>
        <w:t xml:space="preserve"> </w:t>
      </w:r>
      <w:r w:rsidRPr="000F6880">
        <w:rPr>
          <w:color w:val="000000" w:themeColor="text1"/>
        </w:rPr>
        <w:t>with</w:t>
      </w:r>
      <w:r w:rsidRPr="000F6880">
        <w:rPr>
          <w:color w:val="000000" w:themeColor="text1"/>
          <w:spacing w:val="-25"/>
        </w:rPr>
        <w:t xml:space="preserve"> </w:t>
      </w:r>
      <w:r w:rsidRPr="000F6880">
        <w:rPr>
          <w:color w:val="000000" w:themeColor="text1"/>
        </w:rPr>
        <w:t>black</w:t>
      </w:r>
      <w:r w:rsidRPr="000F6880">
        <w:rPr>
          <w:color w:val="000000" w:themeColor="text1"/>
          <w:spacing w:val="-6"/>
        </w:rPr>
        <w:t xml:space="preserve"> </w:t>
      </w:r>
      <w:r w:rsidRPr="000F6880">
        <w:rPr>
          <w:color w:val="000000" w:themeColor="text1"/>
        </w:rPr>
        <w:t>"W"</w:t>
      </w:r>
      <w:r w:rsidRPr="000F6880">
        <w:rPr>
          <w:color w:val="000000" w:themeColor="text1"/>
          <w:spacing w:val="-23"/>
        </w:rPr>
        <w:t xml:space="preserve"> </w:t>
      </w:r>
      <w:r w:rsidRPr="000F6880">
        <w:rPr>
          <w:color w:val="000000" w:themeColor="text1"/>
        </w:rPr>
        <w:t>and</w:t>
      </w:r>
      <w:r w:rsidRPr="000F6880">
        <w:rPr>
          <w:color w:val="000000" w:themeColor="text1"/>
          <w:spacing w:val="-23"/>
        </w:rPr>
        <w:t xml:space="preserve"> </w:t>
      </w:r>
      <w:r w:rsidRPr="000F6880">
        <w:rPr>
          <w:color w:val="000000" w:themeColor="text1"/>
        </w:rPr>
        <w:t>"wrong</w:t>
      </w:r>
      <w:r w:rsidRPr="000F6880">
        <w:rPr>
          <w:color w:val="000000" w:themeColor="text1"/>
          <w:spacing w:val="-17"/>
        </w:rPr>
        <w:t xml:space="preserve"> </w:t>
      </w:r>
      <w:r w:rsidRPr="000F6880">
        <w:rPr>
          <w:color w:val="000000" w:themeColor="text1"/>
        </w:rPr>
        <w:t>way"</w:t>
      </w:r>
      <w:r w:rsidRPr="000F6880">
        <w:rPr>
          <w:color w:val="000000" w:themeColor="text1"/>
          <w:spacing w:val="-19"/>
        </w:rPr>
        <w:t xml:space="preserve"> </w:t>
      </w:r>
      <w:r w:rsidRPr="000F6880">
        <w:rPr>
          <w:color w:val="000000" w:themeColor="text1"/>
        </w:rPr>
        <w:t>at</w:t>
      </w:r>
      <w:r w:rsidRPr="000F6880">
        <w:rPr>
          <w:color w:val="000000" w:themeColor="text1"/>
          <w:spacing w:val="-27"/>
        </w:rPr>
        <w:t xml:space="preserve"> </w:t>
      </w:r>
      <w:r w:rsidRPr="000F6880">
        <w:rPr>
          <w:color w:val="000000" w:themeColor="text1"/>
        </w:rPr>
        <w:t>base)</w:t>
      </w:r>
      <w:r w:rsidRPr="000F6880">
        <w:rPr>
          <w:color w:val="000000" w:themeColor="text1"/>
          <w:spacing w:val="-21"/>
        </w:rPr>
        <w:t xml:space="preserve"> </w:t>
      </w:r>
      <w:r w:rsidRPr="000F6880">
        <w:rPr>
          <w:color w:val="000000" w:themeColor="text1"/>
        </w:rPr>
        <w:t>shall</w:t>
      </w:r>
      <w:r w:rsidR="00FA1C3A" w:rsidRPr="000F6880">
        <w:rPr>
          <w:color w:val="000000" w:themeColor="text1"/>
          <w:spacing w:val="45"/>
        </w:rPr>
        <w:t xml:space="preserve"> </w:t>
      </w:r>
      <w:r w:rsidRPr="000F6880">
        <w:rPr>
          <w:color w:val="000000" w:themeColor="text1"/>
        </w:rPr>
        <w:t>be</w:t>
      </w:r>
      <w:r w:rsidRPr="000F6880">
        <w:rPr>
          <w:color w:val="000000" w:themeColor="text1"/>
          <w:spacing w:val="-2"/>
        </w:rPr>
        <w:t xml:space="preserve"> </w:t>
      </w:r>
      <w:r w:rsidRPr="000F6880">
        <w:rPr>
          <w:color w:val="000000" w:themeColor="text1"/>
        </w:rPr>
        <w:t>used</w:t>
      </w:r>
      <w:r w:rsidRPr="000F6880">
        <w:rPr>
          <w:color w:val="000000" w:themeColor="text1"/>
          <w:spacing w:val="-3"/>
        </w:rPr>
        <w:t xml:space="preserve"> </w:t>
      </w:r>
      <w:r w:rsidRPr="000F6880">
        <w:rPr>
          <w:color w:val="000000" w:themeColor="text1"/>
        </w:rPr>
        <w:t>in</w:t>
      </w:r>
      <w:r w:rsidRPr="000F6880">
        <w:rPr>
          <w:color w:val="000000" w:themeColor="text1"/>
          <w:spacing w:val="-3"/>
        </w:rPr>
        <w:t xml:space="preserve"> </w:t>
      </w:r>
      <w:r w:rsidRPr="000F6880">
        <w:rPr>
          <w:color w:val="000000" w:themeColor="text1"/>
        </w:rPr>
        <w:t>conjunction</w:t>
      </w:r>
      <w:r w:rsidRPr="000F6880">
        <w:rPr>
          <w:color w:val="000000" w:themeColor="text1"/>
          <w:spacing w:val="-1"/>
        </w:rPr>
        <w:t xml:space="preserve"> </w:t>
      </w:r>
      <w:r w:rsidRPr="000F6880">
        <w:rPr>
          <w:color w:val="000000" w:themeColor="text1"/>
        </w:rPr>
        <w:t>with</w:t>
      </w:r>
      <w:r w:rsidRPr="000F6880">
        <w:rPr>
          <w:color w:val="000000" w:themeColor="text1"/>
          <w:spacing w:val="-2"/>
        </w:rPr>
        <w:t xml:space="preserve"> </w:t>
      </w:r>
      <w:r w:rsidRPr="000F6880">
        <w:rPr>
          <w:color w:val="000000" w:themeColor="text1"/>
        </w:rPr>
        <w:t>arrows</w:t>
      </w:r>
      <w:r w:rsidRPr="000F6880">
        <w:rPr>
          <w:color w:val="000000" w:themeColor="text1"/>
          <w:spacing w:val="-2"/>
        </w:rPr>
        <w:t xml:space="preserve"> </w:t>
      </w:r>
      <w:r w:rsidRPr="000F6880">
        <w:rPr>
          <w:color w:val="000000" w:themeColor="text1"/>
        </w:rPr>
        <w:t>to</w:t>
      </w:r>
      <w:r w:rsidRPr="000F6880">
        <w:rPr>
          <w:color w:val="000000" w:themeColor="text1"/>
          <w:spacing w:val="-2"/>
        </w:rPr>
        <w:t xml:space="preserve"> </w:t>
      </w:r>
      <w:r w:rsidRPr="000F6880">
        <w:rPr>
          <w:color w:val="000000" w:themeColor="text1"/>
        </w:rPr>
        <w:t>direct</w:t>
      </w:r>
      <w:r w:rsidRPr="000F6880">
        <w:rPr>
          <w:color w:val="000000" w:themeColor="text1"/>
          <w:spacing w:val="-1"/>
        </w:rPr>
        <w:t xml:space="preserve"> </w:t>
      </w:r>
      <w:r w:rsidRPr="000F6880">
        <w:rPr>
          <w:color w:val="000000" w:themeColor="text1"/>
        </w:rPr>
        <w:t>participants in the proper</w:t>
      </w:r>
      <w:r w:rsidRPr="000F6880">
        <w:rPr>
          <w:color w:val="000000" w:themeColor="text1"/>
          <w:spacing w:val="-1"/>
        </w:rPr>
        <w:t xml:space="preserve"> </w:t>
      </w:r>
      <w:r w:rsidRPr="000F6880">
        <w:rPr>
          <w:color w:val="000000" w:themeColor="text1"/>
        </w:rPr>
        <w:t>direction.</w:t>
      </w:r>
      <w:r w:rsidR="0025688C" w:rsidRPr="000F6880">
        <w:rPr>
          <w:color w:val="000000" w:themeColor="text1"/>
        </w:rPr>
        <w:t xml:space="preserve"> </w:t>
      </w:r>
    </w:p>
    <w:p w14:paraId="2E6CC3A6" w14:textId="77777777" w:rsidR="00237078" w:rsidRDefault="00034852">
      <w:pPr>
        <w:pStyle w:val="ListParagraph"/>
        <w:numPr>
          <w:ilvl w:val="0"/>
          <w:numId w:val="21"/>
        </w:numPr>
        <w:tabs>
          <w:tab w:val="left" w:pos="1020"/>
        </w:tabs>
      </w:pPr>
      <w:r>
        <w:t>When two banners or danger markers exist, the rider must pass between these</w:t>
      </w:r>
      <w:r>
        <w:rPr>
          <w:spacing w:val="-32"/>
        </w:rPr>
        <w:t xml:space="preserve"> </w:t>
      </w:r>
      <w:r>
        <w:t>two.</w:t>
      </w:r>
    </w:p>
    <w:p w14:paraId="1D9A7DF7" w14:textId="77777777" w:rsidR="00237078" w:rsidRDefault="00034852">
      <w:pPr>
        <w:pStyle w:val="ListParagraph"/>
        <w:numPr>
          <w:ilvl w:val="0"/>
          <w:numId w:val="21"/>
        </w:numPr>
        <w:tabs>
          <w:tab w:val="left" w:pos="1020"/>
        </w:tabs>
      </w:pPr>
      <w:r>
        <w:t>Stop checks should be clearly marked as</w:t>
      </w:r>
      <w:r>
        <w:rPr>
          <w:spacing w:val="15"/>
        </w:rPr>
        <w:t xml:space="preserve"> </w:t>
      </w:r>
      <w:r>
        <w:t>such.</w:t>
      </w:r>
    </w:p>
    <w:p w14:paraId="4ADF2B38" w14:textId="77777777" w:rsidR="00237078" w:rsidRDefault="00034852">
      <w:pPr>
        <w:pStyle w:val="ListParagraph"/>
        <w:numPr>
          <w:ilvl w:val="0"/>
          <w:numId w:val="21"/>
        </w:numPr>
        <w:tabs>
          <w:tab w:val="left" w:pos="1019"/>
          <w:tab w:val="left" w:pos="1020"/>
        </w:tabs>
        <w:ind w:right="989"/>
      </w:pPr>
      <w:r>
        <w:t xml:space="preserve">Running checks should have banners or other </w:t>
      </w:r>
      <w:r>
        <w:t>markings to ensure the rider’s number is identifiable by each checkpoint.</w:t>
      </w:r>
    </w:p>
    <w:p w14:paraId="6E89EFEA" w14:textId="12689558" w:rsidR="00237078" w:rsidRDefault="00034852">
      <w:pPr>
        <w:pStyle w:val="ListParagraph"/>
        <w:numPr>
          <w:ilvl w:val="0"/>
          <w:numId w:val="21"/>
        </w:numPr>
        <w:tabs>
          <w:tab w:val="left" w:pos="1020"/>
        </w:tabs>
        <w:ind w:right="834"/>
      </w:pPr>
      <w:r>
        <w:t>An</w:t>
      </w:r>
      <w:r>
        <w:rPr>
          <w:spacing w:val="-27"/>
        </w:rPr>
        <w:t xml:space="preserve"> </w:t>
      </w:r>
      <w:r>
        <w:t>open</w:t>
      </w:r>
      <w:r>
        <w:rPr>
          <w:spacing w:val="-23"/>
        </w:rPr>
        <w:t xml:space="preserve"> </w:t>
      </w:r>
      <w:r>
        <w:t>course</w:t>
      </w:r>
      <w:r>
        <w:rPr>
          <w:spacing w:val="-19"/>
        </w:rPr>
        <w:t xml:space="preserve"> </w:t>
      </w:r>
      <w:r>
        <w:t>usually</w:t>
      </w:r>
      <w:r>
        <w:rPr>
          <w:spacing w:val="-22"/>
        </w:rPr>
        <w:t xml:space="preserve"> </w:t>
      </w:r>
      <w:r>
        <w:t>has</w:t>
      </w:r>
      <w:r>
        <w:rPr>
          <w:spacing w:val="-25"/>
        </w:rPr>
        <w:t xml:space="preserve"> </w:t>
      </w:r>
      <w:r>
        <w:t>no</w:t>
      </w:r>
      <w:r>
        <w:rPr>
          <w:spacing w:val="-23"/>
        </w:rPr>
        <w:t xml:space="preserve"> </w:t>
      </w:r>
      <w:r>
        <w:t>defined</w:t>
      </w:r>
      <w:r>
        <w:rPr>
          <w:spacing w:val="-20"/>
        </w:rPr>
        <w:t xml:space="preserve"> </w:t>
      </w:r>
      <w:r>
        <w:t>side</w:t>
      </w:r>
      <w:r>
        <w:rPr>
          <w:spacing w:val="-26"/>
        </w:rPr>
        <w:t xml:space="preserve"> </w:t>
      </w:r>
      <w:r>
        <w:t>markings.</w:t>
      </w:r>
      <w:r>
        <w:rPr>
          <w:spacing w:val="-22"/>
        </w:rPr>
        <w:t xml:space="preserve"> </w:t>
      </w:r>
      <w:r>
        <w:t>Riding</w:t>
      </w:r>
      <w:r>
        <w:rPr>
          <w:spacing w:val="-20"/>
        </w:rPr>
        <w:t xml:space="preserve"> </w:t>
      </w:r>
      <w:r>
        <w:t>within</w:t>
      </w:r>
      <w:r>
        <w:rPr>
          <w:spacing w:val="-24"/>
        </w:rPr>
        <w:t xml:space="preserve"> </w:t>
      </w:r>
      <w:r>
        <w:t>approximately</w:t>
      </w:r>
      <w:r>
        <w:rPr>
          <w:spacing w:val="-19"/>
        </w:rPr>
        <w:t xml:space="preserve"> </w:t>
      </w:r>
      <w:r>
        <w:t>ten</w:t>
      </w:r>
      <w:r>
        <w:rPr>
          <w:spacing w:val="-26"/>
        </w:rPr>
        <w:t xml:space="preserve"> </w:t>
      </w:r>
      <w:r>
        <w:t>(10)</w:t>
      </w:r>
      <w:r>
        <w:rPr>
          <w:spacing w:val="-4"/>
        </w:rPr>
        <w:t xml:space="preserve"> </w:t>
      </w:r>
      <w:r>
        <w:t>feet</w:t>
      </w:r>
      <w:r>
        <w:rPr>
          <w:spacing w:val="-24"/>
        </w:rPr>
        <w:t xml:space="preserve"> </w:t>
      </w:r>
      <w:r>
        <w:t>of</w:t>
      </w:r>
      <w:r>
        <w:rPr>
          <w:spacing w:val="-24"/>
        </w:rPr>
        <w:t xml:space="preserve"> </w:t>
      </w:r>
      <w:r>
        <w:t>either</w:t>
      </w:r>
      <w:r>
        <w:rPr>
          <w:spacing w:val="-21"/>
        </w:rPr>
        <w:t xml:space="preserve"> </w:t>
      </w:r>
      <w:r>
        <w:t>side</w:t>
      </w:r>
      <w:r>
        <w:rPr>
          <w:spacing w:val="-24"/>
        </w:rPr>
        <w:t xml:space="preserve"> </w:t>
      </w:r>
      <w:r>
        <w:t>of the</w:t>
      </w:r>
      <w:r>
        <w:rPr>
          <w:spacing w:val="-13"/>
        </w:rPr>
        <w:t xml:space="preserve"> </w:t>
      </w:r>
      <w:r>
        <w:t>marked</w:t>
      </w:r>
      <w:r>
        <w:rPr>
          <w:spacing w:val="-7"/>
        </w:rPr>
        <w:t xml:space="preserve"> </w:t>
      </w:r>
      <w:r>
        <w:t>course</w:t>
      </w:r>
      <w:r>
        <w:rPr>
          <w:spacing w:val="-8"/>
        </w:rPr>
        <w:t xml:space="preserve"> </w:t>
      </w:r>
      <w:r>
        <w:t>is</w:t>
      </w:r>
      <w:r>
        <w:rPr>
          <w:spacing w:val="-14"/>
        </w:rPr>
        <w:t xml:space="preserve"> </w:t>
      </w:r>
      <w:r>
        <w:t>allowed</w:t>
      </w:r>
      <w:r>
        <w:rPr>
          <w:spacing w:val="-10"/>
        </w:rPr>
        <w:t xml:space="preserve"> </w:t>
      </w:r>
      <w:r>
        <w:t>unless</w:t>
      </w:r>
      <w:r>
        <w:rPr>
          <w:spacing w:val="-11"/>
        </w:rPr>
        <w:t xml:space="preserve"> </w:t>
      </w:r>
      <w:r>
        <w:t>defined</w:t>
      </w:r>
      <w:r>
        <w:rPr>
          <w:spacing w:val="-11"/>
        </w:rPr>
        <w:t xml:space="preserve"> </w:t>
      </w:r>
      <w:r>
        <w:t>markings</w:t>
      </w:r>
      <w:r>
        <w:rPr>
          <w:spacing w:val="-5"/>
        </w:rPr>
        <w:t xml:space="preserve"> </w:t>
      </w:r>
      <w:r>
        <w:t>exist</w:t>
      </w:r>
      <w:r>
        <w:rPr>
          <w:spacing w:val="-11"/>
        </w:rPr>
        <w:t xml:space="preserve"> </w:t>
      </w:r>
      <w:r>
        <w:t>(i.e.</w:t>
      </w:r>
      <w:r>
        <w:rPr>
          <w:spacing w:val="-12"/>
        </w:rPr>
        <w:t xml:space="preserve"> </w:t>
      </w:r>
      <w:r>
        <w:t>banners</w:t>
      </w:r>
      <w:r>
        <w:rPr>
          <w:spacing w:val="-8"/>
        </w:rPr>
        <w:t xml:space="preserve"> </w:t>
      </w:r>
      <w:r>
        <w:t>at</w:t>
      </w:r>
      <w:r>
        <w:rPr>
          <w:spacing w:val="-16"/>
        </w:rPr>
        <w:t xml:space="preserve"> </w:t>
      </w:r>
      <w:r>
        <w:t>checks,</w:t>
      </w:r>
      <w:r>
        <w:rPr>
          <w:spacing w:val="-10"/>
        </w:rPr>
        <w:t xml:space="preserve"> </w:t>
      </w:r>
      <w:r>
        <w:t>turns,</w:t>
      </w:r>
      <w:r>
        <w:rPr>
          <w:spacing w:val="-13"/>
        </w:rPr>
        <w:t xml:space="preserve"> </w:t>
      </w:r>
      <w:r>
        <w:t>or</w:t>
      </w:r>
      <w:r>
        <w:rPr>
          <w:spacing w:val="-17"/>
        </w:rPr>
        <w:t xml:space="preserve"> </w:t>
      </w:r>
      <w:r>
        <w:t>hazards).</w:t>
      </w:r>
      <w:r>
        <w:rPr>
          <w:spacing w:val="-10"/>
        </w:rPr>
        <w:t xml:space="preserve"> </w:t>
      </w:r>
      <w:r>
        <w:t>Roads, jeep</w:t>
      </w:r>
      <w:r>
        <w:rPr>
          <w:spacing w:val="-22"/>
        </w:rPr>
        <w:t xml:space="preserve"> </w:t>
      </w:r>
      <w:r>
        <w:t>trail,</w:t>
      </w:r>
      <w:r>
        <w:rPr>
          <w:spacing w:val="-18"/>
        </w:rPr>
        <w:t xml:space="preserve"> </w:t>
      </w:r>
      <w:r>
        <w:t>etc.,</w:t>
      </w:r>
      <w:r>
        <w:rPr>
          <w:spacing w:val="-19"/>
        </w:rPr>
        <w:t xml:space="preserve"> </w:t>
      </w:r>
      <w:r>
        <w:t>within</w:t>
      </w:r>
      <w:r>
        <w:rPr>
          <w:spacing w:val="-16"/>
        </w:rPr>
        <w:t xml:space="preserve"> </w:t>
      </w:r>
      <w:r>
        <w:t>the</w:t>
      </w:r>
      <w:r>
        <w:rPr>
          <w:spacing w:val="-16"/>
        </w:rPr>
        <w:t xml:space="preserve"> </w:t>
      </w:r>
      <w:r w:rsidR="000F6880">
        <w:t>allowed</w:t>
      </w:r>
      <w:r w:rsidR="000F6880">
        <w:rPr>
          <w:spacing w:val="-11"/>
        </w:rPr>
        <w:t xml:space="preserve"> ten</w:t>
      </w:r>
      <w:r>
        <w:rPr>
          <w:spacing w:val="-22"/>
        </w:rPr>
        <w:t xml:space="preserve"> </w:t>
      </w:r>
      <w:r>
        <w:t>(10)</w:t>
      </w:r>
      <w:r>
        <w:rPr>
          <w:spacing w:val="-15"/>
        </w:rPr>
        <w:t xml:space="preserve"> </w:t>
      </w:r>
      <w:r>
        <w:t>feet</w:t>
      </w:r>
      <w:r>
        <w:rPr>
          <w:spacing w:val="-22"/>
        </w:rPr>
        <w:t xml:space="preserve"> </w:t>
      </w:r>
      <w:r>
        <w:t>may</w:t>
      </w:r>
      <w:r>
        <w:rPr>
          <w:spacing w:val="-16"/>
        </w:rPr>
        <w:t xml:space="preserve"> </w:t>
      </w:r>
      <w:r>
        <w:t>be</w:t>
      </w:r>
      <w:r>
        <w:rPr>
          <w:spacing w:val="-21"/>
        </w:rPr>
        <w:t xml:space="preserve"> </w:t>
      </w:r>
      <w:r>
        <w:t>used</w:t>
      </w:r>
      <w:r>
        <w:rPr>
          <w:spacing w:val="-18"/>
        </w:rPr>
        <w:t xml:space="preserve"> </w:t>
      </w:r>
      <w:r>
        <w:t>unless</w:t>
      </w:r>
      <w:r>
        <w:rPr>
          <w:spacing w:val="-17"/>
        </w:rPr>
        <w:t xml:space="preserve"> </w:t>
      </w:r>
      <w:r>
        <w:t>specifically</w:t>
      </w:r>
      <w:r>
        <w:rPr>
          <w:spacing w:val="-10"/>
        </w:rPr>
        <w:t xml:space="preserve"> </w:t>
      </w:r>
      <w:r>
        <w:t>prohibited</w:t>
      </w:r>
      <w:r>
        <w:rPr>
          <w:spacing w:val="-13"/>
        </w:rPr>
        <w:t xml:space="preserve"> </w:t>
      </w:r>
      <w:r>
        <w:t>at</w:t>
      </w:r>
      <w:r>
        <w:rPr>
          <w:spacing w:val="-16"/>
        </w:rPr>
        <w:t xml:space="preserve"> </w:t>
      </w:r>
      <w:r>
        <w:t>the</w:t>
      </w:r>
      <w:r>
        <w:rPr>
          <w:spacing w:val="-20"/>
        </w:rPr>
        <w:t xml:space="preserve"> </w:t>
      </w:r>
      <w:r>
        <w:t>rider's meeting.</w:t>
      </w:r>
      <w:r>
        <w:rPr>
          <w:spacing w:val="-24"/>
        </w:rPr>
        <w:t xml:space="preserve"> </w:t>
      </w:r>
      <w:r>
        <w:t>Tighter</w:t>
      </w:r>
      <w:r>
        <w:rPr>
          <w:spacing w:val="-29"/>
        </w:rPr>
        <w:t xml:space="preserve"> </w:t>
      </w:r>
      <w:r>
        <w:t>restrictions</w:t>
      </w:r>
      <w:r>
        <w:rPr>
          <w:spacing w:val="-25"/>
        </w:rPr>
        <w:t xml:space="preserve"> </w:t>
      </w:r>
      <w:r>
        <w:t>can</w:t>
      </w:r>
      <w:r>
        <w:rPr>
          <w:spacing w:val="-31"/>
        </w:rPr>
        <w:t xml:space="preserve"> </w:t>
      </w:r>
      <w:r>
        <w:t>be</w:t>
      </w:r>
      <w:r>
        <w:rPr>
          <w:spacing w:val="-30"/>
        </w:rPr>
        <w:t xml:space="preserve"> </w:t>
      </w:r>
      <w:r>
        <w:t>imposed</w:t>
      </w:r>
      <w:r>
        <w:rPr>
          <w:spacing w:val="-25"/>
        </w:rPr>
        <w:t xml:space="preserve"> </w:t>
      </w:r>
      <w:r>
        <w:t>(especially</w:t>
      </w:r>
      <w:r>
        <w:rPr>
          <w:spacing w:val="-5"/>
        </w:rPr>
        <w:t xml:space="preserve"> </w:t>
      </w:r>
      <w:r>
        <w:t>by</w:t>
      </w:r>
      <w:r>
        <w:rPr>
          <w:spacing w:val="-5"/>
        </w:rPr>
        <w:t xml:space="preserve"> </w:t>
      </w:r>
      <w:r>
        <w:t>the</w:t>
      </w:r>
      <w:r>
        <w:rPr>
          <w:spacing w:val="-4"/>
        </w:rPr>
        <w:t xml:space="preserve"> </w:t>
      </w:r>
      <w:r>
        <w:t>landowner);</w:t>
      </w:r>
      <w:r>
        <w:rPr>
          <w:spacing w:val="-25"/>
        </w:rPr>
        <w:t xml:space="preserve"> </w:t>
      </w:r>
      <w:r>
        <w:t>however,</w:t>
      </w:r>
      <w:r>
        <w:rPr>
          <w:spacing w:val="-26"/>
        </w:rPr>
        <w:t xml:space="preserve"> </w:t>
      </w:r>
      <w:r>
        <w:t>the</w:t>
      </w:r>
      <w:r>
        <w:rPr>
          <w:spacing w:val="-5"/>
        </w:rPr>
        <w:t xml:space="preserve"> </w:t>
      </w:r>
      <w:r>
        <w:t>sponsoring</w:t>
      </w:r>
      <w:r>
        <w:rPr>
          <w:spacing w:val="-4"/>
        </w:rPr>
        <w:t xml:space="preserve"> </w:t>
      </w:r>
      <w:r>
        <w:t>club</w:t>
      </w:r>
      <w:r>
        <w:rPr>
          <w:spacing w:val="-29"/>
        </w:rPr>
        <w:t xml:space="preserve"> </w:t>
      </w:r>
      <w:r>
        <w:t>must announce these restrictions at the rider's</w:t>
      </w:r>
      <w:r>
        <w:rPr>
          <w:spacing w:val="23"/>
        </w:rPr>
        <w:t xml:space="preserve"> </w:t>
      </w:r>
      <w:r>
        <w:t>meeting.</w:t>
      </w:r>
    </w:p>
    <w:p w14:paraId="3CC5C56A" w14:textId="77777777" w:rsidR="00237078" w:rsidRDefault="00034852">
      <w:pPr>
        <w:pStyle w:val="ListParagraph"/>
        <w:numPr>
          <w:ilvl w:val="0"/>
          <w:numId w:val="21"/>
        </w:numPr>
        <w:tabs>
          <w:tab w:val="left" w:pos="1020"/>
        </w:tabs>
        <w:ind w:right="964"/>
      </w:pPr>
      <w:r>
        <w:t>A</w:t>
      </w:r>
      <w:r>
        <w:rPr>
          <w:spacing w:val="-26"/>
        </w:rPr>
        <w:t xml:space="preserve"> </w:t>
      </w:r>
      <w:r>
        <w:t>closed</w:t>
      </w:r>
      <w:r>
        <w:rPr>
          <w:spacing w:val="-18"/>
        </w:rPr>
        <w:t xml:space="preserve"> </w:t>
      </w:r>
      <w:r>
        <w:t>course</w:t>
      </w:r>
      <w:r>
        <w:rPr>
          <w:spacing w:val="-18"/>
        </w:rPr>
        <w:t xml:space="preserve"> </w:t>
      </w:r>
      <w:r>
        <w:t>is</w:t>
      </w:r>
      <w:r>
        <w:rPr>
          <w:spacing w:val="-24"/>
        </w:rPr>
        <w:t xml:space="preserve"> </w:t>
      </w:r>
      <w:r>
        <w:t>a</w:t>
      </w:r>
      <w:r>
        <w:rPr>
          <w:spacing w:val="-22"/>
        </w:rPr>
        <w:t xml:space="preserve"> </w:t>
      </w:r>
      <w:r>
        <w:t>course</w:t>
      </w:r>
      <w:r>
        <w:rPr>
          <w:spacing w:val="-17"/>
        </w:rPr>
        <w:t xml:space="preserve"> </w:t>
      </w:r>
      <w:r>
        <w:t>with</w:t>
      </w:r>
      <w:r>
        <w:rPr>
          <w:spacing w:val="-23"/>
        </w:rPr>
        <w:t xml:space="preserve"> </w:t>
      </w:r>
      <w:r>
        <w:t>defined</w:t>
      </w:r>
      <w:r>
        <w:rPr>
          <w:spacing w:val="-16"/>
        </w:rPr>
        <w:t xml:space="preserve"> </w:t>
      </w:r>
      <w:r>
        <w:t>markings</w:t>
      </w:r>
      <w:r>
        <w:rPr>
          <w:spacing w:val="-18"/>
        </w:rPr>
        <w:t xml:space="preserve"> </w:t>
      </w:r>
      <w:r>
        <w:t>on</w:t>
      </w:r>
      <w:r>
        <w:rPr>
          <w:spacing w:val="-24"/>
        </w:rPr>
        <w:t xml:space="preserve"> </w:t>
      </w:r>
      <w:r>
        <w:t>each</w:t>
      </w:r>
      <w:r>
        <w:rPr>
          <w:spacing w:val="-21"/>
        </w:rPr>
        <w:t xml:space="preserve"> </w:t>
      </w:r>
      <w:r>
        <w:t>side</w:t>
      </w:r>
      <w:r>
        <w:rPr>
          <w:spacing w:val="-19"/>
        </w:rPr>
        <w:t xml:space="preserve"> </w:t>
      </w:r>
      <w:r>
        <w:t>(i.e.</w:t>
      </w:r>
      <w:r>
        <w:rPr>
          <w:spacing w:val="-21"/>
        </w:rPr>
        <w:t xml:space="preserve"> </w:t>
      </w:r>
      <w:r>
        <w:t>banners,</w:t>
      </w:r>
      <w:r>
        <w:rPr>
          <w:spacing w:val="-12"/>
        </w:rPr>
        <w:t xml:space="preserve"> </w:t>
      </w:r>
      <w:r>
        <w:t>hay</w:t>
      </w:r>
      <w:r>
        <w:rPr>
          <w:spacing w:val="-24"/>
        </w:rPr>
        <w:t xml:space="preserve"> </w:t>
      </w:r>
      <w:r>
        <w:t>bales,</w:t>
      </w:r>
      <w:r>
        <w:rPr>
          <w:spacing w:val="-21"/>
        </w:rPr>
        <w:t xml:space="preserve"> </w:t>
      </w:r>
      <w:r>
        <w:t>tires</w:t>
      </w:r>
      <w:r>
        <w:rPr>
          <w:spacing w:val="-19"/>
        </w:rPr>
        <w:t xml:space="preserve"> </w:t>
      </w:r>
      <w:r>
        <w:t>or</w:t>
      </w:r>
      <w:r>
        <w:rPr>
          <w:spacing w:val="-25"/>
        </w:rPr>
        <w:t xml:space="preserve"> </w:t>
      </w:r>
      <w:r>
        <w:t>edges</w:t>
      </w:r>
      <w:r>
        <w:rPr>
          <w:spacing w:val="-19"/>
        </w:rPr>
        <w:t xml:space="preserve"> </w:t>
      </w:r>
      <w:r>
        <w:t>of</w:t>
      </w:r>
      <w:r>
        <w:rPr>
          <w:spacing w:val="-25"/>
        </w:rPr>
        <w:t xml:space="preserve"> </w:t>
      </w:r>
      <w:r>
        <w:t xml:space="preserve">roads). Where defined markings do not exist, riders must remain within </w:t>
      </w:r>
      <w:r>
        <w:t>ten (10) feet of either side of the marked course.</w:t>
      </w:r>
      <w:r>
        <w:rPr>
          <w:spacing w:val="-19"/>
        </w:rPr>
        <w:t xml:space="preserve"> </w:t>
      </w:r>
      <w:r>
        <w:t>Tighter</w:t>
      </w:r>
      <w:r>
        <w:rPr>
          <w:spacing w:val="-20"/>
        </w:rPr>
        <w:t xml:space="preserve"> </w:t>
      </w:r>
      <w:r>
        <w:t>restrictions</w:t>
      </w:r>
      <w:r>
        <w:rPr>
          <w:spacing w:val="-16"/>
        </w:rPr>
        <w:t xml:space="preserve"> </w:t>
      </w:r>
      <w:r>
        <w:t>can</w:t>
      </w:r>
      <w:r>
        <w:rPr>
          <w:spacing w:val="-21"/>
        </w:rPr>
        <w:t xml:space="preserve"> </w:t>
      </w:r>
      <w:r>
        <w:t>be</w:t>
      </w:r>
      <w:r>
        <w:rPr>
          <w:spacing w:val="-19"/>
        </w:rPr>
        <w:t xml:space="preserve"> </w:t>
      </w:r>
      <w:r>
        <w:t>imposed</w:t>
      </w:r>
      <w:r>
        <w:rPr>
          <w:spacing w:val="-15"/>
        </w:rPr>
        <w:t xml:space="preserve"> </w:t>
      </w:r>
      <w:r>
        <w:t>(especially</w:t>
      </w:r>
      <w:r>
        <w:rPr>
          <w:spacing w:val="-17"/>
        </w:rPr>
        <w:t xml:space="preserve"> </w:t>
      </w:r>
      <w:r>
        <w:t>by</w:t>
      </w:r>
      <w:r>
        <w:rPr>
          <w:spacing w:val="-20"/>
        </w:rPr>
        <w:t xml:space="preserve"> </w:t>
      </w:r>
      <w:r>
        <w:t>the</w:t>
      </w:r>
      <w:r>
        <w:rPr>
          <w:spacing w:val="-20"/>
        </w:rPr>
        <w:t xml:space="preserve"> </w:t>
      </w:r>
      <w:r>
        <w:t>landowner);</w:t>
      </w:r>
      <w:r>
        <w:rPr>
          <w:spacing w:val="-14"/>
        </w:rPr>
        <w:t xml:space="preserve"> </w:t>
      </w:r>
      <w:r>
        <w:t>however,</w:t>
      </w:r>
      <w:r>
        <w:rPr>
          <w:spacing w:val="-12"/>
        </w:rPr>
        <w:t xml:space="preserve"> </w:t>
      </w:r>
      <w:r>
        <w:t>the</w:t>
      </w:r>
      <w:r>
        <w:rPr>
          <w:spacing w:val="-22"/>
        </w:rPr>
        <w:t xml:space="preserve"> </w:t>
      </w:r>
      <w:r>
        <w:t>sponsoring</w:t>
      </w:r>
      <w:r>
        <w:rPr>
          <w:spacing w:val="-15"/>
        </w:rPr>
        <w:t xml:space="preserve"> </w:t>
      </w:r>
      <w:r>
        <w:t>club</w:t>
      </w:r>
      <w:r>
        <w:rPr>
          <w:spacing w:val="-20"/>
        </w:rPr>
        <w:t xml:space="preserve"> </w:t>
      </w:r>
      <w:r>
        <w:t>must announce these restrictions at the rider's</w:t>
      </w:r>
      <w:r>
        <w:rPr>
          <w:spacing w:val="-29"/>
        </w:rPr>
        <w:t xml:space="preserve"> </w:t>
      </w:r>
      <w:r>
        <w:t>meeting.</w:t>
      </w:r>
    </w:p>
    <w:p w14:paraId="0A335272" w14:textId="77777777" w:rsidR="00237078" w:rsidRDefault="00034852">
      <w:pPr>
        <w:pStyle w:val="ListParagraph"/>
        <w:numPr>
          <w:ilvl w:val="0"/>
          <w:numId w:val="21"/>
        </w:numPr>
        <w:tabs>
          <w:tab w:val="left" w:pos="1019"/>
          <w:tab w:val="left" w:pos="1020"/>
        </w:tabs>
        <w:ind w:right="917"/>
      </w:pPr>
      <w:r>
        <w:t>If possible (especially hare and hound and hare scrambles), the area from the starting line to the first turn, smoke bomb, or initial course marker shall be open for riders to walk an hour before the rider's meeting. Boundaries</w:t>
      </w:r>
      <w:r>
        <w:rPr>
          <w:spacing w:val="-6"/>
        </w:rPr>
        <w:t xml:space="preserve"> </w:t>
      </w:r>
      <w:r>
        <w:t>or</w:t>
      </w:r>
      <w:r>
        <w:rPr>
          <w:spacing w:val="-13"/>
        </w:rPr>
        <w:t xml:space="preserve"> </w:t>
      </w:r>
      <w:r>
        <w:t>starts</w:t>
      </w:r>
      <w:r>
        <w:rPr>
          <w:spacing w:val="-8"/>
        </w:rPr>
        <w:t xml:space="preserve"> </w:t>
      </w:r>
      <w:r>
        <w:t>should</w:t>
      </w:r>
      <w:r>
        <w:rPr>
          <w:spacing w:val="-5"/>
        </w:rPr>
        <w:t xml:space="preserve"> </w:t>
      </w:r>
      <w:r>
        <w:t>be</w:t>
      </w:r>
      <w:r>
        <w:rPr>
          <w:spacing w:val="-9"/>
        </w:rPr>
        <w:t xml:space="preserve"> </w:t>
      </w:r>
      <w:r>
        <w:t>outlined</w:t>
      </w:r>
      <w:r>
        <w:rPr>
          <w:spacing w:val="-5"/>
        </w:rPr>
        <w:t xml:space="preserve"> </w:t>
      </w:r>
      <w:r>
        <w:t>at</w:t>
      </w:r>
      <w:r>
        <w:rPr>
          <w:spacing w:val="-6"/>
        </w:rPr>
        <w:t xml:space="preserve"> </w:t>
      </w:r>
      <w:r>
        <w:t>rider’s</w:t>
      </w:r>
      <w:r>
        <w:rPr>
          <w:spacing w:val="-6"/>
        </w:rPr>
        <w:t xml:space="preserve"> </w:t>
      </w:r>
      <w:r>
        <w:t>meeting</w:t>
      </w:r>
      <w:r>
        <w:rPr>
          <w:spacing w:val="-4"/>
        </w:rPr>
        <w:t xml:space="preserve"> </w:t>
      </w:r>
      <w:r>
        <w:t>or</w:t>
      </w:r>
      <w:r>
        <w:rPr>
          <w:spacing w:val="-6"/>
        </w:rPr>
        <w:t xml:space="preserve"> </w:t>
      </w:r>
      <w:r>
        <w:t>defined</w:t>
      </w:r>
      <w:r>
        <w:rPr>
          <w:spacing w:val="-6"/>
        </w:rPr>
        <w:t xml:space="preserve"> </w:t>
      </w:r>
      <w:r>
        <w:t>by</w:t>
      </w:r>
      <w:r>
        <w:rPr>
          <w:spacing w:val="-9"/>
        </w:rPr>
        <w:t xml:space="preserve"> </w:t>
      </w:r>
      <w:r>
        <w:t>course</w:t>
      </w:r>
      <w:r>
        <w:rPr>
          <w:spacing w:val="-4"/>
        </w:rPr>
        <w:t xml:space="preserve"> </w:t>
      </w:r>
      <w:r>
        <w:t>markings.</w:t>
      </w:r>
      <w:r>
        <w:rPr>
          <w:spacing w:val="-7"/>
        </w:rPr>
        <w:t xml:space="preserve"> </w:t>
      </w:r>
      <w:r>
        <w:t>Unless</w:t>
      </w:r>
      <w:r>
        <w:rPr>
          <w:spacing w:val="-7"/>
        </w:rPr>
        <w:t xml:space="preserve"> </w:t>
      </w:r>
      <w:r>
        <w:t>specifically stated,</w:t>
      </w:r>
      <w:r>
        <w:rPr>
          <w:spacing w:val="-17"/>
        </w:rPr>
        <w:t xml:space="preserve"> </w:t>
      </w:r>
      <w:r>
        <w:t>any</w:t>
      </w:r>
      <w:r>
        <w:rPr>
          <w:spacing w:val="-21"/>
        </w:rPr>
        <w:t xml:space="preserve"> </w:t>
      </w:r>
      <w:r>
        <w:t>road,</w:t>
      </w:r>
      <w:r>
        <w:rPr>
          <w:spacing w:val="-15"/>
        </w:rPr>
        <w:t xml:space="preserve"> </w:t>
      </w:r>
      <w:r>
        <w:t>trail,</w:t>
      </w:r>
      <w:r>
        <w:rPr>
          <w:spacing w:val="-20"/>
        </w:rPr>
        <w:t xml:space="preserve"> </w:t>
      </w:r>
      <w:r>
        <w:t>or</w:t>
      </w:r>
      <w:r>
        <w:rPr>
          <w:spacing w:val="-19"/>
        </w:rPr>
        <w:t xml:space="preserve"> </w:t>
      </w:r>
      <w:r>
        <w:t>other</w:t>
      </w:r>
      <w:r>
        <w:rPr>
          <w:spacing w:val="-18"/>
        </w:rPr>
        <w:t xml:space="preserve"> </w:t>
      </w:r>
      <w:r>
        <w:t>way</w:t>
      </w:r>
      <w:r>
        <w:rPr>
          <w:spacing w:val="-18"/>
        </w:rPr>
        <w:t xml:space="preserve"> </w:t>
      </w:r>
      <w:r>
        <w:t>to</w:t>
      </w:r>
      <w:r>
        <w:rPr>
          <w:spacing w:val="-22"/>
        </w:rPr>
        <w:t xml:space="preserve"> </w:t>
      </w:r>
      <w:r>
        <w:t>make</w:t>
      </w:r>
      <w:r>
        <w:rPr>
          <w:spacing w:val="-11"/>
        </w:rPr>
        <w:t xml:space="preserve"> </w:t>
      </w:r>
      <w:r>
        <w:t>it</w:t>
      </w:r>
      <w:r>
        <w:rPr>
          <w:spacing w:val="-18"/>
        </w:rPr>
        <w:t xml:space="preserve"> </w:t>
      </w:r>
      <w:r>
        <w:t>to</w:t>
      </w:r>
      <w:r>
        <w:rPr>
          <w:spacing w:val="-15"/>
        </w:rPr>
        <w:t xml:space="preserve"> </w:t>
      </w:r>
      <w:r>
        <w:t>the</w:t>
      </w:r>
      <w:r>
        <w:rPr>
          <w:spacing w:val="-18"/>
        </w:rPr>
        <w:t xml:space="preserve"> </w:t>
      </w:r>
      <w:r>
        <w:t>smoke</w:t>
      </w:r>
      <w:r>
        <w:rPr>
          <w:spacing w:val="-17"/>
        </w:rPr>
        <w:t xml:space="preserve"> </w:t>
      </w:r>
      <w:r>
        <w:t>will</w:t>
      </w:r>
      <w:r>
        <w:rPr>
          <w:spacing w:val="-20"/>
        </w:rPr>
        <w:t xml:space="preserve"> </w:t>
      </w:r>
      <w:r>
        <w:t>be</w:t>
      </w:r>
      <w:r>
        <w:rPr>
          <w:spacing w:val="-19"/>
        </w:rPr>
        <w:t xml:space="preserve"> </w:t>
      </w:r>
      <w:r>
        <w:t>permitted.</w:t>
      </w:r>
      <w:r>
        <w:rPr>
          <w:spacing w:val="-8"/>
        </w:rPr>
        <w:t xml:space="preserve"> </w:t>
      </w:r>
      <w:r>
        <w:t>A</w:t>
      </w:r>
      <w:r>
        <w:rPr>
          <w:spacing w:val="-20"/>
        </w:rPr>
        <w:t xml:space="preserve"> </w:t>
      </w:r>
      <w:r>
        <w:t>clearly</w:t>
      </w:r>
      <w:r>
        <w:rPr>
          <w:spacing w:val="-18"/>
        </w:rPr>
        <w:t xml:space="preserve"> </w:t>
      </w:r>
      <w:r>
        <w:t>marked</w:t>
      </w:r>
      <w:r>
        <w:rPr>
          <w:spacing w:val="-14"/>
        </w:rPr>
        <w:t xml:space="preserve"> </w:t>
      </w:r>
      <w:r>
        <w:t>and</w:t>
      </w:r>
      <w:r>
        <w:rPr>
          <w:spacing w:val="-18"/>
        </w:rPr>
        <w:t xml:space="preserve"> </w:t>
      </w:r>
      <w:r>
        <w:t>safe</w:t>
      </w:r>
      <w:r>
        <w:rPr>
          <w:spacing w:val="-18"/>
        </w:rPr>
        <w:t xml:space="preserve"> </w:t>
      </w:r>
      <w:r>
        <w:t>return route, that doesn’t go backward on itself, must be provided, and used for any jetting loop, practice area, or smoke bomb run.</w:t>
      </w:r>
    </w:p>
    <w:p w14:paraId="6DEE9835" w14:textId="77777777" w:rsidR="00237078" w:rsidRDefault="00034852">
      <w:pPr>
        <w:pStyle w:val="ListParagraph"/>
        <w:numPr>
          <w:ilvl w:val="0"/>
          <w:numId w:val="21"/>
        </w:numPr>
        <w:tabs>
          <w:tab w:val="left" w:pos="1019"/>
          <w:tab w:val="left" w:pos="1020"/>
        </w:tabs>
        <w:ind w:right="809"/>
      </w:pPr>
      <w:r>
        <w:t>The</w:t>
      </w:r>
      <w:r>
        <w:rPr>
          <w:spacing w:val="-17"/>
        </w:rPr>
        <w:t xml:space="preserve"> </w:t>
      </w:r>
      <w:r>
        <w:t>starting</w:t>
      </w:r>
      <w:r>
        <w:rPr>
          <w:spacing w:val="-11"/>
        </w:rPr>
        <w:t xml:space="preserve"> </w:t>
      </w:r>
      <w:r>
        <w:t>area</w:t>
      </w:r>
      <w:r>
        <w:rPr>
          <w:spacing w:val="-17"/>
        </w:rPr>
        <w:t xml:space="preserve"> </w:t>
      </w:r>
      <w:r>
        <w:t>must</w:t>
      </w:r>
      <w:r>
        <w:rPr>
          <w:spacing w:val="-12"/>
        </w:rPr>
        <w:t xml:space="preserve"> </w:t>
      </w:r>
      <w:r>
        <w:t>be</w:t>
      </w:r>
      <w:r>
        <w:rPr>
          <w:spacing w:val="-20"/>
        </w:rPr>
        <w:t xml:space="preserve"> </w:t>
      </w:r>
      <w:r>
        <w:t>clearly</w:t>
      </w:r>
      <w:r>
        <w:rPr>
          <w:spacing w:val="-16"/>
        </w:rPr>
        <w:t xml:space="preserve"> </w:t>
      </w:r>
      <w:r>
        <w:t>marked</w:t>
      </w:r>
      <w:r>
        <w:rPr>
          <w:spacing w:val="-8"/>
        </w:rPr>
        <w:t xml:space="preserve"> </w:t>
      </w:r>
      <w:r>
        <w:t>and</w:t>
      </w:r>
      <w:r>
        <w:rPr>
          <w:spacing w:val="-14"/>
        </w:rPr>
        <w:t xml:space="preserve"> </w:t>
      </w:r>
      <w:r>
        <w:t>wide</w:t>
      </w:r>
      <w:r>
        <w:rPr>
          <w:spacing w:val="-18"/>
        </w:rPr>
        <w:t xml:space="preserve"> </w:t>
      </w:r>
      <w:r>
        <w:t>enough</w:t>
      </w:r>
      <w:r>
        <w:rPr>
          <w:spacing w:val="-13"/>
        </w:rPr>
        <w:t xml:space="preserve"> </w:t>
      </w:r>
      <w:r>
        <w:t>for</w:t>
      </w:r>
      <w:r>
        <w:rPr>
          <w:spacing w:val="-17"/>
        </w:rPr>
        <w:t xml:space="preserve"> </w:t>
      </w:r>
      <w:r>
        <w:t>all</w:t>
      </w:r>
      <w:r>
        <w:rPr>
          <w:spacing w:val="-24"/>
        </w:rPr>
        <w:t xml:space="preserve"> </w:t>
      </w:r>
      <w:r>
        <w:t>riders</w:t>
      </w:r>
      <w:r>
        <w:rPr>
          <w:spacing w:val="-14"/>
        </w:rPr>
        <w:t xml:space="preserve"> </w:t>
      </w:r>
      <w:r>
        <w:t>in</w:t>
      </w:r>
      <w:r>
        <w:rPr>
          <w:spacing w:val="-20"/>
        </w:rPr>
        <w:t xml:space="preserve"> </w:t>
      </w:r>
      <w:r>
        <w:t>each</w:t>
      </w:r>
      <w:r>
        <w:rPr>
          <w:spacing w:val="-15"/>
        </w:rPr>
        <w:t xml:space="preserve"> </w:t>
      </w:r>
      <w:r>
        <w:t>class</w:t>
      </w:r>
      <w:r>
        <w:rPr>
          <w:spacing w:val="-12"/>
        </w:rPr>
        <w:t xml:space="preserve"> </w:t>
      </w:r>
      <w:r>
        <w:t>to</w:t>
      </w:r>
      <w:r>
        <w:rPr>
          <w:spacing w:val="-20"/>
        </w:rPr>
        <w:t xml:space="preserve"> </w:t>
      </w:r>
      <w:r>
        <w:t>line</w:t>
      </w:r>
      <w:r>
        <w:rPr>
          <w:spacing w:val="-16"/>
        </w:rPr>
        <w:t xml:space="preserve"> </w:t>
      </w:r>
      <w:r>
        <w:t>up</w:t>
      </w:r>
      <w:r>
        <w:rPr>
          <w:spacing w:val="-15"/>
        </w:rPr>
        <w:t xml:space="preserve"> </w:t>
      </w:r>
      <w:r>
        <w:t>on</w:t>
      </w:r>
      <w:r>
        <w:rPr>
          <w:spacing w:val="-15"/>
        </w:rPr>
        <w:t xml:space="preserve"> </w:t>
      </w:r>
      <w:r>
        <w:t>a</w:t>
      </w:r>
      <w:r>
        <w:rPr>
          <w:spacing w:val="-21"/>
        </w:rPr>
        <w:t xml:space="preserve"> </w:t>
      </w:r>
      <w:r>
        <w:t>single</w:t>
      </w:r>
      <w:r>
        <w:rPr>
          <w:spacing w:val="-12"/>
        </w:rPr>
        <w:t xml:space="preserve"> </w:t>
      </w:r>
      <w:r>
        <w:t xml:space="preserve">line; restarts are to be at the discretion of the sponsoring club whenever jump-starts or mishaps occur at the start or the </w:t>
      </w:r>
      <w:r>
        <w:t>first</w:t>
      </w:r>
      <w:r>
        <w:rPr>
          <w:spacing w:val="5"/>
        </w:rPr>
        <w:t xml:space="preserve"> </w:t>
      </w:r>
      <w:r>
        <w:t>turn.</w:t>
      </w:r>
    </w:p>
    <w:p w14:paraId="75521D51" w14:textId="77777777" w:rsidR="00237078" w:rsidRDefault="00034852">
      <w:pPr>
        <w:pStyle w:val="ListParagraph"/>
        <w:numPr>
          <w:ilvl w:val="0"/>
          <w:numId w:val="21"/>
        </w:numPr>
        <w:tabs>
          <w:tab w:val="left" w:pos="1019"/>
          <w:tab w:val="left" w:pos="1020"/>
        </w:tabs>
        <w:ind w:right="749"/>
      </w:pPr>
      <w:r>
        <w:t>The</w:t>
      </w:r>
      <w:r>
        <w:rPr>
          <w:spacing w:val="-20"/>
        </w:rPr>
        <w:t xml:space="preserve"> </w:t>
      </w:r>
      <w:r>
        <w:t>starting</w:t>
      </w:r>
      <w:r>
        <w:rPr>
          <w:spacing w:val="-15"/>
        </w:rPr>
        <w:t xml:space="preserve"> </w:t>
      </w:r>
      <w:r>
        <w:t>area</w:t>
      </w:r>
      <w:r>
        <w:rPr>
          <w:spacing w:val="-20"/>
        </w:rPr>
        <w:t xml:space="preserve"> </w:t>
      </w:r>
      <w:r>
        <w:t>of</w:t>
      </w:r>
      <w:r>
        <w:rPr>
          <w:spacing w:val="-21"/>
        </w:rPr>
        <w:t xml:space="preserve"> </w:t>
      </w:r>
      <w:r>
        <w:t>a</w:t>
      </w:r>
      <w:r>
        <w:rPr>
          <w:spacing w:val="-24"/>
        </w:rPr>
        <w:t xml:space="preserve"> </w:t>
      </w:r>
      <w:r>
        <w:t>G.P</w:t>
      </w:r>
      <w:r>
        <w:rPr>
          <w:spacing w:val="-22"/>
        </w:rPr>
        <w:t xml:space="preserve"> </w:t>
      </w:r>
      <w:r>
        <w:t>or</w:t>
      </w:r>
      <w:r>
        <w:rPr>
          <w:spacing w:val="-22"/>
        </w:rPr>
        <w:t xml:space="preserve"> </w:t>
      </w:r>
      <w:r>
        <w:t>desert-cross</w:t>
      </w:r>
      <w:r>
        <w:rPr>
          <w:spacing w:val="-15"/>
        </w:rPr>
        <w:t xml:space="preserve"> </w:t>
      </w:r>
      <w:r>
        <w:t>can</w:t>
      </w:r>
      <w:r>
        <w:rPr>
          <w:spacing w:val="-21"/>
        </w:rPr>
        <w:t xml:space="preserve"> </w:t>
      </w:r>
      <w:r>
        <w:t>be</w:t>
      </w:r>
      <w:r>
        <w:rPr>
          <w:spacing w:val="-23"/>
        </w:rPr>
        <w:t xml:space="preserve"> </w:t>
      </w:r>
      <w:r>
        <w:t>separated</w:t>
      </w:r>
      <w:r>
        <w:rPr>
          <w:spacing w:val="-17"/>
        </w:rPr>
        <w:t xml:space="preserve"> </w:t>
      </w:r>
      <w:r>
        <w:t>from</w:t>
      </w:r>
      <w:r>
        <w:rPr>
          <w:spacing w:val="-20"/>
        </w:rPr>
        <w:t xml:space="preserve"> </w:t>
      </w:r>
      <w:r>
        <w:t>the</w:t>
      </w:r>
      <w:r>
        <w:rPr>
          <w:spacing w:val="-23"/>
        </w:rPr>
        <w:t xml:space="preserve"> </w:t>
      </w:r>
      <w:r>
        <w:t>main</w:t>
      </w:r>
      <w:r>
        <w:rPr>
          <w:spacing w:val="-23"/>
        </w:rPr>
        <w:t xml:space="preserve"> </w:t>
      </w:r>
      <w:r>
        <w:t>course</w:t>
      </w:r>
      <w:r>
        <w:rPr>
          <w:spacing w:val="-18"/>
        </w:rPr>
        <w:t xml:space="preserve"> </w:t>
      </w:r>
      <w:r>
        <w:t>with</w:t>
      </w:r>
      <w:r>
        <w:rPr>
          <w:spacing w:val="-21"/>
        </w:rPr>
        <w:t xml:space="preserve"> </w:t>
      </w:r>
      <w:r>
        <w:t>an</w:t>
      </w:r>
      <w:r>
        <w:rPr>
          <w:spacing w:val="-22"/>
        </w:rPr>
        <w:t xml:space="preserve"> </w:t>
      </w:r>
      <w:r>
        <w:t>area</w:t>
      </w:r>
      <w:r>
        <w:rPr>
          <w:spacing w:val="-22"/>
        </w:rPr>
        <w:t xml:space="preserve"> </w:t>
      </w:r>
      <w:r>
        <w:t>of</w:t>
      </w:r>
      <w:r>
        <w:rPr>
          <w:spacing w:val="-22"/>
        </w:rPr>
        <w:t xml:space="preserve"> </w:t>
      </w:r>
      <w:r>
        <w:t>suitable</w:t>
      </w:r>
      <w:r>
        <w:rPr>
          <w:spacing w:val="-17"/>
        </w:rPr>
        <w:t xml:space="preserve"> </w:t>
      </w:r>
      <w:r>
        <w:t>width and</w:t>
      </w:r>
      <w:r>
        <w:rPr>
          <w:spacing w:val="-22"/>
        </w:rPr>
        <w:t xml:space="preserve"> </w:t>
      </w:r>
      <w:r>
        <w:t>distance</w:t>
      </w:r>
      <w:r>
        <w:rPr>
          <w:spacing w:val="-15"/>
        </w:rPr>
        <w:t xml:space="preserve"> </w:t>
      </w:r>
      <w:r>
        <w:t>before</w:t>
      </w:r>
      <w:r>
        <w:rPr>
          <w:spacing w:val="-17"/>
        </w:rPr>
        <w:t xml:space="preserve"> </w:t>
      </w:r>
      <w:r>
        <w:t>the</w:t>
      </w:r>
      <w:r>
        <w:rPr>
          <w:spacing w:val="-20"/>
        </w:rPr>
        <w:t xml:space="preserve"> </w:t>
      </w:r>
      <w:r>
        <w:t>first</w:t>
      </w:r>
      <w:r>
        <w:rPr>
          <w:spacing w:val="-15"/>
        </w:rPr>
        <w:t xml:space="preserve"> </w:t>
      </w:r>
      <w:r>
        <w:t>turn</w:t>
      </w:r>
      <w:r>
        <w:rPr>
          <w:spacing w:val="-20"/>
        </w:rPr>
        <w:t xml:space="preserve"> </w:t>
      </w:r>
      <w:r>
        <w:t>or</w:t>
      </w:r>
      <w:r>
        <w:rPr>
          <w:spacing w:val="-19"/>
        </w:rPr>
        <w:t xml:space="preserve"> </w:t>
      </w:r>
      <w:r>
        <w:t>a</w:t>
      </w:r>
      <w:r>
        <w:rPr>
          <w:spacing w:val="-27"/>
        </w:rPr>
        <w:t xml:space="preserve"> </w:t>
      </w:r>
      <w:r>
        <w:t>major</w:t>
      </w:r>
      <w:r>
        <w:rPr>
          <w:spacing w:val="-18"/>
        </w:rPr>
        <w:t xml:space="preserve"> </w:t>
      </w:r>
      <w:r>
        <w:t>narrowing.</w:t>
      </w:r>
      <w:r>
        <w:rPr>
          <w:spacing w:val="-17"/>
        </w:rPr>
        <w:t xml:space="preserve"> </w:t>
      </w:r>
      <w:r>
        <w:t>If</w:t>
      </w:r>
      <w:r>
        <w:rPr>
          <w:spacing w:val="-20"/>
        </w:rPr>
        <w:t xml:space="preserve"> </w:t>
      </w:r>
      <w:r>
        <w:t>a</w:t>
      </w:r>
      <w:r>
        <w:rPr>
          <w:spacing w:val="-22"/>
        </w:rPr>
        <w:t xml:space="preserve"> </w:t>
      </w:r>
      <w:r>
        <w:t>rider</w:t>
      </w:r>
      <w:r>
        <w:rPr>
          <w:spacing w:val="-19"/>
        </w:rPr>
        <w:t xml:space="preserve"> </w:t>
      </w:r>
      <w:r>
        <w:t>leaves</w:t>
      </w:r>
      <w:r>
        <w:rPr>
          <w:spacing w:val="-16"/>
        </w:rPr>
        <w:t xml:space="preserve"> </w:t>
      </w:r>
      <w:r>
        <w:t>the</w:t>
      </w:r>
      <w:r>
        <w:rPr>
          <w:spacing w:val="-19"/>
        </w:rPr>
        <w:t xml:space="preserve"> </w:t>
      </w:r>
      <w:r>
        <w:t>course</w:t>
      </w:r>
      <w:r>
        <w:rPr>
          <w:spacing w:val="-15"/>
        </w:rPr>
        <w:t xml:space="preserve"> </w:t>
      </w:r>
      <w:r>
        <w:t>during</w:t>
      </w:r>
      <w:r>
        <w:rPr>
          <w:spacing w:val="-20"/>
        </w:rPr>
        <w:t xml:space="preserve"> </w:t>
      </w:r>
      <w:r>
        <w:t>the</w:t>
      </w:r>
      <w:r>
        <w:rPr>
          <w:spacing w:val="-18"/>
        </w:rPr>
        <w:t xml:space="preserve"> </w:t>
      </w:r>
      <w:r>
        <w:t>race,</w:t>
      </w:r>
      <w:r>
        <w:rPr>
          <w:spacing w:val="-19"/>
        </w:rPr>
        <w:t xml:space="preserve"> </w:t>
      </w:r>
      <w:r>
        <w:t>he</w:t>
      </w:r>
      <w:r>
        <w:rPr>
          <w:spacing w:val="-23"/>
        </w:rPr>
        <w:t xml:space="preserve"> </w:t>
      </w:r>
      <w:r>
        <w:t>must</w:t>
      </w:r>
      <w:r>
        <w:rPr>
          <w:spacing w:val="-18"/>
        </w:rPr>
        <w:t xml:space="preserve"> </w:t>
      </w:r>
      <w:r>
        <w:t xml:space="preserve">re- enter at the </w:t>
      </w:r>
      <w:r>
        <w:t>same location that he/she exited. Desert-cross and G.P. corners that can be cut shall be marked (banner, hay bales, tires, lime lines manned by corner workers, etc.) so that the inside of the turn is clearly defined.</w:t>
      </w:r>
      <w:r>
        <w:rPr>
          <w:spacing w:val="-19"/>
        </w:rPr>
        <w:t xml:space="preserve"> </w:t>
      </w:r>
      <w:r>
        <w:t>Any</w:t>
      </w:r>
      <w:r>
        <w:rPr>
          <w:spacing w:val="-3"/>
        </w:rPr>
        <w:t xml:space="preserve"> </w:t>
      </w:r>
      <w:r>
        <w:t>rider</w:t>
      </w:r>
      <w:r>
        <w:rPr>
          <w:spacing w:val="-4"/>
        </w:rPr>
        <w:t xml:space="preserve"> </w:t>
      </w:r>
      <w:r>
        <w:t>witnessed</w:t>
      </w:r>
      <w:r>
        <w:rPr>
          <w:spacing w:val="-2"/>
        </w:rPr>
        <w:t xml:space="preserve"> </w:t>
      </w:r>
      <w:r>
        <w:t>riding,</w:t>
      </w:r>
      <w:r>
        <w:rPr>
          <w:spacing w:val="-3"/>
        </w:rPr>
        <w:t xml:space="preserve"> </w:t>
      </w:r>
      <w:r>
        <w:t>pushing,</w:t>
      </w:r>
      <w:r>
        <w:rPr>
          <w:spacing w:val="-3"/>
        </w:rPr>
        <w:t xml:space="preserve"> </w:t>
      </w:r>
      <w:r>
        <w:t>or</w:t>
      </w:r>
      <w:r>
        <w:rPr>
          <w:spacing w:val="-3"/>
        </w:rPr>
        <w:t xml:space="preserve"> </w:t>
      </w:r>
      <w:r>
        <w:t>traveling</w:t>
      </w:r>
      <w:r>
        <w:rPr>
          <w:spacing w:val="-3"/>
        </w:rPr>
        <w:t xml:space="preserve"> </w:t>
      </w:r>
      <w:r>
        <w:t>in</w:t>
      </w:r>
      <w:r>
        <w:rPr>
          <w:spacing w:val="-4"/>
        </w:rPr>
        <w:t xml:space="preserve"> </w:t>
      </w:r>
      <w:r>
        <w:t>the</w:t>
      </w:r>
      <w:r>
        <w:rPr>
          <w:spacing w:val="-2"/>
        </w:rPr>
        <w:t xml:space="preserve"> </w:t>
      </w:r>
      <w:r>
        <w:t>opposite</w:t>
      </w:r>
      <w:r>
        <w:rPr>
          <w:spacing w:val="-3"/>
        </w:rPr>
        <w:t xml:space="preserve"> </w:t>
      </w:r>
      <w:r>
        <w:t>direction</w:t>
      </w:r>
      <w:r>
        <w:rPr>
          <w:spacing w:val="-4"/>
        </w:rPr>
        <w:t xml:space="preserve"> </w:t>
      </w:r>
      <w:r>
        <w:t>of</w:t>
      </w:r>
      <w:r>
        <w:rPr>
          <w:spacing w:val="-2"/>
        </w:rPr>
        <w:t xml:space="preserve"> </w:t>
      </w:r>
      <w:r>
        <w:t>travel</w:t>
      </w:r>
      <w:r>
        <w:rPr>
          <w:spacing w:val="-21"/>
        </w:rPr>
        <w:t xml:space="preserve"> </w:t>
      </w:r>
      <w:r>
        <w:t>of</w:t>
      </w:r>
      <w:r>
        <w:rPr>
          <w:spacing w:val="-3"/>
        </w:rPr>
        <w:t xml:space="preserve"> </w:t>
      </w:r>
      <w:r>
        <w:rPr>
          <w:color w:val="131313"/>
        </w:rPr>
        <w:t>a</w:t>
      </w:r>
      <w:r>
        <w:rPr>
          <w:color w:val="131313"/>
          <w:spacing w:val="-3"/>
        </w:rPr>
        <w:t xml:space="preserve"> </w:t>
      </w:r>
      <w:r>
        <w:t>desert</w:t>
      </w:r>
      <w:r>
        <w:rPr>
          <w:spacing w:val="-25"/>
        </w:rPr>
        <w:t xml:space="preserve"> </w:t>
      </w:r>
      <w:r>
        <w:t>cross</w:t>
      </w:r>
      <w:r>
        <w:rPr>
          <w:spacing w:val="-22"/>
        </w:rPr>
        <w:t xml:space="preserve"> </w:t>
      </w:r>
      <w:r>
        <w:t>or</w:t>
      </w:r>
    </w:p>
    <w:p w14:paraId="6A3B9433" w14:textId="77777777" w:rsidR="00237078" w:rsidRDefault="00034852">
      <w:pPr>
        <w:pStyle w:val="BodyText"/>
        <w:ind w:left="1020" w:right="745"/>
      </w:pPr>
      <w:r>
        <w:t>G.P.</w:t>
      </w:r>
      <w:r>
        <w:rPr>
          <w:spacing w:val="-28"/>
        </w:rPr>
        <w:t xml:space="preserve"> </w:t>
      </w:r>
      <w:r>
        <w:t>shall</w:t>
      </w:r>
      <w:r>
        <w:rPr>
          <w:spacing w:val="-27"/>
        </w:rPr>
        <w:t xml:space="preserve"> </w:t>
      </w:r>
      <w:r>
        <w:t>be</w:t>
      </w:r>
      <w:r>
        <w:rPr>
          <w:spacing w:val="-27"/>
        </w:rPr>
        <w:t xml:space="preserve"> </w:t>
      </w:r>
      <w:r>
        <w:t>immediately</w:t>
      </w:r>
      <w:r>
        <w:rPr>
          <w:spacing w:val="-27"/>
        </w:rPr>
        <w:t xml:space="preserve"> </w:t>
      </w:r>
      <w:r>
        <w:t>disqualified.</w:t>
      </w:r>
      <w:r>
        <w:rPr>
          <w:spacing w:val="-27"/>
        </w:rPr>
        <w:t xml:space="preserve"> </w:t>
      </w:r>
      <w:r>
        <w:t>Bikes</w:t>
      </w:r>
      <w:r>
        <w:rPr>
          <w:spacing w:val="-27"/>
        </w:rPr>
        <w:t xml:space="preserve"> </w:t>
      </w:r>
      <w:r>
        <w:t>are</w:t>
      </w:r>
      <w:r>
        <w:rPr>
          <w:spacing w:val="-27"/>
        </w:rPr>
        <w:t xml:space="preserve"> </w:t>
      </w:r>
      <w:r>
        <w:t>NOT</w:t>
      </w:r>
      <w:r>
        <w:rPr>
          <w:spacing w:val="-27"/>
        </w:rPr>
        <w:t xml:space="preserve"> </w:t>
      </w:r>
      <w:r>
        <w:t>allowed</w:t>
      </w:r>
      <w:r>
        <w:rPr>
          <w:spacing w:val="-27"/>
        </w:rPr>
        <w:t xml:space="preserve"> </w:t>
      </w:r>
      <w:r>
        <w:t>in</w:t>
      </w:r>
      <w:r>
        <w:rPr>
          <w:spacing w:val="-27"/>
        </w:rPr>
        <w:t xml:space="preserve"> </w:t>
      </w:r>
      <w:r>
        <w:t>the</w:t>
      </w:r>
      <w:r>
        <w:rPr>
          <w:spacing w:val="-27"/>
        </w:rPr>
        <w:t xml:space="preserve"> </w:t>
      </w:r>
      <w:r>
        <w:t>infield</w:t>
      </w:r>
      <w:r>
        <w:rPr>
          <w:spacing w:val="-28"/>
        </w:rPr>
        <w:t xml:space="preserve"> </w:t>
      </w:r>
      <w:r>
        <w:t>(That</w:t>
      </w:r>
      <w:r>
        <w:rPr>
          <w:spacing w:val="-27"/>
        </w:rPr>
        <w:t xml:space="preserve"> </w:t>
      </w:r>
      <w:r>
        <w:t>area</w:t>
      </w:r>
      <w:r>
        <w:rPr>
          <w:spacing w:val="-27"/>
        </w:rPr>
        <w:t xml:space="preserve"> </w:t>
      </w:r>
      <w:r>
        <w:t>contained</w:t>
      </w:r>
      <w:r>
        <w:rPr>
          <w:spacing w:val="-27"/>
        </w:rPr>
        <w:t xml:space="preserve"> </w:t>
      </w:r>
      <w:r>
        <w:t>by</w:t>
      </w:r>
      <w:r>
        <w:rPr>
          <w:spacing w:val="-27"/>
        </w:rPr>
        <w:t xml:space="preserve"> </w:t>
      </w:r>
      <w:r>
        <w:t>the</w:t>
      </w:r>
      <w:r>
        <w:rPr>
          <w:spacing w:val="-27"/>
        </w:rPr>
        <w:t xml:space="preserve"> </w:t>
      </w:r>
      <w:r>
        <w:t>course)</w:t>
      </w:r>
      <w:r>
        <w:rPr>
          <w:spacing w:val="-28"/>
        </w:rPr>
        <w:t xml:space="preserve"> </w:t>
      </w:r>
      <w:r>
        <w:t>of</w:t>
      </w:r>
      <w:r>
        <w:rPr>
          <w:spacing w:val="-26"/>
        </w:rPr>
        <w:t xml:space="preserve"> </w:t>
      </w:r>
      <w:r>
        <w:t xml:space="preserve">a desert cross or G.P. and any bike witnessed in the infield shall be </w:t>
      </w:r>
      <w:r>
        <w:t>treated as a general</w:t>
      </w:r>
      <w:r>
        <w:rPr>
          <w:spacing w:val="-16"/>
        </w:rPr>
        <w:t xml:space="preserve"> </w:t>
      </w:r>
      <w:r>
        <w:t>nuisance.</w:t>
      </w:r>
    </w:p>
    <w:p w14:paraId="0AB15866" w14:textId="4390519A" w:rsidR="00237078" w:rsidRDefault="00034852">
      <w:pPr>
        <w:pStyle w:val="ListParagraph"/>
        <w:numPr>
          <w:ilvl w:val="0"/>
          <w:numId w:val="21"/>
        </w:numPr>
        <w:tabs>
          <w:tab w:val="left" w:pos="1019"/>
          <w:tab w:val="left" w:pos="1020"/>
        </w:tabs>
        <w:ind w:right="837"/>
      </w:pPr>
      <w:r>
        <w:t>The pitting area must be well marked and safe. It is recommended that the pits be at least 5 feet from the course,</w:t>
      </w:r>
      <w:r>
        <w:rPr>
          <w:spacing w:val="-18"/>
        </w:rPr>
        <w:t xml:space="preserve"> </w:t>
      </w:r>
      <w:r>
        <w:t>or</w:t>
      </w:r>
      <w:r>
        <w:rPr>
          <w:spacing w:val="-20"/>
        </w:rPr>
        <w:t xml:space="preserve"> </w:t>
      </w:r>
      <w:r>
        <w:t>that</w:t>
      </w:r>
      <w:r>
        <w:rPr>
          <w:spacing w:val="-18"/>
        </w:rPr>
        <w:t xml:space="preserve"> </w:t>
      </w:r>
      <w:r>
        <w:t>speed</w:t>
      </w:r>
      <w:r>
        <w:rPr>
          <w:spacing w:val="-18"/>
        </w:rPr>
        <w:t xml:space="preserve"> </w:t>
      </w:r>
      <w:r>
        <w:t>restrictions</w:t>
      </w:r>
      <w:r>
        <w:rPr>
          <w:spacing w:val="-12"/>
        </w:rPr>
        <w:t xml:space="preserve"> </w:t>
      </w:r>
      <w:r>
        <w:t>and</w:t>
      </w:r>
      <w:r>
        <w:rPr>
          <w:spacing w:val="-23"/>
        </w:rPr>
        <w:t xml:space="preserve"> </w:t>
      </w:r>
      <w:r>
        <w:t>no</w:t>
      </w:r>
      <w:r>
        <w:rPr>
          <w:spacing w:val="-22"/>
        </w:rPr>
        <w:t xml:space="preserve"> </w:t>
      </w:r>
      <w:r>
        <w:t>passing</w:t>
      </w:r>
      <w:r>
        <w:rPr>
          <w:spacing w:val="-18"/>
        </w:rPr>
        <w:t xml:space="preserve"> </w:t>
      </w:r>
      <w:r>
        <w:t>rules</w:t>
      </w:r>
      <w:r>
        <w:rPr>
          <w:spacing w:val="-19"/>
        </w:rPr>
        <w:t xml:space="preserve"> </w:t>
      </w:r>
      <w:r>
        <w:t>be</w:t>
      </w:r>
      <w:r>
        <w:rPr>
          <w:spacing w:val="-19"/>
        </w:rPr>
        <w:t xml:space="preserve"> </w:t>
      </w:r>
      <w:r>
        <w:t>used</w:t>
      </w:r>
      <w:r>
        <w:rPr>
          <w:spacing w:val="-18"/>
        </w:rPr>
        <w:t xml:space="preserve"> </w:t>
      </w:r>
      <w:r>
        <w:t>when</w:t>
      </w:r>
      <w:r>
        <w:rPr>
          <w:spacing w:val="-20"/>
        </w:rPr>
        <w:t xml:space="preserve"> </w:t>
      </w:r>
      <w:r>
        <w:t>it</w:t>
      </w:r>
      <w:r>
        <w:rPr>
          <w:spacing w:val="-3"/>
        </w:rPr>
        <w:t xml:space="preserve"> </w:t>
      </w:r>
      <w:r>
        <w:t>is</w:t>
      </w:r>
      <w:r>
        <w:rPr>
          <w:spacing w:val="-22"/>
        </w:rPr>
        <w:t xml:space="preserve"> </w:t>
      </w:r>
      <w:r>
        <w:t>not</w:t>
      </w:r>
      <w:r>
        <w:rPr>
          <w:spacing w:val="-20"/>
        </w:rPr>
        <w:t xml:space="preserve"> </w:t>
      </w:r>
      <w:r>
        <w:t>possible</w:t>
      </w:r>
      <w:r>
        <w:rPr>
          <w:spacing w:val="-15"/>
        </w:rPr>
        <w:t xml:space="preserve"> </w:t>
      </w:r>
      <w:r>
        <w:t>to</w:t>
      </w:r>
      <w:r>
        <w:rPr>
          <w:spacing w:val="-19"/>
        </w:rPr>
        <w:t xml:space="preserve"> </w:t>
      </w:r>
      <w:r>
        <w:t>separate</w:t>
      </w:r>
      <w:r>
        <w:rPr>
          <w:spacing w:val="-12"/>
        </w:rPr>
        <w:t xml:space="preserve"> </w:t>
      </w:r>
      <w:r>
        <w:t>the</w:t>
      </w:r>
      <w:r>
        <w:rPr>
          <w:spacing w:val="-19"/>
        </w:rPr>
        <w:t xml:space="preserve"> </w:t>
      </w:r>
      <w:r>
        <w:t>pits</w:t>
      </w:r>
      <w:r>
        <w:rPr>
          <w:spacing w:val="-23"/>
        </w:rPr>
        <w:t xml:space="preserve"> </w:t>
      </w:r>
      <w:r>
        <w:t>from the</w:t>
      </w:r>
      <w:r>
        <w:rPr>
          <w:spacing w:val="-19"/>
        </w:rPr>
        <w:t xml:space="preserve"> </w:t>
      </w:r>
      <w:r>
        <w:t>racecourse.</w:t>
      </w:r>
      <w:r>
        <w:rPr>
          <w:spacing w:val="-13"/>
        </w:rPr>
        <w:t xml:space="preserve"> </w:t>
      </w:r>
      <w:r>
        <w:t>It</w:t>
      </w:r>
      <w:r>
        <w:rPr>
          <w:spacing w:val="-2"/>
        </w:rPr>
        <w:t xml:space="preserve"> </w:t>
      </w:r>
      <w:r>
        <w:t>is</w:t>
      </w:r>
      <w:r>
        <w:rPr>
          <w:spacing w:val="-3"/>
        </w:rPr>
        <w:t xml:space="preserve"> </w:t>
      </w:r>
      <w:r>
        <w:t>mandatory--subject</w:t>
      </w:r>
      <w:r>
        <w:rPr>
          <w:spacing w:val="-20"/>
        </w:rPr>
        <w:t xml:space="preserve"> </w:t>
      </w:r>
      <w:r>
        <w:t>to</w:t>
      </w:r>
      <w:r>
        <w:rPr>
          <w:spacing w:val="-21"/>
        </w:rPr>
        <w:t xml:space="preserve"> </w:t>
      </w:r>
      <w:r>
        <w:t>disqualification--</w:t>
      </w:r>
      <w:r>
        <w:rPr>
          <w:spacing w:val="-21"/>
        </w:rPr>
        <w:t xml:space="preserve"> </w:t>
      </w:r>
      <w:r>
        <w:t>riders,</w:t>
      </w:r>
      <w:r>
        <w:rPr>
          <w:spacing w:val="-14"/>
        </w:rPr>
        <w:t xml:space="preserve"> </w:t>
      </w:r>
      <w:r>
        <w:t>DO</w:t>
      </w:r>
      <w:r>
        <w:rPr>
          <w:spacing w:val="-18"/>
        </w:rPr>
        <w:t xml:space="preserve"> </w:t>
      </w:r>
      <w:r>
        <w:t>NOT</w:t>
      </w:r>
      <w:r>
        <w:rPr>
          <w:spacing w:val="-18"/>
        </w:rPr>
        <w:t xml:space="preserve"> </w:t>
      </w:r>
      <w:r>
        <w:t>GO</w:t>
      </w:r>
      <w:r>
        <w:rPr>
          <w:spacing w:val="-19"/>
        </w:rPr>
        <w:t xml:space="preserve"> </w:t>
      </w:r>
      <w:r>
        <w:t>BACKWARDS</w:t>
      </w:r>
      <w:r>
        <w:rPr>
          <w:spacing w:val="-8"/>
        </w:rPr>
        <w:t xml:space="preserve"> </w:t>
      </w:r>
      <w:r>
        <w:t>IN</w:t>
      </w:r>
      <w:r>
        <w:rPr>
          <w:spacing w:val="-19"/>
        </w:rPr>
        <w:t xml:space="preserve"> </w:t>
      </w:r>
      <w:r>
        <w:t>THE</w:t>
      </w:r>
      <w:r>
        <w:rPr>
          <w:spacing w:val="-17"/>
        </w:rPr>
        <w:t xml:space="preserve"> </w:t>
      </w:r>
      <w:r>
        <w:t>PITS.</w:t>
      </w:r>
      <w:r>
        <w:rPr>
          <w:spacing w:val="-13"/>
        </w:rPr>
        <w:t xml:space="preserve"> </w:t>
      </w:r>
      <w:r>
        <w:t>The sponsoring</w:t>
      </w:r>
      <w:r>
        <w:rPr>
          <w:spacing w:val="-16"/>
        </w:rPr>
        <w:t xml:space="preserve"> </w:t>
      </w:r>
      <w:r>
        <w:t>club</w:t>
      </w:r>
      <w:r>
        <w:rPr>
          <w:spacing w:val="-21"/>
        </w:rPr>
        <w:t xml:space="preserve"> </w:t>
      </w:r>
      <w:r>
        <w:t>will</w:t>
      </w:r>
      <w:r>
        <w:rPr>
          <w:spacing w:val="-23"/>
        </w:rPr>
        <w:t xml:space="preserve"> </w:t>
      </w:r>
      <w:r>
        <w:t>be</w:t>
      </w:r>
      <w:r>
        <w:rPr>
          <w:spacing w:val="-22"/>
        </w:rPr>
        <w:t xml:space="preserve"> </w:t>
      </w:r>
      <w:r>
        <w:t>responsible</w:t>
      </w:r>
      <w:r>
        <w:rPr>
          <w:spacing w:val="-16"/>
        </w:rPr>
        <w:t xml:space="preserve"> </w:t>
      </w:r>
      <w:r>
        <w:t>for</w:t>
      </w:r>
      <w:r>
        <w:rPr>
          <w:spacing w:val="-27"/>
        </w:rPr>
        <w:t xml:space="preserve"> </w:t>
      </w:r>
      <w:r>
        <w:t>monitoring</w:t>
      </w:r>
      <w:r>
        <w:rPr>
          <w:spacing w:val="-2"/>
        </w:rPr>
        <w:t xml:space="preserve"> </w:t>
      </w:r>
      <w:r>
        <w:t>pit</w:t>
      </w:r>
      <w:r>
        <w:rPr>
          <w:spacing w:val="-3"/>
        </w:rPr>
        <w:t xml:space="preserve"> </w:t>
      </w:r>
      <w:r>
        <w:t>areas</w:t>
      </w:r>
      <w:r>
        <w:rPr>
          <w:spacing w:val="-3"/>
        </w:rPr>
        <w:t xml:space="preserve"> </w:t>
      </w:r>
      <w:r>
        <w:t>and</w:t>
      </w:r>
      <w:r>
        <w:rPr>
          <w:spacing w:val="-2"/>
        </w:rPr>
        <w:t xml:space="preserve"> </w:t>
      </w:r>
      <w:r>
        <w:t>will</w:t>
      </w:r>
      <w:r>
        <w:rPr>
          <w:spacing w:val="-4"/>
        </w:rPr>
        <w:t xml:space="preserve"> </w:t>
      </w:r>
      <w:r>
        <w:t>disqualify</w:t>
      </w:r>
      <w:r>
        <w:rPr>
          <w:spacing w:val="-16"/>
        </w:rPr>
        <w:t xml:space="preserve"> </w:t>
      </w:r>
      <w:r>
        <w:t>violators.</w:t>
      </w:r>
      <w:r>
        <w:rPr>
          <w:spacing w:val="-13"/>
        </w:rPr>
        <w:t xml:space="preserve"> </w:t>
      </w:r>
      <w:r>
        <w:t>Alternate</w:t>
      </w:r>
      <w:r>
        <w:rPr>
          <w:spacing w:val="-3"/>
        </w:rPr>
        <w:t xml:space="preserve"> </w:t>
      </w:r>
      <w:r>
        <w:t>pits</w:t>
      </w:r>
      <w:r>
        <w:rPr>
          <w:spacing w:val="-3"/>
        </w:rPr>
        <w:t xml:space="preserve"> </w:t>
      </w:r>
      <w:r>
        <w:t>that</w:t>
      </w:r>
      <w:r>
        <w:rPr>
          <w:spacing w:val="-21"/>
        </w:rPr>
        <w:t xml:space="preserve"> </w:t>
      </w:r>
      <w:r>
        <w:t>are more</w:t>
      </w:r>
      <w:r>
        <w:rPr>
          <w:spacing w:val="-8"/>
        </w:rPr>
        <w:t xml:space="preserve"> </w:t>
      </w:r>
      <w:r>
        <w:t>than</w:t>
      </w:r>
      <w:r>
        <w:rPr>
          <w:spacing w:val="-9"/>
        </w:rPr>
        <w:t xml:space="preserve"> </w:t>
      </w:r>
      <w:r>
        <w:t>one</w:t>
      </w:r>
      <w:r>
        <w:rPr>
          <w:spacing w:val="-14"/>
        </w:rPr>
        <w:t xml:space="preserve"> </w:t>
      </w:r>
      <w:r>
        <w:t>hundred</w:t>
      </w:r>
      <w:r>
        <w:rPr>
          <w:spacing w:val="-5"/>
        </w:rPr>
        <w:t xml:space="preserve"> </w:t>
      </w:r>
      <w:r>
        <w:t>(100)</w:t>
      </w:r>
      <w:r>
        <w:rPr>
          <w:spacing w:val="-9"/>
        </w:rPr>
        <w:t xml:space="preserve"> </w:t>
      </w:r>
      <w:r>
        <w:t>yards</w:t>
      </w:r>
      <w:r>
        <w:rPr>
          <w:spacing w:val="-10"/>
        </w:rPr>
        <w:t xml:space="preserve"> </w:t>
      </w:r>
      <w:r>
        <w:t>away</w:t>
      </w:r>
      <w:r>
        <w:rPr>
          <w:spacing w:val="-8"/>
        </w:rPr>
        <w:t xml:space="preserve"> </w:t>
      </w:r>
      <w:r>
        <w:t>from</w:t>
      </w:r>
      <w:r>
        <w:rPr>
          <w:spacing w:val="-14"/>
        </w:rPr>
        <w:t xml:space="preserve"> </w:t>
      </w:r>
      <w:r>
        <w:t>the</w:t>
      </w:r>
      <w:r>
        <w:rPr>
          <w:spacing w:val="-14"/>
        </w:rPr>
        <w:t xml:space="preserve"> </w:t>
      </w:r>
      <w:r>
        <w:t>main</w:t>
      </w:r>
      <w:r>
        <w:rPr>
          <w:spacing w:val="-11"/>
        </w:rPr>
        <w:t xml:space="preserve"> </w:t>
      </w:r>
      <w:r>
        <w:t>pit</w:t>
      </w:r>
      <w:r>
        <w:rPr>
          <w:spacing w:val="-13"/>
        </w:rPr>
        <w:t xml:space="preserve"> </w:t>
      </w:r>
      <w:r>
        <w:t>boundaries</w:t>
      </w:r>
      <w:r>
        <w:rPr>
          <w:spacing w:val="-8"/>
        </w:rPr>
        <w:t xml:space="preserve"> </w:t>
      </w:r>
      <w:r>
        <w:t>will</w:t>
      </w:r>
      <w:r>
        <w:rPr>
          <w:spacing w:val="-16"/>
        </w:rPr>
        <w:t xml:space="preserve"> </w:t>
      </w:r>
      <w:r>
        <w:t>not</w:t>
      </w:r>
      <w:r>
        <w:rPr>
          <w:spacing w:val="-14"/>
        </w:rPr>
        <w:t xml:space="preserve"> </w:t>
      </w:r>
      <w:r>
        <w:t>be</w:t>
      </w:r>
      <w:r>
        <w:rPr>
          <w:spacing w:val="-15"/>
        </w:rPr>
        <w:t xml:space="preserve"> </w:t>
      </w:r>
      <w:r>
        <w:t>subject</w:t>
      </w:r>
      <w:r>
        <w:rPr>
          <w:spacing w:val="-7"/>
        </w:rPr>
        <w:t xml:space="preserve"> </w:t>
      </w:r>
      <w:r>
        <w:t>to</w:t>
      </w:r>
      <w:r>
        <w:rPr>
          <w:spacing w:val="-12"/>
        </w:rPr>
        <w:t xml:space="preserve"> </w:t>
      </w:r>
      <w:r>
        <w:t>the</w:t>
      </w:r>
      <w:r>
        <w:rPr>
          <w:spacing w:val="-14"/>
        </w:rPr>
        <w:t xml:space="preserve"> </w:t>
      </w:r>
      <w:r>
        <w:t>above</w:t>
      </w:r>
      <w:r>
        <w:rPr>
          <w:spacing w:val="-8"/>
        </w:rPr>
        <w:t xml:space="preserve"> </w:t>
      </w:r>
      <w:r>
        <w:t>rules unless the sponsoring club deems</w:t>
      </w:r>
      <w:r>
        <w:rPr>
          <w:spacing w:val="-5"/>
        </w:rPr>
        <w:t xml:space="preserve"> </w:t>
      </w:r>
      <w:r w:rsidR="00612774">
        <w:rPr>
          <w:spacing w:val="-5"/>
        </w:rPr>
        <w:t xml:space="preserve">it </w:t>
      </w:r>
      <w:r>
        <w:t>necessary.</w:t>
      </w:r>
    </w:p>
    <w:p w14:paraId="1800AA89" w14:textId="77777777" w:rsidR="00237078" w:rsidRDefault="00034852" w:rsidP="00C000C6">
      <w:pPr>
        <w:pStyle w:val="ListParagraph"/>
        <w:tabs>
          <w:tab w:val="left" w:pos="1020"/>
        </w:tabs>
        <w:ind w:right="981" w:firstLine="0"/>
      </w:pPr>
      <w:r>
        <w:t>Clubs</w:t>
      </w:r>
      <w:r>
        <w:rPr>
          <w:spacing w:val="-12"/>
        </w:rPr>
        <w:t xml:space="preserve"> </w:t>
      </w:r>
      <w:r>
        <w:t>hosting</w:t>
      </w:r>
      <w:r>
        <w:rPr>
          <w:spacing w:val="-6"/>
        </w:rPr>
        <w:t xml:space="preserve"> </w:t>
      </w:r>
      <w:r>
        <w:t>a</w:t>
      </w:r>
      <w:r>
        <w:rPr>
          <w:spacing w:val="-16"/>
        </w:rPr>
        <w:t xml:space="preserve"> </w:t>
      </w:r>
      <w:r>
        <w:t>Desert</w:t>
      </w:r>
      <w:r>
        <w:rPr>
          <w:spacing w:val="-12"/>
        </w:rPr>
        <w:t xml:space="preserve"> </w:t>
      </w:r>
      <w:r>
        <w:t>or</w:t>
      </w:r>
      <w:r>
        <w:rPr>
          <w:spacing w:val="-17"/>
        </w:rPr>
        <w:t xml:space="preserve"> </w:t>
      </w:r>
      <w:r>
        <w:t>Night</w:t>
      </w:r>
      <w:r>
        <w:rPr>
          <w:spacing w:val="-8"/>
        </w:rPr>
        <w:t xml:space="preserve"> </w:t>
      </w:r>
      <w:r>
        <w:t>Race</w:t>
      </w:r>
      <w:r>
        <w:rPr>
          <w:spacing w:val="-12"/>
        </w:rPr>
        <w:t xml:space="preserve"> </w:t>
      </w:r>
      <w:r>
        <w:t>shall</w:t>
      </w:r>
      <w:r>
        <w:rPr>
          <w:spacing w:val="-14"/>
        </w:rPr>
        <w:t xml:space="preserve"> </w:t>
      </w:r>
      <w:r>
        <w:t>set</w:t>
      </w:r>
      <w:r>
        <w:rPr>
          <w:spacing w:val="-11"/>
        </w:rPr>
        <w:t xml:space="preserve"> </w:t>
      </w:r>
      <w:r>
        <w:t>up</w:t>
      </w:r>
      <w:r>
        <w:rPr>
          <w:spacing w:val="-12"/>
        </w:rPr>
        <w:t xml:space="preserve"> </w:t>
      </w:r>
      <w:r>
        <w:t>and</w:t>
      </w:r>
      <w:r>
        <w:rPr>
          <w:spacing w:val="-17"/>
        </w:rPr>
        <w:t xml:space="preserve"> </w:t>
      </w:r>
      <w:r>
        <w:t>staff</w:t>
      </w:r>
      <w:r>
        <w:rPr>
          <w:spacing w:val="-12"/>
        </w:rPr>
        <w:t xml:space="preserve"> </w:t>
      </w:r>
      <w:r>
        <w:t>a</w:t>
      </w:r>
      <w:r>
        <w:rPr>
          <w:spacing w:val="-14"/>
        </w:rPr>
        <w:t xml:space="preserve"> </w:t>
      </w:r>
      <w:r>
        <w:t>Working</w:t>
      </w:r>
      <w:r>
        <w:rPr>
          <w:spacing w:val="-5"/>
        </w:rPr>
        <w:t xml:space="preserve"> </w:t>
      </w:r>
      <w:r>
        <w:t>Check</w:t>
      </w:r>
      <w:r>
        <w:rPr>
          <w:spacing w:val="-14"/>
        </w:rPr>
        <w:t xml:space="preserve"> </w:t>
      </w:r>
      <w:r>
        <w:t>Point</w:t>
      </w:r>
      <w:r>
        <w:rPr>
          <w:spacing w:val="-8"/>
        </w:rPr>
        <w:t xml:space="preserve"> </w:t>
      </w:r>
      <w:r>
        <w:t>at</w:t>
      </w:r>
      <w:r>
        <w:rPr>
          <w:spacing w:val="-13"/>
        </w:rPr>
        <w:t xml:space="preserve"> </w:t>
      </w:r>
      <w:r>
        <w:t>the</w:t>
      </w:r>
      <w:r>
        <w:rPr>
          <w:spacing w:val="-15"/>
        </w:rPr>
        <w:t xml:space="preserve"> </w:t>
      </w:r>
      <w:r>
        <w:t>end</w:t>
      </w:r>
      <w:r>
        <w:rPr>
          <w:spacing w:val="-11"/>
        </w:rPr>
        <w:t xml:space="preserve"> </w:t>
      </w:r>
      <w:r>
        <w:t>of</w:t>
      </w:r>
      <w:r>
        <w:rPr>
          <w:spacing w:val="-16"/>
        </w:rPr>
        <w:t xml:space="preserve"> </w:t>
      </w:r>
      <w:r>
        <w:t>Pit</w:t>
      </w:r>
      <w:r>
        <w:rPr>
          <w:spacing w:val="-12"/>
        </w:rPr>
        <w:t xml:space="preserve"> </w:t>
      </w:r>
      <w:r>
        <w:t>Row.</w:t>
      </w:r>
      <w:r>
        <w:rPr>
          <w:spacing w:val="-7"/>
        </w:rPr>
        <w:t xml:space="preserve"> </w:t>
      </w:r>
      <w:r>
        <w:t>Check point</w:t>
      </w:r>
      <w:r>
        <w:rPr>
          <w:spacing w:val="-16"/>
        </w:rPr>
        <w:t xml:space="preserve"> </w:t>
      </w:r>
      <w:r>
        <w:t>shall</w:t>
      </w:r>
      <w:r>
        <w:rPr>
          <w:spacing w:val="-18"/>
        </w:rPr>
        <w:t xml:space="preserve"> </w:t>
      </w:r>
      <w:r>
        <w:t>be</w:t>
      </w:r>
      <w:r>
        <w:rPr>
          <w:spacing w:val="-20"/>
        </w:rPr>
        <w:t xml:space="preserve"> </w:t>
      </w:r>
      <w:r>
        <w:t>responsible</w:t>
      </w:r>
      <w:r>
        <w:rPr>
          <w:spacing w:val="-9"/>
        </w:rPr>
        <w:t xml:space="preserve"> </w:t>
      </w:r>
      <w:r>
        <w:t>for</w:t>
      </w:r>
      <w:r>
        <w:rPr>
          <w:spacing w:val="-19"/>
        </w:rPr>
        <w:t xml:space="preserve"> </w:t>
      </w:r>
      <w:r>
        <w:t>writing</w:t>
      </w:r>
      <w:r>
        <w:rPr>
          <w:spacing w:val="-17"/>
        </w:rPr>
        <w:t xml:space="preserve"> </w:t>
      </w:r>
      <w:r>
        <w:t>down</w:t>
      </w:r>
      <w:r>
        <w:rPr>
          <w:spacing w:val="-19"/>
        </w:rPr>
        <w:t xml:space="preserve"> </w:t>
      </w:r>
      <w:r>
        <w:t>numbers</w:t>
      </w:r>
      <w:r>
        <w:rPr>
          <w:spacing w:val="-17"/>
        </w:rPr>
        <w:t xml:space="preserve"> </w:t>
      </w:r>
      <w:r>
        <w:t>and</w:t>
      </w:r>
      <w:r>
        <w:rPr>
          <w:spacing w:val="-18"/>
        </w:rPr>
        <w:t xml:space="preserve"> </w:t>
      </w:r>
      <w:r>
        <w:t>times</w:t>
      </w:r>
      <w:r>
        <w:rPr>
          <w:spacing w:val="-21"/>
        </w:rPr>
        <w:t xml:space="preserve"> </w:t>
      </w:r>
      <w:r>
        <w:t>of</w:t>
      </w:r>
      <w:r>
        <w:rPr>
          <w:spacing w:val="-20"/>
        </w:rPr>
        <w:t xml:space="preserve"> </w:t>
      </w:r>
      <w:r>
        <w:t>riders</w:t>
      </w:r>
      <w:r>
        <w:rPr>
          <w:spacing w:val="-16"/>
        </w:rPr>
        <w:t xml:space="preserve"> </w:t>
      </w:r>
      <w:r>
        <w:t>leaving</w:t>
      </w:r>
      <w:r>
        <w:rPr>
          <w:spacing w:val="-17"/>
        </w:rPr>
        <w:t xml:space="preserve"> </w:t>
      </w:r>
      <w:r>
        <w:t>Pit</w:t>
      </w:r>
      <w:r>
        <w:rPr>
          <w:spacing w:val="-22"/>
        </w:rPr>
        <w:t xml:space="preserve"> </w:t>
      </w:r>
      <w:r>
        <w:t>Row</w:t>
      </w:r>
      <w:r>
        <w:rPr>
          <w:spacing w:val="-15"/>
        </w:rPr>
        <w:t xml:space="preserve"> </w:t>
      </w:r>
      <w:r>
        <w:t>to</w:t>
      </w:r>
      <w:r>
        <w:rPr>
          <w:spacing w:val="-17"/>
        </w:rPr>
        <w:t xml:space="preserve"> </w:t>
      </w:r>
      <w:r>
        <w:t>start</w:t>
      </w:r>
      <w:r>
        <w:rPr>
          <w:spacing w:val="-21"/>
        </w:rPr>
        <w:t xml:space="preserve"> </w:t>
      </w:r>
      <w:r>
        <w:t>another</w:t>
      </w:r>
      <w:r>
        <w:rPr>
          <w:spacing w:val="-16"/>
        </w:rPr>
        <w:t xml:space="preserve"> </w:t>
      </w:r>
      <w:r>
        <w:t>lap</w:t>
      </w:r>
      <w:r>
        <w:rPr>
          <w:spacing w:val="-19"/>
        </w:rPr>
        <w:t xml:space="preserve"> </w:t>
      </w:r>
      <w:r>
        <w:t>or loop.</w:t>
      </w:r>
      <w:r>
        <w:rPr>
          <w:spacing w:val="34"/>
        </w:rPr>
        <w:t xml:space="preserve"> </w:t>
      </w:r>
      <w:r>
        <w:t>It</w:t>
      </w:r>
      <w:r>
        <w:rPr>
          <w:spacing w:val="-9"/>
        </w:rPr>
        <w:t xml:space="preserve"> </w:t>
      </w:r>
      <w:r>
        <w:t>is</w:t>
      </w:r>
      <w:r>
        <w:rPr>
          <w:spacing w:val="-16"/>
        </w:rPr>
        <w:t xml:space="preserve"> </w:t>
      </w:r>
      <w:r>
        <w:t>suggested</w:t>
      </w:r>
      <w:r>
        <w:rPr>
          <w:spacing w:val="1"/>
        </w:rPr>
        <w:t xml:space="preserve"> </w:t>
      </w:r>
      <w:r>
        <w:t>to</w:t>
      </w:r>
      <w:r>
        <w:rPr>
          <w:spacing w:val="-6"/>
        </w:rPr>
        <w:t xml:space="preserve"> </w:t>
      </w:r>
      <w:r>
        <w:t>make</w:t>
      </w:r>
      <w:r>
        <w:rPr>
          <w:spacing w:val="4"/>
        </w:rPr>
        <w:t xml:space="preserve"> </w:t>
      </w:r>
      <w:r>
        <w:t>this</w:t>
      </w:r>
      <w:r>
        <w:rPr>
          <w:spacing w:val="-4"/>
        </w:rPr>
        <w:t xml:space="preserve"> </w:t>
      </w:r>
      <w:r>
        <w:t>a</w:t>
      </w:r>
      <w:r>
        <w:rPr>
          <w:spacing w:val="-17"/>
        </w:rPr>
        <w:t xml:space="preserve"> </w:t>
      </w:r>
      <w:r>
        <w:t>Stop</w:t>
      </w:r>
      <w:r>
        <w:rPr>
          <w:spacing w:val="-9"/>
        </w:rPr>
        <w:t xml:space="preserve"> </w:t>
      </w:r>
      <w:r>
        <w:t>Check</w:t>
      </w:r>
      <w:r>
        <w:rPr>
          <w:spacing w:val="-3"/>
        </w:rPr>
        <w:t xml:space="preserve"> </w:t>
      </w:r>
      <w:r>
        <w:t>to</w:t>
      </w:r>
      <w:r>
        <w:rPr>
          <w:spacing w:val="-12"/>
        </w:rPr>
        <w:t xml:space="preserve"> </w:t>
      </w:r>
      <w:r>
        <w:t>allow</w:t>
      </w:r>
      <w:r>
        <w:rPr>
          <w:spacing w:val="-5"/>
        </w:rPr>
        <w:t xml:space="preserve"> </w:t>
      </w:r>
      <w:r>
        <w:t>staff</w:t>
      </w:r>
      <w:r>
        <w:rPr>
          <w:spacing w:val="-6"/>
        </w:rPr>
        <w:t xml:space="preserve"> </w:t>
      </w:r>
      <w:r>
        <w:t>to</w:t>
      </w:r>
      <w:r>
        <w:rPr>
          <w:spacing w:val="-9"/>
        </w:rPr>
        <w:t xml:space="preserve"> </w:t>
      </w:r>
      <w:r>
        <w:t>identify</w:t>
      </w:r>
      <w:r>
        <w:rPr>
          <w:spacing w:val="-2"/>
        </w:rPr>
        <w:t xml:space="preserve"> </w:t>
      </w:r>
      <w:r>
        <w:t>riders</w:t>
      </w:r>
      <w:r>
        <w:rPr>
          <w:spacing w:val="-12"/>
        </w:rPr>
        <w:t xml:space="preserve"> </w:t>
      </w:r>
      <w:r>
        <w:t>easier.</w:t>
      </w:r>
    </w:p>
    <w:p w14:paraId="6C9B130C" w14:textId="77777777" w:rsidR="00237078" w:rsidRDefault="00034852">
      <w:pPr>
        <w:pStyle w:val="ListParagraph"/>
        <w:numPr>
          <w:ilvl w:val="0"/>
          <w:numId w:val="21"/>
        </w:numPr>
        <w:tabs>
          <w:tab w:val="left" w:pos="1020"/>
        </w:tabs>
      </w:pPr>
      <w:r>
        <w:t>The</w:t>
      </w:r>
      <w:r>
        <w:rPr>
          <w:spacing w:val="-15"/>
        </w:rPr>
        <w:t xml:space="preserve"> </w:t>
      </w:r>
      <w:r>
        <w:t>Finish</w:t>
      </w:r>
      <w:r>
        <w:rPr>
          <w:spacing w:val="-13"/>
        </w:rPr>
        <w:t xml:space="preserve"> </w:t>
      </w:r>
      <w:r>
        <w:t>Line/Checkered</w:t>
      </w:r>
      <w:r>
        <w:rPr>
          <w:spacing w:val="-15"/>
        </w:rPr>
        <w:t xml:space="preserve"> </w:t>
      </w:r>
      <w:r>
        <w:t>Flag</w:t>
      </w:r>
      <w:r>
        <w:rPr>
          <w:spacing w:val="-10"/>
        </w:rPr>
        <w:t xml:space="preserve"> </w:t>
      </w:r>
      <w:r>
        <w:t>will</w:t>
      </w:r>
      <w:r>
        <w:rPr>
          <w:spacing w:val="-20"/>
        </w:rPr>
        <w:t xml:space="preserve"> </w:t>
      </w:r>
      <w:r>
        <w:t>be</w:t>
      </w:r>
      <w:r>
        <w:rPr>
          <w:spacing w:val="-17"/>
        </w:rPr>
        <w:t xml:space="preserve"> </w:t>
      </w:r>
      <w:r>
        <w:t>placed</w:t>
      </w:r>
      <w:r>
        <w:rPr>
          <w:spacing w:val="-10"/>
        </w:rPr>
        <w:t xml:space="preserve"> </w:t>
      </w:r>
      <w:r>
        <w:t>before</w:t>
      </w:r>
      <w:r>
        <w:rPr>
          <w:spacing w:val="-8"/>
        </w:rPr>
        <w:t xml:space="preserve"> </w:t>
      </w:r>
      <w:r>
        <w:t>the</w:t>
      </w:r>
      <w:r>
        <w:rPr>
          <w:spacing w:val="-14"/>
        </w:rPr>
        <w:t xml:space="preserve"> </w:t>
      </w:r>
      <w:r>
        <w:t>entrance</w:t>
      </w:r>
      <w:r>
        <w:rPr>
          <w:spacing w:val="-12"/>
        </w:rPr>
        <w:t xml:space="preserve"> </w:t>
      </w:r>
      <w:r>
        <w:t>of</w:t>
      </w:r>
      <w:r>
        <w:rPr>
          <w:spacing w:val="-15"/>
        </w:rPr>
        <w:t xml:space="preserve"> </w:t>
      </w:r>
      <w:r>
        <w:t>the</w:t>
      </w:r>
      <w:r>
        <w:rPr>
          <w:spacing w:val="-16"/>
        </w:rPr>
        <w:t xml:space="preserve"> </w:t>
      </w:r>
      <w:r>
        <w:t>chicane</w:t>
      </w:r>
      <w:r>
        <w:rPr>
          <w:spacing w:val="-9"/>
        </w:rPr>
        <w:t xml:space="preserve"> </w:t>
      </w:r>
      <w:r>
        <w:t>going</w:t>
      </w:r>
      <w:r>
        <w:rPr>
          <w:spacing w:val="-2"/>
        </w:rPr>
        <w:t xml:space="preserve"> </w:t>
      </w:r>
      <w:r>
        <w:t>to</w:t>
      </w:r>
      <w:r>
        <w:rPr>
          <w:spacing w:val="-16"/>
        </w:rPr>
        <w:t xml:space="preserve"> </w:t>
      </w:r>
      <w:r>
        <w:t>scoring</w:t>
      </w:r>
      <w:r>
        <w:rPr>
          <w:spacing w:val="-9"/>
        </w:rPr>
        <w:t xml:space="preserve"> </w:t>
      </w:r>
      <w:r>
        <w:t>chute.</w:t>
      </w:r>
    </w:p>
    <w:p w14:paraId="1436A5EE" w14:textId="77777777" w:rsidR="00237078" w:rsidRDefault="00237078">
      <w:pPr>
        <w:sectPr w:rsidR="00237078">
          <w:pgSz w:w="12240" w:h="15840"/>
          <w:pgMar w:top="680" w:right="80" w:bottom="280" w:left="600" w:header="720" w:footer="720" w:gutter="0"/>
          <w:cols w:space="720"/>
        </w:sectPr>
      </w:pPr>
    </w:p>
    <w:p w14:paraId="0F88449A" w14:textId="77777777" w:rsidR="00237078" w:rsidRDefault="00034852">
      <w:pPr>
        <w:pStyle w:val="Heading2"/>
        <w:spacing w:before="41"/>
        <w:rPr>
          <w:u w:val="none"/>
        </w:rPr>
      </w:pPr>
      <w:bookmarkStart w:id="18" w:name="SECTION_7._PRE-RUNNING"/>
      <w:bookmarkEnd w:id="18"/>
      <w:r>
        <w:rPr>
          <w:u w:val="thick" w:color="232323"/>
        </w:rPr>
        <w:lastRenderedPageBreak/>
        <w:t>SECTION 7. PRE-RUNNING</w:t>
      </w:r>
    </w:p>
    <w:p w14:paraId="79BC70B4" w14:textId="77777777" w:rsidR="00237078" w:rsidRDefault="00237078">
      <w:pPr>
        <w:pStyle w:val="BodyText"/>
        <w:spacing w:before="5"/>
        <w:rPr>
          <w:b/>
          <w:sz w:val="17"/>
        </w:rPr>
      </w:pPr>
    </w:p>
    <w:p w14:paraId="4D3CA266" w14:textId="77777777" w:rsidR="00237078" w:rsidRDefault="00034852">
      <w:pPr>
        <w:pStyle w:val="ListParagraph"/>
        <w:numPr>
          <w:ilvl w:val="0"/>
          <w:numId w:val="20"/>
        </w:numPr>
        <w:tabs>
          <w:tab w:val="left" w:pos="1020"/>
        </w:tabs>
        <w:spacing w:before="56"/>
        <w:ind w:right="977"/>
      </w:pPr>
      <w:r>
        <w:t>No</w:t>
      </w:r>
      <w:r>
        <w:rPr>
          <w:spacing w:val="-38"/>
        </w:rPr>
        <w:t xml:space="preserve"> </w:t>
      </w:r>
      <w:r w:rsidRPr="00420835">
        <w:t xml:space="preserve">Pre-running of a Desert or Grand Prix event is allowed unless an unclassified race is scheduled and specified on the event flyer. Parade laps may be allowed in </w:t>
      </w:r>
      <w:r w:rsidRPr="00420835">
        <w:t>special circumstances, especially for the mini course or for desert-cross events.</w:t>
      </w:r>
    </w:p>
    <w:p w14:paraId="2A2F0A62" w14:textId="77777777" w:rsidR="00237078" w:rsidRDefault="00034852">
      <w:pPr>
        <w:pStyle w:val="ListParagraph"/>
        <w:numPr>
          <w:ilvl w:val="0"/>
          <w:numId w:val="20"/>
        </w:numPr>
        <w:tabs>
          <w:tab w:val="left" w:pos="1020"/>
        </w:tabs>
        <w:ind w:right="719"/>
      </w:pPr>
      <w:r>
        <w:t>The sponsoring club may disqualify or refuse entry to any rider observed pre-riding a marked course prior to a race</w:t>
      </w:r>
      <w:r>
        <w:rPr>
          <w:spacing w:val="-33"/>
        </w:rPr>
        <w:t xml:space="preserve"> </w:t>
      </w:r>
      <w:r>
        <w:t>event.</w:t>
      </w:r>
      <w:r>
        <w:rPr>
          <w:spacing w:val="-32"/>
        </w:rPr>
        <w:t xml:space="preserve"> </w:t>
      </w:r>
      <w:r>
        <w:t>The</w:t>
      </w:r>
      <w:r>
        <w:rPr>
          <w:spacing w:val="-32"/>
        </w:rPr>
        <w:t xml:space="preserve"> </w:t>
      </w:r>
      <w:r>
        <w:t>sponsoring</w:t>
      </w:r>
      <w:r>
        <w:rPr>
          <w:spacing w:val="-32"/>
        </w:rPr>
        <w:t xml:space="preserve"> </w:t>
      </w:r>
      <w:r>
        <w:t>club</w:t>
      </w:r>
      <w:r>
        <w:rPr>
          <w:spacing w:val="-32"/>
        </w:rPr>
        <w:t xml:space="preserve"> </w:t>
      </w:r>
      <w:r>
        <w:t>may</w:t>
      </w:r>
      <w:r>
        <w:rPr>
          <w:spacing w:val="-32"/>
        </w:rPr>
        <w:t xml:space="preserve"> </w:t>
      </w:r>
      <w:r>
        <w:t>request</w:t>
      </w:r>
      <w:r>
        <w:rPr>
          <w:spacing w:val="-32"/>
        </w:rPr>
        <w:t xml:space="preserve"> </w:t>
      </w:r>
      <w:r>
        <w:t>the</w:t>
      </w:r>
      <w:r>
        <w:rPr>
          <w:spacing w:val="-32"/>
        </w:rPr>
        <w:t xml:space="preserve"> </w:t>
      </w:r>
      <w:r>
        <w:t>Competition</w:t>
      </w:r>
      <w:r>
        <w:rPr>
          <w:spacing w:val="-32"/>
        </w:rPr>
        <w:t xml:space="preserve"> </w:t>
      </w:r>
      <w:r>
        <w:t>Committee</w:t>
      </w:r>
      <w:r>
        <w:rPr>
          <w:spacing w:val="-33"/>
        </w:rPr>
        <w:t xml:space="preserve"> </w:t>
      </w:r>
      <w:r>
        <w:t>to</w:t>
      </w:r>
      <w:r>
        <w:rPr>
          <w:spacing w:val="-32"/>
        </w:rPr>
        <w:t xml:space="preserve"> </w:t>
      </w:r>
      <w:r>
        <w:t>apply</w:t>
      </w:r>
      <w:r>
        <w:rPr>
          <w:spacing w:val="-32"/>
        </w:rPr>
        <w:t xml:space="preserve"> </w:t>
      </w:r>
      <w:r>
        <w:t>additional</w:t>
      </w:r>
      <w:r>
        <w:rPr>
          <w:spacing w:val="-32"/>
        </w:rPr>
        <w:t xml:space="preserve"> </w:t>
      </w:r>
      <w:r>
        <w:t>sanctions</w:t>
      </w:r>
      <w:r>
        <w:rPr>
          <w:spacing w:val="-32"/>
        </w:rPr>
        <w:t xml:space="preserve"> </w:t>
      </w:r>
      <w:r>
        <w:t>where</w:t>
      </w:r>
      <w:r>
        <w:rPr>
          <w:spacing w:val="-32"/>
        </w:rPr>
        <w:t xml:space="preserve"> </w:t>
      </w:r>
      <w:r>
        <w:t>such prohibited</w:t>
      </w:r>
      <w:r>
        <w:rPr>
          <w:spacing w:val="-22"/>
        </w:rPr>
        <w:t xml:space="preserve"> </w:t>
      </w:r>
      <w:r>
        <w:t>pre-running</w:t>
      </w:r>
      <w:r>
        <w:rPr>
          <w:spacing w:val="-21"/>
        </w:rPr>
        <w:t xml:space="preserve"> </w:t>
      </w:r>
      <w:r>
        <w:t>appears</w:t>
      </w:r>
      <w:r>
        <w:rPr>
          <w:spacing w:val="-22"/>
        </w:rPr>
        <w:t xml:space="preserve"> </w:t>
      </w:r>
      <w:r>
        <w:t>to</w:t>
      </w:r>
      <w:r>
        <w:rPr>
          <w:spacing w:val="-21"/>
        </w:rPr>
        <w:t xml:space="preserve"> </w:t>
      </w:r>
      <w:r>
        <w:t>be</w:t>
      </w:r>
      <w:r>
        <w:rPr>
          <w:spacing w:val="-22"/>
        </w:rPr>
        <w:t xml:space="preserve"> </w:t>
      </w:r>
      <w:r>
        <w:t>a</w:t>
      </w:r>
      <w:r>
        <w:rPr>
          <w:spacing w:val="-22"/>
        </w:rPr>
        <w:t xml:space="preserve"> </w:t>
      </w:r>
      <w:r>
        <w:t>deliberate</w:t>
      </w:r>
      <w:r>
        <w:rPr>
          <w:spacing w:val="-21"/>
        </w:rPr>
        <w:t xml:space="preserve"> </w:t>
      </w:r>
      <w:r>
        <w:t>attempt</w:t>
      </w:r>
      <w:r>
        <w:rPr>
          <w:spacing w:val="-21"/>
        </w:rPr>
        <w:t xml:space="preserve"> </w:t>
      </w:r>
      <w:r>
        <w:t>to</w:t>
      </w:r>
      <w:r>
        <w:rPr>
          <w:spacing w:val="-22"/>
        </w:rPr>
        <w:t xml:space="preserve"> </w:t>
      </w:r>
      <w:r>
        <w:t>gain</w:t>
      </w:r>
      <w:r>
        <w:rPr>
          <w:spacing w:val="-22"/>
        </w:rPr>
        <w:t xml:space="preserve"> </w:t>
      </w:r>
      <w:r>
        <w:t>an</w:t>
      </w:r>
      <w:r>
        <w:rPr>
          <w:spacing w:val="-21"/>
        </w:rPr>
        <w:t xml:space="preserve"> </w:t>
      </w:r>
      <w:r>
        <w:t>unfair</w:t>
      </w:r>
      <w:r>
        <w:rPr>
          <w:spacing w:val="-22"/>
        </w:rPr>
        <w:t xml:space="preserve"> </w:t>
      </w:r>
      <w:r>
        <w:t>advantage.</w:t>
      </w:r>
      <w:r>
        <w:rPr>
          <w:spacing w:val="-21"/>
        </w:rPr>
        <w:t xml:space="preserve"> </w:t>
      </w:r>
      <w:r>
        <w:t>MRAN</w:t>
      </w:r>
      <w:r>
        <w:rPr>
          <w:spacing w:val="-22"/>
        </w:rPr>
        <w:t xml:space="preserve"> </w:t>
      </w:r>
      <w:r>
        <w:t>may</w:t>
      </w:r>
      <w:r>
        <w:rPr>
          <w:spacing w:val="-22"/>
        </w:rPr>
        <w:t xml:space="preserve"> </w:t>
      </w:r>
      <w:r>
        <w:t>apply</w:t>
      </w:r>
      <w:r>
        <w:rPr>
          <w:spacing w:val="-23"/>
        </w:rPr>
        <w:t xml:space="preserve"> </w:t>
      </w:r>
      <w:r>
        <w:t>these sanctions without the formal request of the sponsoring</w:t>
      </w:r>
      <w:r>
        <w:rPr>
          <w:spacing w:val="-10"/>
        </w:rPr>
        <w:t xml:space="preserve"> </w:t>
      </w:r>
      <w:r>
        <w:t>club.</w:t>
      </w:r>
    </w:p>
    <w:p w14:paraId="69AE1795" w14:textId="77777777" w:rsidR="00237078" w:rsidRDefault="00034852">
      <w:pPr>
        <w:pStyle w:val="ListParagraph"/>
        <w:numPr>
          <w:ilvl w:val="0"/>
          <w:numId w:val="20"/>
        </w:numPr>
        <w:tabs>
          <w:tab w:val="left" w:pos="1019"/>
          <w:tab w:val="left" w:pos="1020"/>
        </w:tabs>
      </w:pPr>
      <w:r>
        <w:t xml:space="preserve">Grand Prix Clubs may </w:t>
      </w:r>
      <w:r>
        <w:t>allow practice on the course the day before the</w:t>
      </w:r>
      <w:r>
        <w:rPr>
          <w:spacing w:val="-20"/>
        </w:rPr>
        <w:t xml:space="preserve"> </w:t>
      </w:r>
      <w:r>
        <w:t>event.</w:t>
      </w:r>
    </w:p>
    <w:p w14:paraId="56CBA1FE" w14:textId="77777777" w:rsidR="00237078" w:rsidRDefault="00237078">
      <w:pPr>
        <w:pStyle w:val="BodyText"/>
      </w:pPr>
    </w:p>
    <w:p w14:paraId="5D127892" w14:textId="77777777" w:rsidR="00237078" w:rsidRDefault="00237078">
      <w:pPr>
        <w:pStyle w:val="BodyText"/>
      </w:pPr>
    </w:p>
    <w:p w14:paraId="28A85713" w14:textId="77777777" w:rsidR="00237078" w:rsidRDefault="00034852">
      <w:pPr>
        <w:pStyle w:val="Heading2"/>
        <w:rPr>
          <w:u w:val="none"/>
        </w:rPr>
      </w:pPr>
      <w:bookmarkStart w:id="19" w:name="SECTION_8._RIDERS_MEETINGS"/>
      <w:bookmarkEnd w:id="19"/>
      <w:r>
        <w:rPr>
          <w:u w:val="thick" w:color="2B2B2B"/>
        </w:rPr>
        <w:t>SECTION 8. RIDERS MEETINGS</w:t>
      </w:r>
    </w:p>
    <w:p w14:paraId="5D214C2B" w14:textId="77777777" w:rsidR="00237078" w:rsidRDefault="00034852">
      <w:pPr>
        <w:pStyle w:val="BodyText"/>
        <w:ind w:left="120" w:right="1563"/>
        <w:jc w:val="both"/>
      </w:pPr>
      <w:r>
        <w:rPr>
          <w:w w:val="95"/>
        </w:rPr>
        <w:t xml:space="preserve">Mandatory rider meetings are required. At these meetings, special safety precautions, unusual hazards, stop checks, </w:t>
      </w:r>
      <w:r>
        <w:t>road</w:t>
      </w:r>
      <w:r>
        <w:rPr>
          <w:spacing w:val="-29"/>
        </w:rPr>
        <w:t xml:space="preserve"> </w:t>
      </w:r>
      <w:r>
        <w:t>crossings,</w:t>
      </w:r>
      <w:r>
        <w:rPr>
          <w:spacing w:val="-25"/>
        </w:rPr>
        <w:t xml:space="preserve"> </w:t>
      </w:r>
      <w:r>
        <w:t>cross</w:t>
      </w:r>
      <w:r>
        <w:rPr>
          <w:spacing w:val="-29"/>
        </w:rPr>
        <w:t xml:space="preserve"> </w:t>
      </w:r>
      <w:r>
        <w:t>markings,</w:t>
      </w:r>
      <w:r>
        <w:rPr>
          <w:spacing w:val="-26"/>
        </w:rPr>
        <w:t xml:space="preserve"> </w:t>
      </w:r>
      <w:r>
        <w:t>etc.,</w:t>
      </w:r>
      <w:r>
        <w:rPr>
          <w:spacing w:val="-31"/>
        </w:rPr>
        <w:t xml:space="preserve"> </w:t>
      </w:r>
      <w:r>
        <w:t>will</w:t>
      </w:r>
      <w:r>
        <w:rPr>
          <w:spacing w:val="-30"/>
        </w:rPr>
        <w:t xml:space="preserve"> </w:t>
      </w:r>
      <w:r>
        <w:t>be</w:t>
      </w:r>
      <w:r>
        <w:rPr>
          <w:spacing w:val="-30"/>
        </w:rPr>
        <w:t xml:space="preserve"> </w:t>
      </w:r>
      <w:r>
        <w:t>re-emphasized.</w:t>
      </w:r>
      <w:r>
        <w:rPr>
          <w:spacing w:val="-31"/>
        </w:rPr>
        <w:t xml:space="preserve"> </w:t>
      </w:r>
      <w:r>
        <w:t>Any</w:t>
      </w:r>
      <w:r>
        <w:rPr>
          <w:spacing w:val="-29"/>
        </w:rPr>
        <w:t xml:space="preserve"> </w:t>
      </w:r>
      <w:r>
        <w:t>special</w:t>
      </w:r>
      <w:r>
        <w:rPr>
          <w:spacing w:val="-26"/>
        </w:rPr>
        <w:t xml:space="preserve"> </w:t>
      </w:r>
      <w:r>
        <w:t>rules,</w:t>
      </w:r>
      <w:r>
        <w:rPr>
          <w:spacing w:val="-28"/>
        </w:rPr>
        <w:t xml:space="preserve"> </w:t>
      </w:r>
      <w:r>
        <w:t>such</w:t>
      </w:r>
      <w:r>
        <w:rPr>
          <w:spacing w:val="-30"/>
        </w:rPr>
        <w:t xml:space="preserve"> </w:t>
      </w:r>
      <w:r>
        <w:t>as</w:t>
      </w:r>
      <w:r>
        <w:rPr>
          <w:spacing w:val="-27"/>
        </w:rPr>
        <w:t xml:space="preserve"> </w:t>
      </w:r>
      <w:r>
        <w:t>speed</w:t>
      </w:r>
      <w:r>
        <w:rPr>
          <w:spacing w:val="-26"/>
        </w:rPr>
        <w:t xml:space="preserve"> </w:t>
      </w:r>
      <w:r>
        <w:t>limits</w:t>
      </w:r>
      <w:r>
        <w:rPr>
          <w:spacing w:val="-28"/>
        </w:rPr>
        <w:t xml:space="preserve"> </w:t>
      </w:r>
      <w:r>
        <w:t>in</w:t>
      </w:r>
      <w:r>
        <w:rPr>
          <w:spacing w:val="-32"/>
        </w:rPr>
        <w:t xml:space="preserve"> </w:t>
      </w:r>
      <w:r>
        <w:t>pits,</w:t>
      </w:r>
      <w:r>
        <w:rPr>
          <w:spacing w:val="-30"/>
        </w:rPr>
        <w:t xml:space="preserve"> </w:t>
      </w:r>
      <w:r>
        <w:t>no</w:t>
      </w:r>
      <w:r>
        <w:rPr>
          <w:spacing w:val="-31"/>
        </w:rPr>
        <w:t xml:space="preserve"> </w:t>
      </w:r>
      <w:r>
        <w:t>passing zones,</w:t>
      </w:r>
      <w:r>
        <w:rPr>
          <w:spacing w:val="-22"/>
        </w:rPr>
        <w:t xml:space="preserve"> </w:t>
      </w:r>
      <w:r>
        <w:t>and</w:t>
      </w:r>
      <w:r>
        <w:rPr>
          <w:spacing w:val="-22"/>
        </w:rPr>
        <w:t xml:space="preserve"> </w:t>
      </w:r>
      <w:r>
        <w:t>tortoise</w:t>
      </w:r>
      <w:r>
        <w:rPr>
          <w:spacing w:val="-22"/>
        </w:rPr>
        <w:t xml:space="preserve"> </w:t>
      </w:r>
      <w:r>
        <w:t>exclusion</w:t>
      </w:r>
      <w:r>
        <w:rPr>
          <w:spacing w:val="-22"/>
        </w:rPr>
        <w:t xml:space="preserve"> </w:t>
      </w:r>
      <w:r>
        <w:t>areas</w:t>
      </w:r>
      <w:r>
        <w:rPr>
          <w:spacing w:val="-22"/>
        </w:rPr>
        <w:t xml:space="preserve"> </w:t>
      </w:r>
      <w:r>
        <w:t>will</w:t>
      </w:r>
      <w:r>
        <w:rPr>
          <w:spacing w:val="-22"/>
        </w:rPr>
        <w:t xml:space="preserve"> </w:t>
      </w:r>
      <w:r>
        <w:t>be</w:t>
      </w:r>
      <w:r>
        <w:rPr>
          <w:spacing w:val="-22"/>
        </w:rPr>
        <w:t xml:space="preserve"> </w:t>
      </w:r>
      <w:r>
        <w:t>disseminated</w:t>
      </w:r>
      <w:r>
        <w:rPr>
          <w:spacing w:val="-21"/>
        </w:rPr>
        <w:t xml:space="preserve"> </w:t>
      </w:r>
      <w:r>
        <w:t>to</w:t>
      </w:r>
      <w:r>
        <w:rPr>
          <w:spacing w:val="-22"/>
        </w:rPr>
        <w:t xml:space="preserve"> </w:t>
      </w:r>
      <w:r>
        <w:t>the</w:t>
      </w:r>
      <w:r>
        <w:rPr>
          <w:spacing w:val="-22"/>
        </w:rPr>
        <w:t xml:space="preserve"> </w:t>
      </w:r>
      <w:r>
        <w:t>riders,</w:t>
      </w:r>
      <w:r>
        <w:rPr>
          <w:spacing w:val="-22"/>
        </w:rPr>
        <w:t xml:space="preserve"> </w:t>
      </w:r>
      <w:r>
        <w:t>either</w:t>
      </w:r>
      <w:r>
        <w:rPr>
          <w:spacing w:val="-21"/>
        </w:rPr>
        <w:t xml:space="preserve"> </w:t>
      </w:r>
      <w:r>
        <w:t>verbally,</w:t>
      </w:r>
      <w:r>
        <w:rPr>
          <w:spacing w:val="-22"/>
        </w:rPr>
        <w:t xml:space="preserve"> </w:t>
      </w:r>
      <w:r>
        <w:t>or</w:t>
      </w:r>
      <w:r>
        <w:rPr>
          <w:spacing w:val="-22"/>
        </w:rPr>
        <w:t xml:space="preserve"> </w:t>
      </w:r>
      <w:r>
        <w:t>with</w:t>
      </w:r>
      <w:r>
        <w:rPr>
          <w:spacing w:val="-22"/>
        </w:rPr>
        <w:t xml:space="preserve"> </w:t>
      </w:r>
      <w:r>
        <w:t>written</w:t>
      </w:r>
      <w:r>
        <w:rPr>
          <w:spacing w:val="-22"/>
        </w:rPr>
        <w:t xml:space="preserve"> </w:t>
      </w:r>
      <w:r>
        <w:t>handouts.</w:t>
      </w:r>
    </w:p>
    <w:p w14:paraId="6173E669" w14:textId="031355B1" w:rsidR="00237078" w:rsidRDefault="00034852">
      <w:pPr>
        <w:pStyle w:val="BodyText"/>
        <w:ind w:left="120" w:right="1645"/>
      </w:pPr>
      <w:r>
        <w:t>Riders</w:t>
      </w:r>
      <w:r>
        <w:rPr>
          <w:spacing w:val="-32"/>
        </w:rPr>
        <w:t xml:space="preserve"> </w:t>
      </w:r>
      <w:r>
        <w:t>who</w:t>
      </w:r>
      <w:r>
        <w:rPr>
          <w:spacing w:val="-35"/>
        </w:rPr>
        <w:t xml:space="preserve"> </w:t>
      </w:r>
      <w:r>
        <w:t>do</w:t>
      </w:r>
      <w:r>
        <w:rPr>
          <w:spacing w:val="-34"/>
        </w:rPr>
        <w:t xml:space="preserve"> </w:t>
      </w:r>
      <w:r>
        <w:t>not</w:t>
      </w:r>
      <w:r>
        <w:rPr>
          <w:spacing w:val="-36"/>
        </w:rPr>
        <w:t xml:space="preserve"> </w:t>
      </w:r>
      <w:r>
        <w:t>attend</w:t>
      </w:r>
      <w:r>
        <w:rPr>
          <w:spacing w:val="-34"/>
        </w:rPr>
        <w:t xml:space="preserve"> </w:t>
      </w:r>
      <w:r>
        <w:t>these</w:t>
      </w:r>
      <w:r>
        <w:rPr>
          <w:spacing w:val="-35"/>
        </w:rPr>
        <w:t xml:space="preserve"> </w:t>
      </w:r>
      <w:r>
        <w:t>rider’s</w:t>
      </w:r>
      <w:r>
        <w:rPr>
          <w:spacing w:val="-35"/>
        </w:rPr>
        <w:t xml:space="preserve"> </w:t>
      </w:r>
      <w:r>
        <w:t>meetings</w:t>
      </w:r>
      <w:r>
        <w:rPr>
          <w:spacing w:val="-30"/>
        </w:rPr>
        <w:t xml:space="preserve"> </w:t>
      </w:r>
      <w:r>
        <w:t>will</w:t>
      </w:r>
      <w:r>
        <w:rPr>
          <w:spacing w:val="-36"/>
        </w:rPr>
        <w:t xml:space="preserve"> </w:t>
      </w:r>
      <w:r>
        <w:t>start</w:t>
      </w:r>
      <w:r>
        <w:rPr>
          <w:spacing w:val="-37"/>
        </w:rPr>
        <w:t xml:space="preserve"> </w:t>
      </w:r>
      <w:r>
        <w:t>riding</w:t>
      </w:r>
      <w:r>
        <w:rPr>
          <w:spacing w:val="-33"/>
        </w:rPr>
        <w:t xml:space="preserve"> </w:t>
      </w:r>
      <w:r>
        <w:t>with</w:t>
      </w:r>
      <w:r>
        <w:rPr>
          <w:spacing w:val="-37"/>
        </w:rPr>
        <w:t xml:space="preserve"> </w:t>
      </w:r>
      <w:r>
        <w:t>a</w:t>
      </w:r>
      <w:r>
        <w:rPr>
          <w:spacing w:val="-36"/>
        </w:rPr>
        <w:t xml:space="preserve"> </w:t>
      </w:r>
      <w:r>
        <w:t>minimum</w:t>
      </w:r>
      <w:r>
        <w:rPr>
          <w:spacing w:val="-34"/>
        </w:rPr>
        <w:t xml:space="preserve"> </w:t>
      </w:r>
      <w:r>
        <w:t>of</w:t>
      </w:r>
      <w:r>
        <w:rPr>
          <w:spacing w:val="-38"/>
        </w:rPr>
        <w:t xml:space="preserve"> </w:t>
      </w:r>
      <w:r>
        <w:t>30-second</w:t>
      </w:r>
      <w:r>
        <w:rPr>
          <w:spacing w:val="-32"/>
        </w:rPr>
        <w:t xml:space="preserve"> </w:t>
      </w:r>
      <w:r>
        <w:t>time</w:t>
      </w:r>
      <w:r>
        <w:rPr>
          <w:spacing w:val="-34"/>
        </w:rPr>
        <w:t xml:space="preserve"> </w:t>
      </w:r>
      <w:r>
        <w:t>penalty</w:t>
      </w:r>
      <w:r>
        <w:rPr>
          <w:spacing w:val="-31"/>
        </w:rPr>
        <w:t xml:space="preserve"> </w:t>
      </w:r>
      <w:r>
        <w:t>after</w:t>
      </w:r>
      <w:r>
        <w:rPr>
          <w:spacing w:val="-34"/>
        </w:rPr>
        <w:t xml:space="preserve"> </w:t>
      </w:r>
      <w:r>
        <w:t>the last</w:t>
      </w:r>
      <w:r>
        <w:rPr>
          <w:spacing w:val="-11"/>
        </w:rPr>
        <w:t xml:space="preserve"> </w:t>
      </w:r>
      <w:r>
        <w:t>rider</w:t>
      </w:r>
      <w:r>
        <w:rPr>
          <w:spacing w:val="-6"/>
        </w:rPr>
        <w:t xml:space="preserve"> </w:t>
      </w:r>
      <w:r>
        <w:rPr>
          <w:spacing w:val="2"/>
        </w:rPr>
        <w:t>in</w:t>
      </w:r>
      <w:r w:rsidR="003F5EBD">
        <w:rPr>
          <w:spacing w:val="2"/>
        </w:rPr>
        <w:t xml:space="preserve"> </w:t>
      </w:r>
      <w:r>
        <w:rPr>
          <w:spacing w:val="2"/>
        </w:rPr>
        <w:t>that</w:t>
      </w:r>
      <w:r>
        <w:rPr>
          <w:spacing w:val="-27"/>
        </w:rPr>
        <w:t xml:space="preserve"> </w:t>
      </w:r>
      <w:r>
        <w:t>rider's</w:t>
      </w:r>
      <w:r>
        <w:rPr>
          <w:spacing w:val="-29"/>
        </w:rPr>
        <w:t xml:space="preserve"> </w:t>
      </w:r>
      <w:r>
        <w:t>class/division</w:t>
      </w:r>
      <w:r w:rsidR="003F5EBD">
        <w:t xml:space="preserve"> </w:t>
      </w:r>
      <w:r>
        <w:t>has</w:t>
      </w:r>
      <w:r w:rsidR="003F5EBD">
        <w:t xml:space="preserve"> </w:t>
      </w:r>
      <w:r>
        <w:t>started.</w:t>
      </w:r>
      <w:r>
        <w:rPr>
          <w:spacing w:val="-25"/>
        </w:rPr>
        <w:t xml:space="preserve"> </w:t>
      </w:r>
      <w:r>
        <w:t>Thus,</w:t>
      </w:r>
      <w:r>
        <w:rPr>
          <w:spacing w:val="-29"/>
        </w:rPr>
        <w:t xml:space="preserve"> </w:t>
      </w:r>
      <w:r>
        <w:rPr>
          <w:spacing w:val="4"/>
        </w:rPr>
        <w:t>if</w:t>
      </w:r>
      <w:r w:rsidR="003F5EBD">
        <w:rPr>
          <w:spacing w:val="4"/>
        </w:rPr>
        <w:t xml:space="preserve"> </w:t>
      </w:r>
      <w:r>
        <w:rPr>
          <w:spacing w:val="4"/>
        </w:rPr>
        <w:t>a</w:t>
      </w:r>
      <w:r w:rsidR="003F5EBD">
        <w:rPr>
          <w:spacing w:val="4"/>
        </w:rPr>
        <w:t xml:space="preserve"> </w:t>
      </w:r>
      <w:r>
        <w:rPr>
          <w:spacing w:val="4"/>
        </w:rPr>
        <w:t>rider</w:t>
      </w:r>
      <w:r>
        <w:rPr>
          <w:spacing w:val="-30"/>
        </w:rPr>
        <w:t xml:space="preserve"> </w:t>
      </w:r>
      <w:r>
        <w:t>has</w:t>
      </w:r>
      <w:r>
        <w:rPr>
          <w:spacing w:val="-30"/>
        </w:rPr>
        <w:t xml:space="preserve"> </w:t>
      </w:r>
      <w:r>
        <w:t>the</w:t>
      </w:r>
      <w:r w:rsidR="003F5EBD">
        <w:t xml:space="preserve"> </w:t>
      </w:r>
      <w:r>
        <w:t>number</w:t>
      </w:r>
      <w:r>
        <w:rPr>
          <w:spacing w:val="-28"/>
        </w:rPr>
        <w:t xml:space="preserve"> </w:t>
      </w:r>
      <w:r>
        <w:t>2-time</w:t>
      </w:r>
      <w:r>
        <w:rPr>
          <w:spacing w:val="-29"/>
        </w:rPr>
        <w:t xml:space="preserve"> </w:t>
      </w:r>
      <w:r>
        <w:t>draw,</w:t>
      </w:r>
      <w:r>
        <w:rPr>
          <w:spacing w:val="-31"/>
        </w:rPr>
        <w:t xml:space="preserve"> </w:t>
      </w:r>
      <w:r>
        <w:t>he</w:t>
      </w:r>
      <w:r>
        <w:rPr>
          <w:spacing w:val="-29"/>
        </w:rPr>
        <w:t xml:space="preserve"> </w:t>
      </w:r>
      <w:r>
        <w:t>will</w:t>
      </w:r>
      <w:r w:rsidR="003F5EBD">
        <w:t xml:space="preserve"> </w:t>
      </w:r>
      <w:r>
        <w:t>have</w:t>
      </w:r>
      <w:r>
        <w:rPr>
          <w:spacing w:val="-27"/>
        </w:rPr>
        <w:t xml:space="preserve"> </w:t>
      </w:r>
      <w:r>
        <w:rPr>
          <w:spacing w:val="4"/>
        </w:rPr>
        <w:t>to</w:t>
      </w:r>
      <w:r w:rsidR="003F5EBD">
        <w:rPr>
          <w:spacing w:val="4"/>
        </w:rPr>
        <w:t xml:space="preserve"> </w:t>
      </w:r>
      <w:r>
        <w:rPr>
          <w:spacing w:val="4"/>
        </w:rPr>
        <w:t>start</w:t>
      </w:r>
      <w:r w:rsidR="003F5EBD">
        <w:rPr>
          <w:spacing w:val="4"/>
        </w:rPr>
        <w:t xml:space="preserve"> </w:t>
      </w:r>
      <w:r>
        <w:rPr>
          <w:spacing w:val="4"/>
        </w:rPr>
        <w:t xml:space="preserve">a </w:t>
      </w:r>
      <w:r>
        <w:t>minimum</w:t>
      </w:r>
      <w:r>
        <w:rPr>
          <w:spacing w:val="-39"/>
        </w:rPr>
        <w:t xml:space="preserve"> </w:t>
      </w:r>
      <w:r>
        <w:t>of</w:t>
      </w:r>
      <w:r>
        <w:rPr>
          <w:spacing w:val="-27"/>
        </w:rPr>
        <w:t xml:space="preserve"> </w:t>
      </w:r>
      <w:r>
        <w:t>30</w:t>
      </w:r>
      <w:r>
        <w:rPr>
          <w:spacing w:val="-34"/>
        </w:rPr>
        <w:t xml:space="preserve"> </w:t>
      </w:r>
      <w:r>
        <w:t>seconds</w:t>
      </w:r>
      <w:r>
        <w:rPr>
          <w:spacing w:val="-31"/>
        </w:rPr>
        <w:t xml:space="preserve"> </w:t>
      </w:r>
      <w:r>
        <w:t>after</w:t>
      </w:r>
      <w:r>
        <w:rPr>
          <w:spacing w:val="-31"/>
        </w:rPr>
        <w:t xml:space="preserve"> </w:t>
      </w:r>
      <w:r>
        <w:t>the</w:t>
      </w:r>
      <w:r>
        <w:rPr>
          <w:spacing w:val="-32"/>
        </w:rPr>
        <w:t xml:space="preserve"> </w:t>
      </w:r>
      <w:r>
        <w:t>last</w:t>
      </w:r>
      <w:r>
        <w:rPr>
          <w:spacing w:val="-33"/>
        </w:rPr>
        <w:t xml:space="preserve"> </w:t>
      </w:r>
      <w:r>
        <w:t>non-penalized</w:t>
      </w:r>
      <w:r>
        <w:rPr>
          <w:spacing w:val="-25"/>
        </w:rPr>
        <w:t xml:space="preserve"> </w:t>
      </w:r>
      <w:r>
        <w:t>rider</w:t>
      </w:r>
      <w:r>
        <w:rPr>
          <w:spacing w:val="-30"/>
        </w:rPr>
        <w:t xml:space="preserve"> </w:t>
      </w:r>
      <w:r>
        <w:t>of</w:t>
      </w:r>
      <w:r>
        <w:rPr>
          <w:spacing w:val="-33"/>
        </w:rPr>
        <w:t xml:space="preserve"> </w:t>
      </w:r>
      <w:r>
        <w:t>that</w:t>
      </w:r>
      <w:r>
        <w:rPr>
          <w:spacing w:val="-30"/>
        </w:rPr>
        <w:t xml:space="preserve"> </w:t>
      </w:r>
      <w:r>
        <w:t>group</w:t>
      </w:r>
      <w:r>
        <w:rPr>
          <w:spacing w:val="-33"/>
        </w:rPr>
        <w:t xml:space="preserve"> </w:t>
      </w:r>
      <w:r>
        <w:t>has</w:t>
      </w:r>
      <w:r>
        <w:rPr>
          <w:spacing w:val="-32"/>
        </w:rPr>
        <w:t xml:space="preserve"> </w:t>
      </w:r>
      <w:r>
        <w:t>started.</w:t>
      </w:r>
      <w:r>
        <w:rPr>
          <w:spacing w:val="-29"/>
        </w:rPr>
        <w:t xml:space="preserve"> </w:t>
      </w:r>
      <w:r>
        <w:t>The</w:t>
      </w:r>
      <w:r>
        <w:rPr>
          <w:spacing w:val="-33"/>
        </w:rPr>
        <w:t xml:space="preserve"> </w:t>
      </w:r>
      <w:r>
        <w:t>penalized</w:t>
      </w:r>
      <w:r>
        <w:rPr>
          <w:spacing w:val="-28"/>
        </w:rPr>
        <w:t xml:space="preserve"> </w:t>
      </w:r>
      <w:r>
        <w:t>rider’s</w:t>
      </w:r>
      <w:r>
        <w:rPr>
          <w:spacing w:val="-30"/>
        </w:rPr>
        <w:t xml:space="preserve"> </w:t>
      </w:r>
      <w:r>
        <w:t>time</w:t>
      </w:r>
      <w:r>
        <w:rPr>
          <w:spacing w:val="-31"/>
        </w:rPr>
        <w:t xml:space="preserve"> </w:t>
      </w:r>
      <w:r>
        <w:t>shall not</w:t>
      </w:r>
      <w:r>
        <w:rPr>
          <w:spacing w:val="-18"/>
        </w:rPr>
        <w:t xml:space="preserve"> </w:t>
      </w:r>
      <w:r>
        <w:t>be</w:t>
      </w:r>
      <w:r>
        <w:rPr>
          <w:spacing w:val="-18"/>
        </w:rPr>
        <w:t xml:space="preserve"> </w:t>
      </w:r>
      <w:r>
        <w:t>adjusted</w:t>
      </w:r>
      <w:r>
        <w:rPr>
          <w:spacing w:val="-12"/>
        </w:rPr>
        <w:t xml:space="preserve"> </w:t>
      </w:r>
      <w:r>
        <w:t>for</w:t>
      </w:r>
      <w:r>
        <w:rPr>
          <w:spacing w:val="-30"/>
        </w:rPr>
        <w:t xml:space="preserve"> </w:t>
      </w:r>
      <w:r>
        <w:t>the</w:t>
      </w:r>
      <w:r>
        <w:rPr>
          <w:spacing w:val="-30"/>
        </w:rPr>
        <w:t xml:space="preserve"> </w:t>
      </w:r>
      <w:r>
        <w:t>later</w:t>
      </w:r>
      <w:r>
        <w:rPr>
          <w:spacing w:val="-30"/>
        </w:rPr>
        <w:t xml:space="preserve"> </w:t>
      </w:r>
      <w:r>
        <w:t>start</w:t>
      </w:r>
      <w:r>
        <w:rPr>
          <w:spacing w:val="-30"/>
        </w:rPr>
        <w:t xml:space="preserve"> </w:t>
      </w:r>
      <w:r>
        <w:t>time.</w:t>
      </w:r>
      <w:r>
        <w:rPr>
          <w:spacing w:val="-30"/>
        </w:rPr>
        <w:t xml:space="preserve"> </w:t>
      </w:r>
      <w:r>
        <w:t>The</w:t>
      </w:r>
      <w:r>
        <w:rPr>
          <w:spacing w:val="-28"/>
        </w:rPr>
        <w:t xml:space="preserve"> </w:t>
      </w:r>
      <w:r>
        <w:t>participant</w:t>
      </w:r>
      <w:r>
        <w:rPr>
          <w:spacing w:val="-24"/>
        </w:rPr>
        <w:t xml:space="preserve"> </w:t>
      </w:r>
      <w:r>
        <w:t>is</w:t>
      </w:r>
      <w:r>
        <w:rPr>
          <w:spacing w:val="-32"/>
        </w:rPr>
        <w:t xml:space="preserve"> </w:t>
      </w:r>
      <w:r>
        <w:t>ultimately</w:t>
      </w:r>
      <w:r>
        <w:rPr>
          <w:spacing w:val="-22"/>
        </w:rPr>
        <w:t xml:space="preserve"> </w:t>
      </w:r>
      <w:r>
        <w:t>responsible</w:t>
      </w:r>
      <w:r>
        <w:rPr>
          <w:spacing w:val="-21"/>
        </w:rPr>
        <w:t xml:space="preserve"> </w:t>
      </w:r>
      <w:r>
        <w:t>for</w:t>
      </w:r>
      <w:r>
        <w:rPr>
          <w:spacing w:val="-32"/>
        </w:rPr>
        <w:t xml:space="preserve"> </w:t>
      </w:r>
      <w:r>
        <w:t>information</w:t>
      </w:r>
      <w:r>
        <w:rPr>
          <w:spacing w:val="-26"/>
        </w:rPr>
        <w:t xml:space="preserve"> </w:t>
      </w:r>
      <w:r>
        <w:t>discussed</w:t>
      </w:r>
      <w:r>
        <w:rPr>
          <w:spacing w:val="-28"/>
        </w:rPr>
        <w:t xml:space="preserve"> </w:t>
      </w:r>
      <w:r>
        <w:t>at</w:t>
      </w:r>
      <w:r>
        <w:rPr>
          <w:spacing w:val="-31"/>
        </w:rPr>
        <w:t xml:space="preserve"> </w:t>
      </w:r>
      <w:r>
        <w:t>the rider’s</w:t>
      </w:r>
      <w:r>
        <w:rPr>
          <w:spacing w:val="-28"/>
        </w:rPr>
        <w:t xml:space="preserve"> </w:t>
      </w:r>
      <w:r>
        <w:t>meetings.</w:t>
      </w:r>
    </w:p>
    <w:p w14:paraId="365B2D5A" w14:textId="77777777" w:rsidR="00237078" w:rsidRDefault="00237078">
      <w:pPr>
        <w:pStyle w:val="BodyText"/>
      </w:pPr>
    </w:p>
    <w:p w14:paraId="62E79C0D" w14:textId="77777777" w:rsidR="00237078" w:rsidRDefault="00034852">
      <w:pPr>
        <w:pStyle w:val="Heading2"/>
        <w:rPr>
          <w:u w:val="none"/>
        </w:rPr>
      </w:pPr>
      <w:r>
        <w:rPr>
          <w:w w:val="105"/>
          <w:u w:val="thick" w:color="2B2B2B"/>
        </w:rPr>
        <w:t>SECTION 9. DESERT SERIES EVENT SCORING</w:t>
      </w:r>
    </w:p>
    <w:p w14:paraId="6A5A8E10" w14:textId="77777777" w:rsidR="00237078" w:rsidRDefault="00237078">
      <w:pPr>
        <w:pStyle w:val="BodyText"/>
        <w:spacing w:before="5"/>
        <w:rPr>
          <w:b/>
          <w:sz w:val="17"/>
        </w:rPr>
      </w:pPr>
    </w:p>
    <w:p w14:paraId="2F08F8DF" w14:textId="77777777" w:rsidR="00237078" w:rsidRDefault="00034852">
      <w:pPr>
        <w:pStyle w:val="ListParagraph"/>
        <w:numPr>
          <w:ilvl w:val="0"/>
          <w:numId w:val="19"/>
        </w:numPr>
        <w:tabs>
          <w:tab w:val="left" w:pos="1020"/>
        </w:tabs>
        <w:spacing w:before="56"/>
        <w:ind w:right="1102"/>
      </w:pPr>
      <w:r>
        <w:t xml:space="preserve">Finish place is determined by the </w:t>
      </w:r>
      <w:r>
        <w:t>number of laps completed and then the position relative to other competitors. The rider must receive the checkered flag. The race ends when the lead bike has crossed</w:t>
      </w:r>
      <w:r>
        <w:rPr>
          <w:spacing w:val="-34"/>
        </w:rPr>
        <w:t xml:space="preserve"> </w:t>
      </w:r>
      <w:r>
        <w:t>the finish line and receives the checkered flag. Sponsoring clubs are cautioned to provide a suitable area for stopping AFTER the finish</w:t>
      </w:r>
      <w:r>
        <w:rPr>
          <w:spacing w:val="-14"/>
        </w:rPr>
        <w:t xml:space="preserve"> </w:t>
      </w:r>
      <w:r>
        <w:t>line.</w:t>
      </w:r>
    </w:p>
    <w:p w14:paraId="06403C8F" w14:textId="77777777" w:rsidR="00237078" w:rsidRDefault="00034852">
      <w:pPr>
        <w:pStyle w:val="ListParagraph"/>
        <w:numPr>
          <w:ilvl w:val="0"/>
          <w:numId w:val="19"/>
        </w:numPr>
        <w:tabs>
          <w:tab w:val="left" w:pos="1020"/>
        </w:tabs>
      </w:pPr>
      <w:r>
        <w:t>Promoting Member Clubs may have different finish lines for different classes and/or divisions.</w:t>
      </w:r>
    </w:p>
    <w:p w14:paraId="6960009B" w14:textId="77777777" w:rsidR="00237078" w:rsidRDefault="00034852">
      <w:pPr>
        <w:pStyle w:val="BodyText"/>
        <w:ind w:left="1020" w:right="745"/>
      </w:pPr>
      <w:r>
        <w:t xml:space="preserve">Example: A three </w:t>
      </w:r>
      <w:r>
        <w:rPr>
          <w:color w:val="0D0D0D"/>
        </w:rPr>
        <w:t xml:space="preserve">(3) </w:t>
      </w:r>
      <w:r>
        <w:t>leg hare and hound. Minis may finish at the first gas. All Novices finish at the second gas. All other entries must complete the whole course.</w:t>
      </w:r>
    </w:p>
    <w:p w14:paraId="23041F2A" w14:textId="771EDC49" w:rsidR="00237078" w:rsidRPr="00AB537B" w:rsidRDefault="00684B62">
      <w:pPr>
        <w:pStyle w:val="ListParagraph"/>
        <w:numPr>
          <w:ilvl w:val="0"/>
          <w:numId w:val="19"/>
        </w:numPr>
        <w:tabs>
          <w:tab w:val="left" w:pos="1019"/>
          <w:tab w:val="left" w:pos="1020"/>
        </w:tabs>
        <w:ind w:right="768"/>
        <w:rPr>
          <w:color w:val="000000" w:themeColor="text1"/>
        </w:rPr>
      </w:pPr>
      <w:r w:rsidRPr="00AB537B">
        <w:rPr>
          <w:color w:val="000000" w:themeColor="text1"/>
        </w:rPr>
        <w:t>The sponsoring club</w:t>
      </w:r>
      <w:r w:rsidR="00B925B7" w:rsidRPr="00AB537B">
        <w:rPr>
          <w:color w:val="000000" w:themeColor="text1"/>
        </w:rPr>
        <w:t xml:space="preserve"> will at </w:t>
      </w:r>
      <w:r w:rsidR="008E1401" w:rsidRPr="00AB537B">
        <w:rPr>
          <w:color w:val="000000" w:themeColor="text1"/>
        </w:rPr>
        <w:t>its</w:t>
      </w:r>
      <w:r w:rsidR="00B925B7" w:rsidRPr="00AB537B">
        <w:rPr>
          <w:color w:val="000000" w:themeColor="text1"/>
        </w:rPr>
        <w:t xml:space="preserve"> discretion announce the minimum laps required for a finish</w:t>
      </w:r>
      <w:r w:rsidR="00B1175F" w:rsidRPr="00AB537B">
        <w:rPr>
          <w:color w:val="000000" w:themeColor="text1"/>
        </w:rPr>
        <w:t>, for each class, on the flyer or at the rider’s meeting.</w:t>
      </w:r>
      <w:r w:rsidR="008A2866" w:rsidRPr="00AB537B">
        <w:rPr>
          <w:color w:val="000000" w:themeColor="text1"/>
        </w:rPr>
        <w:t xml:space="preserve"> If a rider</w:t>
      </w:r>
      <w:r w:rsidR="008E1401" w:rsidRPr="00AB537B">
        <w:rPr>
          <w:color w:val="000000" w:themeColor="text1"/>
        </w:rPr>
        <w:t xml:space="preserve"> </w:t>
      </w:r>
      <w:r w:rsidR="008A2866" w:rsidRPr="00AB537B">
        <w:rPr>
          <w:color w:val="000000" w:themeColor="text1"/>
        </w:rPr>
        <w:t xml:space="preserve">starts a lap, both the rider and </w:t>
      </w:r>
      <w:r w:rsidR="00351DD5" w:rsidRPr="00AB537B">
        <w:rPr>
          <w:color w:val="000000" w:themeColor="text1"/>
        </w:rPr>
        <w:t xml:space="preserve">bike must complete the lap to be eligible for a finish. A rider must </w:t>
      </w:r>
      <w:r w:rsidR="00D853E1" w:rsidRPr="00AB537B">
        <w:rPr>
          <w:color w:val="000000" w:themeColor="text1"/>
        </w:rPr>
        <w:t xml:space="preserve">declare themselves done </w:t>
      </w:r>
      <w:r w:rsidR="008E1401" w:rsidRPr="00AB537B">
        <w:rPr>
          <w:color w:val="000000" w:themeColor="text1"/>
        </w:rPr>
        <w:t>when</w:t>
      </w:r>
      <w:r w:rsidR="00D853E1" w:rsidRPr="00AB537B">
        <w:rPr>
          <w:color w:val="000000" w:themeColor="text1"/>
        </w:rPr>
        <w:t xml:space="preserve"> </w:t>
      </w:r>
      <w:r w:rsidR="008E1401" w:rsidRPr="00AB537B">
        <w:rPr>
          <w:color w:val="000000" w:themeColor="text1"/>
        </w:rPr>
        <w:t>completing less</w:t>
      </w:r>
      <w:r w:rsidR="00D853E1" w:rsidRPr="00AB537B">
        <w:rPr>
          <w:color w:val="000000" w:themeColor="text1"/>
        </w:rPr>
        <w:t xml:space="preserve"> than </w:t>
      </w:r>
      <w:r w:rsidR="007A43D1" w:rsidRPr="00AB537B">
        <w:rPr>
          <w:color w:val="000000" w:themeColor="text1"/>
        </w:rPr>
        <w:t xml:space="preserve">the </w:t>
      </w:r>
      <w:r w:rsidR="00D64309" w:rsidRPr="00AB537B">
        <w:rPr>
          <w:color w:val="000000" w:themeColor="text1"/>
        </w:rPr>
        <w:t>maximum</w:t>
      </w:r>
      <w:r w:rsidR="007A43D1" w:rsidRPr="00AB537B">
        <w:rPr>
          <w:color w:val="000000" w:themeColor="text1"/>
        </w:rPr>
        <w:t xml:space="preserve"> time or laps, to both scoring and the representing club</w:t>
      </w:r>
      <w:r w:rsidR="00ED35B2" w:rsidRPr="00AB537B">
        <w:rPr>
          <w:color w:val="000000" w:themeColor="text1"/>
        </w:rPr>
        <w:t>. This is non-negotiable and mandatory for the rider at their time of finish.</w:t>
      </w:r>
    </w:p>
    <w:p w14:paraId="702C5477" w14:textId="77777777" w:rsidR="00237078" w:rsidRDefault="00034852">
      <w:pPr>
        <w:pStyle w:val="ListParagraph"/>
        <w:numPr>
          <w:ilvl w:val="0"/>
          <w:numId w:val="19"/>
        </w:numPr>
        <w:tabs>
          <w:tab w:val="left" w:pos="1020"/>
        </w:tabs>
        <w:ind w:right="839"/>
      </w:pPr>
      <w:r>
        <w:t>A rider in a multi-lapped race must complete a minimum number of laps to be scored as a finisher. MRAN requires that a rider must COMPETE at least one (1) lap for every two (2) laps completed by the leader. NOTE: This is MRAN's</w:t>
      </w:r>
      <w:r>
        <w:rPr>
          <w:spacing w:val="47"/>
        </w:rPr>
        <w:t xml:space="preserve"> </w:t>
      </w:r>
      <w:r>
        <w:t>minimum.</w:t>
      </w:r>
    </w:p>
    <w:p w14:paraId="6FB13AA2" w14:textId="77777777" w:rsidR="00237078" w:rsidRDefault="00034852">
      <w:pPr>
        <w:pStyle w:val="BodyText"/>
        <w:ind w:left="1020" w:right="8119"/>
        <w:jc w:val="both"/>
      </w:pPr>
      <w:r>
        <w:t xml:space="preserve">2 lap race </w:t>
      </w:r>
      <w:r>
        <w:rPr>
          <w:color w:val="242424"/>
        </w:rPr>
        <w:t xml:space="preserve">– </w:t>
      </w:r>
      <w:r>
        <w:t xml:space="preserve">1 lap minimum 3 lap race </w:t>
      </w:r>
      <w:r>
        <w:rPr>
          <w:color w:val="1A1A1A"/>
        </w:rPr>
        <w:t xml:space="preserve">– </w:t>
      </w:r>
      <w:r>
        <w:rPr>
          <w:color w:val="111111"/>
        </w:rPr>
        <w:t xml:space="preserve">2 </w:t>
      </w:r>
      <w:r>
        <w:t>lap minimum</w:t>
      </w:r>
      <w:r>
        <w:rPr>
          <w:color w:val="111111"/>
        </w:rPr>
        <w:t xml:space="preserve"> 4 </w:t>
      </w:r>
      <w:r>
        <w:t xml:space="preserve">lap race </w:t>
      </w:r>
      <w:r>
        <w:rPr>
          <w:color w:val="282828"/>
        </w:rPr>
        <w:t xml:space="preserve">– </w:t>
      </w:r>
      <w:r>
        <w:rPr>
          <w:color w:val="111111"/>
        </w:rPr>
        <w:t xml:space="preserve">2 </w:t>
      </w:r>
      <w:r>
        <w:t>lap minimum</w:t>
      </w:r>
    </w:p>
    <w:p w14:paraId="7D235E25" w14:textId="77777777" w:rsidR="00237078" w:rsidRDefault="00034852">
      <w:pPr>
        <w:pStyle w:val="ListParagraph"/>
        <w:numPr>
          <w:ilvl w:val="0"/>
          <w:numId w:val="18"/>
        </w:numPr>
        <w:tabs>
          <w:tab w:val="left" w:pos="1190"/>
        </w:tabs>
        <w:ind w:right="1505" w:firstLine="0"/>
        <w:rPr>
          <w:b/>
        </w:rPr>
      </w:pPr>
      <w:r>
        <w:rPr>
          <w:w w:val="105"/>
        </w:rPr>
        <w:t xml:space="preserve">lap race – 3 lap minimum </w:t>
      </w:r>
      <w:r>
        <w:rPr>
          <w:b/>
          <w:w w:val="105"/>
        </w:rPr>
        <w:t xml:space="preserve">*note: 50cc, </w:t>
      </w:r>
      <w:r>
        <w:rPr>
          <w:b/>
          <w:color w:val="131313"/>
          <w:w w:val="105"/>
        </w:rPr>
        <w:t xml:space="preserve">65cc </w:t>
      </w:r>
      <w:r>
        <w:rPr>
          <w:b/>
          <w:w w:val="105"/>
        </w:rPr>
        <w:t>and 85cc+ novice riders only are exempt from the minimum requirement.</w:t>
      </w:r>
    </w:p>
    <w:p w14:paraId="50DFB70A" w14:textId="77777777" w:rsidR="00237078" w:rsidRDefault="00034852">
      <w:pPr>
        <w:pStyle w:val="ListParagraph"/>
        <w:numPr>
          <w:ilvl w:val="0"/>
          <w:numId w:val="18"/>
        </w:numPr>
        <w:tabs>
          <w:tab w:val="left" w:pos="1190"/>
        </w:tabs>
        <w:ind w:firstLine="0"/>
        <w:jc w:val="both"/>
        <w:rPr>
          <w:b/>
        </w:rPr>
      </w:pPr>
      <w:r>
        <w:rPr>
          <w:w w:val="105"/>
        </w:rPr>
        <w:t xml:space="preserve">lap race – 3 lap minimum </w:t>
      </w:r>
      <w:r>
        <w:rPr>
          <w:b/>
          <w:color w:val="0D0D0D"/>
          <w:w w:val="105"/>
        </w:rPr>
        <w:t xml:space="preserve">1 </w:t>
      </w:r>
      <w:r>
        <w:rPr>
          <w:b/>
          <w:w w:val="105"/>
        </w:rPr>
        <w:t>lap to finish for the 50cc, 65cc and 85cc+ novice riders</w:t>
      </w:r>
      <w:r>
        <w:rPr>
          <w:b/>
          <w:spacing w:val="-16"/>
          <w:w w:val="105"/>
        </w:rPr>
        <w:t xml:space="preserve"> </w:t>
      </w:r>
      <w:r>
        <w:rPr>
          <w:b/>
          <w:w w:val="105"/>
        </w:rPr>
        <w:t>only.</w:t>
      </w:r>
    </w:p>
    <w:p w14:paraId="317DCF61" w14:textId="77777777" w:rsidR="00237078" w:rsidRDefault="00237078">
      <w:pPr>
        <w:jc w:val="both"/>
        <w:sectPr w:rsidR="00237078">
          <w:pgSz w:w="12240" w:h="15840"/>
          <w:pgMar w:top="1220" w:right="80" w:bottom="280" w:left="600" w:header="720" w:footer="720" w:gutter="0"/>
          <w:cols w:space="720"/>
        </w:sectPr>
      </w:pPr>
    </w:p>
    <w:p w14:paraId="4289806C" w14:textId="77777777" w:rsidR="00237078" w:rsidRDefault="00034852">
      <w:pPr>
        <w:pStyle w:val="ListParagraph"/>
        <w:numPr>
          <w:ilvl w:val="0"/>
          <w:numId w:val="18"/>
        </w:numPr>
        <w:tabs>
          <w:tab w:val="left" w:pos="1182"/>
        </w:tabs>
        <w:spacing w:before="40"/>
        <w:ind w:right="8119" w:firstLine="0"/>
        <w:jc w:val="both"/>
      </w:pPr>
      <w:r>
        <w:lastRenderedPageBreak/>
        <w:t xml:space="preserve">lap race – 4 lap minimum 8 lap race – 4 lap minimum 9 lap race </w:t>
      </w:r>
      <w:r>
        <w:rPr>
          <w:color w:val="1C1C1C"/>
        </w:rPr>
        <w:t xml:space="preserve">– </w:t>
      </w:r>
      <w:r>
        <w:t>5 lap</w:t>
      </w:r>
      <w:r>
        <w:rPr>
          <w:spacing w:val="-8"/>
        </w:rPr>
        <w:t xml:space="preserve"> </w:t>
      </w:r>
      <w:r>
        <w:t>minimum</w:t>
      </w:r>
    </w:p>
    <w:p w14:paraId="30109450" w14:textId="0D1F8955" w:rsidR="00237078" w:rsidRDefault="00034852">
      <w:pPr>
        <w:pStyle w:val="ListParagraph"/>
        <w:numPr>
          <w:ilvl w:val="0"/>
          <w:numId w:val="19"/>
        </w:numPr>
        <w:tabs>
          <w:tab w:val="left" w:pos="1020"/>
        </w:tabs>
        <w:ind w:right="690"/>
      </w:pPr>
      <w:r>
        <w:t xml:space="preserve">Riders that break down on racecourse and do not cross the finish line will be scored as a DNF. (Example: rider by passes the minimum lap chute and attempts another lap and breaks down, rider </w:t>
      </w:r>
      <w:r w:rsidR="009C7E1F">
        <w:t>receives” DNF</w:t>
      </w:r>
      <w:r>
        <w:t>”). Once a rider has left the pits to continue their next lap they will not be allowed to return to the pits for assistance and then return to the race. MRAN clubs shall not allow any riders in a specified class/division to continue to race after they have completed their designated laps (example: novice riders designated at rider’s meeting/flyer to finish race after 1 lap, will not be allowed to continue a second lap for any</w:t>
      </w:r>
      <w:r>
        <w:rPr>
          <w:spacing w:val="5"/>
        </w:rPr>
        <w:t xml:space="preserve"> </w:t>
      </w:r>
      <w:r>
        <w:t>reason).</w:t>
      </w:r>
    </w:p>
    <w:p w14:paraId="07169C2E" w14:textId="68B47014" w:rsidR="00237078" w:rsidRDefault="00034852">
      <w:pPr>
        <w:pStyle w:val="ListParagraph"/>
        <w:numPr>
          <w:ilvl w:val="0"/>
          <w:numId w:val="19"/>
        </w:numPr>
        <w:tabs>
          <w:tab w:val="left" w:pos="1019"/>
          <w:tab w:val="left" w:pos="1020"/>
        </w:tabs>
        <w:ind w:right="729"/>
      </w:pPr>
      <w:r>
        <w:rPr>
          <w:w w:val="105"/>
        </w:rPr>
        <w:t>Towing</w:t>
      </w:r>
      <w:r>
        <w:rPr>
          <w:spacing w:val="24"/>
          <w:w w:val="105"/>
        </w:rPr>
        <w:t xml:space="preserve"> </w:t>
      </w:r>
      <w:r w:rsidR="00B7187E">
        <w:rPr>
          <w:w w:val="105"/>
        </w:rPr>
        <w:t>a</w:t>
      </w:r>
      <w:r>
        <w:rPr>
          <w:spacing w:val="-13"/>
          <w:w w:val="105"/>
        </w:rPr>
        <w:t xml:space="preserve"> </w:t>
      </w:r>
      <w:r>
        <w:rPr>
          <w:w w:val="105"/>
        </w:rPr>
        <w:t>rider</w:t>
      </w:r>
      <w:r>
        <w:rPr>
          <w:spacing w:val="-11"/>
          <w:w w:val="105"/>
        </w:rPr>
        <w:t xml:space="preserve"> </w:t>
      </w:r>
      <w:r>
        <w:rPr>
          <w:w w:val="105"/>
        </w:rPr>
        <w:t>whose</w:t>
      </w:r>
      <w:r>
        <w:rPr>
          <w:spacing w:val="-7"/>
          <w:w w:val="105"/>
        </w:rPr>
        <w:t xml:space="preserve"> </w:t>
      </w:r>
      <w:r>
        <w:rPr>
          <w:w w:val="105"/>
        </w:rPr>
        <w:t>motorcycle</w:t>
      </w:r>
      <w:r>
        <w:rPr>
          <w:spacing w:val="-8"/>
          <w:w w:val="105"/>
        </w:rPr>
        <w:t xml:space="preserve"> </w:t>
      </w:r>
      <w:r>
        <w:rPr>
          <w:w w:val="105"/>
        </w:rPr>
        <w:t>will</w:t>
      </w:r>
      <w:r>
        <w:rPr>
          <w:spacing w:val="-18"/>
          <w:w w:val="105"/>
        </w:rPr>
        <w:t xml:space="preserve"> </w:t>
      </w:r>
      <w:r>
        <w:rPr>
          <w:w w:val="105"/>
        </w:rPr>
        <w:t>not</w:t>
      </w:r>
      <w:r>
        <w:rPr>
          <w:spacing w:val="-11"/>
          <w:w w:val="105"/>
        </w:rPr>
        <w:t xml:space="preserve"> </w:t>
      </w:r>
      <w:r>
        <w:rPr>
          <w:w w:val="105"/>
        </w:rPr>
        <w:t>run</w:t>
      </w:r>
      <w:r>
        <w:rPr>
          <w:spacing w:val="-17"/>
          <w:w w:val="105"/>
        </w:rPr>
        <w:t xml:space="preserve"> </w:t>
      </w:r>
      <w:r>
        <w:rPr>
          <w:w w:val="105"/>
        </w:rPr>
        <w:t>may</w:t>
      </w:r>
      <w:r>
        <w:rPr>
          <w:spacing w:val="-7"/>
          <w:w w:val="105"/>
        </w:rPr>
        <w:t xml:space="preserve"> </w:t>
      </w:r>
      <w:r>
        <w:rPr>
          <w:w w:val="105"/>
        </w:rPr>
        <w:t>be</w:t>
      </w:r>
      <w:r>
        <w:rPr>
          <w:spacing w:val="-6"/>
          <w:w w:val="105"/>
        </w:rPr>
        <w:t xml:space="preserve"> </w:t>
      </w:r>
      <w:r>
        <w:rPr>
          <w:w w:val="105"/>
        </w:rPr>
        <w:t>towed</w:t>
      </w:r>
      <w:r>
        <w:rPr>
          <w:spacing w:val="-5"/>
          <w:w w:val="105"/>
        </w:rPr>
        <w:t xml:space="preserve"> </w:t>
      </w:r>
      <w:r>
        <w:rPr>
          <w:w w:val="105"/>
        </w:rPr>
        <w:t>to</w:t>
      </w:r>
      <w:r>
        <w:rPr>
          <w:spacing w:val="-17"/>
          <w:w w:val="105"/>
        </w:rPr>
        <w:t xml:space="preserve"> </w:t>
      </w:r>
      <w:r>
        <w:rPr>
          <w:w w:val="105"/>
        </w:rPr>
        <w:t>the</w:t>
      </w:r>
      <w:r>
        <w:rPr>
          <w:spacing w:val="-11"/>
          <w:w w:val="105"/>
        </w:rPr>
        <w:t xml:space="preserve"> </w:t>
      </w:r>
      <w:r>
        <w:rPr>
          <w:w w:val="105"/>
        </w:rPr>
        <w:t>finish</w:t>
      </w:r>
      <w:r>
        <w:rPr>
          <w:spacing w:val="-8"/>
          <w:w w:val="105"/>
        </w:rPr>
        <w:t xml:space="preserve"> </w:t>
      </w:r>
      <w:r>
        <w:rPr>
          <w:w w:val="105"/>
        </w:rPr>
        <w:t>while</w:t>
      </w:r>
      <w:r>
        <w:rPr>
          <w:spacing w:val="-7"/>
          <w:w w:val="105"/>
        </w:rPr>
        <w:t xml:space="preserve"> </w:t>
      </w:r>
      <w:r>
        <w:rPr>
          <w:w w:val="105"/>
        </w:rPr>
        <w:t>the</w:t>
      </w:r>
      <w:r>
        <w:rPr>
          <w:spacing w:val="-14"/>
          <w:w w:val="105"/>
        </w:rPr>
        <w:t xml:space="preserve"> </w:t>
      </w:r>
      <w:r>
        <w:rPr>
          <w:w w:val="105"/>
        </w:rPr>
        <w:t>race</w:t>
      </w:r>
      <w:r>
        <w:rPr>
          <w:spacing w:val="-12"/>
          <w:w w:val="105"/>
        </w:rPr>
        <w:t xml:space="preserve"> </w:t>
      </w:r>
      <w:r>
        <w:rPr>
          <w:w w:val="105"/>
        </w:rPr>
        <w:t>is</w:t>
      </w:r>
      <w:r>
        <w:rPr>
          <w:spacing w:val="-12"/>
          <w:w w:val="105"/>
        </w:rPr>
        <w:t xml:space="preserve"> </w:t>
      </w:r>
      <w:r>
        <w:rPr>
          <w:w w:val="105"/>
        </w:rPr>
        <w:t>in</w:t>
      </w:r>
      <w:r>
        <w:rPr>
          <w:spacing w:val="-18"/>
          <w:w w:val="105"/>
        </w:rPr>
        <w:t xml:space="preserve"> </w:t>
      </w:r>
      <w:r>
        <w:rPr>
          <w:w w:val="105"/>
        </w:rPr>
        <w:t>progress</w:t>
      </w:r>
      <w:r>
        <w:rPr>
          <w:spacing w:val="-5"/>
          <w:w w:val="105"/>
        </w:rPr>
        <w:t xml:space="preserve"> </w:t>
      </w:r>
      <w:r>
        <w:rPr>
          <w:w w:val="105"/>
        </w:rPr>
        <w:t xml:space="preserve">only by another rider who is entered and has not finished the race (rider cannot receive the checked flag and reenter the racecourse to tow another rider). A </w:t>
      </w:r>
      <w:r>
        <w:rPr>
          <w:w w:val="105"/>
        </w:rPr>
        <w:t>rider towed more the fifty percent (50%) the length of the racecourse shall not be considered a finisher and will only receive start points (and club points if applicable) for the event. Competitors entered in the S0cc division are excluded from this</w:t>
      </w:r>
      <w:r>
        <w:rPr>
          <w:spacing w:val="-14"/>
          <w:w w:val="105"/>
        </w:rPr>
        <w:t xml:space="preserve"> </w:t>
      </w:r>
      <w:r>
        <w:rPr>
          <w:w w:val="105"/>
        </w:rPr>
        <w:t>rule.</w:t>
      </w:r>
    </w:p>
    <w:p w14:paraId="09723F65" w14:textId="77777777" w:rsidR="00237078" w:rsidRDefault="00034852">
      <w:pPr>
        <w:pStyle w:val="ListParagraph"/>
        <w:numPr>
          <w:ilvl w:val="0"/>
          <w:numId w:val="19"/>
        </w:numPr>
        <w:tabs>
          <w:tab w:val="left" w:pos="1020"/>
        </w:tabs>
        <w:ind w:right="850"/>
      </w:pPr>
      <w:r>
        <w:t>Member</w:t>
      </w:r>
      <w:r>
        <w:rPr>
          <w:spacing w:val="-2"/>
        </w:rPr>
        <w:t xml:space="preserve"> </w:t>
      </w:r>
      <w:r>
        <w:t>clubs</w:t>
      </w:r>
      <w:r>
        <w:rPr>
          <w:spacing w:val="-3"/>
        </w:rPr>
        <w:t xml:space="preserve"> </w:t>
      </w:r>
      <w:r>
        <w:t>are</w:t>
      </w:r>
      <w:r>
        <w:rPr>
          <w:spacing w:val="-2"/>
        </w:rPr>
        <w:t xml:space="preserve"> </w:t>
      </w:r>
      <w:r>
        <w:t>responsible</w:t>
      </w:r>
      <w:r>
        <w:rPr>
          <w:spacing w:val="-3"/>
        </w:rPr>
        <w:t xml:space="preserve"> </w:t>
      </w:r>
      <w:r>
        <w:t>for</w:t>
      </w:r>
      <w:r>
        <w:rPr>
          <w:spacing w:val="-3"/>
        </w:rPr>
        <w:t xml:space="preserve"> </w:t>
      </w:r>
      <w:r>
        <w:t>scoring</w:t>
      </w:r>
      <w:r>
        <w:rPr>
          <w:spacing w:val="-2"/>
        </w:rPr>
        <w:t xml:space="preserve"> </w:t>
      </w:r>
      <w:r>
        <w:t>their</w:t>
      </w:r>
      <w:r>
        <w:rPr>
          <w:spacing w:val="-2"/>
        </w:rPr>
        <w:t xml:space="preserve"> </w:t>
      </w:r>
      <w:r>
        <w:t>own</w:t>
      </w:r>
      <w:r>
        <w:rPr>
          <w:spacing w:val="-2"/>
        </w:rPr>
        <w:t xml:space="preserve"> </w:t>
      </w:r>
      <w:r>
        <w:t>events.</w:t>
      </w:r>
      <w:r>
        <w:rPr>
          <w:spacing w:val="-13"/>
        </w:rPr>
        <w:t xml:space="preserve"> </w:t>
      </w:r>
      <w:r>
        <w:t>Member</w:t>
      </w:r>
      <w:r>
        <w:rPr>
          <w:spacing w:val="-9"/>
        </w:rPr>
        <w:t xml:space="preserve"> </w:t>
      </w:r>
      <w:r>
        <w:t>Clubs</w:t>
      </w:r>
      <w:r>
        <w:rPr>
          <w:spacing w:val="-3"/>
        </w:rPr>
        <w:t xml:space="preserve"> </w:t>
      </w:r>
      <w:r>
        <w:t>are</w:t>
      </w:r>
      <w:r>
        <w:rPr>
          <w:spacing w:val="-3"/>
        </w:rPr>
        <w:t xml:space="preserve"> </w:t>
      </w:r>
      <w:r>
        <w:t>encouraged</w:t>
      </w:r>
      <w:r>
        <w:rPr>
          <w:spacing w:val="-1"/>
        </w:rPr>
        <w:t xml:space="preserve"> </w:t>
      </w:r>
      <w:r>
        <w:t>to</w:t>
      </w:r>
      <w:r>
        <w:rPr>
          <w:spacing w:val="-2"/>
        </w:rPr>
        <w:t xml:space="preserve"> </w:t>
      </w:r>
      <w:r>
        <w:t>use</w:t>
      </w:r>
      <w:r>
        <w:rPr>
          <w:spacing w:val="-3"/>
        </w:rPr>
        <w:t xml:space="preserve"> </w:t>
      </w:r>
      <w:r>
        <w:t>the</w:t>
      </w:r>
      <w:r>
        <w:rPr>
          <w:spacing w:val="-1"/>
        </w:rPr>
        <w:t xml:space="preserve"> </w:t>
      </w:r>
      <w:r>
        <w:t>MRAN scoring</w:t>
      </w:r>
      <w:r>
        <w:rPr>
          <w:spacing w:val="-1"/>
        </w:rPr>
        <w:t xml:space="preserve"> </w:t>
      </w:r>
      <w:r>
        <w:t>system.</w:t>
      </w:r>
    </w:p>
    <w:p w14:paraId="7EF6BF62" w14:textId="77777777" w:rsidR="00237078" w:rsidRDefault="00034852">
      <w:pPr>
        <w:pStyle w:val="ListParagraph"/>
        <w:numPr>
          <w:ilvl w:val="0"/>
          <w:numId w:val="19"/>
        </w:numPr>
        <w:tabs>
          <w:tab w:val="left" w:pos="1020"/>
        </w:tabs>
      </w:pPr>
      <w:r>
        <w:t>The</w:t>
      </w:r>
      <w:r>
        <w:rPr>
          <w:spacing w:val="-10"/>
        </w:rPr>
        <w:t xml:space="preserve"> </w:t>
      </w:r>
      <w:r>
        <w:t>failure</w:t>
      </w:r>
      <w:r>
        <w:rPr>
          <w:spacing w:val="-1"/>
        </w:rPr>
        <w:t xml:space="preserve"> </w:t>
      </w:r>
      <w:r>
        <w:t>of</w:t>
      </w:r>
      <w:r>
        <w:rPr>
          <w:spacing w:val="-12"/>
        </w:rPr>
        <w:t xml:space="preserve"> </w:t>
      </w:r>
      <w:r>
        <w:t>a</w:t>
      </w:r>
      <w:r>
        <w:rPr>
          <w:spacing w:val="-14"/>
        </w:rPr>
        <w:t xml:space="preserve"> </w:t>
      </w:r>
      <w:r>
        <w:t>rider</w:t>
      </w:r>
      <w:r>
        <w:rPr>
          <w:spacing w:val="-3"/>
        </w:rPr>
        <w:t xml:space="preserve"> </w:t>
      </w:r>
      <w:r>
        <w:t>to</w:t>
      </w:r>
      <w:r>
        <w:rPr>
          <w:spacing w:val="-5"/>
        </w:rPr>
        <w:t xml:space="preserve"> </w:t>
      </w:r>
      <w:r>
        <w:t>pass</w:t>
      </w:r>
      <w:r>
        <w:rPr>
          <w:spacing w:val="-12"/>
        </w:rPr>
        <w:t xml:space="preserve"> </w:t>
      </w:r>
      <w:r>
        <w:t>through</w:t>
      </w:r>
      <w:r>
        <w:rPr>
          <w:spacing w:val="-5"/>
        </w:rPr>
        <w:t xml:space="preserve"> </w:t>
      </w:r>
      <w:r>
        <w:t>ALL</w:t>
      </w:r>
      <w:r>
        <w:rPr>
          <w:spacing w:val="-6"/>
        </w:rPr>
        <w:t xml:space="preserve"> </w:t>
      </w:r>
      <w:r>
        <w:t>checkpoints</w:t>
      </w:r>
      <w:r>
        <w:rPr>
          <w:spacing w:val="-6"/>
        </w:rPr>
        <w:t xml:space="preserve"> </w:t>
      </w:r>
      <w:r>
        <w:t>within</w:t>
      </w:r>
      <w:r>
        <w:rPr>
          <w:spacing w:val="-4"/>
        </w:rPr>
        <w:t xml:space="preserve"> </w:t>
      </w:r>
      <w:r>
        <w:t>the</w:t>
      </w:r>
      <w:r>
        <w:rPr>
          <w:spacing w:val="-10"/>
        </w:rPr>
        <w:t xml:space="preserve"> </w:t>
      </w:r>
      <w:r>
        <w:t>racecourse</w:t>
      </w:r>
      <w:r>
        <w:rPr>
          <w:spacing w:val="-1"/>
        </w:rPr>
        <w:t xml:space="preserve"> </w:t>
      </w:r>
      <w:r>
        <w:t>will</w:t>
      </w:r>
      <w:r>
        <w:rPr>
          <w:spacing w:val="-11"/>
        </w:rPr>
        <w:t xml:space="preserve"> </w:t>
      </w:r>
      <w:r>
        <w:t>be</w:t>
      </w:r>
      <w:r>
        <w:rPr>
          <w:spacing w:val="-10"/>
        </w:rPr>
        <w:t xml:space="preserve"> </w:t>
      </w:r>
      <w:r>
        <w:t>disqualified.</w:t>
      </w:r>
    </w:p>
    <w:p w14:paraId="5B190D8F" w14:textId="77777777" w:rsidR="00237078" w:rsidRDefault="00237078">
      <w:pPr>
        <w:pStyle w:val="BodyText"/>
      </w:pPr>
    </w:p>
    <w:p w14:paraId="6B2A03A2" w14:textId="77777777" w:rsidR="00237078" w:rsidRDefault="00237078">
      <w:pPr>
        <w:pStyle w:val="BodyText"/>
        <w:spacing w:before="8"/>
      </w:pPr>
    </w:p>
    <w:p w14:paraId="45DA5224" w14:textId="77777777" w:rsidR="00237078" w:rsidRDefault="00034852">
      <w:pPr>
        <w:pStyle w:val="Heading2"/>
        <w:rPr>
          <w:u w:val="thick"/>
        </w:rPr>
      </w:pPr>
      <w:r>
        <w:rPr>
          <w:u w:val="thick"/>
        </w:rPr>
        <w:t xml:space="preserve">SECTION 10. GRAND PRIX SERIES </w:t>
      </w:r>
      <w:r>
        <w:rPr>
          <w:u w:val="thick"/>
        </w:rPr>
        <w:t>EVENT SCORING</w:t>
      </w:r>
    </w:p>
    <w:p w14:paraId="6177384C" w14:textId="77777777" w:rsidR="00A4791D" w:rsidRPr="00654E42" w:rsidRDefault="00A4791D" w:rsidP="00A4791D">
      <w:pPr>
        <w:pStyle w:val="Heading2"/>
        <w:numPr>
          <w:ilvl w:val="0"/>
          <w:numId w:val="48"/>
        </w:numPr>
        <w:rPr>
          <w:color w:val="FF0000"/>
          <w:u w:val="none"/>
        </w:rPr>
      </w:pPr>
      <w:r w:rsidRPr="009062EE">
        <w:rPr>
          <w:color w:val="FF0000"/>
          <w:u w:val="none"/>
        </w:rPr>
        <w:t>The Grand Prix series is no longer applicable for MRAN. As of 2026, please refer to Desert Series for all rules and regulations. (Nov.2025)</w:t>
      </w:r>
    </w:p>
    <w:p w14:paraId="4294CC87" w14:textId="77777777" w:rsidR="00A4791D" w:rsidRDefault="00A4791D">
      <w:pPr>
        <w:pStyle w:val="Heading2"/>
        <w:rPr>
          <w:u w:val="none"/>
        </w:rPr>
      </w:pPr>
    </w:p>
    <w:p w14:paraId="638E0552" w14:textId="77777777" w:rsidR="00237078" w:rsidRPr="00A4791D" w:rsidRDefault="00237078">
      <w:pPr>
        <w:pStyle w:val="BodyText"/>
        <w:spacing w:before="6"/>
        <w:rPr>
          <w:b/>
          <w:strike/>
          <w:sz w:val="17"/>
        </w:rPr>
      </w:pPr>
    </w:p>
    <w:p w14:paraId="5A6EF740" w14:textId="77777777" w:rsidR="00237078" w:rsidRPr="00A4791D" w:rsidRDefault="00034852">
      <w:pPr>
        <w:pStyle w:val="ListParagraph"/>
        <w:numPr>
          <w:ilvl w:val="0"/>
          <w:numId w:val="17"/>
        </w:numPr>
        <w:tabs>
          <w:tab w:val="left" w:pos="1020"/>
        </w:tabs>
        <w:spacing w:before="55"/>
        <w:ind w:right="777"/>
        <w:jc w:val="both"/>
        <w:rPr>
          <w:strike/>
        </w:rPr>
      </w:pPr>
      <w:r w:rsidRPr="00A4791D">
        <w:rPr>
          <w:strike/>
        </w:rPr>
        <w:t>Finish</w:t>
      </w:r>
      <w:r w:rsidRPr="00A4791D">
        <w:rPr>
          <w:strike/>
          <w:spacing w:val="-38"/>
        </w:rPr>
        <w:t xml:space="preserve"> </w:t>
      </w:r>
      <w:r w:rsidRPr="00A4791D">
        <w:rPr>
          <w:strike/>
        </w:rPr>
        <w:t>place</w:t>
      </w:r>
      <w:r w:rsidRPr="00A4791D">
        <w:rPr>
          <w:strike/>
          <w:spacing w:val="-37"/>
        </w:rPr>
        <w:t xml:space="preserve"> </w:t>
      </w:r>
      <w:r w:rsidRPr="00A4791D">
        <w:rPr>
          <w:strike/>
        </w:rPr>
        <w:t>is</w:t>
      </w:r>
      <w:r w:rsidRPr="00A4791D">
        <w:rPr>
          <w:strike/>
          <w:spacing w:val="-39"/>
        </w:rPr>
        <w:t xml:space="preserve"> </w:t>
      </w:r>
      <w:r w:rsidRPr="00A4791D">
        <w:rPr>
          <w:strike/>
        </w:rPr>
        <w:t>determined</w:t>
      </w:r>
      <w:r w:rsidRPr="00A4791D">
        <w:rPr>
          <w:strike/>
          <w:spacing w:val="-36"/>
        </w:rPr>
        <w:t xml:space="preserve"> </w:t>
      </w:r>
      <w:r w:rsidRPr="00A4791D">
        <w:rPr>
          <w:strike/>
        </w:rPr>
        <w:t>by</w:t>
      </w:r>
      <w:r w:rsidRPr="00A4791D">
        <w:rPr>
          <w:strike/>
          <w:spacing w:val="-36"/>
        </w:rPr>
        <w:t xml:space="preserve"> </w:t>
      </w:r>
      <w:r w:rsidRPr="00A4791D">
        <w:rPr>
          <w:strike/>
        </w:rPr>
        <w:t>the</w:t>
      </w:r>
      <w:r w:rsidRPr="00A4791D">
        <w:rPr>
          <w:strike/>
          <w:spacing w:val="-37"/>
        </w:rPr>
        <w:t xml:space="preserve"> </w:t>
      </w:r>
      <w:r w:rsidRPr="00A4791D">
        <w:rPr>
          <w:strike/>
        </w:rPr>
        <w:t>number</w:t>
      </w:r>
      <w:r w:rsidRPr="00A4791D">
        <w:rPr>
          <w:strike/>
          <w:spacing w:val="-33"/>
        </w:rPr>
        <w:t xml:space="preserve"> </w:t>
      </w:r>
      <w:r w:rsidRPr="00A4791D">
        <w:rPr>
          <w:strike/>
        </w:rPr>
        <w:t>of</w:t>
      </w:r>
      <w:r w:rsidRPr="00A4791D">
        <w:rPr>
          <w:strike/>
          <w:spacing w:val="-38"/>
        </w:rPr>
        <w:t xml:space="preserve"> </w:t>
      </w:r>
      <w:r w:rsidRPr="00A4791D">
        <w:rPr>
          <w:strike/>
        </w:rPr>
        <w:t>laps</w:t>
      </w:r>
      <w:r w:rsidRPr="00A4791D">
        <w:rPr>
          <w:strike/>
          <w:spacing w:val="-37"/>
        </w:rPr>
        <w:t xml:space="preserve"> </w:t>
      </w:r>
      <w:r w:rsidRPr="00A4791D">
        <w:rPr>
          <w:strike/>
        </w:rPr>
        <w:t>completed</w:t>
      </w:r>
      <w:r w:rsidRPr="00A4791D">
        <w:rPr>
          <w:strike/>
          <w:spacing w:val="-35"/>
        </w:rPr>
        <w:t xml:space="preserve"> </w:t>
      </w:r>
      <w:r w:rsidRPr="00A4791D">
        <w:rPr>
          <w:strike/>
        </w:rPr>
        <w:t>and</w:t>
      </w:r>
      <w:r w:rsidRPr="00A4791D">
        <w:rPr>
          <w:strike/>
          <w:spacing w:val="-37"/>
        </w:rPr>
        <w:t xml:space="preserve"> </w:t>
      </w:r>
      <w:r w:rsidRPr="00A4791D">
        <w:rPr>
          <w:strike/>
        </w:rPr>
        <w:t>then</w:t>
      </w:r>
      <w:r w:rsidRPr="00A4791D">
        <w:rPr>
          <w:strike/>
          <w:spacing w:val="-35"/>
        </w:rPr>
        <w:t xml:space="preserve"> </w:t>
      </w:r>
      <w:r w:rsidRPr="00A4791D">
        <w:rPr>
          <w:strike/>
        </w:rPr>
        <w:t>the</w:t>
      </w:r>
      <w:r w:rsidRPr="00A4791D">
        <w:rPr>
          <w:strike/>
          <w:spacing w:val="-37"/>
        </w:rPr>
        <w:t xml:space="preserve"> </w:t>
      </w:r>
      <w:r w:rsidRPr="00A4791D">
        <w:rPr>
          <w:strike/>
        </w:rPr>
        <w:t>position</w:t>
      </w:r>
      <w:r w:rsidRPr="00A4791D">
        <w:rPr>
          <w:strike/>
          <w:spacing w:val="-37"/>
        </w:rPr>
        <w:t xml:space="preserve"> </w:t>
      </w:r>
      <w:r w:rsidRPr="00A4791D">
        <w:rPr>
          <w:strike/>
        </w:rPr>
        <w:t>relative</w:t>
      </w:r>
      <w:r w:rsidRPr="00A4791D">
        <w:rPr>
          <w:strike/>
          <w:spacing w:val="-37"/>
        </w:rPr>
        <w:t xml:space="preserve"> </w:t>
      </w:r>
      <w:r w:rsidRPr="00A4791D">
        <w:rPr>
          <w:strike/>
        </w:rPr>
        <w:t>to</w:t>
      </w:r>
      <w:r w:rsidRPr="00A4791D">
        <w:rPr>
          <w:strike/>
          <w:spacing w:val="-36"/>
        </w:rPr>
        <w:t xml:space="preserve"> </w:t>
      </w:r>
      <w:r w:rsidRPr="00A4791D">
        <w:rPr>
          <w:strike/>
        </w:rPr>
        <w:t>other</w:t>
      </w:r>
      <w:r w:rsidRPr="00A4791D">
        <w:rPr>
          <w:strike/>
          <w:spacing w:val="-36"/>
        </w:rPr>
        <w:t xml:space="preserve"> </w:t>
      </w:r>
      <w:r w:rsidRPr="00A4791D">
        <w:rPr>
          <w:strike/>
        </w:rPr>
        <w:t>competitors.</w:t>
      </w:r>
      <w:r w:rsidRPr="00A4791D">
        <w:rPr>
          <w:strike/>
          <w:spacing w:val="-34"/>
        </w:rPr>
        <w:t xml:space="preserve"> </w:t>
      </w:r>
      <w:r w:rsidRPr="00A4791D">
        <w:rPr>
          <w:strike/>
        </w:rPr>
        <w:t>The race</w:t>
      </w:r>
      <w:r w:rsidRPr="00A4791D">
        <w:rPr>
          <w:strike/>
          <w:spacing w:val="-2"/>
        </w:rPr>
        <w:t xml:space="preserve"> </w:t>
      </w:r>
      <w:r w:rsidRPr="00A4791D">
        <w:rPr>
          <w:strike/>
        </w:rPr>
        <w:t>ends</w:t>
      </w:r>
      <w:r w:rsidRPr="00A4791D">
        <w:rPr>
          <w:strike/>
          <w:spacing w:val="-3"/>
        </w:rPr>
        <w:t xml:space="preserve"> </w:t>
      </w:r>
      <w:r w:rsidRPr="00A4791D">
        <w:rPr>
          <w:strike/>
        </w:rPr>
        <w:t>when</w:t>
      </w:r>
      <w:r w:rsidRPr="00A4791D">
        <w:rPr>
          <w:strike/>
          <w:spacing w:val="-1"/>
        </w:rPr>
        <w:t xml:space="preserve"> </w:t>
      </w:r>
      <w:r w:rsidRPr="00A4791D">
        <w:rPr>
          <w:strike/>
        </w:rPr>
        <w:t>the</w:t>
      </w:r>
      <w:r w:rsidRPr="00A4791D">
        <w:rPr>
          <w:strike/>
          <w:spacing w:val="-2"/>
        </w:rPr>
        <w:t xml:space="preserve"> </w:t>
      </w:r>
      <w:r w:rsidRPr="00A4791D">
        <w:rPr>
          <w:strike/>
        </w:rPr>
        <w:t>lead</w:t>
      </w:r>
      <w:r w:rsidRPr="00A4791D">
        <w:rPr>
          <w:strike/>
          <w:spacing w:val="-2"/>
        </w:rPr>
        <w:t xml:space="preserve"> </w:t>
      </w:r>
      <w:r w:rsidRPr="00A4791D">
        <w:rPr>
          <w:strike/>
        </w:rPr>
        <w:t>bike</w:t>
      </w:r>
      <w:r w:rsidRPr="00A4791D">
        <w:rPr>
          <w:strike/>
          <w:spacing w:val="-3"/>
        </w:rPr>
        <w:t xml:space="preserve"> </w:t>
      </w:r>
      <w:r w:rsidRPr="00A4791D">
        <w:rPr>
          <w:strike/>
        </w:rPr>
        <w:t>has</w:t>
      </w:r>
      <w:r w:rsidRPr="00A4791D">
        <w:rPr>
          <w:strike/>
          <w:spacing w:val="-2"/>
        </w:rPr>
        <w:t xml:space="preserve"> </w:t>
      </w:r>
      <w:r w:rsidRPr="00A4791D">
        <w:rPr>
          <w:strike/>
        </w:rPr>
        <w:t>crossed</w:t>
      </w:r>
      <w:r w:rsidRPr="00A4791D">
        <w:rPr>
          <w:strike/>
          <w:spacing w:val="-2"/>
        </w:rPr>
        <w:t xml:space="preserve"> </w:t>
      </w:r>
      <w:r w:rsidRPr="00A4791D">
        <w:rPr>
          <w:strike/>
        </w:rPr>
        <w:t>the</w:t>
      </w:r>
      <w:r w:rsidRPr="00A4791D">
        <w:rPr>
          <w:strike/>
          <w:spacing w:val="-2"/>
        </w:rPr>
        <w:t xml:space="preserve"> </w:t>
      </w:r>
      <w:r w:rsidRPr="00A4791D">
        <w:rPr>
          <w:strike/>
        </w:rPr>
        <w:t>finish</w:t>
      </w:r>
      <w:r w:rsidRPr="00A4791D">
        <w:rPr>
          <w:strike/>
          <w:spacing w:val="-2"/>
        </w:rPr>
        <w:t xml:space="preserve"> </w:t>
      </w:r>
      <w:r w:rsidRPr="00A4791D">
        <w:rPr>
          <w:strike/>
        </w:rPr>
        <w:t>line</w:t>
      </w:r>
      <w:r w:rsidRPr="00A4791D">
        <w:rPr>
          <w:strike/>
          <w:spacing w:val="-2"/>
        </w:rPr>
        <w:t xml:space="preserve"> </w:t>
      </w:r>
      <w:r w:rsidRPr="00A4791D">
        <w:rPr>
          <w:strike/>
        </w:rPr>
        <w:t>and</w:t>
      </w:r>
      <w:r w:rsidRPr="00A4791D">
        <w:rPr>
          <w:strike/>
          <w:spacing w:val="-3"/>
        </w:rPr>
        <w:t xml:space="preserve"> </w:t>
      </w:r>
      <w:r w:rsidRPr="00A4791D">
        <w:rPr>
          <w:strike/>
        </w:rPr>
        <w:t>receives</w:t>
      </w:r>
      <w:r w:rsidRPr="00A4791D">
        <w:rPr>
          <w:strike/>
          <w:spacing w:val="-1"/>
        </w:rPr>
        <w:t xml:space="preserve"> </w:t>
      </w:r>
      <w:r w:rsidRPr="00A4791D">
        <w:rPr>
          <w:strike/>
        </w:rPr>
        <w:t>the</w:t>
      </w:r>
      <w:r w:rsidRPr="00A4791D">
        <w:rPr>
          <w:strike/>
          <w:spacing w:val="-2"/>
        </w:rPr>
        <w:t xml:space="preserve"> </w:t>
      </w:r>
      <w:r w:rsidRPr="00A4791D">
        <w:rPr>
          <w:strike/>
        </w:rPr>
        <w:t>checkered</w:t>
      </w:r>
      <w:r w:rsidRPr="00A4791D">
        <w:rPr>
          <w:strike/>
          <w:spacing w:val="-1"/>
        </w:rPr>
        <w:t xml:space="preserve"> </w:t>
      </w:r>
      <w:r w:rsidRPr="00A4791D">
        <w:rPr>
          <w:strike/>
        </w:rPr>
        <w:t>flag.</w:t>
      </w:r>
      <w:r w:rsidRPr="00A4791D">
        <w:rPr>
          <w:strike/>
          <w:spacing w:val="-31"/>
        </w:rPr>
        <w:t xml:space="preserve"> </w:t>
      </w:r>
      <w:r w:rsidRPr="00A4791D">
        <w:rPr>
          <w:strike/>
        </w:rPr>
        <w:t>Sponsoring</w:t>
      </w:r>
      <w:r w:rsidRPr="00A4791D">
        <w:rPr>
          <w:strike/>
          <w:spacing w:val="-3"/>
        </w:rPr>
        <w:t xml:space="preserve"> </w:t>
      </w:r>
      <w:r w:rsidRPr="00A4791D">
        <w:rPr>
          <w:strike/>
        </w:rPr>
        <w:t>clubs</w:t>
      </w:r>
      <w:r w:rsidRPr="00A4791D">
        <w:rPr>
          <w:strike/>
          <w:spacing w:val="-2"/>
        </w:rPr>
        <w:t xml:space="preserve"> </w:t>
      </w:r>
      <w:r w:rsidRPr="00A4791D">
        <w:rPr>
          <w:strike/>
        </w:rPr>
        <w:t>are cautioned to provide a suitable area for stopping AFTER the finish</w:t>
      </w:r>
      <w:r w:rsidRPr="00A4791D">
        <w:rPr>
          <w:strike/>
          <w:spacing w:val="-8"/>
        </w:rPr>
        <w:t xml:space="preserve"> </w:t>
      </w:r>
      <w:r w:rsidRPr="00A4791D">
        <w:rPr>
          <w:strike/>
        </w:rPr>
        <w:t>line.</w:t>
      </w:r>
    </w:p>
    <w:p w14:paraId="6E1031A2" w14:textId="77777777" w:rsidR="00237078" w:rsidRPr="00A4791D" w:rsidRDefault="00034852">
      <w:pPr>
        <w:pStyle w:val="ListParagraph"/>
        <w:numPr>
          <w:ilvl w:val="0"/>
          <w:numId w:val="17"/>
        </w:numPr>
        <w:tabs>
          <w:tab w:val="left" w:pos="1020"/>
        </w:tabs>
        <w:ind w:right="772"/>
        <w:rPr>
          <w:strike/>
        </w:rPr>
      </w:pPr>
      <w:r w:rsidRPr="00A4791D">
        <w:rPr>
          <w:strike/>
        </w:rPr>
        <w:t>A rider in a Grand Prix race must complete a minimum number of laps to be scored a finisher. MRAN requires that</w:t>
      </w:r>
      <w:r w:rsidRPr="00A4791D">
        <w:rPr>
          <w:strike/>
          <w:spacing w:val="-11"/>
        </w:rPr>
        <w:t xml:space="preserve"> </w:t>
      </w:r>
      <w:r w:rsidRPr="00A4791D">
        <w:rPr>
          <w:strike/>
        </w:rPr>
        <w:t>a</w:t>
      </w:r>
      <w:r w:rsidRPr="00A4791D">
        <w:rPr>
          <w:strike/>
          <w:spacing w:val="-14"/>
        </w:rPr>
        <w:t xml:space="preserve"> </w:t>
      </w:r>
      <w:r w:rsidRPr="00A4791D">
        <w:rPr>
          <w:strike/>
        </w:rPr>
        <w:t>rider</w:t>
      </w:r>
      <w:r w:rsidRPr="00A4791D">
        <w:rPr>
          <w:strike/>
          <w:spacing w:val="-10"/>
        </w:rPr>
        <w:t xml:space="preserve"> </w:t>
      </w:r>
      <w:r w:rsidRPr="00A4791D">
        <w:rPr>
          <w:strike/>
        </w:rPr>
        <w:t>must</w:t>
      </w:r>
      <w:r w:rsidRPr="00A4791D">
        <w:rPr>
          <w:strike/>
          <w:spacing w:val="-14"/>
        </w:rPr>
        <w:t xml:space="preserve"> </w:t>
      </w:r>
      <w:r w:rsidRPr="00A4791D">
        <w:rPr>
          <w:strike/>
        </w:rPr>
        <w:t>make</w:t>
      </w:r>
      <w:r w:rsidRPr="00A4791D">
        <w:rPr>
          <w:strike/>
          <w:spacing w:val="-3"/>
        </w:rPr>
        <w:t xml:space="preserve"> </w:t>
      </w:r>
      <w:r w:rsidRPr="00A4791D">
        <w:rPr>
          <w:strike/>
        </w:rPr>
        <w:t>at</w:t>
      </w:r>
      <w:r w:rsidRPr="00A4791D">
        <w:rPr>
          <w:strike/>
          <w:spacing w:val="-12"/>
        </w:rPr>
        <w:t xml:space="preserve"> </w:t>
      </w:r>
      <w:r w:rsidRPr="00A4791D">
        <w:rPr>
          <w:strike/>
        </w:rPr>
        <w:t>least</w:t>
      </w:r>
      <w:r w:rsidRPr="00A4791D">
        <w:rPr>
          <w:strike/>
          <w:spacing w:val="-6"/>
        </w:rPr>
        <w:t xml:space="preserve"> </w:t>
      </w:r>
      <w:r w:rsidRPr="00A4791D">
        <w:rPr>
          <w:strike/>
        </w:rPr>
        <w:t>one</w:t>
      </w:r>
      <w:r w:rsidRPr="00A4791D">
        <w:rPr>
          <w:strike/>
          <w:spacing w:val="-12"/>
        </w:rPr>
        <w:t xml:space="preserve"> </w:t>
      </w:r>
      <w:r w:rsidRPr="00A4791D">
        <w:rPr>
          <w:strike/>
        </w:rPr>
        <w:t>(1)</w:t>
      </w:r>
      <w:r w:rsidRPr="00A4791D">
        <w:rPr>
          <w:strike/>
          <w:spacing w:val="-12"/>
        </w:rPr>
        <w:t xml:space="preserve"> </w:t>
      </w:r>
      <w:r w:rsidRPr="00A4791D">
        <w:rPr>
          <w:strike/>
        </w:rPr>
        <w:t>lap</w:t>
      </w:r>
      <w:r w:rsidRPr="00A4791D">
        <w:rPr>
          <w:strike/>
          <w:spacing w:val="-10"/>
        </w:rPr>
        <w:t xml:space="preserve"> </w:t>
      </w:r>
      <w:r w:rsidRPr="00A4791D">
        <w:rPr>
          <w:strike/>
        </w:rPr>
        <w:t>for</w:t>
      </w:r>
      <w:r w:rsidRPr="00A4791D">
        <w:rPr>
          <w:strike/>
          <w:spacing w:val="-11"/>
        </w:rPr>
        <w:t xml:space="preserve"> </w:t>
      </w:r>
      <w:r w:rsidRPr="00A4791D">
        <w:rPr>
          <w:strike/>
        </w:rPr>
        <w:t>every</w:t>
      </w:r>
      <w:r w:rsidRPr="00A4791D">
        <w:rPr>
          <w:strike/>
          <w:spacing w:val="2"/>
        </w:rPr>
        <w:t xml:space="preserve"> </w:t>
      </w:r>
      <w:r w:rsidRPr="00A4791D">
        <w:rPr>
          <w:strike/>
        </w:rPr>
        <w:t>two</w:t>
      </w:r>
      <w:r w:rsidRPr="00A4791D">
        <w:rPr>
          <w:strike/>
          <w:spacing w:val="-12"/>
        </w:rPr>
        <w:t xml:space="preserve"> </w:t>
      </w:r>
      <w:r w:rsidRPr="00A4791D">
        <w:rPr>
          <w:strike/>
        </w:rPr>
        <w:t>(2)</w:t>
      </w:r>
      <w:r w:rsidRPr="00A4791D">
        <w:rPr>
          <w:strike/>
          <w:spacing w:val="-12"/>
        </w:rPr>
        <w:t xml:space="preserve"> </w:t>
      </w:r>
      <w:r w:rsidRPr="00A4791D">
        <w:rPr>
          <w:strike/>
        </w:rPr>
        <w:t>laps</w:t>
      </w:r>
      <w:r w:rsidRPr="00A4791D">
        <w:rPr>
          <w:strike/>
          <w:spacing w:val="-11"/>
        </w:rPr>
        <w:t xml:space="preserve"> </w:t>
      </w:r>
      <w:r w:rsidRPr="00A4791D">
        <w:rPr>
          <w:strike/>
        </w:rPr>
        <w:t>completed</w:t>
      </w:r>
      <w:r w:rsidRPr="00A4791D">
        <w:rPr>
          <w:strike/>
          <w:spacing w:val="1"/>
        </w:rPr>
        <w:t xml:space="preserve"> </w:t>
      </w:r>
      <w:r w:rsidRPr="00A4791D">
        <w:rPr>
          <w:strike/>
        </w:rPr>
        <w:t>by</w:t>
      </w:r>
      <w:r w:rsidRPr="00A4791D">
        <w:rPr>
          <w:strike/>
          <w:spacing w:val="-5"/>
        </w:rPr>
        <w:t xml:space="preserve"> </w:t>
      </w:r>
      <w:r w:rsidRPr="00A4791D">
        <w:rPr>
          <w:strike/>
        </w:rPr>
        <w:t>the</w:t>
      </w:r>
      <w:r w:rsidRPr="00A4791D">
        <w:rPr>
          <w:strike/>
          <w:spacing w:val="-14"/>
        </w:rPr>
        <w:t xml:space="preserve"> </w:t>
      </w:r>
      <w:r w:rsidRPr="00A4791D">
        <w:rPr>
          <w:strike/>
        </w:rPr>
        <w:t>leader.</w:t>
      </w:r>
    </w:p>
    <w:p w14:paraId="7E4CF674" w14:textId="77777777" w:rsidR="00237078" w:rsidRPr="00A4791D" w:rsidRDefault="00034852">
      <w:pPr>
        <w:pStyle w:val="BodyText"/>
        <w:ind w:left="1200" w:right="7939"/>
        <w:jc w:val="both"/>
        <w:rPr>
          <w:strike/>
        </w:rPr>
      </w:pPr>
      <w:r w:rsidRPr="00A4791D">
        <w:rPr>
          <w:strike/>
        </w:rPr>
        <w:t xml:space="preserve">2 lap race – 1 lap minimum 3 lap race </w:t>
      </w:r>
      <w:r w:rsidRPr="00A4791D">
        <w:rPr>
          <w:strike/>
          <w:color w:val="131313"/>
        </w:rPr>
        <w:t xml:space="preserve">– </w:t>
      </w:r>
      <w:r w:rsidRPr="00A4791D">
        <w:rPr>
          <w:strike/>
          <w:color w:val="0B0B0B"/>
        </w:rPr>
        <w:t xml:space="preserve">2 </w:t>
      </w:r>
      <w:r w:rsidRPr="00A4791D">
        <w:rPr>
          <w:strike/>
        </w:rPr>
        <w:t xml:space="preserve">lap minimum 4 lap race </w:t>
      </w:r>
      <w:r w:rsidRPr="00A4791D">
        <w:rPr>
          <w:strike/>
          <w:color w:val="0B0B0B"/>
        </w:rPr>
        <w:t xml:space="preserve">– </w:t>
      </w:r>
      <w:r w:rsidRPr="00A4791D">
        <w:rPr>
          <w:strike/>
        </w:rPr>
        <w:t>2 lap minimum</w:t>
      </w:r>
    </w:p>
    <w:p w14:paraId="6997C1D7" w14:textId="77777777" w:rsidR="00237078" w:rsidRPr="00A4791D" w:rsidRDefault="00034852">
      <w:pPr>
        <w:pStyle w:val="ListParagraph"/>
        <w:numPr>
          <w:ilvl w:val="0"/>
          <w:numId w:val="16"/>
        </w:numPr>
        <w:tabs>
          <w:tab w:val="left" w:pos="1362"/>
        </w:tabs>
        <w:ind w:firstLine="0"/>
        <w:rPr>
          <w:b/>
          <w:strike/>
        </w:rPr>
      </w:pPr>
      <w:r w:rsidRPr="00A4791D">
        <w:rPr>
          <w:strike/>
        </w:rPr>
        <w:t xml:space="preserve">lap race – 3 lap minimum </w:t>
      </w:r>
      <w:r w:rsidRPr="00A4791D">
        <w:rPr>
          <w:b/>
          <w:strike/>
        </w:rPr>
        <w:t>*note: 50cc, 65cc &amp; 85cc + novice riders only are exempt from the</w:t>
      </w:r>
      <w:r w:rsidRPr="00A4791D">
        <w:rPr>
          <w:b/>
          <w:strike/>
          <w:spacing w:val="-34"/>
        </w:rPr>
        <w:t xml:space="preserve"> </w:t>
      </w:r>
      <w:r w:rsidRPr="00A4791D">
        <w:rPr>
          <w:b/>
          <w:strike/>
        </w:rPr>
        <w:t>minimum</w:t>
      </w:r>
    </w:p>
    <w:p w14:paraId="7DF43F20" w14:textId="77777777" w:rsidR="00237078" w:rsidRPr="00A4791D" w:rsidRDefault="00034852">
      <w:pPr>
        <w:pStyle w:val="ListParagraph"/>
        <w:numPr>
          <w:ilvl w:val="0"/>
          <w:numId w:val="16"/>
        </w:numPr>
        <w:tabs>
          <w:tab w:val="left" w:pos="1362"/>
        </w:tabs>
        <w:ind w:firstLine="0"/>
        <w:rPr>
          <w:b/>
          <w:strike/>
          <w:color w:val="0F0F0F"/>
        </w:rPr>
      </w:pPr>
      <w:r w:rsidRPr="00A4791D">
        <w:rPr>
          <w:strike/>
        </w:rPr>
        <w:t xml:space="preserve">lap race – 3 lap minimum requirement </w:t>
      </w:r>
      <w:r w:rsidRPr="00A4791D">
        <w:rPr>
          <w:b/>
          <w:strike/>
          <w:color w:val="1A1A1A"/>
        </w:rPr>
        <w:t xml:space="preserve">1 </w:t>
      </w:r>
      <w:r w:rsidRPr="00A4791D">
        <w:rPr>
          <w:b/>
          <w:strike/>
        </w:rPr>
        <w:t xml:space="preserve">lap to finish for the 50cc, </w:t>
      </w:r>
      <w:r w:rsidRPr="00A4791D">
        <w:rPr>
          <w:b/>
          <w:strike/>
          <w:color w:val="0F0F0F"/>
        </w:rPr>
        <w:t xml:space="preserve">65cc </w:t>
      </w:r>
      <w:r w:rsidRPr="00A4791D">
        <w:rPr>
          <w:b/>
          <w:strike/>
          <w:color w:val="111111"/>
        </w:rPr>
        <w:t xml:space="preserve">&amp; </w:t>
      </w:r>
      <w:r w:rsidRPr="00A4791D">
        <w:rPr>
          <w:b/>
          <w:strike/>
          <w:color w:val="131313"/>
        </w:rPr>
        <w:t>85cc +</w:t>
      </w:r>
      <w:r w:rsidRPr="00A4791D">
        <w:rPr>
          <w:b/>
          <w:strike/>
          <w:color w:val="131313"/>
          <w:spacing w:val="-11"/>
        </w:rPr>
        <w:t xml:space="preserve"> </w:t>
      </w:r>
      <w:r w:rsidRPr="00A4791D">
        <w:rPr>
          <w:b/>
          <w:strike/>
        </w:rPr>
        <w:t>riders</w:t>
      </w:r>
    </w:p>
    <w:p w14:paraId="1E26AFA7" w14:textId="77777777" w:rsidR="00237078" w:rsidRPr="00A4791D" w:rsidRDefault="00034852">
      <w:pPr>
        <w:pStyle w:val="ListParagraph"/>
        <w:numPr>
          <w:ilvl w:val="0"/>
          <w:numId w:val="16"/>
        </w:numPr>
        <w:tabs>
          <w:tab w:val="left" w:pos="1362"/>
        </w:tabs>
        <w:ind w:right="7508" w:firstLine="0"/>
        <w:rPr>
          <w:strike/>
          <w:color w:val="0F0F0F"/>
        </w:rPr>
      </w:pPr>
      <w:r w:rsidRPr="00A4791D">
        <w:rPr>
          <w:strike/>
        </w:rPr>
        <w:t>lap race – 4 lap minimum only 8 lap race – 4 lap</w:t>
      </w:r>
      <w:r w:rsidRPr="00A4791D">
        <w:rPr>
          <w:strike/>
          <w:spacing w:val="-5"/>
        </w:rPr>
        <w:t xml:space="preserve"> </w:t>
      </w:r>
      <w:r w:rsidRPr="00A4791D">
        <w:rPr>
          <w:strike/>
        </w:rPr>
        <w:t>minimum</w:t>
      </w:r>
    </w:p>
    <w:p w14:paraId="4D2D6B6A" w14:textId="77777777" w:rsidR="00237078" w:rsidRPr="00A4791D" w:rsidRDefault="00034852">
      <w:pPr>
        <w:pStyle w:val="BodyText"/>
        <w:ind w:left="1200"/>
        <w:rPr>
          <w:strike/>
        </w:rPr>
      </w:pPr>
      <w:r w:rsidRPr="00A4791D">
        <w:rPr>
          <w:strike/>
        </w:rPr>
        <w:t xml:space="preserve">9 lap </w:t>
      </w:r>
      <w:r w:rsidRPr="00A4791D">
        <w:rPr>
          <w:strike/>
        </w:rPr>
        <w:t>race – 5 lap minimum</w:t>
      </w:r>
    </w:p>
    <w:p w14:paraId="627EA1DD" w14:textId="77777777" w:rsidR="00237078" w:rsidRPr="00A4791D" w:rsidRDefault="00034852">
      <w:pPr>
        <w:pStyle w:val="ListParagraph"/>
        <w:numPr>
          <w:ilvl w:val="0"/>
          <w:numId w:val="17"/>
        </w:numPr>
        <w:tabs>
          <w:tab w:val="left" w:pos="1020"/>
        </w:tabs>
        <w:ind w:right="1428"/>
        <w:jc w:val="both"/>
        <w:rPr>
          <w:strike/>
        </w:rPr>
      </w:pPr>
      <w:r w:rsidRPr="00A4791D">
        <w:rPr>
          <w:strike/>
        </w:rPr>
        <w:t>In</w:t>
      </w:r>
      <w:r w:rsidRPr="00A4791D">
        <w:rPr>
          <w:strike/>
          <w:spacing w:val="-24"/>
        </w:rPr>
        <w:t xml:space="preserve"> </w:t>
      </w:r>
      <w:r w:rsidRPr="00A4791D">
        <w:rPr>
          <w:strike/>
        </w:rPr>
        <w:t>the</w:t>
      </w:r>
      <w:r w:rsidRPr="00A4791D">
        <w:rPr>
          <w:strike/>
          <w:spacing w:val="-23"/>
        </w:rPr>
        <w:t xml:space="preserve"> </w:t>
      </w:r>
      <w:r w:rsidRPr="00A4791D">
        <w:rPr>
          <w:strike/>
        </w:rPr>
        <w:t>event</w:t>
      </w:r>
      <w:r w:rsidRPr="00A4791D">
        <w:rPr>
          <w:strike/>
          <w:spacing w:val="-23"/>
        </w:rPr>
        <w:t xml:space="preserve"> </w:t>
      </w:r>
      <w:r w:rsidRPr="00A4791D">
        <w:rPr>
          <w:strike/>
        </w:rPr>
        <w:t>a</w:t>
      </w:r>
      <w:r w:rsidRPr="00A4791D">
        <w:rPr>
          <w:strike/>
          <w:spacing w:val="-24"/>
        </w:rPr>
        <w:t xml:space="preserve"> </w:t>
      </w:r>
      <w:r w:rsidRPr="00A4791D">
        <w:rPr>
          <w:strike/>
        </w:rPr>
        <w:t>rider</w:t>
      </w:r>
      <w:r w:rsidRPr="00A4791D">
        <w:rPr>
          <w:strike/>
          <w:spacing w:val="-23"/>
        </w:rPr>
        <w:t xml:space="preserve"> </w:t>
      </w:r>
      <w:r w:rsidRPr="00A4791D">
        <w:rPr>
          <w:strike/>
        </w:rPr>
        <w:t>cannot</w:t>
      </w:r>
      <w:r w:rsidRPr="00A4791D">
        <w:rPr>
          <w:strike/>
          <w:spacing w:val="-23"/>
        </w:rPr>
        <w:t xml:space="preserve"> </w:t>
      </w:r>
      <w:r w:rsidRPr="00A4791D">
        <w:rPr>
          <w:strike/>
        </w:rPr>
        <w:t>proceed</w:t>
      </w:r>
      <w:r w:rsidRPr="00A4791D">
        <w:rPr>
          <w:strike/>
          <w:spacing w:val="-19"/>
        </w:rPr>
        <w:t xml:space="preserve"> </w:t>
      </w:r>
      <w:r w:rsidRPr="00A4791D">
        <w:rPr>
          <w:strike/>
        </w:rPr>
        <w:t>in</w:t>
      </w:r>
      <w:r w:rsidRPr="00A4791D">
        <w:rPr>
          <w:strike/>
          <w:spacing w:val="-24"/>
        </w:rPr>
        <w:t xml:space="preserve"> </w:t>
      </w:r>
      <w:r w:rsidRPr="00A4791D">
        <w:rPr>
          <w:strike/>
        </w:rPr>
        <w:t>the</w:t>
      </w:r>
      <w:r w:rsidRPr="00A4791D">
        <w:rPr>
          <w:strike/>
          <w:spacing w:val="-24"/>
        </w:rPr>
        <w:t xml:space="preserve"> </w:t>
      </w:r>
      <w:r w:rsidRPr="00A4791D">
        <w:rPr>
          <w:strike/>
        </w:rPr>
        <w:t>race,</w:t>
      </w:r>
      <w:r w:rsidRPr="00A4791D">
        <w:rPr>
          <w:strike/>
          <w:spacing w:val="-22"/>
        </w:rPr>
        <w:t xml:space="preserve"> </w:t>
      </w:r>
      <w:r w:rsidRPr="00A4791D">
        <w:rPr>
          <w:strike/>
        </w:rPr>
        <w:t>i.e.</w:t>
      </w:r>
      <w:r w:rsidRPr="00A4791D">
        <w:rPr>
          <w:strike/>
          <w:spacing w:val="-27"/>
        </w:rPr>
        <w:t xml:space="preserve"> </w:t>
      </w:r>
      <w:r w:rsidRPr="00A4791D">
        <w:rPr>
          <w:strike/>
        </w:rPr>
        <w:t>due</w:t>
      </w:r>
      <w:r w:rsidRPr="00A4791D">
        <w:rPr>
          <w:strike/>
          <w:spacing w:val="-24"/>
        </w:rPr>
        <w:t xml:space="preserve"> </w:t>
      </w:r>
      <w:r w:rsidRPr="00A4791D">
        <w:rPr>
          <w:strike/>
        </w:rPr>
        <w:t>to</w:t>
      </w:r>
      <w:r w:rsidRPr="00A4791D">
        <w:rPr>
          <w:strike/>
          <w:spacing w:val="-23"/>
        </w:rPr>
        <w:t xml:space="preserve"> </w:t>
      </w:r>
      <w:r w:rsidRPr="00A4791D">
        <w:rPr>
          <w:strike/>
        </w:rPr>
        <w:t>breaks</w:t>
      </w:r>
      <w:r w:rsidRPr="00A4791D">
        <w:rPr>
          <w:strike/>
          <w:spacing w:val="-25"/>
        </w:rPr>
        <w:t xml:space="preserve"> </w:t>
      </w:r>
      <w:r w:rsidRPr="00A4791D">
        <w:rPr>
          <w:strike/>
        </w:rPr>
        <w:t>down,</w:t>
      </w:r>
      <w:r w:rsidRPr="00A4791D">
        <w:rPr>
          <w:strike/>
          <w:spacing w:val="-22"/>
        </w:rPr>
        <w:t xml:space="preserve"> </w:t>
      </w:r>
      <w:r w:rsidRPr="00A4791D">
        <w:rPr>
          <w:strike/>
        </w:rPr>
        <w:t>injury,</w:t>
      </w:r>
      <w:r w:rsidRPr="00A4791D">
        <w:rPr>
          <w:strike/>
          <w:spacing w:val="-19"/>
        </w:rPr>
        <w:t xml:space="preserve"> </w:t>
      </w:r>
      <w:r w:rsidRPr="00A4791D">
        <w:rPr>
          <w:strike/>
        </w:rPr>
        <w:t>stops</w:t>
      </w:r>
      <w:r w:rsidRPr="00A4791D">
        <w:rPr>
          <w:strike/>
          <w:spacing w:val="-20"/>
        </w:rPr>
        <w:t xml:space="preserve"> </w:t>
      </w:r>
      <w:r w:rsidRPr="00A4791D">
        <w:rPr>
          <w:strike/>
        </w:rPr>
        <w:t>for</w:t>
      </w:r>
      <w:r w:rsidRPr="00A4791D">
        <w:rPr>
          <w:strike/>
          <w:spacing w:val="-25"/>
        </w:rPr>
        <w:t xml:space="preserve"> </w:t>
      </w:r>
      <w:r w:rsidRPr="00A4791D">
        <w:rPr>
          <w:strike/>
        </w:rPr>
        <w:t>injured</w:t>
      </w:r>
      <w:r w:rsidRPr="00A4791D">
        <w:rPr>
          <w:strike/>
          <w:spacing w:val="-23"/>
        </w:rPr>
        <w:t xml:space="preserve"> </w:t>
      </w:r>
      <w:r w:rsidRPr="00A4791D">
        <w:rPr>
          <w:strike/>
        </w:rPr>
        <w:t>rider,</w:t>
      </w:r>
      <w:r w:rsidRPr="00A4791D">
        <w:rPr>
          <w:strike/>
          <w:spacing w:val="-25"/>
        </w:rPr>
        <w:t xml:space="preserve"> </w:t>
      </w:r>
      <w:r w:rsidRPr="00A4791D">
        <w:rPr>
          <w:strike/>
        </w:rPr>
        <w:t>etc., the rider</w:t>
      </w:r>
      <w:r w:rsidRPr="00A4791D">
        <w:rPr>
          <w:strike/>
          <w:spacing w:val="1"/>
        </w:rPr>
        <w:t xml:space="preserve"> </w:t>
      </w:r>
      <w:r w:rsidRPr="00A4791D">
        <w:rPr>
          <w:strike/>
        </w:rPr>
        <w:t>will be</w:t>
      </w:r>
      <w:r w:rsidRPr="00A4791D">
        <w:rPr>
          <w:strike/>
          <w:spacing w:val="1"/>
        </w:rPr>
        <w:t xml:space="preserve"> </w:t>
      </w:r>
      <w:r w:rsidRPr="00A4791D">
        <w:rPr>
          <w:strike/>
        </w:rPr>
        <w:t>scored</w:t>
      </w:r>
      <w:r w:rsidRPr="00A4791D">
        <w:rPr>
          <w:strike/>
          <w:spacing w:val="1"/>
        </w:rPr>
        <w:t xml:space="preserve"> </w:t>
      </w:r>
      <w:r w:rsidRPr="00A4791D">
        <w:rPr>
          <w:strike/>
        </w:rPr>
        <w:t>in the</w:t>
      </w:r>
      <w:r w:rsidRPr="00A4791D">
        <w:rPr>
          <w:strike/>
          <w:spacing w:val="1"/>
        </w:rPr>
        <w:t xml:space="preserve"> </w:t>
      </w:r>
      <w:r w:rsidRPr="00A4791D">
        <w:rPr>
          <w:strike/>
        </w:rPr>
        <w:t>race</w:t>
      </w:r>
      <w:r w:rsidRPr="00A4791D">
        <w:rPr>
          <w:strike/>
          <w:spacing w:val="-22"/>
        </w:rPr>
        <w:t xml:space="preserve"> </w:t>
      </w:r>
      <w:r w:rsidRPr="00A4791D">
        <w:rPr>
          <w:strike/>
        </w:rPr>
        <w:t>from</w:t>
      </w:r>
      <w:r w:rsidRPr="00A4791D">
        <w:rPr>
          <w:strike/>
          <w:spacing w:val="-24"/>
        </w:rPr>
        <w:t xml:space="preserve"> </w:t>
      </w:r>
      <w:r w:rsidRPr="00A4791D">
        <w:rPr>
          <w:strike/>
        </w:rPr>
        <w:t>the</w:t>
      </w:r>
      <w:r w:rsidRPr="00A4791D">
        <w:rPr>
          <w:strike/>
          <w:spacing w:val="-26"/>
        </w:rPr>
        <w:t xml:space="preserve"> </w:t>
      </w:r>
      <w:r w:rsidRPr="00A4791D">
        <w:rPr>
          <w:strike/>
        </w:rPr>
        <w:t>previous</w:t>
      </w:r>
      <w:r w:rsidRPr="00A4791D">
        <w:rPr>
          <w:strike/>
          <w:spacing w:val="-23"/>
        </w:rPr>
        <w:t xml:space="preserve"> </w:t>
      </w:r>
      <w:r w:rsidRPr="00A4791D">
        <w:rPr>
          <w:strike/>
        </w:rPr>
        <w:t>laps</w:t>
      </w:r>
      <w:r w:rsidRPr="00A4791D">
        <w:rPr>
          <w:strike/>
          <w:spacing w:val="-27"/>
        </w:rPr>
        <w:t xml:space="preserve"> </w:t>
      </w:r>
      <w:r w:rsidRPr="00A4791D">
        <w:rPr>
          <w:strike/>
        </w:rPr>
        <w:t>completed.</w:t>
      </w:r>
      <w:r w:rsidRPr="00A4791D">
        <w:rPr>
          <w:strike/>
          <w:spacing w:val="-21"/>
        </w:rPr>
        <w:t xml:space="preserve"> </w:t>
      </w:r>
      <w:r w:rsidRPr="00A4791D">
        <w:rPr>
          <w:strike/>
        </w:rPr>
        <w:t>If the</w:t>
      </w:r>
      <w:r w:rsidRPr="00A4791D">
        <w:rPr>
          <w:strike/>
          <w:spacing w:val="1"/>
        </w:rPr>
        <w:t xml:space="preserve"> </w:t>
      </w:r>
      <w:r w:rsidRPr="00A4791D">
        <w:rPr>
          <w:strike/>
        </w:rPr>
        <w:t>rider</w:t>
      </w:r>
      <w:r w:rsidRPr="00A4791D">
        <w:rPr>
          <w:strike/>
          <w:spacing w:val="1"/>
        </w:rPr>
        <w:t xml:space="preserve"> </w:t>
      </w:r>
      <w:r w:rsidRPr="00A4791D">
        <w:rPr>
          <w:strike/>
        </w:rPr>
        <w:t>has completed</w:t>
      </w:r>
      <w:r w:rsidRPr="00A4791D">
        <w:rPr>
          <w:strike/>
          <w:spacing w:val="1"/>
        </w:rPr>
        <w:t xml:space="preserve"> </w:t>
      </w:r>
      <w:r w:rsidRPr="00A4791D">
        <w:rPr>
          <w:strike/>
        </w:rPr>
        <w:t>50%</w:t>
      </w:r>
      <w:r w:rsidRPr="00A4791D">
        <w:rPr>
          <w:strike/>
          <w:spacing w:val="1"/>
        </w:rPr>
        <w:t xml:space="preserve"> </w:t>
      </w:r>
      <w:r w:rsidRPr="00A4791D">
        <w:rPr>
          <w:strike/>
        </w:rPr>
        <w:t>of the</w:t>
      </w:r>
      <w:r w:rsidRPr="00A4791D">
        <w:rPr>
          <w:strike/>
          <w:spacing w:val="-1"/>
        </w:rPr>
        <w:t xml:space="preserve"> </w:t>
      </w:r>
      <w:r w:rsidRPr="00A4791D">
        <w:rPr>
          <w:strike/>
        </w:rPr>
        <w:t>division</w:t>
      </w:r>
      <w:r w:rsidRPr="00A4791D">
        <w:rPr>
          <w:strike/>
          <w:spacing w:val="-2"/>
        </w:rPr>
        <w:t xml:space="preserve"> </w:t>
      </w:r>
      <w:r w:rsidRPr="00A4791D">
        <w:rPr>
          <w:strike/>
        </w:rPr>
        <w:t>and</w:t>
      </w:r>
      <w:r w:rsidRPr="00A4791D">
        <w:rPr>
          <w:strike/>
          <w:spacing w:val="-2"/>
        </w:rPr>
        <w:t xml:space="preserve"> </w:t>
      </w:r>
      <w:r w:rsidRPr="00A4791D">
        <w:rPr>
          <w:strike/>
        </w:rPr>
        <w:t>class</w:t>
      </w:r>
      <w:r w:rsidRPr="00A4791D">
        <w:rPr>
          <w:strike/>
          <w:spacing w:val="-1"/>
        </w:rPr>
        <w:t xml:space="preserve"> </w:t>
      </w:r>
      <w:r w:rsidRPr="00A4791D">
        <w:rPr>
          <w:strike/>
        </w:rPr>
        <w:t>winner's</w:t>
      </w:r>
      <w:r w:rsidRPr="00A4791D">
        <w:rPr>
          <w:strike/>
          <w:spacing w:val="1"/>
        </w:rPr>
        <w:t xml:space="preserve"> </w:t>
      </w:r>
      <w:r w:rsidRPr="00A4791D">
        <w:rPr>
          <w:strike/>
        </w:rPr>
        <w:t>laps,</w:t>
      </w:r>
      <w:r w:rsidRPr="00A4791D">
        <w:rPr>
          <w:strike/>
          <w:spacing w:val="-2"/>
        </w:rPr>
        <w:t xml:space="preserve"> </w:t>
      </w:r>
      <w:r w:rsidRPr="00A4791D">
        <w:rPr>
          <w:strike/>
        </w:rPr>
        <w:t>they</w:t>
      </w:r>
      <w:r w:rsidRPr="00A4791D">
        <w:rPr>
          <w:strike/>
          <w:spacing w:val="-6"/>
        </w:rPr>
        <w:t xml:space="preserve"> </w:t>
      </w:r>
      <w:r w:rsidRPr="00A4791D">
        <w:rPr>
          <w:strike/>
        </w:rPr>
        <w:t>will</w:t>
      </w:r>
      <w:r w:rsidRPr="00A4791D">
        <w:rPr>
          <w:strike/>
          <w:spacing w:val="-10"/>
        </w:rPr>
        <w:t xml:space="preserve"> </w:t>
      </w:r>
      <w:r w:rsidRPr="00A4791D">
        <w:rPr>
          <w:strike/>
        </w:rPr>
        <w:t>be</w:t>
      </w:r>
      <w:r w:rsidRPr="00A4791D">
        <w:rPr>
          <w:strike/>
          <w:spacing w:val="-5"/>
        </w:rPr>
        <w:t xml:space="preserve"> </w:t>
      </w:r>
      <w:r w:rsidRPr="00A4791D">
        <w:rPr>
          <w:strike/>
        </w:rPr>
        <w:t>considered</w:t>
      </w:r>
      <w:r w:rsidRPr="00A4791D">
        <w:rPr>
          <w:strike/>
          <w:spacing w:val="1"/>
        </w:rPr>
        <w:t xml:space="preserve"> </w:t>
      </w:r>
      <w:r w:rsidRPr="00A4791D">
        <w:rPr>
          <w:strike/>
        </w:rPr>
        <w:t>a</w:t>
      </w:r>
      <w:r w:rsidRPr="00A4791D">
        <w:rPr>
          <w:strike/>
          <w:spacing w:val="-2"/>
        </w:rPr>
        <w:t xml:space="preserve"> </w:t>
      </w:r>
      <w:r w:rsidRPr="00A4791D">
        <w:rPr>
          <w:strike/>
        </w:rPr>
        <w:t>finisher,</w:t>
      </w:r>
      <w:r w:rsidRPr="00A4791D">
        <w:rPr>
          <w:strike/>
          <w:spacing w:val="-6"/>
        </w:rPr>
        <w:t xml:space="preserve"> </w:t>
      </w:r>
      <w:r w:rsidRPr="00A4791D">
        <w:rPr>
          <w:strike/>
        </w:rPr>
        <w:t>if</w:t>
      </w:r>
      <w:r w:rsidRPr="00A4791D">
        <w:rPr>
          <w:strike/>
          <w:spacing w:val="-15"/>
        </w:rPr>
        <w:t xml:space="preserve"> </w:t>
      </w:r>
      <w:r w:rsidRPr="00A4791D">
        <w:rPr>
          <w:strike/>
        </w:rPr>
        <w:t>not</w:t>
      </w:r>
      <w:r w:rsidRPr="00A4791D">
        <w:rPr>
          <w:strike/>
          <w:spacing w:val="-8"/>
        </w:rPr>
        <w:t xml:space="preserve"> </w:t>
      </w:r>
      <w:r w:rsidRPr="00A4791D">
        <w:rPr>
          <w:strike/>
        </w:rPr>
        <w:t>rider</w:t>
      </w:r>
      <w:r w:rsidRPr="00A4791D">
        <w:rPr>
          <w:strike/>
          <w:spacing w:val="-3"/>
        </w:rPr>
        <w:t xml:space="preserve"> </w:t>
      </w:r>
      <w:r w:rsidRPr="00A4791D">
        <w:rPr>
          <w:strike/>
        </w:rPr>
        <w:t>will</w:t>
      </w:r>
      <w:r w:rsidRPr="00A4791D">
        <w:rPr>
          <w:strike/>
          <w:spacing w:val="-12"/>
        </w:rPr>
        <w:t xml:space="preserve"> </w:t>
      </w:r>
      <w:r w:rsidRPr="00A4791D">
        <w:rPr>
          <w:strike/>
        </w:rPr>
        <w:t>DNF</w:t>
      </w:r>
      <w:r w:rsidRPr="00A4791D">
        <w:rPr>
          <w:strike/>
          <w:spacing w:val="-2"/>
        </w:rPr>
        <w:t xml:space="preserve"> </w:t>
      </w:r>
      <w:r w:rsidRPr="00A4791D">
        <w:rPr>
          <w:strike/>
        </w:rPr>
        <w:t>race.</w:t>
      </w:r>
    </w:p>
    <w:p w14:paraId="2F148BC1" w14:textId="77777777" w:rsidR="00237078" w:rsidRPr="00A4791D" w:rsidRDefault="00034852">
      <w:pPr>
        <w:pStyle w:val="ListParagraph"/>
        <w:numPr>
          <w:ilvl w:val="0"/>
          <w:numId w:val="17"/>
        </w:numPr>
        <w:tabs>
          <w:tab w:val="left" w:pos="1020"/>
        </w:tabs>
        <w:ind w:right="1429"/>
        <w:jc w:val="both"/>
        <w:rPr>
          <w:strike/>
        </w:rPr>
      </w:pPr>
      <w:r w:rsidRPr="00A4791D">
        <w:rPr>
          <w:strike/>
        </w:rPr>
        <w:t>Towing</w:t>
      </w:r>
      <w:r w:rsidRPr="00A4791D">
        <w:rPr>
          <w:strike/>
          <w:spacing w:val="-22"/>
        </w:rPr>
        <w:t xml:space="preserve"> </w:t>
      </w:r>
      <w:r w:rsidRPr="00A4791D">
        <w:rPr>
          <w:strike/>
          <w:color w:val="131313"/>
          <w:spacing w:val="3"/>
        </w:rPr>
        <w:t>–</w:t>
      </w:r>
      <w:r w:rsidRPr="00A4791D">
        <w:rPr>
          <w:strike/>
          <w:spacing w:val="3"/>
        </w:rPr>
        <w:t>For</w:t>
      </w:r>
      <w:r w:rsidRPr="00A4791D">
        <w:rPr>
          <w:strike/>
          <w:spacing w:val="-7"/>
        </w:rPr>
        <w:t xml:space="preserve"> </w:t>
      </w:r>
      <w:r w:rsidRPr="00A4791D">
        <w:rPr>
          <w:strike/>
        </w:rPr>
        <w:t>safety</w:t>
      </w:r>
      <w:r w:rsidRPr="00A4791D">
        <w:rPr>
          <w:strike/>
          <w:spacing w:val="-8"/>
        </w:rPr>
        <w:t xml:space="preserve"> </w:t>
      </w:r>
      <w:r w:rsidRPr="00A4791D">
        <w:rPr>
          <w:strike/>
        </w:rPr>
        <w:t>of</w:t>
      </w:r>
      <w:r w:rsidRPr="00A4791D">
        <w:rPr>
          <w:strike/>
          <w:spacing w:val="-7"/>
        </w:rPr>
        <w:t xml:space="preserve"> </w:t>
      </w:r>
      <w:r w:rsidRPr="00A4791D">
        <w:rPr>
          <w:strike/>
        </w:rPr>
        <w:t>all</w:t>
      </w:r>
      <w:r w:rsidRPr="00A4791D">
        <w:rPr>
          <w:strike/>
          <w:spacing w:val="-7"/>
        </w:rPr>
        <w:t xml:space="preserve"> </w:t>
      </w:r>
      <w:r w:rsidRPr="00A4791D">
        <w:rPr>
          <w:strike/>
        </w:rPr>
        <w:t>riders</w:t>
      </w:r>
      <w:r w:rsidRPr="00A4791D">
        <w:rPr>
          <w:strike/>
          <w:spacing w:val="-7"/>
        </w:rPr>
        <w:t xml:space="preserve"> </w:t>
      </w:r>
      <w:r w:rsidRPr="00A4791D">
        <w:rPr>
          <w:strike/>
        </w:rPr>
        <w:t>there</w:t>
      </w:r>
      <w:r w:rsidRPr="00A4791D">
        <w:rPr>
          <w:strike/>
          <w:spacing w:val="-7"/>
        </w:rPr>
        <w:t xml:space="preserve"> </w:t>
      </w:r>
      <w:r w:rsidRPr="00A4791D">
        <w:rPr>
          <w:strike/>
        </w:rPr>
        <w:t>will</w:t>
      </w:r>
      <w:r w:rsidRPr="00A4791D">
        <w:rPr>
          <w:strike/>
          <w:spacing w:val="-7"/>
        </w:rPr>
        <w:t xml:space="preserve"> </w:t>
      </w:r>
      <w:r w:rsidRPr="00A4791D">
        <w:rPr>
          <w:strike/>
        </w:rPr>
        <w:t>be</w:t>
      </w:r>
      <w:r w:rsidRPr="00A4791D">
        <w:rPr>
          <w:strike/>
          <w:spacing w:val="-8"/>
        </w:rPr>
        <w:t xml:space="preserve"> </w:t>
      </w:r>
      <w:r w:rsidRPr="00A4791D">
        <w:rPr>
          <w:strike/>
        </w:rPr>
        <w:t>no</w:t>
      </w:r>
      <w:r w:rsidRPr="00A4791D">
        <w:rPr>
          <w:strike/>
          <w:spacing w:val="-7"/>
        </w:rPr>
        <w:t xml:space="preserve"> </w:t>
      </w:r>
      <w:r w:rsidRPr="00A4791D">
        <w:rPr>
          <w:strike/>
        </w:rPr>
        <w:t>towing</w:t>
      </w:r>
      <w:r w:rsidRPr="00A4791D">
        <w:rPr>
          <w:strike/>
          <w:spacing w:val="-7"/>
        </w:rPr>
        <w:t xml:space="preserve"> </w:t>
      </w:r>
      <w:r w:rsidRPr="00A4791D">
        <w:rPr>
          <w:strike/>
        </w:rPr>
        <w:t>at</w:t>
      </w:r>
      <w:r w:rsidRPr="00A4791D">
        <w:rPr>
          <w:strike/>
          <w:spacing w:val="-7"/>
        </w:rPr>
        <w:t xml:space="preserve"> </w:t>
      </w:r>
      <w:r w:rsidRPr="00A4791D">
        <w:rPr>
          <w:strike/>
        </w:rPr>
        <w:t>a</w:t>
      </w:r>
      <w:r w:rsidRPr="00A4791D">
        <w:rPr>
          <w:strike/>
          <w:spacing w:val="-7"/>
        </w:rPr>
        <w:t xml:space="preserve"> </w:t>
      </w:r>
      <w:r w:rsidRPr="00A4791D">
        <w:rPr>
          <w:strike/>
        </w:rPr>
        <w:t>Grand</w:t>
      </w:r>
      <w:r w:rsidRPr="00A4791D">
        <w:rPr>
          <w:strike/>
          <w:spacing w:val="-7"/>
        </w:rPr>
        <w:t xml:space="preserve"> </w:t>
      </w:r>
      <w:r w:rsidRPr="00A4791D">
        <w:rPr>
          <w:strike/>
        </w:rPr>
        <w:t>Prix.</w:t>
      </w:r>
      <w:r w:rsidRPr="00A4791D">
        <w:rPr>
          <w:strike/>
          <w:spacing w:val="-7"/>
        </w:rPr>
        <w:t xml:space="preserve"> </w:t>
      </w:r>
      <w:r w:rsidRPr="00A4791D">
        <w:rPr>
          <w:strike/>
        </w:rPr>
        <w:t>A</w:t>
      </w:r>
      <w:r w:rsidRPr="00A4791D">
        <w:rPr>
          <w:strike/>
          <w:spacing w:val="-7"/>
        </w:rPr>
        <w:t xml:space="preserve"> </w:t>
      </w:r>
      <w:r w:rsidRPr="00A4791D">
        <w:rPr>
          <w:strike/>
        </w:rPr>
        <w:t>rider</w:t>
      </w:r>
      <w:r w:rsidRPr="00A4791D">
        <w:rPr>
          <w:strike/>
          <w:spacing w:val="-7"/>
        </w:rPr>
        <w:t xml:space="preserve"> </w:t>
      </w:r>
      <w:r w:rsidRPr="00A4791D">
        <w:rPr>
          <w:strike/>
        </w:rPr>
        <w:t>unable</w:t>
      </w:r>
      <w:r w:rsidRPr="00A4791D">
        <w:rPr>
          <w:strike/>
          <w:spacing w:val="-7"/>
        </w:rPr>
        <w:t xml:space="preserve"> </w:t>
      </w:r>
      <w:r w:rsidRPr="00A4791D">
        <w:rPr>
          <w:strike/>
        </w:rPr>
        <w:t>to</w:t>
      </w:r>
      <w:r w:rsidRPr="00A4791D">
        <w:rPr>
          <w:strike/>
          <w:spacing w:val="-7"/>
        </w:rPr>
        <w:t xml:space="preserve"> </w:t>
      </w:r>
      <w:r w:rsidRPr="00A4791D">
        <w:rPr>
          <w:strike/>
        </w:rPr>
        <w:t>proceed</w:t>
      </w:r>
      <w:r w:rsidRPr="00A4791D">
        <w:rPr>
          <w:strike/>
          <w:spacing w:val="-7"/>
        </w:rPr>
        <w:t xml:space="preserve"> </w:t>
      </w:r>
      <w:r w:rsidRPr="00A4791D">
        <w:rPr>
          <w:strike/>
        </w:rPr>
        <w:t xml:space="preserve">under his own power, race is over at point of </w:t>
      </w:r>
      <w:r w:rsidRPr="00A4791D">
        <w:rPr>
          <w:strike/>
        </w:rPr>
        <w:t>failure. See rule section</w:t>
      </w:r>
      <w:r w:rsidRPr="00A4791D">
        <w:rPr>
          <w:strike/>
          <w:spacing w:val="2"/>
        </w:rPr>
        <w:t xml:space="preserve"> </w:t>
      </w:r>
      <w:r w:rsidRPr="00A4791D">
        <w:rPr>
          <w:strike/>
        </w:rPr>
        <w:t>c.</w:t>
      </w:r>
    </w:p>
    <w:p w14:paraId="4242373E" w14:textId="77777777" w:rsidR="00237078" w:rsidRPr="00A4791D" w:rsidRDefault="00034852">
      <w:pPr>
        <w:pStyle w:val="ListParagraph"/>
        <w:numPr>
          <w:ilvl w:val="0"/>
          <w:numId w:val="17"/>
        </w:numPr>
        <w:tabs>
          <w:tab w:val="left" w:pos="1020"/>
        </w:tabs>
        <w:ind w:right="1429"/>
        <w:jc w:val="both"/>
        <w:rPr>
          <w:strike/>
        </w:rPr>
      </w:pPr>
      <w:r w:rsidRPr="00A4791D">
        <w:rPr>
          <w:strike/>
          <w:w w:val="95"/>
        </w:rPr>
        <w:t>Member</w:t>
      </w:r>
      <w:r w:rsidRPr="00A4791D">
        <w:rPr>
          <w:strike/>
          <w:spacing w:val="-5"/>
          <w:w w:val="95"/>
        </w:rPr>
        <w:t xml:space="preserve"> </w:t>
      </w:r>
      <w:r w:rsidRPr="00A4791D">
        <w:rPr>
          <w:strike/>
          <w:w w:val="95"/>
        </w:rPr>
        <w:t>clubs</w:t>
      </w:r>
      <w:r w:rsidRPr="00A4791D">
        <w:rPr>
          <w:strike/>
          <w:spacing w:val="-13"/>
          <w:w w:val="95"/>
        </w:rPr>
        <w:t xml:space="preserve"> </w:t>
      </w:r>
      <w:r w:rsidRPr="00A4791D">
        <w:rPr>
          <w:strike/>
          <w:w w:val="95"/>
        </w:rPr>
        <w:t>are</w:t>
      </w:r>
      <w:r w:rsidRPr="00A4791D">
        <w:rPr>
          <w:strike/>
          <w:spacing w:val="-11"/>
          <w:w w:val="95"/>
        </w:rPr>
        <w:t xml:space="preserve"> </w:t>
      </w:r>
      <w:r w:rsidRPr="00A4791D">
        <w:rPr>
          <w:strike/>
          <w:w w:val="95"/>
        </w:rPr>
        <w:t>responsible</w:t>
      </w:r>
      <w:r w:rsidRPr="00A4791D">
        <w:rPr>
          <w:strike/>
          <w:spacing w:val="3"/>
          <w:w w:val="95"/>
        </w:rPr>
        <w:t xml:space="preserve"> </w:t>
      </w:r>
      <w:r w:rsidRPr="00A4791D">
        <w:rPr>
          <w:strike/>
          <w:w w:val="95"/>
        </w:rPr>
        <w:t>for</w:t>
      </w:r>
      <w:r w:rsidRPr="00A4791D">
        <w:rPr>
          <w:strike/>
          <w:spacing w:val="-13"/>
          <w:w w:val="95"/>
        </w:rPr>
        <w:t xml:space="preserve"> </w:t>
      </w:r>
      <w:r w:rsidRPr="00A4791D">
        <w:rPr>
          <w:strike/>
          <w:w w:val="95"/>
        </w:rPr>
        <w:t>scoring</w:t>
      </w:r>
      <w:r w:rsidRPr="00A4791D">
        <w:rPr>
          <w:strike/>
          <w:spacing w:val="-7"/>
          <w:w w:val="95"/>
        </w:rPr>
        <w:t xml:space="preserve"> </w:t>
      </w:r>
      <w:r w:rsidRPr="00A4791D">
        <w:rPr>
          <w:strike/>
          <w:w w:val="95"/>
        </w:rPr>
        <w:t>their</w:t>
      </w:r>
      <w:r w:rsidRPr="00A4791D">
        <w:rPr>
          <w:strike/>
          <w:spacing w:val="-16"/>
          <w:w w:val="95"/>
        </w:rPr>
        <w:t xml:space="preserve"> </w:t>
      </w:r>
      <w:r w:rsidRPr="00A4791D">
        <w:rPr>
          <w:strike/>
          <w:w w:val="95"/>
        </w:rPr>
        <w:t>own</w:t>
      </w:r>
      <w:r w:rsidRPr="00A4791D">
        <w:rPr>
          <w:strike/>
          <w:spacing w:val="-16"/>
          <w:w w:val="95"/>
        </w:rPr>
        <w:t xml:space="preserve"> </w:t>
      </w:r>
      <w:r w:rsidRPr="00A4791D">
        <w:rPr>
          <w:strike/>
          <w:w w:val="95"/>
        </w:rPr>
        <w:t>events.</w:t>
      </w:r>
      <w:r w:rsidRPr="00A4791D">
        <w:rPr>
          <w:strike/>
          <w:spacing w:val="-6"/>
          <w:w w:val="95"/>
        </w:rPr>
        <w:t xml:space="preserve"> </w:t>
      </w:r>
      <w:r w:rsidRPr="00A4791D">
        <w:rPr>
          <w:strike/>
          <w:w w:val="95"/>
        </w:rPr>
        <w:t>Member</w:t>
      </w:r>
      <w:r w:rsidRPr="00A4791D">
        <w:rPr>
          <w:strike/>
          <w:spacing w:val="-10"/>
          <w:w w:val="95"/>
        </w:rPr>
        <w:t xml:space="preserve"> </w:t>
      </w:r>
      <w:r w:rsidRPr="00A4791D">
        <w:rPr>
          <w:strike/>
          <w:w w:val="95"/>
        </w:rPr>
        <w:t>Clubs</w:t>
      </w:r>
      <w:r w:rsidRPr="00A4791D">
        <w:rPr>
          <w:strike/>
          <w:spacing w:val="-13"/>
          <w:w w:val="95"/>
        </w:rPr>
        <w:t xml:space="preserve"> </w:t>
      </w:r>
      <w:r w:rsidRPr="00A4791D">
        <w:rPr>
          <w:strike/>
          <w:w w:val="95"/>
        </w:rPr>
        <w:t>are</w:t>
      </w:r>
      <w:r w:rsidRPr="00A4791D">
        <w:rPr>
          <w:strike/>
          <w:spacing w:val="-12"/>
          <w:w w:val="95"/>
        </w:rPr>
        <w:t xml:space="preserve"> </w:t>
      </w:r>
      <w:r w:rsidRPr="00A4791D">
        <w:rPr>
          <w:strike/>
          <w:w w:val="95"/>
        </w:rPr>
        <w:t>encouraged</w:t>
      </w:r>
      <w:r w:rsidRPr="00A4791D">
        <w:rPr>
          <w:strike/>
          <w:spacing w:val="2"/>
          <w:w w:val="95"/>
        </w:rPr>
        <w:t xml:space="preserve"> </w:t>
      </w:r>
      <w:r w:rsidRPr="00A4791D">
        <w:rPr>
          <w:strike/>
          <w:w w:val="95"/>
        </w:rPr>
        <w:t>to</w:t>
      </w:r>
      <w:r w:rsidRPr="00A4791D">
        <w:rPr>
          <w:strike/>
          <w:spacing w:val="-13"/>
          <w:w w:val="95"/>
        </w:rPr>
        <w:t xml:space="preserve"> </w:t>
      </w:r>
      <w:r w:rsidRPr="00A4791D">
        <w:rPr>
          <w:strike/>
          <w:w w:val="95"/>
        </w:rPr>
        <w:t>use</w:t>
      </w:r>
      <w:r w:rsidRPr="00A4791D">
        <w:rPr>
          <w:strike/>
          <w:spacing w:val="-7"/>
          <w:w w:val="95"/>
        </w:rPr>
        <w:t xml:space="preserve"> </w:t>
      </w:r>
      <w:r w:rsidRPr="00A4791D">
        <w:rPr>
          <w:strike/>
          <w:w w:val="95"/>
        </w:rPr>
        <w:t>the</w:t>
      </w:r>
      <w:r w:rsidRPr="00A4791D">
        <w:rPr>
          <w:strike/>
          <w:spacing w:val="-13"/>
          <w:w w:val="95"/>
        </w:rPr>
        <w:t xml:space="preserve"> </w:t>
      </w:r>
      <w:r w:rsidRPr="00A4791D">
        <w:rPr>
          <w:strike/>
          <w:w w:val="95"/>
        </w:rPr>
        <w:t xml:space="preserve">MRAN </w:t>
      </w:r>
      <w:r w:rsidRPr="00A4791D">
        <w:rPr>
          <w:strike/>
        </w:rPr>
        <w:t>scoring</w:t>
      </w:r>
      <w:r w:rsidRPr="00A4791D">
        <w:rPr>
          <w:strike/>
          <w:spacing w:val="12"/>
        </w:rPr>
        <w:t xml:space="preserve"> </w:t>
      </w:r>
      <w:r w:rsidRPr="00A4791D">
        <w:rPr>
          <w:strike/>
        </w:rPr>
        <w:t>system.</w:t>
      </w:r>
    </w:p>
    <w:p w14:paraId="014E0DFC" w14:textId="77777777" w:rsidR="00237078" w:rsidRDefault="00237078">
      <w:pPr>
        <w:pStyle w:val="BodyText"/>
      </w:pPr>
    </w:p>
    <w:p w14:paraId="2A7B2276" w14:textId="77777777" w:rsidR="00237078" w:rsidRDefault="00237078">
      <w:pPr>
        <w:pStyle w:val="BodyText"/>
        <w:spacing w:before="4"/>
      </w:pPr>
    </w:p>
    <w:p w14:paraId="50E5DF43" w14:textId="77777777" w:rsidR="00237078" w:rsidRDefault="00034852">
      <w:pPr>
        <w:pStyle w:val="Heading2"/>
        <w:rPr>
          <w:u w:val="none"/>
        </w:rPr>
      </w:pPr>
      <w:r>
        <w:rPr>
          <w:w w:val="105"/>
          <w:u w:val="thick" w:color="2B2B2B"/>
        </w:rPr>
        <w:t>SECTION 11. DESERT SERIES TROPHIES</w:t>
      </w:r>
    </w:p>
    <w:p w14:paraId="1DB2DCE1" w14:textId="77777777" w:rsidR="00237078" w:rsidRDefault="00237078">
      <w:pPr>
        <w:pStyle w:val="BodyText"/>
        <w:spacing w:before="6"/>
        <w:rPr>
          <w:b/>
          <w:sz w:val="17"/>
        </w:rPr>
      </w:pPr>
    </w:p>
    <w:p w14:paraId="71D06320" w14:textId="17A19729" w:rsidR="00237078" w:rsidRDefault="00034852">
      <w:pPr>
        <w:pStyle w:val="ListParagraph"/>
        <w:numPr>
          <w:ilvl w:val="0"/>
          <w:numId w:val="15"/>
        </w:numPr>
        <w:tabs>
          <w:tab w:val="left" w:pos="1020"/>
        </w:tabs>
        <w:spacing w:before="55"/>
        <w:ind w:right="1135"/>
      </w:pPr>
      <w:r>
        <w:rPr>
          <w:w w:val="95"/>
        </w:rPr>
        <w:t>Member</w:t>
      </w:r>
      <w:r>
        <w:rPr>
          <w:spacing w:val="-9"/>
          <w:w w:val="95"/>
        </w:rPr>
        <w:t xml:space="preserve"> </w:t>
      </w:r>
      <w:r>
        <w:rPr>
          <w:w w:val="95"/>
        </w:rPr>
        <w:t>Clubs</w:t>
      </w:r>
      <w:r>
        <w:rPr>
          <w:spacing w:val="-9"/>
          <w:w w:val="95"/>
        </w:rPr>
        <w:t xml:space="preserve"> </w:t>
      </w:r>
      <w:r>
        <w:rPr>
          <w:w w:val="95"/>
        </w:rPr>
        <w:t>must</w:t>
      </w:r>
      <w:r>
        <w:rPr>
          <w:spacing w:val="-3"/>
          <w:w w:val="95"/>
        </w:rPr>
        <w:t xml:space="preserve"> </w:t>
      </w:r>
      <w:r>
        <w:rPr>
          <w:w w:val="95"/>
        </w:rPr>
        <w:t>award</w:t>
      </w:r>
      <w:r>
        <w:rPr>
          <w:spacing w:val="-9"/>
          <w:w w:val="95"/>
        </w:rPr>
        <w:t xml:space="preserve"> </w:t>
      </w:r>
      <w:r>
        <w:rPr>
          <w:w w:val="95"/>
        </w:rPr>
        <w:t>a</w:t>
      </w:r>
      <w:r>
        <w:rPr>
          <w:spacing w:val="-12"/>
          <w:w w:val="95"/>
        </w:rPr>
        <w:t xml:space="preserve"> </w:t>
      </w:r>
      <w:r>
        <w:rPr>
          <w:w w:val="95"/>
        </w:rPr>
        <w:t>MINIMUM</w:t>
      </w:r>
      <w:r>
        <w:rPr>
          <w:spacing w:val="-4"/>
          <w:w w:val="95"/>
        </w:rPr>
        <w:t xml:space="preserve"> </w:t>
      </w:r>
      <w:r>
        <w:rPr>
          <w:w w:val="95"/>
        </w:rPr>
        <w:t>of</w:t>
      </w:r>
      <w:r>
        <w:rPr>
          <w:spacing w:val="-13"/>
          <w:w w:val="95"/>
        </w:rPr>
        <w:t xml:space="preserve"> </w:t>
      </w:r>
      <w:r>
        <w:rPr>
          <w:w w:val="95"/>
        </w:rPr>
        <w:t>twenty-five</w:t>
      </w:r>
      <w:r>
        <w:rPr>
          <w:spacing w:val="4"/>
          <w:w w:val="95"/>
        </w:rPr>
        <w:t xml:space="preserve"> </w:t>
      </w:r>
      <w:r>
        <w:rPr>
          <w:w w:val="95"/>
        </w:rPr>
        <w:t>percent</w:t>
      </w:r>
      <w:r>
        <w:rPr>
          <w:spacing w:val="-7"/>
          <w:w w:val="95"/>
        </w:rPr>
        <w:t xml:space="preserve"> </w:t>
      </w:r>
      <w:r>
        <w:rPr>
          <w:w w:val="95"/>
        </w:rPr>
        <w:t>(25%)</w:t>
      </w:r>
      <w:r>
        <w:rPr>
          <w:spacing w:val="-8"/>
          <w:w w:val="95"/>
        </w:rPr>
        <w:t xml:space="preserve"> </w:t>
      </w:r>
      <w:r>
        <w:rPr>
          <w:w w:val="95"/>
        </w:rPr>
        <w:t>trophies</w:t>
      </w:r>
      <w:r>
        <w:rPr>
          <w:spacing w:val="-12"/>
          <w:w w:val="95"/>
        </w:rPr>
        <w:t xml:space="preserve"> </w:t>
      </w:r>
      <w:r>
        <w:rPr>
          <w:w w:val="95"/>
        </w:rPr>
        <w:t>of</w:t>
      </w:r>
      <w:r>
        <w:rPr>
          <w:spacing w:val="-12"/>
          <w:w w:val="95"/>
        </w:rPr>
        <w:t xml:space="preserve"> </w:t>
      </w:r>
      <w:r>
        <w:rPr>
          <w:w w:val="95"/>
        </w:rPr>
        <w:t>the</w:t>
      </w:r>
      <w:r>
        <w:rPr>
          <w:spacing w:val="-6"/>
          <w:w w:val="95"/>
        </w:rPr>
        <w:t xml:space="preserve"> </w:t>
      </w:r>
      <w:r>
        <w:rPr>
          <w:w w:val="95"/>
        </w:rPr>
        <w:t>entries</w:t>
      </w:r>
      <w:r w:rsidR="00CB704D" w:rsidRPr="00844240">
        <w:rPr>
          <w:color w:val="FF0000"/>
          <w:w w:val="95"/>
        </w:rPr>
        <w:t xml:space="preserve">, up to </w:t>
      </w:r>
      <w:r w:rsidR="00844240" w:rsidRPr="00844240">
        <w:rPr>
          <w:color w:val="FF0000"/>
          <w:w w:val="95"/>
        </w:rPr>
        <w:t xml:space="preserve">the top three in each </w:t>
      </w:r>
      <w:r w:rsidR="00844240" w:rsidRPr="00C769DF">
        <w:rPr>
          <w:color w:val="FF0000"/>
          <w:w w:val="95"/>
        </w:rPr>
        <w:t>division</w:t>
      </w:r>
      <w:r w:rsidRPr="00C769DF">
        <w:rPr>
          <w:color w:val="FF0000"/>
          <w:w w:val="95"/>
        </w:rPr>
        <w:t>.</w:t>
      </w:r>
      <w:r w:rsidR="00C769DF" w:rsidRPr="00C769DF">
        <w:rPr>
          <w:color w:val="FF0000"/>
          <w:w w:val="95"/>
        </w:rPr>
        <w:t xml:space="preserve"> (Dec.2025)</w:t>
      </w:r>
      <w:r w:rsidRPr="00C769DF">
        <w:rPr>
          <w:color w:val="FF0000"/>
          <w:spacing w:val="-11"/>
          <w:w w:val="95"/>
        </w:rPr>
        <w:t xml:space="preserve"> </w:t>
      </w:r>
      <w:r>
        <w:rPr>
          <w:w w:val="95"/>
        </w:rPr>
        <w:t>It</w:t>
      </w:r>
      <w:r>
        <w:rPr>
          <w:spacing w:val="-19"/>
          <w:w w:val="95"/>
        </w:rPr>
        <w:t xml:space="preserve"> </w:t>
      </w:r>
      <w:r>
        <w:rPr>
          <w:w w:val="95"/>
        </w:rPr>
        <w:t>is</w:t>
      </w:r>
      <w:r>
        <w:rPr>
          <w:spacing w:val="-14"/>
          <w:w w:val="95"/>
        </w:rPr>
        <w:t xml:space="preserve"> </w:t>
      </w:r>
      <w:r>
        <w:rPr>
          <w:w w:val="95"/>
        </w:rPr>
        <w:t>encouraged</w:t>
      </w:r>
      <w:r>
        <w:rPr>
          <w:spacing w:val="-1"/>
          <w:w w:val="95"/>
        </w:rPr>
        <w:t xml:space="preserve"> </w:t>
      </w:r>
      <w:r>
        <w:rPr>
          <w:w w:val="95"/>
        </w:rPr>
        <w:t xml:space="preserve">to </w:t>
      </w:r>
      <w:r>
        <w:t>award 33% to amateur riders and 50% to novice</w:t>
      </w:r>
      <w:r>
        <w:rPr>
          <w:spacing w:val="9"/>
        </w:rPr>
        <w:t xml:space="preserve"> </w:t>
      </w:r>
      <w:r>
        <w:t>riders.</w:t>
      </w:r>
    </w:p>
    <w:p w14:paraId="6277B616" w14:textId="44D3EBF6" w:rsidR="00237078" w:rsidRDefault="00034852">
      <w:pPr>
        <w:pStyle w:val="ListParagraph"/>
        <w:numPr>
          <w:ilvl w:val="0"/>
          <w:numId w:val="15"/>
        </w:numPr>
        <w:tabs>
          <w:tab w:val="left" w:pos="1020"/>
        </w:tabs>
      </w:pPr>
      <w:r>
        <w:t xml:space="preserve">Member Clubs </w:t>
      </w:r>
      <w:r w:rsidR="00663CF3">
        <w:t xml:space="preserve">are </w:t>
      </w:r>
      <w:r w:rsidR="00663CF3" w:rsidRPr="00486479">
        <w:rPr>
          <w:color w:val="FF0000"/>
        </w:rPr>
        <w:t xml:space="preserve">encouraged to </w:t>
      </w:r>
      <w:r w:rsidRPr="00486479">
        <w:rPr>
          <w:color w:val="FF0000"/>
        </w:rPr>
        <w:t xml:space="preserve">award </w:t>
      </w:r>
      <w:r>
        <w:t xml:space="preserve">trophies to </w:t>
      </w:r>
      <w:r w:rsidR="00486479">
        <w:rPr>
          <w:color w:val="FF0000"/>
        </w:rPr>
        <w:t xml:space="preserve">at least 50% of </w:t>
      </w:r>
      <w:r>
        <w:t>novice riders that finish in the 50cc</w:t>
      </w:r>
      <w:r>
        <w:rPr>
          <w:spacing w:val="-11"/>
        </w:rPr>
        <w:t xml:space="preserve"> </w:t>
      </w:r>
      <w:r>
        <w:t>Division.</w:t>
      </w:r>
      <w:r w:rsidR="009D5CA5">
        <w:t xml:space="preserve"> </w:t>
      </w:r>
      <w:r w:rsidR="009D5CA5" w:rsidRPr="009D5CA5">
        <w:rPr>
          <w:color w:val="FF0000"/>
        </w:rPr>
        <w:t>(</w:t>
      </w:r>
      <w:r w:rsidR="00972C3F">
        <w:rPr>
          <w:color w:val="FF0000"/>
        </w:rPr>
        <w:t>Nov</w:t>
      </w:r>
      <w:r w:rsidR="009D5CA5" w:rsidRPr="009D5CA5">
        <w:rPr>
          <w:color w:val="FF0000"/>
        </w:rPr>
        <w:t>. 2025)</w:t>
      </w:r>
    </w:p>
    <w:p w14:paraId="259166C0" w14:textId="2D30D0D2" w:rsidR="00237078" w:rsidRDefault="00034852">
      <w:pPr>
        <w:pStyle w:val="ListParagraph"/>
        <w:numPr>
          <w:ilvl w:val="0"/>
          <w:numId w:val="15"/>
        </w:numPr>
        <w:tabs>
          <w:tab w:val="left" w:pos="1019"/>
          <w:tab w:val="left" w:pos="1020"/>
        </w:tabs>
        <w:ind w:right="1019"/>
      </w:pPr>
      <w:r>
        <w:t>These</w:t>
      </w:r>
      <w:r>
        <w:rPr>
          <w:spacing w:val="-34"/>
        </w:rPr>
        <w:t xml:space="preserve"> </w:t>
      </w:r>
      <w:r>
        <w:t>are</w:t>
      </w:r>
      <w:r>
        <w:rPr>
          <w:spacing w:val="-32"/>
        </w:rPr>
        <w:t xml:space="preserve"> </w:t>
      </w:r>
      <w:r>
        <w:t>the</w:t>
      </w:r>
      <w:r>
        <w:rPr>
          <w:spacing w:val="-37"/>
        </w:rPr>
        <w:t xml:space="preserve"> </w:t>
      </w:r>
      <w:r>
        <w:t>minimum</w:t>
      </w:r>
      <w:r>
        <w:rPr>
          <w:spacing w:val="-31"/>
        </w:rPr>
        <w:t xml:space="preserve"> </w:t>
      </w:r>
      <w:r>
        <w:t>set</w:t>
      </w:r>
      <w:r>
        <w:rPr>
          <w:spacing w:val="-36"/>
        </w:rPr>
        <w:t xml:space="preserve"> </w:t>
      </w:r>
      <w:r>
        <w:t>forth</w:t>
      </w:r>
      <w:r>
        <w:rPr>
          <w:spacing w:val="-35"/>
        </w:rPr>
        <w:t xml:space="preserve"> </w:t>
      </w:r>
      <w:r>
        <w:t>by</w:t>
      </w:r>
      <w:r>
        <w:rPr>
          <w:spacing w:val="-37"/>
        </w:rPr>
        <w:t xml:space="preserve"> </w:t>
      </w:r>
      <w:r>
        <w:t>MRAN.</w:t>
      </w:r>
      <w:r>
        <w:rPr>
          <w:spacing w:val="-34"/>
        </w:rPr>
        <w:t xml:space="preserve"> </w:t>
      </w:r>
      <w:r w:rsidR="00C769DF">
        <w:rPr>
          <w:spacing w:val="-34"/>
        </w:rPr>
        <w:t xml:space="preserve"> </w:t>
      </w:r>
      <w:r>
        <w:t>Sponsoring</w:t>
      </w:r>
      <w:r>
        <w:rPr>
          <w:spacing w:val="-32"/>
        </w:rPr>
        <w:t xml:space="preserve"> </w:t>
      </w:r>
      <w:r>
        <w:t>clubs</w:t>
      </w:r>
      <w:r>
        <w:rPr>
          <w:spacing w:val="-32"/>
        </w:rPr>
        <w:t xml:space="preserve"> </w:t>
      </w:r>
      <w:r>
        <w:t>are</w:t>
      </w:r>
      <w:r>
        <w:rPr>
          <w:spacing w:val="-35"/>
        </w:rPr>
        <w:t xml:space="preserve"> </w:t>
      </w:r>
      <w:r>
        <w:t>required</w:t>
      </w:r>
      <w:r>
        <w:rPr>
          <w:spacing w:val="-32"/>
        </w:rPr>
        <w:t xml:space="preserve"> </w:t>
      </w:r>
      <w:r>
        <w:t>to</w:t>
      </w:r>
      <w:r>
        <w:rPr>
          <w:spacing w:val="-35"/>
        </w:rPr>
        <w:t xml:space="preserve"> </w:t>
      </w:r>
      <w:r>
        <w:t>trophy</w:t>
      </w:r>
      <w:r>
        <w:rPr>
          <w:spacing w:val="-34"/>
        </w:rPr>
        <w:t xml:space="preserve"> </w:t>
      </w:r>
      <w:r>
        <w:t>top</w:t>
      </w:r>
      <w:r>
        <w:rPr>
          <w:spacing w:val="-35"/>
        </w:rPr>
        <w:t xml:space="preserve"> </w:t>
      </w:r>
      <w:r>
        <w:t>10</w:t>
      </w:r>
      <w:r>
        <w:rPr>
          <w:spacing w:val="-36"/>
        </w:rPr>
        <w:t xml:space="preserve"> </w:t>
      </w:r>
      <w:r>
        <w:t>overall</w:t>
      </w:r>
      <w:r>
        <w:rPr>
          <w:spacing w:val="-34"/>
        </w:rPr>
        <w:t xml:space="preserve"> </w:t>
      </w:r>
      <w:r>
        <w:t>riders</w:t>
      </w:r>
      <w:r>
        <w:rPr>
          <w:spacing w:val="-33"/>
        </w:rPr>
        <w:t xml:space="preserve"> </w:t>
      </w:r>
      <w:r>
        <w:t>when</w:t>
      </w:r>
      <w:r>
        <w:rPr>
          <w:spacing w:val="-32"/>
        </w:rPr>
        <w:t xml:space="preserve"> </w:t>
      </w:r>
      <w:r>
        <w:t>all divisions compete at the same</w:t>
      </w:r>
      <w:r>
        <w:rPr>
          <w:spacing w:val="18"/>
        </w:rPr>
        <w:t xml:space="preserve"> </w:t>
      </w:r>
      <w:r>
        <w:t>time.</w:t>
      </w:r>
    </w:p>
    <w:p w14:paraId="561F97C9" w14:textId="77777777" w:rsidR="00237078" w:rsidRDefault="00237078">
      <w:pPr>
        <w:sectPr w:rsidR="00237078">
          <w:pgSz w:w="12240" w:h="15840"/>
          <w:pgMar w:top="680" w:right="80" w:bottom="280" w:left="600" w:header="720" w:footer="720" w:gutter="0"/>
          <w:cols w:space="720"/>
        </w:sectPr>
      </w:pPr>
    </w:p>
    <w:p w14:paraId="150ED12A" w14:textId="17CB0BCB" w:rsidR="00237078" w:rsidRDefault="00034852">
      <w:pPr>
        <w:pStyle w:val="ListParagraph"/>
        <w:numPr>
          <w:ilvl w:val="0"/>
          <w:numId w:val="15"/>
        </w:numPr>
        <w:tabs>
          <w:tab w:val="left" w:pos="1020"/>
        </w:tabs>
        <w:spacing w:before="40"/>
        <w:ind w:right="819"/>
      </w:pPr>
      <w:r>
        <w:lastRenderedPageBreak/>
        <w:t>Trophies</w:t>
      </w:r>
      <w:r>
        <w:rPr>
          <w:spacing w:val="-31"/>
        </w:rPr>
        <w:t xml:space="preserve"> </w:t>
      </w:r>
      <w:r>
        <w:t>may</w:t>
      </w:r>
      <w:r>
        <w:rPr>
          <w:spacing w:val="-1"/>
        </w:rPr>
        <w:t xml:space="preserve"> </w:t>
      </w:r>
      <w:r>
        <w:t>be</w:t>
      </w:r>
      <w:r>
        <w:rPr>
          <w:spacing w:val="-3"/>
        </w:rPr>
        <w:t xml:space="preserve"> </w:t>
      </w:r>
      <w:r>
        <w:t>awarded</w:t>
      </w:r>
      <w:r>
        <w:rPr>
          <w:spacing w:val="-1"/>
        </w:rPr>
        <w:t xml:space="preserve"> </w:t>
      </w:r>
      <w:r>
        <w:t>at</w:t>
      </w:r>
      <w:r>
        <w:rPr>
          <w:spacing w:val="-3"/>
        </w:rPr>
        <w:t xml:space="preserve"> </w:t>
      </w:r>
      <w:r>
        <w:t>the</w:t>
      </w:r>
      <w:r>
        <w:rPr>
          <w:spacing w:val="-1"/>
        </w:rPr>
        <w:t xml:space="preserve"> </w:t>
      </w:r>
      <w:r>
        <w:t>finish</w:t>
      </w:r>
      <w:r>
        <w:rPr>
          <w:spacing w:val="-3"/>
        </w:rPr>
        <w:t xml:space="preserve"> </w:t>
      </w:r>
      <w:r>
        <w:t>line</w:t>
      </w:r>
      <w:r>
        <w:rPr>
          <w:spacing w:val="-2"/>
        </w:rPr>
        <w:t xml:space="preserve"> </w:t>
      </w:r>
      <w:r>
        <w:t>or</w:t>
      </w:r>
      <w:r>
        <w:rPr>
          <w:spacing w:val="-2"/>
        </w:rPr>
        <w:t xml:space="preserve"> </w:t>
      </w:r>
      <w:r>
        <w:t>later.</w:t>
      </w:r>
      <w:r>
        <w:rPr>
          <w:spacing w:val="-2"/>
        </w:rPr>
        <w:t xml:space="preserve"> </w:t>
      </w:r>
      <w:r>
        <w:t>The</w:t>
      </w:r>
      <w:r>
        <w:rPr>
          <w:spacing w:val="-2"/>
        </w:rPr>
        <w:t xml:space="preserve"> </w:t>
      </w:r>
      <w:r>
        <w:t>date</w:t>
      </w:r>
      <w:r>
        <w:rPr>
          <w:spacing w:val="-2"/>
        </w:rPr>
        <w:t xml:space="preserve"> </w:t>
      </w:r>
      <w:r>
        <w:t>and</w:t>
      </w:r>
      <w:r>
        <w:rPr>
          <w:spacing w:val="-2"/>
        </w:rPr>
        <w:t xml:space="preserve"> </w:t>
      </w:r>
      <w:r>
        <w:t>location</w:t>
      </w:r>
      <w:r>
        <w:rPr>
          <w:spacing w:val="-1"/>
        </w:rPr>
        <w:t xml:space="preserve"> </w:t>
      </w:r>
      <w:r>
        <w:t>that</w:t>
      </w:r>
      <w:r>
        <w:rPr>
          <w:spacing w:val="-2"/>
        </w:rPr>
        <w:t xml:space="preserve"> </w:t>
      </w:r>
      <w:r>
        <w:t>trophies</w:t>
      </w:r>
      <w:r>
        <w:rPr>
          <w:spacing w:val="-2"/>
        </w:rPr>
        <w:t xml:space="preserve"> </w:t>
      </w:r>
      <w:r>
        <w:t>will</w:t>
      </w:r>
      <w:r>
        <w:rPr>
          <w:spacing w:val="-3"/>
        </w:rPr>
        <w:t xml:space="preserve"> </w:t>
      </w:r>
      <w:r>
        <w:t>be</w:t>
      </w:r>
      <w:r>
        <w:rPr>
          <w:spacing w:val="-2"/>
        </w:rPr>
        <w:t xml:space="preserve"> </w:t>
      </w:r>
      <w:r>
        <w:t>available</w:t>
      </w:r>
      <w:r>
        <w:rPr>
          <w:spacing w:val="-2"/>
        </w:rPr>
        <w:t xml:space="preserve"> </w:t>
      </w:r>
      <w:r>
        <w:t>must be included on the results. Trophies must be made available within twelve weeks of the event. Clubs should make every effort to have their trophies available when they say the will. If trophies are not available within twelve weeks, the sponsoring club will be fined $300.00 by MRAN. Minimally if the delay occurs, the sponsoring</w:t>
      </w:r>
      <w:r>
        <w:rPr>
          <w:spacing w:val="-28"/>
        </w:rPr>
        <w:t xml:space="preserve"> </w:t>
      </w:r>
      <w:r>
        <w:t>club</w:t>
      </w:r>
      <w:r>
        <w:rPr>
          <w:spacing w:val="-28"/>
        </w:rPr>
        <w:t xml:space="preserve"> </w:t>
      </w:r>
      <w:r>
        <w:t>should</w:t>
      </w:r>
      <w:r>
        <w:rPr>
          <w:spacing w:val="-29"/>
        </w:rPr>
        <w:t xml:space="preserve"> </w:t>
      </w:r>
      <w:r>
        <w:t>post</w:t>
      </w:r>
      <w:r>
        <w:rPr>
          <w:spacing w:val="-29"/>
        </w:rPr>
        <w:t xml:space="preserve"> </w:t>
      </w:r>
      <w:r>
        <w:t>an</w:t>
      </w:r>
      <w:r>
        <w:rPr>
          <w:spacing w:val="-28"/>
        </w:rPr>
        <w:t xml:space="preserve"> </w:t>
      </w:r>
      <w:r>
        <w:t>announcement</w:t>
      </w:r>
      <w:r>
        <w:rPr>
          <w:spacing w:val="-29"/>
        </w:rPr>
        <w:t xml:space="preserve"> </w:t>
      </w:r>
      <w:r>
        <w:t>at</w:t>
      </w:r>
      <w:r>
        <w:rPr>
          <w:spacing w:val="-29"/>
        </w:rPr>
        <w:t xml:space="preserve"> </w:t>
      </w:r>
      <w:r>
        <w:t>the</w:t>
      </w:r>
      <w:r>
        <w:rPr>
          <w:spacing w:val="-29"/>
        </w:rPr>
        <w:t xml:space="preserve"> </w:t>
      </w:r>
      <w:r>
        <w:t>location</w:t>
      </w:r>
      <w:r>
        <w:rPr>
          <w:spacing w:val="-28"/>
        </w:rPr>
        <w:t xml:space="preserve"> </w:t>
      </w:r>
      <w:r>
        <w:t>where</w:t>
      </w:r>
      <w:r>
        <w:rPr>
          <w:spacing w:val="-29"/>
        </w:rPr>
        <w:t xml:space="preserve"> </w:t>
      </w:r>
      <w:r>
        <w:t>the</w:t>
      </w:r>
      <w:r>
        <w:rPr>
          <w:spacing w:val="-29"/>
        </w:rPr>
        <w:t xml:space="preserve"> </w:t>
      </w:r>
      <w:r>
        <w:t>trophies</w:t>
      </w:r>
      <w:r>
        <w:rPr>
          <w:spacing w:val="-29"/>
        </w:rPr>
        <w:t xml:space="preserve"> </w:t>
      </w:r>
      <w:r>
        <w:t>are</w:t>
      </w:r>
      <w:r>
        <w:rPr>
          <w:spacing w:val="-28"/>
        </w:rPr>
        <w:t xml:space="preserve"> </w:t>
      </w:r>
      <w:r>
        <w:t>expected.</w:t>
      </w:r>
      <w:r>
        <w:rPr>
          <w:spacing w:val="-29"/>
        </w:rPr>
        <w:t xml:space="preserve"> </w:t>
      </w:r>
      <w:r>
        <w:t>Announcements should also be posted on the MRAN websit</w:t>
      </w:r>
      <w:r>
        <w:t xml:space="preserve">e, at a MRAN meeting, and at other MRAN events. This announcement should contain the estimated length of delay. If the delay is more than </w:t>
      </w:r>
      <w:r>
        <w:rPr>
          <w:color w:val="0D0D0D"/>
        </w:rPr>
        <w:t xml:space="preserve">a </w:t>
      </w:r>
      <w:r>
        <w:t xml:space="preserve">few days, the sponsoring club should try to notify the racers effected (trophy winners). If the sponsoring club makes no effort to get the trophies to the participants within 24 weeks of the event date, MRAN will pay for and distribute the trophies. </w:t>
      </w:r>
      <w:r>
        <w:rPr>
          <w:color w:val="0B0B0B"/>
        </w:rPr>
        <w:t xml:space="preserve">If </w:t>
      </w:r>
      <w:r>
        <w:t>the sponsoring club</w:t>
      </w:r>
      <w:r w:rsidR="003F5EBD">
        <w:t xml:space="preserve"> </w:t>
      </w:r>
      <w:r>
        <w:t>wants to promote another event, they pay the trophy bill plus the $300.00 FINE to be sanctioned by</w:t>
      </w:r>
      <w:r>
        <w:rPr>
          <w:spacing w:val="-3"/>
        </w:rPr>
        <w:t xml:space="preserve"> </w:t>
      </w:r>
      <w:r>
        <w:t>MRAN.</w:t>
      </w:r>
    </w:p>
    <w:p w14:paraId="747AF53F" w14:textId="77777777" w:rsidR="00237078" w:rsidRDefault="00237078">
      <w:pPr>
        <w:pStyle w:val="BodyText"/>
      </w:pPr>
    </w:p>
    <w:p w14:paraId="2C1F6C8C" w14:textId="77777777" w:rsidR="00237078" w:rsidRDefault="00237078">
      <w:pPr>
        <w:pStyle w:val="BodyText"/>
        <w:spacing w:before="11"/>
      </w:pPr>
    </w:p>
    <w:p w14:paraId="4C93F7AC" w14:textId="77777777" w:rsidR="00237078" w:rsidRDefault="00034852">
      <w:pPr>
        <w:pStyle w:val="Heading2"/>
        <w:rPr>
          <w:u w:val="thick" w:color="282828"/>
        </w:rPr>
      </w:pPr>
      <w:bookmarkStart w:id="20" w:name="SECTION_12._GRAND_PRIX_TROPHIES"/>
      <w:bookmarkEnd w:id="20"/>
      <w:r>
        <w:rPr>
          <w:u w:val="thick" w:color="282828"/>
        </w:rPr>
        <w:t>SECTION 12. GRAND PRIX TROPHIES</w:t>
      </w:r>
    </w:p>
    <w:p w14:paraId="20CD3B90" w14:textId="77777777" w:rsidR="00B7187E" w:rsidRPr="00654E42" w:rsidRDefault="00B7187E" w:rsidP="00B7187E">
      <w:pPr>
        <w:pStyle w:val="Heading2"/>
        <w:numPr>
          <w:ilvl w:val="0"/>
          <w:numId w:val="48"/>
        </w:numPr>
        <w:rPr>
          <w:color w:val="FF0000"/>
          <w:u w:val="none"/>
        </w:rPr>
      </w:pPr>
      <w:r w:rsidRPr="009062EE">
        <w:rPr>
          <w:color w:val="FF0000"/>
          <w:u w:val="none"/>
        </w:rPr>
        <w:t>The Grand Prix series is no longer applicable for MRAN. As of 2026, please refer to Desert Series for all rules and regulations. (Nov.2025)</w:t>
      </w:r>
    </w:p>
    <w:p w14:paraId="4B94A6BB" w14:textId="77777777" w:rsidR="00B7187E" w:rsidRDefault="00B7187E">
      <w:pPr>
        <w:pStyle w:val="Heading2"/>
        <w:rPr>
          <w:u w:val="none"/>
        </w:rPr>
      </w:pPr>
    </w:p>
    <w:p w14:paraId="63915FE4" w14:textId="77777777" w:rsidR="00237078" w:rsidRPr="00B7187E" w:rsidRDefault="00237078">
      <w:pPr>
        <w:pStyle w:val="BodyText"/>
        <w:spacing w:before="5"/>
        <w:rPr>
          <w:b/>
          <w:strike/>
          <w:sz w:val="17"/>
        </w:rPr>
      </w:pPr>
    </w:p>
    <w:p w14:paraId="5B18A8EF" w14:textId="77777777" w:rsidR="00237078" w:rsidRPr="00B7187E" w:rsidRDefault="00034852">
      <w:pPr>
        <w:pStyle w:val="ListParagraph"/>
        <w:numPr>
          <w:ilvl w:val="0"/>
          <w:numId w:val="14"/>
        </w:numPr>
        <w:tabs>
          <w:tab w:val="left" w:pos="1020"/>
        </w:tabs>
        <w:spacing w:before="56"/>
        <w:rPr>
          <w:strike/>
        </w:rPr>
      </w:pPr>
      <w:r w:rsidRPr="00B7187E">
        <w:rPr>
          <w:strike/>
        </w:rPr>
        <w:t>Each</w:t>
      </w:r>
      <w:r w:rsidRPr="00B7187E">
        <w:rPr>
          <w:strike/>
          <w:spacing w:val="-6"/>
        </w:rPr>
        <w:t xml:space="preserve"> </w:t>
      </w:r>
      <w:r w:rsidRPr="00B7187E">
        <w:rPr>
          <w:strike/>
        </w:rPr>
        <w:t>race club</w:t>
      </w:r>
      <w:r w:rsidRPr="00B7187E">
        <w:rPr>
          <w:strike/>
          <w:spacing w:val="-1"/>
        </w:rPr>
        <w:t xml:space="preserve"> </w:t>
      </w:r>
      <w:r w:rsidRPr="00B7187E">
        <w:rPr>
          <w:strike/>
        </w:rPr>
        <w:t>shall</w:t>
      </w:r>
      <w:r w:rsidRPr="00B7187E">
        <w:rPr>
          <w:strike/>
          <w:spacing w:val="-9"/>
        </w:rPr>
        <w:t xml:space="preserve"> </w:t>
      </w:r>
      <w:r w:rsidRPr="00B7187E">
        <w:rPr>
          <w:strike/>
        </w:rPr>
        <w:t>award</w:t>
      </w:r>
      <w:r w:rsidRPr="00B7187E">
        <w:rPr>
          <w:strike/>
          <w:spacing w:val="-3"/>
        </w:rPr>
        <w:t xml:space="preserve"> </w:t>
      </w:r>
      <w:r w:rsidRPr="00B7187E">
        <w:rPr>
          <w:strike/>
        </w:rPr>
        <w:t>trophies</w:t>
      </w:r>
      <w:r w:rsidRPr="00B7187E">
        <w:rPr>
          <w:strike/>
          <w:spacing w:val="1"/>
        </w:rPr>
        <w:t xml:space="preserve"> </w:t>
      </w:r>
      <w:r w:rsidRPr="00B7187E">
        <w:rPr>
          <w:strike/>
        </w:rPr>
        <w:t>minimum</w:t>
      </w:r>
      <w:r w:rsidRPr="00B7187E">
        <w:rPr>
          <w:strike/>
          <w:spacing w:val="1"/>
        </w:rPr>
        <w:t xml:space="preserve"> </w:t>
      </w:r>
      <w:r w:rsidRPr="00B7187E">
        <w:rPr>
          <w:strike/>
        </w:rPr>
        <w:t>of</w:t>
      </w:r>
      <w:r w:rsidRPr="00B7187E">
        <w:rPr>
          <w:strike/>
          <w:spacing w:val="-9"/>
        </w:rPr>
        <w:t xml:space="preserve"> </w:t>
      </w:r>
      <w:r w:rsidRPr="00B7187E">
        <w:rPr>
          <w:strike/>
        </w:rPr>
        <w:t>33%</w:t>
      </w:r>
      <w:r w:rsidRPr="00B7187E">
        <w:rPr>
          <w:strike/>
          <w:spacing w:val="-11"/>
        </w:rPr>
        <w:t xml:space="preserve"> </w:t>
      </w:r>
      <w:r w:rsidRPr="00B7187E">
        <w:rPr>
          <w:strike/>
        </w:rPr>
        <w:t>up</w:t>
      </w:r>
      <w:r w:rsidRPr="00B7187E">
        <w:rPr>
          <w:strike/>
          <w:spacing w:val="-13"/>
        </w:rPr>
        <w:t xml:space="preserve"> </w:t>
      </w:r>
      <w:r w:rsidRPr="00B7187E">
        <w:rPr>
          <w:strike/>
        </w:rPr>
        <w:t>to</w:t>
      </w:r>
      <w:r w:rsidRPr="00B7187E">
        <w:rPr>
          <w:strike/>
          <w:spacing w:val="-6"/>
        </w:rPr>
        <w:t xml:space="preserve"> </w:t>
      </w:r>
      <w:r w:rsidRPr="00B7187E">
        <w:rPr>
          <w:strike/>
        </w:rPr>
        <w:t>top</w:t>
      </w:r>
      <w:r w:rsidRPr="00B7187E">
        <w:rPr>
          <w:strike/>
          <w:spacing w:val="-13"/>
        </w:rPr>
        <w:t xml:space="preserve"> </w:t>
      </w:r>
      <w:r w:rsidRPr="00B7187E">
        <w:rPr>
          <w:strike/>
        </w:rPr>
        <w:t>3</w:t>
      </w:r>
      <w:r w:rsidRPr="00B7187E">
        <w:rPr>
          <w:strike/>
          <w:spacing w:val="-9"/>
        </w:rPr>
        <w:t xml:space="preserve"> </w:t>
      </w:r>
      <w:r w:rsidRPr="00B7187E">
        <w:rPr>
          <w:strike/>
        </w:rPr>
        <w:t>in</w:t>
      </w:r>
      <w:r w:rsidRPr="00B7187E">
        <w:rPr>
          <w:strike/>
          <w:spacing w:val="-12"/>
        </w:rPr>
        <w:t xml:space="preserve"> </w:t>
      </w:r>
      <w:r w:rsidRPr="00B7187E">
        <w:rPr>
          <w:strike/>
        </w:rPr>
        <w:t>each</w:t>
      </w:r>
      <w:r w:rsidRPr="00B7187E">
        <w:rPr>
          <w:strike/>
          <w:spacing w:val="-5"/>
        </w:rPr>
        <w:t xml:space="preserve"> </w:t>
      </w:r>
      <w:r w:rsidRPr="00B7187E">
        <w:rPr>
          <w:strike/>
        </w:rPr>
        <w:t>class</w:t>
      </w:r>
      <w:r w:rsidRPr="00B7187E">
        <w:rPr>
          <w:strike/>
          <w:spacing w:val="-5"/>
        </w:rPr>
        <w:t xml:space="preserve"> </w:t>
      </w:r>
      <w:r w:rsidRPr="00B7187E">
        <w:rPr>
          <w:strike/>
        </w:rPr>
        <w:t>per</w:t>
      </w:r>
      <w:r w:rsidRPr="00B7187E">
        <w:rPr>
          <w:strike/>
          <w:spacing w:val="-5"/>
        </w:rPr>
        <w:t xml:space="preserve"> </w:t>
      </w:r>
      <w:r w:rsidRPr="00B7187E">
        <w:rPr>
          <w:strike/>
        </w:rPr>
        <w:t>division.</w:t>
      </w:r>
    </w:p>
    <w:p w14:paraId="5C15C35F" w14:textId="77777777" w:rsidR="00237078" w:rsidRPr="00B7187E" w:rsidRDefault="00034852">
      <w:pPr>
        <w:pStyle w:val="ListParagraph"/>
        <w:numPr>
          <w:ilvl w:val="0"/>
          <w:numId w:val="14"/>
        </w:numPr>
        <w:tabs>
          <w:tab w:val="left" w:pos="1020"/>
        </w:tabs>
        <w:rPr>
          <w:strike/>
        </w:rPr>
      </w:pPr>
      <w:r w:rsidRPr="00B7187E">
        <w:rPr>
          <w:strike/>
        </w:rPr>
        <w:t>Member Clubs shall award trophies to all novice riders that finish in the 50cc</w:t>
      </w:r>
      <w:r w:rsidRPr="00B7187E">
        <w:rPr>
          <w:strike/>
          <w:spacing w:val="-11"/>
        </w:rPr>
        <w:t xml:space="preserve"> </w:t>
      </w:r>
      <w:r w:rsidRPr="00B7187E">
        <w:rPr>
          <w:strike/>
        </w:rPr>
        <w:t>Division.</w:t>
      </w:r>
    </w:p>
    <w:p w14:paraId="49F4F897" w14:textId="4FE9093B" w:rsidR="00237078" w:rsidRPr="00B7187E" w:rsidRDefault="00034852">
      <w:pPr>
        <w:pStyle w:val="ListParagraph"/>
        <w:numPr>
          <w:ilvl w:val="0"/>
          <w:numId w:val="14"/>
        </w:numPr>
        <w:tabs>
          <w:tab w:val="left" w:pos="1019"/>
          <w:tab w:val="left" w:pos="1020"/>
        </w:tabs>
        <w:ind w:right="749"/>
        <w:rPr>
          <w:strike/>
        </w:rPr>
      </w:pPr>
      <w:r w:rsidRPr="00B7187E">
        <w:rPr>
          <w:strike/>
        </w:rPr>
        <w:t>Trophies may be awarded at the finish line or later. The date and location that trophies will be available must be included on the results. Trophies must be made available within twelve (12) weeks of the event.</w:t>
      </w:r>
      <w:r w:rsidR="003F5EBD" w:rsidRPr="00B7187E">
        <w:rPr>
          <w:strike/>
        </w:rPr>
        <w:t xml:space="preserve"> </w:t>
      </w:r>
      <w:r w:rsidRPr="00B7187E">
        <w:rPr>
          <w:strike/>
        </w:rPr>
        <w:t xml:space="preserve">Member Clubs should make every effort to have their trophies available when they say the </w:t>
      </w:r>
      <w:r w:rsidRPr="00B7187E">
        <w:rPr>
          <w:strike/>
          <w:spacing w:val="2"/>
        </w:rPr>
        <w:t>will.</w:t>
      </w:r>
      <w:r w:rsidR="003F5EBD" w:rsidRPr="00B7187E">
        <w:rPr>
          <w:strike/>
          <w:spacing w:val="2"/>
        </w:rPr>
        <w:t xml:space="preserve"> </w:t>
      </w:r>
      <w:r w:rsidRPr="00B7187E">
        <w:rPr>
          <w:strike/>
          <w:spacing w:val="2"/>
        </w:rPr>
        <w:t xml:space="preserve">If </w:t>
      </w:r>
      <w:r w:rsidRPr="00B7187E">
        <w:rPr>
          <w:strike/>
        </w:rPr>
        <w:t>trophies are not available within twelve (12) weeks, the sponsoring club will be fined $300.00 by MRAN.</w:t>
      </w:r>
      <w:r w:rsidR="003F5EBD" w:rsidRPr="00B7187E">
        <w:rPr>
          <w:strike/>
        </w:rPr>
        <w:t xml:space="preserve"> </w:t>
      </w:r>
      <w:r w:rsidRPr="00B7187E">
        <w:rPr>
          <w:strike/>
        </w:rPr>
        <w:t>Minimally if the delay occurs, the sponsoring club should post an announcement at the location where the trophies are expected. Announcements</w:t>
      </w:r>
      <w:r w:rsidRPr="00B7187E">
        <w:rPr>
          <w:strike/>
          <w:spacing w:val="-11"/>
        </w:rPr>
        <w:t xml:space="preserve"> </w:t>
      </w:r>
      <w:r w:rsidRPr="00B7187E">
        <w:rPr>
          <w:strike/>
        </w:rPr>
        <w:t>should</w:t>
      </w:r>
      <w:r w:rsidRPr="00B7187E">
        <w:rPr>
          <w:strike/>
          <w:spacing w:val="-7"/>
        </w:rPr>
        <w:t xml:space="preserve"> </w:t>
      </w:r>
      <w:r w:rsidRPr="00B7187E">
        <w:rPr>
          <w:strike/>
        </w:rPr>
        <w:t>also</w:t>
      </w:r>
      <w:r w:rsidRPr="00B7187E">
        <w:rPr>
          <w:strike/>
          <w:spacing w:val="-6"/>
        </w:rPr>
        <w:t xml:space="preserve"> </w:t>
      </w:r>
      <w:r w:rsidRPr="00B7187E">
        <w:rPr>
          <w:strike/>
        </w:rPr>
        <w:t>be</w:t>
      </w:r>
      <w:r w:rsidRPr="00B7187E">
        <w:rPr>
          <w:strike/>
          <w:spacing w:val="-7"/>
        </w:rPr>
        <w:t xml:space="preserve"> </w:t>
      </w:r>
      <w:r w:rsidRPr="00B7187E">
        <w:rPr>
          <w:strike/>
        </w:rPr>
        <w:t>posted</w:t>
      </w:r>
      <w:r w:rsidRPr="00B7187E">
        <w:rPr>
          <w:strike/>
          <w:spacing w:val="-6"/>
        </w:rPr>
        <w:t xml:space="preserve"> </w:t>
      </w:r>
      <w:r w:rsidRPr="00B7187E">
        <w:rPr>
          <w:strike/>
        </w:rPr>
        <w:t>on</w:t>
      </w:r>
      <w:r w:rsidRPr="00B7187E">
        <w:rPr>
          <w:strike/>
          <w:spacing w:val="-6"/>
        </w:rPr>
        <w:t xml:space="preserve"> </w:t>
      </w:r>
      <w:r w:rsidRPr="00B7187E">
        <w:rPr>
          <w:strike/>
        </w:rPr>
        <w:t>the</w:t>
      </w:r>
      <w:r w:rsidRPr="00B7187E">
        <w:rPr>
          <w:strike/>
          <w:spacing w:val="-6"/>
        </w:rPr>
        <w:t xml:space="preserve"> </w:t>
      </w:r>
      <w:r w:rsidRPr="00B7187E">
        <w:rPr>
          <w:strike/>
        </w:rPr>
        <w:t>MRAN</w:t>
      </w:r>
      <w:r w:rsidRPr="00B7187E">
        <w:rPr>
          <w:strike/>
          <w:spacing w:val="-5"/>
        </w:rPr>
        <w:t xml:space="preserve"> </w:t>
      </w:r>
      <w:r w:rsidRPr="00B7187E">
        <w:rPr>
          <w:strike/>
        </w:rPr>
        <w:t>website,</w:t>
      </w:r>
      <w:r w:rsidRPr="00B7187E">
        <w:rPr>
          <w:strike/>
          <w:spacing w:val="-7"/>
        </w:rPr>
        <w:t xml:space="preserve"> </w:t>
      </w:r>
      <w:r w:rsidRPr="00B7187E">
        <w:rPr>
          <w:strike/>
        </w:rPr>
        <w:t>at</w:t>
      </w:r>
      <w:r w:rsidRPr="00B7187E">
        <w:rPr>
          <w:strike/>
          <w:spacing w:val="-6"/>
        </w:rPr>
        <w:t xml:space="preserve"> </w:t>
      </w:r>
      <w:r w:rsidRPr="00B7187E">
        <w:rPr>
          <w:strike/>
        </w:rPr>
        <w:t>a</w:t>
      </w:r>
      <w:r w:rsidRPr="00B7187E">
        <w:rPr>
          <w:strike/>
          <w:spacing w:val="-7"/>
        </w:rPr>
        <w:t xml:space="preserve"> </w:t>
      </w:r>
      <w:r w:rsidRPr="00B7187E">
        <w:rPr>
          <w:strike/>
        </w:rPr>
        <w:t>MRAN</w:t>
      </w:r>
      <w:r w:rsidRPr="00B7187E">
        <w:rPr>
          <w:strike/>
          <w:spacing w:val="-5"/>
        </w:rPr>
        <w:t xml:space="preserve"> </w:t>
      </w:r>
      <w:r w:rsidRPr="00B7187E">
        <w:rPr>
          <w:strike/>
        </w:rPr>
        <w:t>meeting,</w:t>
      </w:r>
      <w:r w:rsidRPr="00B7187E">
        <w:rPr>
          <w:strike/>
          <w:spacing w:val="-6"/>
        </w:rPr>
        <w:t xml:space="preserve"> </w:t>
      </w:r>
      <w:r w:rsidRPr="00B7187E">
        <w:rPr>
          <w:strike/>
        </w:rPr>
        <w:t>and</w:t>
      </w:r>
      <w:r w:rsidRPr="00B7187E">
        <w:rPr>
          <w:strike/>
          <w:spacing w:val="-6"/>
        </w:rPr>
        <w:t xml:space="preserve"> </w:t>
      </w:r>
      <w:r w:rsidRPr="00B7187E">
        <w:rPr>
          <w:strike/>
        </w:rPr>
        <w:t>at</w:t>
      </w:r>
      <w:r w:rsidRPr="00B7187E">
        <w:rPr>
          <w:strike/>
          <w:spacing w:val="-6"/>
        </w:rPr>
        <w:t xml:space="preserve"> </w:t>
      </w:r>
      <w:r w:rsidRPr="00B7187E">
        <w:rPr>
          <w:strike/>
        </w:rPr>
        <w:t>other</w:t>
      </w:r>
      <w:r w:rsidRPr="00B7187E">
        <w:rPr>
          <w:strike/>
          <w:spacing w:val="-6"/>
        </w:rPr>
        <w:t xml:space="preserve"> </w:t>
      </w:r>
      <w:r w:rsidRPr="00B7187E">
        <w:rPr>
          <w:strike/>
        </w:rPr>
        <w:t>MRAN</w:t>
      </w:r>
      <w:r w:rsidRPr="00B7187E">
        <w:rPr>
          <w:strike/>
          <w:spacing w:val="-6"/>
        </w:rPr>
        <w:t xml:space="preserve"> </w:t>
      </w:r>
      <w:r w:rsidRPr="00B7187E">
        <w:rPr>
          <w:strike/>
        </w:rPr>
        <w:t xml:space="preserve">events. This </w:t>
      </w:r>
      <w:r w:rsidRPr="00B7187E">
        <w:rPr>
          <w:strike/>
        </w:rPr>
        <w:t>announcement should contain the estimated length of delay. If the delay is more than a few days. The sponsoring club should try to notify the racers effected (trophy winners). If the sponsoring club makes no effort to get the trophies to the participants within twenty-four (24) weeks of the event date, MRAN will pay for and distribute the trophies. If the sponsoring club wants to promote another event, they shall pay the trophy bill plus the $300.00 FINE to be sanctioned by</w:t>
      </w:r>
      <w:r w:rsidRPr="00B7187E">
        <w:rPr>
          <w:strike/>
          <w:spacing w:val="11"/>
        </w:rPr>
        <w:t xml:space="preserve"> </w:t>
      </w:r>
      <w:r w:rsidRPr="00B7187E">
        <w:rPr>
          <w:strike/>
        </w:rPr>
        <w:t>MRAN.</w:t>
      </w:r>
    </w:p>
    <w:p w14:paraId="55F193F8" w14:textId="77777777" w:rsidR="00237078" w:rsidRDefault="00237078">
      <w:pPr>
        <w:pStyle w:val="BodyText"/>
      </w:pPr>
    </w:p>
    <w:p w14:paraId="2FC66624" w14:textId="77777777" w:rsidR="00237078" w:rsidRDefault="00237078">
      <w:pPr>
        <w:pStyle w:val="BodyText"/>
      </w:pPr>
    </w:p>
    <w:p w14:paraId="69492CC5" w14:textId="77777777" w:rsidR="00237078" w:rsidRDefault="00034852">
      <w:pPr>
        <w:pStyle w:val="Heading2"/>
        <w:rPr>
          <w:u w:val="none"/>
        </w:rPr>
      </w:pPr>
      <w:bookmarkStart w:id="21" w:name="SECTION_13._NON-COMPETITION_MEMBERSHIPS"/>
      <w:bookmarkEnd w:id="21"/>
      <w:r>
        <w:rPr>
          <w:u w:val="thick" w:color="2B2B2B"/>
        </w:rPr>
        <w:t xml:space="preserve">SECTION 13. </w:t>
      </w:r>
      <w:r>
        <w:rPr>
          <w:u w:val="thick" w:color="2B2B2B"/>
        </w:rPr>
        <w:t>NON-COMPETITION MEMBERSHIPS</w:t>
      </w:r>
    </w:p>
    <w:p w14:paraId="37477C86" w14:textId="77777777" w:rsidR="00237078" w:rsidRDefault="00034852">
      <w:pPr>
        <w:pStyle w:val="BodyText"/>
        <w:ind w:left="120" w:right="1478"/>
      </w:pPr>
      <w:r>
        <w:t xml:space="preserve">MRAN non-competition memberships may be purchased by any individual for the price of $5.00. This non- competition membership entitles the individual to receive flyers in the mail and to have say in the governing of MRAN. Purchase of a non-competition card entitles individuals to a membership card. Non-competition members will not receive a free MRAN rulebook. Non-Competition Members shall </w:t>
      </w:r>
      <w:r>
        <w:rPr>
          <w:color w:val="1F1F1F"/>
        </w:rPr>
        <w:t xml:space="preserve">be </w:t>
      </w:r>
      <w:r>
        <w:t xml:space="preserve">defined </w:t>
      </w:r>
      <w:r>
        <w:rPr>
          <w:color w:val="0F0F0F"/>
        </w:rPr>
        <w:t xml:space="preserve">as </w:t>
      </w:r>
      <w:r>
        <w:t>individuals not riding motorcycles or ATV’s in MRAN events.</w:t>
      </w:r>
    </w:p>
    <w:p w14:paraId="4C80FD4A" w14:textId="77777777" w:rsidR="00237078" w:rsidRDefault="00237078">
      <w:pPr>
        <w:pStyle w:val="BodyText"/>
      </w:pPr>
    </w:p>
    <w:p w14:paraId="0B81ED35" w14:textId="77777777" w:rsidR="00237078" w:rsidRDefault="00237078">
      <w:pPr>
        <w:pStyle w:val="BodyText"/>
        <w:spacing w:before="10"/>
      </w:pPr>
    </w:p>
    <w:p w14:paraId="1275BE42" w14:textId="77777777" w:rsidR="00237078" w:rsidRDefault="00034852">
      <w:pPr>
        <w:pStyle w:val="Heading2"/>
        <w:rPr>
          <w:u w:val="none"/>
        </w:rPr>
      </w:pPr>
      <w:bookmarkStart w:id="22" w:name="SECTION_14._DESERT_SERIES_COMPETITION_ME"/>
      <w:bookmarkEnd w:id="22"/>
      <w:r>
        <w:rPr>
          <w:u w:val="thick" w:color="2B2B2B"/>
        </w:rPr>
        <w:t>SECTION 14. DESERT SERIES COMPETITION MEMBERSHIPS</w:t>
      </w:r>
    </w:p>
    <w:p w14:paraId="4A109FB3" w14:textId="77777777" w:rsidR="00237078" w:rsidRDefault="00237078">
      <w:pPr>
        <w:pStyle w:val="BodyText"/>
        <w:spacing w:before="5"/>
        <w:rPr>
          <w:b/>
          <w:sz w:val="17"/>
        </w:rPr>
      </w:pPr>
    </w:p>
    <w:p w14:paraId="7ACB78EE" w14:textId="1672F383" w:rsidR="00237078" w:rsidRDefault="00034852">
      <w:pPr>
        <w:pStyle w:val="ListParagraph"/>
        <w:numPr>
          <w:ilvl w:val="0"/>
          <w:numId w:val="13"/>
        </w:numPr>
        <w:tabs>
          <w:tab w:val="left" w:pos="1020"/>
        </w:tabs>
        <w:spacing w:before="56"/>
        <w:ind w:right="790"/>
      </w:pPr>
      <w:r>
        <w:t xml:space="preserve">MRAN-Annual Memberships may be purchased by any individual for the price of </w:t>
      </w:r>
      <w:r w:rsidRPr="009C7E1F">
        <w:rPr>
          <w:color w:val="000000" w:themeColor="text1"/>
        </w:rPr>
        <w:t>$50.00</w:t>
      </w:r>
      <w:r>
        <w:rPr>
          <w:color w:val="E36C0A"/>
        </w:rPr>
        <w:t xml:space="preserve"> </w:t>
      </w:r>
      <w:r>
        <w:t>for Big Bikes and</w:t>
      </w:r>
      <w:r>
        <w:rPr>
          <w:spacing w:val="-2"/>
        </w:rPr>
        <w:t xml:space="preserve"> </w:t>
      </w:r>
      <w:r>
        <w:t>$30.00</w:t>
      </w:r>
      <w:r>
        <w:rPr>
          <w:spacing w:val="-1"/>
        </w:rPr>
        <w:t xml:space="preserve"> </w:t>
      </w:r>
      <w:r>
        <w:t>for</w:t>
      </w:r>
      <w:r>
        <w:rPr>
          <w:spacing w:val="-3"/>
        </w:rPr>
        <w:t xml:space="preserve"> </w:t>
      </w:r>
      <w:r>
        <w:t>Mini</w:t>
      </w:r>
      <w:r>
        <w:rPr>
          <w:spacing w:val="-2"/>
        </w:rPr>
        <w:t xml:space="preserve"> </w:t>
      </w:r>
      <w:r>
        <w:t>Bikes,</w:t>
      </w:r>
      <w:r>
        <w:rPr>
          <w:spacing w:val="-21"/>
        </w:rPr>
        <w:t xml:space="preserve"> </w:t>
      </w:r>
      <w:r>
        <w:t>Jr.</w:t>
      </w:r>
      <w:r>
        <w:rPr>
          <w:spacing w:val="-1"/>
        </w:rPr>
        <w:t xml:space="preserve"> </w:t>
      </w:r>
      <w:r>
        <w:t>Women,</w:t>
      </w:r>
      <w:r>
        <w:rPr>
          <w:spacing w:val="-3"/>
        </w:rPr>
        <w:t xml:space="preserve"> </w:t>
      </w:r>
      <w:r>
        <w:t>Quads</w:t>
      </w:r>
      <w:r>
        <w:rPr>
          <w:spacing w:val="-2"/>
        </w:rPr>
        <w:t xml:space="preserve"> </w:t>
      </w:r>
      <w:r>
        <w:t>and</w:t>
      </w:r>
      <w:r>
        <w:rPr>
          <w:spacing w:val="-2"/>
        </w:rPr>
        <w:t xml:space="preserve"> </w:t>
      </w:r>
      <w:r>
        <w:t>Pit</w:t>
      </w:r>
      <w:r>
        <w:rPr>
          <w:spacing w:val="-1"/>
        </w:rPr>
        <w:t xml:space="preserve"> </w:t>
      </w:r>
      <w:r>
        <w:t>Bike’s.</w:t>
      </w:r>
      <w:r>
        <w:rPr>
          <w:spacing w:val="-2"/>
        </w:rPr>
        <w:t xml:space="preserve"> </w:t>
      </w:r>
      <w:r>
        <w:t>All</w:t>
      </w:r>
      <w:r>
        <w:rPr>
          <w:spacing w:val="-2"/>
        </w:rPr>
        <w:t xml:space="preserve"> </w:t>
      </w:r>
      <w:r>
        <w:t>Membership</w:t>
      </w:r>
      <w:r>
        <w:rPr>
          <w:spacing w:val="-1"/>
        </w:rPr>
        <w:t xml:space="preserve"> </w:t>
      </w:r>
      <w:r>
        <w:t>Applications</w:t>
      </w:r>
      <w:r>
        <w:rPr>
          <w:spacing w:val="-2"/>
        </w:rPr>
        <w:t xml:space="preserve"> </w:t>
      </w:r>
      <w:r>
        <w:t>for</w:t>
      </w:r>
      <w:r>
        <w:rPr>
          <w:spacing w:val="-2"/>
        </w:rPr>
        <w:t xml:space="preserve"> </w:t>
      </w:r>
      <w:r>
        <w:t>a</w:t>
      </w:r>
      <w:r>
        <w:rPr>
          <w:spacing w:val="-3"/>
        </w:rPr>
        <w:t xml:space="preserve"> </w:t>
      </w:r>
      <w:r>
        <w:t>minor</w:t>
      </w:r>
      <w:r>
        <w:rPr>
          <w:spacing w:val="-2"/>
        </w:rPr>
        <w:t xml:space="preserve"> </w:t>
      </w:r>
      <w:r>
        <w:t>must</w:t>
      </w:r>
      <w:r>
        <w:rPr>
          <w:spacing w:val="-1"/>
        </w:rPr>
        <w:t xml:space="preserve"> </w:t>
      </w:r>
      <w:r>
        <w:t xml:space="preserve">be </w:t>
      </w:r>
      <w:r>
        <w:t>notarized. MRAN does not offer a notary service it is suggested that members bring the minor application notarized prior purchasing a competition</w:t>
      </w:r>
      <w:r>
        <w:rPr>
          <w:spacing w:val="23"/>
        </w:rPr>
        <w:t xml:space="preserve"> </w:t>
      </w:r>
      <w:r>
        <w:t>card.</w:t>
      </w:r>
    </w:p>
    <w:p w14:paraId="6AEB39AB" w14:textId="77777777" w:rsidR="00237078" w:rsidRDefault="00034852">
      <w:pPr>
        <w:pStyle w:val="ListParagraph"/>
        <w:numPr>
          <w:ilvl w:val="0"/>
          <w:numId w:val="13"/>
        </w:numPr>
        <w:tabs>
          <w:tab w:val="left" w:pos="1020"/>
        </w:tabs>
        <w:ind w:right="965"/>
      </w:pPr>
      <w:r>
        <w:t>A</w:t>
      </w:r>
      <w:r>
        <w:rPr>
          <w:spacing w:val="-33"/>
        </w:rPr>
        <w:t xml:space="preserve"> </w:t>
      </w:r>
      <w:r>
        <w:t>competition</w:t>
      </w:r>
      <w:r>
        <w:rPr>
          <w:spacing w:val="-29"/>
        </w:rPr>
        <w:t xml:space="preserve"> </w:t>
      </w:r>
      <w:r>
        <w:t>membership</w:t>
      </w:r>
      <w:r>
        <w:rPr>
          <w:spacing w:val="-23"/>
        </w:rPr>
        <w:t xml:space="preserve"> </w:t>
      </w:r>
      <w:r>
        <w:t>is</w:t>
      </w:r>
      <w:r>
        <w:rPr>
          <w:spacing w:val="-34"/>
        </w:rPr>
        <w:t xml:space="preserve"> </w:t>
      </w:r>
      <w:r>
        <w:t>valid</w:t>
      </w:r>
      <w:r>
        <w:rPr>
          <w:spacing w:val="-33"/>
        </w:rPr>
        <w:t xml:space="preserve"> </w:t>
      </w:r>
      <w:r>
        <w:t>for</w:t>
      </w:r>
      <w:r>
        <w:rPr>
          <w:spacing w:val="-34"/>
        </w:rPr>
        <w:t xml:space="preserve"> </w:t>
      </w:r>
      <w:r>
        <w:t>only</w:t>
      </w:r>
      <w:r>
        <w:rPr>
          <w:spacing w:val="-32"/>
        </w:rPr>
        <w:t xml:space="preserve"> </w:t>
      </w:r>
      <w:r>
        <w:t>one</w:t>
      </w:r>
      <w:r>
        <w:rPr>
          <w:spacing w:val="-30"/>
        </w:rPr>
        <w:t xml:space="preserve"> </w:t>
      </w:r>
      <w:r>
        <w:t>division</w:t>
      </w:r>
      <w:r>
        <w:rPr>
          <w:spacing w:val="-29"/>
        </w:rPr>
        <w:t xml:space="preserve"> </w:t>
      </w:r>
      <w:r>
        <w:t>in</w:t>
      </w:r>
      <w:r>
        <w:rPr>
          <w:spacing w:val="-33"/>
        </w:rPr>
        <w:t xml:space="preserve"> </w:t>
      </w:r>
      <w:r>
        <w:t>any</w:t>
      </w:r>
      <w:r>
        <w:rPr>
          <w:spacing w:val="-32"/>
        </w:rPr>
        <w:t xml:space="preserve"> </w:t>
      </w:r>
      <w:r>
        <w:t>MRAN</w:t>
      </w:r>
      <w:r>
        <w:rPr>
          <w:spacing w:val="-32"/>
        </w:rPr>
        <w:t xml:space="preserve"> </w:t>
      </w:r>
      <w:r>
        <w:t>series.</w:t>
      </w:r>
      <w:r>
        <w:rPr>
          <w:spacing w:val="-31"/>
        </w:rPr>
        <w:t xml:space="preserve"> </w:t>
      </w:r>
      <w:r>
        <w:t>Competitors</w:t>
      </w:r>
      <w:r>
        <w:rPr>
          <w:spacing w:val="-26"/>
        </w:rPr>
        <w:t xml:space="preserve"> </w:t>
      </w:r>
      <w:r>
        <w:t>wishing</w:t>
      </w:r>
      <w:r>
        <w:rPr>
          <w:spacing w:val="-30"/>
        </w:rPr>
        <w:t xml:space="preserve"> </w:t>
      </w:r>
      <w:r>
        <w:t>to</w:t>
      </w:r>
      <w:r>
        <w:rPr>
          <w:spacing w:val="-37"/>
        </w:rPr>
        <w:t xml:space="preserve"> </w:t>
      </w:r>
      <w:r>
        <w:t>compete</w:t>
      </w:r>
      <w:r>
        <w:rPr>
          <w:spacing w:val="-28"/>
        </w:rPr>
        <w:t xml:space="preserve"> </w:t>
      </w:r>
      <w:r>
        <w:t xml:space="preserve">in </w:t>
      </w:r>
      <w:r>
        <w:rPr>
          <w:w w:val="95"/>
        </w:rPr>
        <w:t>another</w:t>
      </w:r>
      <w:r>
        <w:rPr>
          <w:spacing w:val="-17"/>
          <w:w w:val="95"/>
        </w:rPr>
        <w:t xml:space="preserve"> </w:t>
      </w:r>
      <w:r>
        <w:rPr>
          <w:w w:val="95"/>
        </w:rPr>
        <w:t>Division</w:t>
      </w:r>
      <w:r>
        <w:rPr>
          <w:spacing w:val="-14"/>
          <w:w w:val="95"/>
        </w:rPr>
        <w:t xml:space="preserve"> </w:t>
      </w:r>
      <w:r>
        <w:rPr>
          <w:w w:val="95"/>
        </w:rPr>
        <w:t>must</w:t>
      </w:r>
      <w:r>
        <w:rPr>
          <w:spacing w:val="-13"/>
          <w:w w:val="95"/>
        </w:rPr>
        <w:t xml:space="preserve"> </w:t>
      </w:r>
      <w:r>
        <w:rPr>
          <w:w w:val="95"/>
        </w:rPr>
        <w:t>purchase</w:t>
      </w:r>
      <w:r>
        <w:rPr>
          <w:spacing w:val="-6"/>
          <w:w w:val="95"/>
        </w:rPr>
        <w:t xml:space="preserve"> </w:t>
      </w:r>
      <w:r>
        <w:rPr>
          <w:w w:val="95"/>
        </w:rPr>
        <w:t>another</w:t>
      </w:r>
      <w:r>
        <w:rPr>
          <w:spacing w:val="-11"/>
          <w:w w:val="95"/>
        </w:rPr>
        <w:t xml:space="preserve"> </w:t>
      </w:r>
      <w:r>
        <w:rPr>
          <w:w w:val="95"/>
        </w:rPr>
        <w:t>competition</w:t>
      </w:r>
      <w:r>
        <w:rPr>
          <w:spacing w:val="-14"/>
          <w:w w:val="95"/>
        </w:rPr>
        <w:t xml:space="preserve"> </w:t>
      </w:r>
      <w:r>
        <w:rPr>
          <w:w w:val="95"/>
        </w:rPr>
        <w:t>membership.</w:t>
      </w:r>
      <w:r>
        <w:rPr>
          <w:spacing w:val="4"/>
          <w:w w:val="95"/>
        </w:rPr>
        <w:t xml:space="preserve"> </w:t>
      </w:r>
      <w:r>
        <w:rPr>
          <w:w w:val="95"/>
        </w:rPr>
        <w:t>The</w:t>
      </w:r>
      <w:r>
        <w:rPr>
          <w:spacing w:val="-11"/>
          <w:w w:val="95"/>
        </w:rPr>
        <w:t xml:space="preserve"> </w:t>
      </w:r>
      <w:r>
        <w:rPr>
          <w:w w:val="95"/>
        </w:rPr>
        <w:t>fee</w:t>
      </w:r>
      <w:r>
        <w:rPr>
          <w:spacing w:val="-10"/>
          <w:w w:val="95"/>
        </w:rPr>
        <w:t xml:space="preserve"> </w:t>
      </w:r>
      <w:r>
        <w:rPr>
          <w:w w:val="95"/>
        </w:rPr>
        <w:t>for</w:t>
      </w:r>
      <w:r>
        <w:rPr>
          <w:spacing w:val="-20"/>
          <w:w w:val="95"/>
        </w:rPr>
        <w:t xml:space="preserve"> </w:t>
      </w:r>
      <w:r>
        <w:rPr>
          <w:w w:val="95"/>
        </w:rPr>
        <w:t>second</w:t>
      </w:r>
      <w:r>
        <w:rPr>
          <w:spacing w:val="-14"/>
          <w:w w:val="95"/>
        </w:rPr>
        <w:t xml:space="preserve"> </w:t>
      </w:r>
      <w:r>
        <w:rPr>
          <w:w w:val="95"/>
        </w:rPr>
        <w:t>competition</w:t>
      </w:r>
      <w:r>
        <w:rPr>
          <w:spacing w:val="-9"/>
          <w:w w:val="95"/>
        </w:rPr>
        <w:t xml:space="preserve"> </w:t>
      </w:r>
      <w:r>
        <w:rPr>
          <w:w w:val="95"/>
        </w:rPr>
        <w:t>membership</w:t>
      </w:r>
      <w:r>
        <w:rPr>
          <w:spacing w:val="-5"/>
          <w:w w:val="95"/>
        </w:rPr>
        <w:t xml:space="preserve"> </w:t>
      </w:r>
      <w:r>
        <w:rPr>
          <w:w w:val="95"/>
        </w:rPr>
        <w:t xml:space="preserve">is </w:t>
      </w:r>
      <w:r>
        <w:t xml:space="preserve">Ten dollars ($10,00). Riders in the Mini Bike division shall pay the difference between the price of mini bike membership and Big Bike </w:t>
      </w:r>
      <w:r>
        <w:t>membership when transferring to the big bike</w:t>
      </w:r>
      <w:r>
        <w:rPr>
          <w:spacing w:val="-14"/>
        </w:rPr>
        <w:t xml:space="preserve"> </w:t>
      </w:r>
      <w:r>
        <w:t>division.</w:t>
      </w:r>
    </w:p>
    <w:p w14:paraId="5D105506" w14:textId="77777777" w:rsidR="00237078" w:rsidRDefault="00034852">
      <w:pPr>
        <w:pStyle w:val="ListParagraph"/>
        <w:numPr>
          <w:ilvl w:val="0"/>
          <w:numId w:val="13"/>
        </w:numPr>
        <w:tabs>
          <w:tab w:val="left" w:pos="1019"/>
          <w:tab w:val="left" w:pos="1020"/>
        </w:tabs>
        <w:ind w:right="748"/>
      </w:pPr>
      <w:r>
        <w:t>MRAN</w:t>
      </w:r>
      <w:r>
        <w:rPr>
          <w:spacing w:val="-3"/>
        </w:rPr>
        <w:t xml:space="preserve"> </w:t>
      </w:r>
      <w:r>
        <w:t>day</w:t>
      </w:r>
      <w:r>
        <w:rPr>
          <w:spacing w:val="-2"/>
        </w:rPr>
        <w:t xml:space="preserve"> </w:t>
      </w:r>
      <w:r>
        <w:t>cards</w:t>
      </w:r>
      <w:r>
        <w:rPr>
          <w:spacing w:val="-2"/>
        </w:rPr>
        <w:t xml:space="preserve"> </w:t>
      </w:r>
      <w:r>
        <w:t>may</w:t>
      </w:r>
      <w:r>
        <w:rPr>
          <w:spacing w:val="-1"/>
        </w:rPr>
        <w:t xml:space="preserve"> </w:t>
      </w:r>
      <w:r>
        <w:t>be</w:t>
      </w:r>
      <w:r>
        <w:rPr>
          <w:spacing w:val="-2"/>
        </w:rPr>
        <w:t xml:space="preserve"> </w:t>
      </w:r>
      <w:r>
        <w:t>purchased</w:t>
      </w:r>
      <w:r>
        <w:rPr>
          <w:spacing w:val="-2"/>
        </w:rPr>
        <w:t xml:space="preserve"> </w:t>
      </w:r>
      <w:r>
        <w:t>by</w:t>
      </w:r>
      <w:r>
        <w:rPr>
          <w:spacing w:val="-2"/>
        </w:rPr>
        <w:t xml:space="preserve"> </w:t>
      </w:r>
      <w:r>
        <w:t>an</w:t>
      </w:r>
      <w:r>
        <w:rPr>
          <w:spacing w:val="-2"/>
        </w:rPr>
        <w:t xml:space="preserve"> </w:t>
      </w:r>
      <w:r>
        <w:t>individual</w:t>
      </w:r>
      <w:r>
        <w:rPr>
          <w:spacing w:val="-2"/>
        </w:rPr>
        <w:t xml:space="preserve"> </w:t>
      </w:r>
      <w:r>
        <w:t>for</w:t>
      </w:r>
      <w:r>
        <w:rPr>
          <w:spacing w:val="-2"/>
        </w:rPr>
        <w:t xml:space="preserve"> </w:t>
      </w:r>
      <w:r>
        <w:t>the</w:t>
      </w:r>
      <w:r>
        <w:rPr>
          <w:spacing w:val="-1"/>
        </w:rPr>
        <w:t xml:space="preserve"> </w:t>
      </w:r>
      <w:r>
        <w:t>price</w:t>
      </w:r>
      <w:r>
        <w:rPr>
          <w:spacing w:val="-3"/>
        </w:rPr>
        <w:t xml:space="preserve"> </w:t>
      </w:r>
      <w:r>
        <w:t>of</w:t>
      </w:r>
      <w:r>
        <w:rPr>
          <w:spacing w:val="-2"/>
        </w:rPr>
        <w:t xml:space="preserve"> </w:t>
      </w:r>
      <w:r>
        <w:t>$20.00</w:t>
      </w:r>
      <w:r>
        <w:rPr>
          <w:spacing w:val="-1"/>
        </w:rPr>
        <w:t xml:space="preserve"> </w:t>
      </w:r>
      <w:r>
        <w:t>for</w:t>
      </w:r>
      <w:r>
        <w:rPr>
          <w:spacing w:val="-3"/>
        </w:rPr>
        <w:t xml:space="preserve"> </w:t>
      </w:r>
      <w:r>
        <w:t>all</w:t>
      </w:r>
      <w:r>
        <w:rPr>
          <w:spacing w:val="-2"/>
        </w:rPr>
        <w:t xml:space="preserve"> </w:t>
      </w:r>
      <w:r>
        <w:t>bike</w:t>
      </w:r>
      <w:r>
        <w:rPr>
          <w:spacing w:val="-2"/>
        </w:rPr>
        <w:t xml:space="preserve"> </w:t>
      </w:r>
      <w:r>
        <w:t>divisions.</w:t>
      </w:r>
      <w:r>
        <w:rPr>
          <w:spacing w:val="-21"/>
        </w:rPr>
        <w:t xml:space="preserve"> </w:t>
      </w:r>
      <w:r>
        <w:t>No</w:t>
      </w:r>
      <w:r>
        <w:rPr>
          <w:spacing w:val="-2"/>
        </w:rPr>
        <w:t xml:space="preserve"> </w:t>
      </w:r>
      <w:r>
        <w:t>end</w:t>
      </w:r>
      <w:r>
        <w:rPr>
          <w:spacing w:val="-1"/>
        </w:rPr>
        <w:t xml:space="preserve"> </w:t>
      </w:r>
      <w:r>
        <w:t>of</w:t>
      </w:r>
      <w:r>
        <w:rPr>
          <w:spacing w:val="-2"/>
        </w:rPr>
        <w:t xml:space="preserve"> </w:t>
      </w:r>
      <w:r>
        <w:t>the year race points awarded to day card holders. Trophies for results from that race are to be awarded to</w:t>
      </w:r>
      <w:r>
        <w:rPr>
          <w:spacing w:val="-8"/>
        </w:rPr>
        <w:t xml:space="preserve"> </w:t>
      </w:r>
      <w:r>
        <w:t>day</w:t>
      </w:r>
    </w:p>
    <w:p w14:paraId="569AA36A" w14:textId="77777777" w:rsidR="00237078" w:rsidRDefault="00237078">
      <w:pPr>
        <w:sectPr w:rsidR="00237078">
          <w:pgSz w:w="12240" w:h="15840"/>
          <w:pgMar w:top="680" w:right="80" w:bottom="280" w:left="600" w:header="720" w:footer="720" w:gutter="0"/>
          <w:cols w:space="720"/>
        </w:sectPr>
      </w:pPr>
    </w:p>
    <w:p w14:paraId="057C0A5B" w14:textId="77777777" w:rsidR="00237078" w:rsidRDefault="00034852">
      <w:pPr>
        <w:pStyle w:val="BodyText"/>
        <w:spacing w:before="40"/>
        <w:ind w:left="1020" w:right="745"/>
      </w:pPr>
      <w:r>
        <w:lastRenderedPageBreak/>
        <w:t xml:space="preserve">card holders. Riders that participate in </w:t>
      </w:r>
      <w:r>
        <w:rPr>
          <w:color w:val="131313"/>
        </w:rPr>
        <w:t xml:space="preserve">a </w:t>
      </w:r>
      <w:r>
        <w:t xml:space="preserve">race past November 1st can purchase a full season card that will roll over to the following season. </w:t>
      </w:r>
      <w:r w:rsidRPr="009C7E1F">
        <w:rPr>
          <w:color w:val="000000" w:themeColor="text1"/>
        </w:rPr>
        <w:t>(No Points or Trophies)</w:t>
      </w:r>
    </w:p>
    <w:p w14:paraId="02A5E74E" w14:textId="77777777" w:rsidR="00237078" w:rsidRDefault="00034852">
      <w:pPr>
        <w:pStyle w:val="ListParagraph"/>
        <w:numPr>
          <w:ilvl w:val="0"/>
          <w:numId w:val="13"/>
        </w:numPr>
        <w:tabs>
          <w:tab w:val="left" w:pos="1020"/>
        </w:tabs>
        <w:ind w:right="998"/>
      </w:pPr>
      <w:r>
        <w:t xml:space="preserve">Assigned MRAN </w:t>
      </w:r>
      <w:r>
        <w:rPr>
          <w:color w:val="1A1A1A"/>
        </w:rPr>
        <w:t xml:space="preserve"># </w:t>
      </w:r>
      <w:r>
        <w:t xml:space="preserve">is valid for all MRAN series </w:t>
      </w:r>
      <w:r>
        <w:t>(example: rider is assigned Open division # 30, rider is Open division #30 in Desert Series, G.P. series and non-points events). No other rider will be assigned #30 for the entire</w:t>
      </w:r>
      <w:r>
        <w:rPr>
          <w:spacing w:val="-2"/>
        </w:rPr>
        <w:t xml:space="preserve"> </w:t>
      </w:r>
      <w:r>
        <w:t>race</w:t>
      </w:r>
      <w:r>
        <w:rPr>
          <w:spacing w:val="-2"/>
        </w:rPr>
        <w:t xml:space="preserve"> </w:t>
      </w:r>
      <w:r>
        <w:t>season.</w:t>
      </w:r>
      <w:r>
        <w:rPr>
          <w:spacing w:val="-27"/>
        </w:rPr>
        <w:t xml:space="preserve"> </w:t>
      </w:r>
      <w:r>
        <w:t>The</w:t>
      </w:r>
      <w:r>
        <w:rPr>
          <w:spacing w:val="-2"/>
        </w:rPr>
        <w:t xml:space="preserve"> </w:t>
      </w:r>
      <w:r>
        <w:t>only</w:t>
      </w:r>
      <w:r>
        <w:rPr>
          <w:spacing w:val="-3"/>
        </w:rPr>
        <w:t xml:space="preserve"> </w:t>
      </w:r>
      <w:r>
        <w:t>exception</w:t>
      </w:r>
      <w:r>
        <w:rPr>
          <w:spacing w:val="-1"/>
        </w:rPr>
        <w:t xml:space="preserve"> </w:t>
      </w:r>
      <w:r>
        <w:t>to</w:t>
      </w:r>
      <w:r>
        <w:rPr>
          <w:spacing w:val="-1"/>
        </w:rPr>
        <w:t xml:space="preserve"> </w:t>
      </w:r>
      <w:r>
        <w:t>this</w:t>
      </w:r>
      <w:r>
        <w:rPr>
          <w:spacing w:val="-3"/>
        </w:rPr>
        <w:t xml:space="preserve"> </w:t>
      </w:r>
      <w:r>
        <w:t>rule</w:t>
      </w:r>
      <w:r>
        <w:rPr>
          <w:spacing w:val="-2"/>
        </w:rPr>
        <w:t xml:space="preserve"> </w:t>
      </w:r>
      <w:r>
        <w:t>will</w:t>
      </w:r>
      <w:r>
        <w:rPr>
          <w:spacing w:val="-1"/>
        </w:rPr>
        <w:t xml:space="preserve"> </w:t>
      </w:r>
      <w:r>
        <w:t>be</w:t>
      </w:r>
      <w:r>
        <w:rPr>
          <w:spacing w:val="-3"/>
        </w:rPr>
        <w:t xml:space="preserve"> </w:t>
      </w:r>
      <w:r>
        <w:t>the</w:t>
      </w:r>
      <w:r>
        <w:rPr>
          <w:spacing w:val="-1"/>
        </w:rPr>
        <w:t xml:space="preserve"> </w:t>
      </w:r>
      <w:r>
        <w:t>top</w:t>
      </w:r>
      <w:r>
        <w:rPr>
          <w:spacing w:val="-1"/>
        </w:rPr>
        <w:t xml:space="preserve"> </w:t>
      </w:r>
      <w:r>
        <w:t>10</w:t>
      </w:r>
      <w:r>
        <w:rPr>
          <w:spacing w:val="-3"/>
        </w:rPr>
        <w:t xml:space="preserve"> </w:t>
      </w:r>
      <w:r>
        <w:t>earned</w:t>
      </w:r>
      <w:r>
        <w:rPr>
          <w:spacing w:val="-1"/>
        </w:rPr>
        <w:t xml:space="preserve"> </w:t>
      </w:r>
      <w:r>
        <w:t>#’s.</w:t>
      </w:r>
      <w:r>
        <w:rPr>
          <w:spacing w:val="-2"/>
        </w:rPr>
        <w:t xml:space="preserve"> </w:t>
      </w:r>
      <w:r>
        <w:t>(example:</w:t>
      </w:r>
      <w:r>
        <w:rPr>
          <w:spacing w:val="-2"/>
        </w:rPr>
        <w:t xml:space="preserve"> </w:t>
      </w:r>
      <w:r>
        <w:t>rider</w:t>
      </w:r>
      <w:r>
        <w:rPr>
          <w:spacing w:val="-1"/>
        </w:rPr>
        <w:t xml:space="preserve"> </w:t>
      </w:r>
      <w:r>
        <w:t>earns</w:t>
      </w:r>
      <w:r>
        <w:rPr>
          <w:spacing w:val="-2"/>
        </w:rPr>
        <w:t xml:space="preserve"> </w:t>
      </w:r>
      <w:r>
        <w:t>#1</w:t>
      </w:r>
      <w:r>
        <w:rPr>
          <w:spacing w:val="-3"/>
        </w:rPr>
        <w:t xml:space="preserve"> </w:t>
      </w:r>
      <w:r>
        <w:t>in</w:t>
      </w:r>
    </w:p>
    <w:p w14:paraId="31A74F30" w14:textId="77777777" w:rsidR="00237078" w:rsidRDefault="00034852">
      <w:pPr>
        <w:pStyle w:val="BodyText"/>
        <w:ind w:left="1020" w:right="745"/>
      </w:pPr>
      <w:r>
        <w:t>G.P. series, he will be required to pick # for the desert series unless rider earned top ten # in Desert series also).</w:t>
      </w:r>
    </w:p>
    <w:p w14:paraId="7A95B296" w14:textId="77777777" w:rsidR="00237078" w:rsidRDefault="00034852">
      <w:pPr>
        <w:pStyle w:val="ListParagraph"/>
        <w:numPr>
          <w:ilvl w:val="0"/>
          <w:numId w:val="13"/>
        </w:numPr>
        <w:tabs>
          <w:tab w:val="left" w:pos="1020"/>
        </w:tabs>
        <w:ind w:right="974"/>
      </w:pPr>
      <w:r>
        <w:t>All entrants competing in MRAN events must have a current MRAN competition card in their possession at the event. The MRAN referees may charge up to three dollars ($3.00) for issuing replacement competition cards to</w:t>
      </w:r>
      <w:r>
        <w:rPr>
          <w:spacing w:val="-2"/>
        </w:rPr>
        <w:t xml:space="preserve"> </w:t>
      </w:r>
      <w:r>
        <w:t>members.</w:t>
      </w:r>
    </w:p>
    <w:p w14:paraId="5BF126A4" w14:textId="77777777" w:rsidR="00237078" w:rsidRDefault="00034852">
      <w:pPr>
        <w:pStyle w:val="ListParagraph"/>
        <w:numPr>
          <w:ilvl w:val="0"/>
          <w:numId w:val="13"/>
        </w:numPr>
        <w:tabs>
          <w:tab w:val="left" w:pos="1019"/>
          <w:tab w:val="left" w:pos="1020"/>
        </w:tabs>
        <w:ind w:right="814"/>
      </w:pPr>
      <w:r>
        <w:t xml:space="preserve">Riders registering for competition cards the day of the event can be given "Pie Plate" numbers and or letters. The pie plates must be the </w:t>
      </w:r>
      <w:r>
        <w:t>proper color for the class/division entered. Pie plates must be exhibited on the front and each side of the motorcycle, just like regular competition</w:t>
      </w:r>
      <w:r>
        <w:rPr>
          <w:spacing w:val="-35"/>
        </w:rPr>
        <w:t xml:space="preserve"> </w:t>
      </w:r>
      <w:r>
        <w:t>numbers.</w:t>
      </w:r>
    </w:p>
    <w:p w14:paraId="4D644F0C" w14:textId="77777777" w:rsidR="00237078" w:rsidRDefault="00034852">
      <w:pPr>
        <w:pStyle w:val="ListParagraph"/>
        <w:numPr>
          <w:ilvl w:val="0"/>
          <w:numId w:val="13"/>
        </w:numPr>
        <w:tabs>
          <w:tab w:val="left" w:pos="1020"/>
        </w:tabs>
      </w:pPr>
      <w:r>
        <w:t>If</w:t>
      </w:r>
      <w:r>
        <w:rPr>
          <w:spacing w:val="-12"/>
        </w:rPr>
        <w:t xml:space="preserve"> </w:t>
      </w:r>
      <w:r>
        <w:t>a</w:t>
      </w:r>
      <w:r>
        <w:rPr>
          <w:spacing w:val="-21"/>
        </w:rPr>
        <w:t xml:space="preserve"> </w:t>
      </w:r>
      <w:r>
        <w:t>rider</w:t>
      </w:r>
      <w:r>
        <w:rPr>
          <w:spacing w:val="-11"/>
        </w:rPr>
        <w:t xml:space="preserve"> </w:t>
      </w:r>
      <w:r>
        <w:t>is</w:t>
      </w:r>
      <w:r>
        <w:rPr>
          <w:spacing w:val="-1"/>
        </w:rPr>
        <w:t xml:space="preserve"> </w:t>
      </w:r>
      <w:r>
        <w:t>assigned</w:t>
      </w:r>
      <w:r>
        <w:rPr>
          <w:spacing w:val="-6"/>
        </w:rPr>
        <w:t xml:space="preserve"> </w:t>
      </w:r>
      <w:r>
        <w:t>a</w:t>
      </w:r>
      <w:r>
        <w:rPr>
          <w:spacing w:val="-21"/>
        </w:rPr>
        <w:t xml:space="preserve"> </w:t>
      </w:r>
      <w:r>
        <w:t>number</w:t>
      </w:r>
      <w:r>
        <w:rPr>
          <w:spacing w:val="-2"/>
        </w:rPr>
        <w:t xml:space="preserve"> </w:t>
      </w:r>
      <w:r>
        <w:t>by</w:t>
      </w:r>
      <w:r>
        <w:rPr>
          <w:spacing w:val="-1"/>
        </w:rPr>
        <w:t xml:space="preserve"> </w:t>
      </w:r>
      <w:r>
        <w:t>MRAN,</w:t>
      </w:r>
      <w:r>
        <w:rPr>
          <w:spacing w:val="-4"/>
        </w:rPr>
        <w:t xml:space="preserve"> </w:t>
      </w:r>
      <w:r>
        <w:t>then</w:t>
      </w:r>
      <w:r>
        <w:rPr>
          <w:spacing w:val="-1"/>
        </w:rPr>
        <w:t xml:space="preserve"> </w:t>
      </w:r>
      <w:r>
        <w:t>he</w:t>
      </w:r>
      <w:r>
        <w:rPr>
          <w:spacing w:val="-1"/>
        </w:rPr>
        <w:t xml:space="preserve"> </w:t>
      </w:r>
      <w:r>
        <w:t>must</w:t>
      </w:r>
      <w:r>
        <w:rPr>
          <w:spacing w:val="-16"/>
        </w:rPr>
        <w:t xml:space="preserve"> </w:t>
      </w:r>
      <w:r>
        <w:t>run</w:t>
      </w:r>
      <w:r>
        <w:rPr>
          <w:spacing w:val="-13"/>
        </w:rPr>
        <w:t xml:space="preserve"> </w:t>
      </w:r>
      <w:r>
        <w:t>that</w:t>
      </w:r>
      <w:r>
        <w:rPr>
          <w:spacing w:val="-9"/>
        </w:rPr>
        <w:t xml:space="preserve"> </w:t>
      </w:r>
      <w:r>
        <w:t>number</w:t>
      </w:r>
      <w:r>
        <w:rPr>
          <w:spacing w:val="-7"/>
        </w:rPr>
        <w:t xml:space="preserve"> </w:t>
      </w:r>
      <w:r>
        <w:t>or</w:t>
      </w:r>
      <w:r>
        <w:rPr>
          <w:spacing w:val="-11"/>
        </w:rPr>
        <w:t xml:space="preserve"> </w:t>
      </w:r>
      <w:r>
        <w:t>receive</w:t>
      </w:r>
      <w:r>
        <w:rPr>
          <w:spacing w:val="-6"/>
        </w:rPr>
        <w:t xml:space="preserve"> </w:t>
      </w:r>
      <w:r>
        <w:t>no</w:t>
      </w:r>
      <w:r>
        <w:rPr>
          <w:spacing w:val="-15"/>
        </w:rPr>
        <w:t xml:space="preserve"> </w:t>
      </w:r>
      <w:r>
        <w:t>points</w:t>
      </w:r>
      <w:r>
        <w:rPr>
          <w:spacing w:val="-8"/>
        </w:rPr>
        <w:t xml:space="preserve"> </w:t>
      </w:r>
      <w:r>
        <w:t>or</w:t>
      </w:r>
      <w:r>
        <w:rPr>
          <w:spacing w:val="-12"/>
        </w:rPr>
        <w:t xml:space="preserve"> </w:t>
      </w:r>
      <w:r>
        <w:t>trophy.</w:t>
      </w:r>
    </w:p>
    <w:p w14:paraId="1C3967A9" w14:textId="77777777" w:rsidR="00237078" w:rsidRDefault="00034852">
      <w:pPr>
        <w:pStyle w:val="ListParagraph"/>
        <w:numPr>
          <w:ilvl w:val="0"/>
          <w:numId w:val="13"/>
        </w:numPr>
        <w:tabs>
          <w:tab w:val="left" w:pos="1020"/>
        </w:tabs>
        <w:ind w:right="821"/>
        <w:jc w:val="both"/>
      </w:pPr>
      <w:r>
        <w:rPr>
          <w:w w:val="95"/>
        </w:rPr>
        <w:t>All</w:t>
      </w:r>
      <w:r>
        <w:rPr>
          <w:spacing w:val="-2"/>
          <w:w w:val="95"/>
        </w:rPr>
        <w:t xml:space="preserve"> </w:t>
      </w:r>
      <w:r>
        <w:rPr>
          <w:w w:val="95"/>
        </w:rPr>
        <w:t>monies</w:t>
      </w:r>
      <w:r>
        <w:rPr>
          <w:spacing w:val="-5"/>
          <w:w w:val="95"/>
        </w:rPr>
        <w:t xml:space="preserve"> </w:t>
      </w:r>
      <w:r>
        <w:rPr>
          <w:w w:val="95"/>
        </w:rPr>
        <w:t>collected</w:t>
      </w:r>
      <w:r>
        <w:rPr>
          <w:spacing w:val="-7"/>
          <w:w w:val="95"/>
        </w:rPr>
        <w:t xml:space="preserve"> </w:t>
      </w:r>
      <w:r>
        <w:rPr>
          <w:w w:val="95"/>
        </w:rPr>
        <w:t>through</w:t>
      </w:r>
      <w:r>
        <w:rPr>
          <w:spacing w:val="-3"/>
          <w:w w:val="95"/>
        </w:rPr>
        <w:t xml:space="preserve"> </w:t>
      </w:r>
      <w:r>
        <w:rPr>
          <w:w w:val="95"/>
        </w:rPr>
        <w:t>the</w:t>
      </w:r>
      <w:r>
        <w:rPr>
          <w:spacing w:val="-8"/>
          <w:w w:val="95"/>
        </w:rPr>
        <w:t xml:space="preserve"> </w:t>
      </w:r>
      <w:r>
        <w:rPr>
          <w:w w:val="95"/>
        </w:rPr>
        <w:t>sale</w:t>
      </w:r>
      <w:r>
        <w:rPr>
          <w:spacing w:val="-10"/>
          <w:w w:val="95"/>
        </w:rPr>
        <w:t xml:space="preserve"> </w:t>
      </w:r>
      <w:r>
        <w:rPr>
          <w:w w:val="95"/>
        </w:rPr>
        <w:t>of</w:t>
      </w:r>
      <w:r>
        <w:rPr>
          <w:spacing w:val="-18"/>
          <w:w w:val="95"/>
        </w:rPr>
        <w:t xml:space="preserve"> </w:t>
      </w:r>
      <w:r>
        <w:rPr>
          <w:w w:val="95"/>
        </w:rPr>
        <w:t>Desert</w:t>
      </w:r>
      <w:r>
        <w:rPr>
          <w:spacing w:val="-8"/>
          <w:w w:val="95"/>
        </w:rPr>
        <w:t xml:space="preserve"> </w:t>
      </w:r>
      <w:r>
        <w:rPr>
          <w:w w:val="95"/>
        </w:rPr>
        <w:t>Series</w:t>
      </w:r>
      <w:r>
        <w:rPr>
          <w:spacing w:val="-12"/>
          <w:w w:val="95"/>
        </w:rPr>
        <w:t xml:space="preserve"> </w:t>
      </w:r>
      <w:r>
        <w:rPr>
          <w:w w:val="95"/>
        </w:rPr>
        <w:t>Memberships</w:t>
      </w:r>
      <w:r>
        <w:rPr>
          <w:spacing w:val="5"/>
          <w:w w:val="95"/>
        </w:rPr>
        <w:t xml:space="preserve"> </w:t>
      </w:r>
      <w:r>
        <w:rPr>
          <w:w w:val="95"/>
        </w:rPr>
        <w:t>shall</w:t>
      </w:r>
      <w:r>
        <w:rPr>
          <w:spacing w:val="-15"/>
          <w:w w:val="95"/>
        </w:rPr>
        <w:t xml:space="preserve"> </w:t>
      </w:r>
      <w:r>
        <w:rPr>
          <w:w w:val="95"/>
        </w:rPr>
        <w:t>be</w:t>
      </w:r>
      <w:r>
        <w:rPr>
          <w:spacing w:val="-11"/>
          <w:w w:val="95"/>
        </w:rPr>
        <w:t xml:space="preserve"> </w:t>
      </w:r>
      <w:r>
        <w:rPr>
          <w:w w:val="95"/>
        </w:rPr>
        <w:t>submitted</w:t>
      </w:r>
      <w:r>
        <w:rPr>
          <w:spacing w:val="-6"/>
          <w:w w:val="95"/>
        </w:rPr>
        <w:t xml:space="preserve"> </w:t>
      </w:r>
      <w:r>
        <w:rPr>
          <w:w w:val="95"/>
        </w:rPr>
        <w:t>with</w:t>
      </w:r>
      <w:r>
        <w:rPr>
          <w:spacing w:val="-16"/>
          <w:w w:val="95"/>
        </w:rPr>
        <w:t xml:space="preserve"> </w:t>
      </w:r>
      <w:r>
        <w:rPr>
          <w:w w:val="95"/>
        </w:rPr>
        <w:t>the</w:t>
      </w:r>
      <w:r>
        <w:rPr>
          <w:spacing w:val="-10"/>
          <w:w w:val="95"/>
        </w:rPr>
        <w:t xml:space="preserve"> </w:t>
      </w:r>
      <w:r>
        <w:rPr>
          <w:w w:val="95"/>
        </w:rPr>
        <w:t>MRAN</w:t>
      </w:r>
      <w:r>
        <w:rPr>
          <w:spacing w:val="-15"/>
          <w:w w:val="95"/>
        </w:rPr>
        <w:t xml:space="preserve"> </w:t>
      </w:r>
      <w:r>
        <w:rPr>
          <w:w w:val="95"/>
        </w:rPr>
        <w:t>invoice</w:t>
      </w:r>
      <w:r>
        <w:rPr>
          <w:spacing w:val="-5"/>
          <w:w w:val="95"/>
        </w:rPr>
        <w:t xml:space="preserve"> </w:t>
      </w:r>
      <w:r>
        <w:rPr>
          <w:w w:val="95"/>
        </w:rPr>
        <w:t xml:space="preserve">form </w:t>
      </w:r>
      <w:r>
        <w:t>attached to the Treasurer at each monthly meeting. All receipts for other transactions (supplies, equipment, etc.) shall also be submitted with the MRAN invoice form to the Treasurer at each monthly MRAN</w:t>
      </w:r>
      <w:r>
        <w:rPr>
          <w:spacing w:val="-31"/>
        </w:rPr>
        <w:t xml:space="preserve"> </w:t>
      </w:r>
      <w:r>
        <w:t>meeting.</w:t>
      </w:r>
    </w:p>
    <w:p w14:paraId="614A923D" w14:textId="77777777" w:rsidR="00237078" w:rsidRDefault="00237078">
      <w:pPr>
        <w:pStyle w:val="BodyText"/>
      </w:pPr>
    </w:p>
    <w:p w14:paraId="04D911D2" w14:textId="77777777" w:rsidR="00237078" w:rsidRDefault="00237078">
      <w:pPr>
        <w:pStyle w:val="BodyText"/>
      </w:pPr>
    </w:p>
    <w:p w14:paraId="168D48BC" w14:textId="77777777" w:rsidR="00237078" w:rsidRDefault="00034852">
      <w:pPr>
        <w:pStyle w:val="Heading2"/>
        <w:rPr>
          <w:u w:val="thick" w:color="282828"/>
        </w:rPr>
      </w:pPr>
      <w:bookmarkStart w:id="23" w:name="SECTION_15._GRAND_PRIX_SERIES_COMPETITIO"/>
      <w:bookmarkEnd w:id="23"/>
      <w:r>
        <w:rPr>
          <w:u w:val="thick" w:color="282828"/>
        </w:rPr>
        <w:t>SECTION 15. GRAND PRIX SERIES COMPETITION MEMBERSHIPS</w:t>
      </w:r>
    </w:p>
    <w:p w14:paraId="2B17005B" w14:textId="77777777" w:rsidR="0042076D" w:rsidRDefault="0042076D">
      <w:pPr>
        <w:pStyle w:val="Heading2"/>
        <w:rPr>
          <w:u w:val="thick" w:color="282828"/>
        </w:rPr>
      </w:pPr>
    </w:p>
    <w:p w14:paraId="10ACC2EF" w14:textId="37C235CB" w:rsidR="00FF12B9" w:rsidRPr="009062EE" w:rsidRDefault="00880AD6" w:rsidP="00FF12B9">
      <w:pPr>
        <w:pStyle w:val="Heading2"/>
        <w:numPr>
          <w:ilvl w:val="0"/>
          <w:numId w:val="48"/>
        </w:numPr>
        <w:rPr>
          <w:color w:val="FF0000"/>
          <w:u w:val="none"/>
        </w:rPr>
      </w:pPr>
      <w:r w:rsidRPr="009062EE">
        <w:rPr>
          <w:color w:val="FF0000"/>
          <w:u w:val="none"/>
        </w:rPr>
        <w:t xml:space="preserve">The Grand Prix series is </w:t>
      </w:r>
      <w:r w:rsidR="002F31E7" w:rsidRPr="009062EE">
        <w:rPr>
          <w:color w:val="FF0000"/>
          <w:u w:val="none"/>
        </w:rPr>
        <w:t xml:space="preserve">no longer applicable </w:t>
      </w:r>
      <w:r w:rsidR="0042076D" w:rsidRPr="009062EE">
        <w:rPr>
          <w:color w:val="FF0000"/>
          <w:u w:val="none"/>
        </w:rPr>
        <w:t>for</w:t>
      </w:r>
      <w:r w:rsidR="009E4891" w:rsidRPr="009062EE">
        <w:rPr>
          <w:color w:val="FF0000"/>
          <w:u w:val="none"/>
        </w:rPr>
        <w:t xml:space="preserve"> </w:t>
      </w:r>
      <w:r w:rsidR="0042076D" w:rsidRPr="009062EE">
        <w:rPr>
          <w:color w:val="FF0000"/>
          <w:u w:val="none"/>
        </w:rPr>
        <w:t>MRAN. As of 202</w:t>
      </w:r>
      <w:r w:rsidR="009E4891" w:rsidRPr="009062EE">
        <w:rPr>
          <w:color w:val="FF0000"/>
          <w:u w:val="none"/>
        </w:rPr>
        <w:t xml:space="preserve">6, please refer to Desert Series for all </w:t>
      </w:r>
      <w:r w:rsidR="009062EE" w:rsidRPr="009062EE">
        <w:rPr>
          <w:color w:val="FF0000"/>
          <w:u w:val="none"/>
        </w:rPr>
        <w:t>rules and regulations. (Nov.2025)</w:t>
      </w:r>
    </w:p>
    <w:p w14:paraId="452C048D" w14:textId="77777777" w:rsidR="00237078" w:rsidRDefault="00237078">
      <w:pPr>
        <w:pStyle w:val="BodyText"/>
        <w:spacing w:before="5"/>
        <w:rPr>
          <w:b/>
          <w:sz w:val="17"/>
        </w:rPr>
      </w:pPr>
    </w:p>
    <w:p w14:paraId="44B76E2A" w14:textId="77777777" w:rsidR="00237078" w:rsidRPr="009062EE" w:rsidRDefault="00034852">
      <w:pPr>
        <w:pStyle w:val="ListParagraph"/>
        <w:numPr>
          <w:ilvl w:val="0"/>
          <w:numId w:val="12"/>
        </w:numPr>
        <w:tabs>
          <w:tab w:val="left" w:pos="1020"/>
        </w:tabs>
        <w:spacing w:before="56"/>
        <w:ind w:right="866"/>
        <w:rPr>
          <w:strike/>
        </w:rPr>
      </w:pPr>
      <w:r w:rsidRPr="009062EE">
        <w:rPr>
          <w:strike/>
        </w:rPr>
        <w:t>MRAN’s</w:t>
      </w:r>
      <w:r w:rsidRPr="009062EE">
        <w:rPr>
          <w:strike/>
          <w:spacing w:val="-5"/>
        </w:rPr>
        <w:t xml:space="preserve"> </w:t>
      </w:r>
      <w:r w:rsidRPr="009062EE">
        <w:rPr>
          <w:strike/>
        </w:rPr>
        <w:t>annual</w:t>
      </w:r>
      <w:r w:rsidRPr="009062EE">
        <w:rPr>
          <w:strike/>
          <w:spacing w:val="-9"/>
        </w:rPr>
        <w:t xml:space="preserve"> </w:t>
      </w:r>
      <w:r w:rsidRPr="009062EE">
        <w:rPr>
          <w:strike/>
        </w:rPr>
        <w:t>memberships</w:t>
      </w:r>
      <w:r w:rsidRPr="009062EE">
        <w:rPr>
          <w:strike/>
          <w:spacing w:val="5"/>
        </w:rPr>
        <w:t xml:space="preserve"> </w:t>
      </w:r>
      <w:r w:rsidRPr="009062EE">
        <w:rPr>
          <w:strike/>
        </w:rPr>
        <w:t>may</w:t>
      </w:r>
      <w:r w:rsidRPr="009062EE">
        <w:rPr>
          <w:strike/>
          <w:spacing w:val="-6"/>
        </w:rPr>
        <w:t xml:space="preserve"> </w:t>
      </w:r>
      <w:r w:rsidRPr="009062EE">
        <w:rPr>
          <w:strike/>
        </w:rPr>
        <w:t>be</w:t>
      </w:r>
      <w:r w:rsidRPr="009062EE">
        <w:rPr>
          <w:strike/>
          <w:spacing w:val="-8"/>
        </w:rPr>
        <w:t xml:space="preserve"> </w:t>
      </w:r>
      <w:r w:rsidRPr="009062EE">
        <w:rPr>
          <w:strike/>
        </w:rPr>
        <w:t>purchased</w:t>
      </w:r>
      <w:r w:rsidRPr="009062EE">
        <w:rPr>
          <w:strike/>
          <w:spacing w:val="2"/>
        </w:rPr>
        <w:t xml:space="preserve"> </w:t>
      </w:r>
      <w:r w:rsidRPr="009062EE">
        <w:rPr>
          <w:strike/>
        </w:rPr>
        <w:t>by</w:t>
      </w:r>
      <w:r w:rsidRPr="009062EE">
        <w:rPr>
          <w:strike/>
          <w:spacing w:val="-9"/>
        </w:rPr>
        <w:t xml:space="preserve"> </w:t>
      </w:r>
      <w:r w:rsidRPr="009062EE">
        <w:rPr>
          <w:strike/>
        </w:rPr>
        <w:t>any</w:t>
      </w:r>
      <w:r w:rsidRPr="009062EE">
        <w:rPr>
          <w:strike/>
          <w:spacing w:val="-6"/>
        </w:rPr>
        <w:t xml:space="preserve"> </w:t>
      </w:r>
      <w:r w:rsidRPr="009062EE">
        <w:rPr>
          <w:strike/>
        </w:rPr>
        <w:t>individual</w:t>
      </w:r>
      <w:r w:rsidRPr="009062EE">
        <w:rPr>
          <w:strike/>
          <w:spacing w:val="2"/>
        </w:rPr>
        <w:t xml:space="preserve"> </w:t>
      </w:r>
      <w:r w:rsidRPr="009062EE">
        <w:rPr>
          <w:strike/>
        </w:rPr>
        <w:t>for</w:t>
      </w:r>
      <w:r w:rsidRPr="009062EE">
        <w:rPr>
          <w:strike/>
          <w:spacing w:val="-10"/>
        </w:rPr>
        <w:t xml:space="preserve"> </w:t>
      </w:r>
      <w:r w:rsidRPr="009062EE">
        <w:rPr>
          <w:strike/>
        </w:rPr>
        <w:t>the</w:t>
      </w:r>
      <w:r w:rsidRPr="009062EE">
        <w:rPr>
          <w:strike/>
          <w:spacing w:val="-5"/>
        </w:rPr>
        <w:t xml:space="preserve"> </w:t>
      </w:r>
      <w:r w:rsidRPr="009062EE">
        <w:rPr>
          <w:strike/>
        </w:rPr>
        <w:t>price</w:t>
      </w:r>
      <w:r w:rsidRPr="009062EE">
        <w:rPr>
          <w:strike/>
          <w:spacing w:val="-8"/>
        </w:rPr>
        <w:t xml:space="preserve"> </w:t>
      </w:r>
      <w:r w:rsidRPr="009062EE">
        <w:rPr>
          <w:strike/>
        </w:rPr>
        <w:t>of</w:t>
      </w:r>
      <w:r w:rsidRPr="009062EE">
        <w:rPr>
          <w:strike/>
          <w:spacing w:val="-3"/>
        </w:rPr>
        <w:t xml:space="preserve"> </w:t>
      </w:r>
      <w:r w:rsidRPr="009062EE">
        <w:rPr>
          <w:strike/>
        </w:rPr>
        <w:t>$40.00</w:t>
      </w:r>
      <w:r w:rsidRPr="009062EE">
        <w:rPr>
          <w:strike/>
          <w:spacing w:val="-2"/>
        </w:rPr>
        <w:t xml:space="preserve"> </w:t>
      </w:r>
      <w:r w:rsidRPr="009062EE">
        <w:rPr>
          <w:strike/>
        </w:rPr>
        <w:t>$50.00</w:t>
      </w:r>
      <w:r w:rsidRPr="009062EE">
        <w:rPr>
          <w:strike/>
          <w:spacing w:val="-21"/>
        </w:rPr>
        <w:t xml:space="preserve"> </w:t>
      </w:r>
      <w:r w:rsidRPr="009062EE">
        <w:rPr>
          <w:strike/>
        </w:rPr>
        <w:t>for</w:t>
      </w:r>
      <w:r w:rsidRPr="009062EE">
        <w:rPr>
          <w:strike/>
          <w:spacing w:val="-8"/>
        </w:rPr>
        <w:t xml:space="preserve"> </w:t>
      </w:r>
      <w:r w:rsidRPr="009062EE">
        <w:rPr>
          <w:strike/>
        </w:rPr>
        <w:t>big</w:t>
      </w:r>
      <w:r w:rsidRPr="009062EE">
        <w:rPr>
          <w:strike/>
          <w:spacing w:val="-9"/>
        </w:rPr>
        <w:t xml:space="preserve"> </w:t>
      </w:r>
      <w:r w:rsidRPr="009062EE">
        <w:rPr>
          <w:strike/>
        </w:rPr>
        <w:t>bikes and</w:t>
      </w:r>
      <w:r w:rsidRPr="009062EE">
        <w:rPr>
          <w:strike/>
          <w:spacing w:val="-2"/>
        </w:rPr>
        <w:t xml:space="preserve"> </w:t>
      </w:r>
      <w:r w:rsidRPr="009062EE">
        <w:rPr>
          <w:strike/>
        </w:rPr>
        <w:t>$30.00</w:t>
      </w:r>
      <w:r w:rsidRPr="009062EE">
        <w:rPr>
          <w:strike/>
          <w:spacing w:val="-1"/>
        </w:rPr>
        <w:t xml:space="preserve"> </w:t>
      </w:r>
      <w:r w:rsidRPr="009062EE">
        <w:rPr>
          <w:strike/>
        </w:rPr>
        <w:t>for</w:t>
      </w:r>
      <w:r w:rsidRPr="009062EE">
        <w:rPr>
          <w:strike/>
          <w:spacing w:val="-2"/>
        </w:rPr>
        <w:t xml:space="preserve"> </w:t>
      </w:r>
      <w:r w:rsidRPr="009062EE">
        <w:rPr>
          <w:strike/>
        </w:rPr>
        <w:t>Mini</w:t>
      </w:r>
      <w:r w:rsidRPr="009062EE">
        <w:rPr>
          <w:strike/>
          <w:spacing w:val="-30"/>
        </w:rPr>
        <w:t xml:space="preserve"> </w:t>
      </w:r>
      <w:r w:rsidRPr="009062EE">
        <w:rPr>
          <w:strike/>
        </w:rPr>
        <w:t>Bikes,</w:t>
      </w:r>
      <w:r w:rsidRPr="009062EE">
        <w:rPr>
          <w:strike/>
          <w:spacing w:val="-29"/>
        </w:rPr>
        <w:t xml:space="preserve"> </w:t>
      </w:r>
      <w:r w:rsidRPr="009062EE">
        <w:rPr>
          <w:strike/>
        </w:rPr>
        <w:t>Jr.</w:t>
      </w:r>
      <w:r w:rsidRPr="009062EE">
        <w:rPr>
          <w:strike/>
          <w:spacing w:val="-1"/>
        </w:rPr>
        <w:t xml:space="preserve"> </w:t>
      </w:r>
      <w:r w:rsidRPr="009062EE">
        <w:rPr>
          <w:strike/>
        </w:rPr>
        <w:t>Women,</w:t>
      </w:r>
      <w:r w:rsidRPr="009062EE">
        <w:rPr>
          <w:strike/>
          <w:spacing w:val="-2"/>
        </w:rPr>
        <w:t xml:space="preserve"> </w:t>
      </w:r>
      <w:r w:rsidRPr="009062EE">
        <w:rPr>
          <w:strike/>
        </w:rPr>
        <w:t>Quads</w:t>
      </w:r>
      <w:r w:rsidRPr="009062EE">
        <w:rPr>
          <w:strike/>
          <w:spacing w:val="-2"/>
        </w:rPr>
        <w:t xml:space="preserve"> </w:t>
      </w:r>
      <w:r w:rsidRPr="009062EE">
        <w:rPr>
          <w:strike/>
        </w:rPr>
        <w:t>and</w:t>
      </w:r>
      <w:r w:rsidRPr="009062EE">
        <w:rPr>
          <w:strike/>
          <w:spacing w:val="-2"/>
        </w:rPr>
        <w:t xml:space="preserve"> </w:t>
      </w:r>
      <w:r w:rsidRPr="009062EE">
        <w:rPr>
          <w:strike/>
        </w:rPr>
        <w:t>Pit</w:t>
      </w:r>
      <w:r w:rsidRPr="009062EE">
        <w:rPr>
          <w:strike/>
          <w:spacing w:val="-2"/>
        </w:rPr>
        <w:t xml:space="preserve"> </w:t>
      </w:r>
      <w:r w:rsidRPr="009062EE">
        <w:rPr>
          <w:strike/>
        </w:rPr>
        <w:t>Bikes.</w:t>
      </w:r>
      <w:r w:rsidRPr="009062EE">
        <w:rPr>
          <w:strike/>
          <w:spacing w:val="-1"/>
        </w:rPr>
        <w:t xml:space="preserve"> </w:t>
      </w:r>
      <w:r w:rsidRPr="009062EE">
        <w:rPr>
          <w:strike/>
        </w:rPr>
        <w:t>All</w:t>
      </w:r>
      <w:r w:rsidRPr="009062EE">
        <w:rPr>
          <w:strike/>
          <w:spacing w:val="-2"/>
        </w:rPr>
        <w:t xml:space="preserve"> </w:t>
      </w:r>
      <w:r w:rsidRPr="009062EE">
        <w:rPr>
          <w:strike/>
        </w:rPr>
        <w:t>membership</w:t>
      </w:r>
      <w:r w:rsidRPr="009062EE">
        <w:rPr>
          <w:strike/>
          <w:spacing w:val="-1"/>
        </w:rPr>
        <w:t xml:space="preserve"> </w:t>
      </w:r>
      <w:r w:rsidRPr="009062EE">
        <w:rPr>
          <w:strike/>
        </w:rPr>
        <w:t>applications</w:t>
      </w:r>
      <w:r w:rsidRPr="009062EE">
        <w:rPr>
          <w:strike/>
          <w:spacing w:val="-1"/>
        </w:rPr>
        <w:t xml:space="preserve"> </w:t>
      </w:r>
      <w:r w:rsidRPr="009062EE">
        <w:rPr>
          <w:strike/>
        </w:rPr>
        <w:t>for</w:t>
      </w:r>
      <w:r w:rsidRPr="009062EE">
        <w:rPr>
          <w:strike/>
          <w:spacing w:val="-2"/>
        </w:rPr>
        <w:t xml:space="preserve"> </w:t>
      </w:r>
      <w:r w:rsidRPr="009062EE">
        <w:rPr>
          <w:strike/>
        </w:rPr>
        <w:t>a</w:t>
      </w:r>
      <w:r w:rsidRPr="009062EE">
        <w:rPr>
          <w:strike/>
          <w:spacing w:val="-2"/>
        </w:rPr>
        <w:t xml:space="preserve"> </w:t>
      </w:r>
      <w:r w:rsidRPr="009062EE">
        <w:rPr>
          <w:strike/>
        </w:rPr>
        <w:t>minor</w:t>
      </w:r>
      <w:r w:rsidRPr="009062EE">
        <w:rPr>
          <w:strike/>
          <w:spacing w:val="-2"/>
        </w:rPr>
        <w:t xml:space="preserve"> </w:t>
      </w:r>
      <w:r w:rsidRPr="009062EE">
        <w:rPr>
          <w:strike/>
        </w:rPr>
        <w:t>must</w:t>
      </w:r>
      <w:r w:rsidRPr="009062EE">
        <w:rPr>
          <w:strike/>
          <w:spacing w:val="-2"/>
        </w:rPr>
        <w:t xml:space="preserve"> </w:t>
      </w:r>
      <w:r w:rsidRPr="009062EE">
        <w:rPr>
          <w:strike/>
        </w:rPr>
        <w:t>be notarized. MRAN does not offer a notary service it is suggested that members bring the minor application notarized prior to purchasing a competition</w:t>
      </w:r>
      <w:r w:rsidRPr="009062EE">
        <w:rPr>
          <w:strike/>
          <w:spacing w:val="37"/>
        </w:rPr>
        <w:t xml:space="preserve"> </w:t>
      </w:r>
      <w:r w:rsidRPr="009062EE">
        <w:rPr>
          <w:strike/>
        </w:rPr>
        <w:t>card.</w:t>
      </w:r>
    </w:p>
    <w:p w14:paraId="4C0A0C09" w14:textId="77777777" w:rsidR="00237078" w:rsidRPr="009062EE" w:rsidRDefault="00034852">
      <w:pPr>
        <w:pStyle w:val="ListParagraph"/>
        <w:numPr>
          <w:ilvl w:val="0"/>
          <w:numId w:val="12"/>
        </w:numPr>
        <w:tabs>
          <w:tab w:val="left" w:pos="1020"/>
        </w:tabs>
        <w:ind w:right="974"/>
        <w:rPr>
          <w:strike/>
        </w:rPr>
      </w:pPr>
      <w:r w:rsidRPr="009062EE">
        <w:rPr>
          <w:strike/>
        </w:rPr>
        <w:t>A</w:t>
      </w:r>
      <w:r w:rsidRPr="009062EE">
        <w:rPr>
          <w:strike/>
          <w:spacing w:val="-35"/>
        </w:rPr>
        <w:t xml:space="preserve"> </w:t>
      </w:r>
      <w:r w:rsidRPr="009062EE">
        <w:rPr>
          <w:strike/>
        </w:rPr>
        <w:t>competition</w:t>
      </w:r>
      <w:r w:rsidRPr="009062EE">
        <w:rPr>
          <w:strike/>
          <w:spacing w:val="-30"/>
        </w:rPr>
        <w:t xml:space="preserve"> </w:t>
      </w:r>
      <w:r w:rsidRPr="009062EE">
        <w:rPr>
          <w:strike/>
        </w:rPr>
        <w:t>membership</w:t>
      </w:r>
      <w:r w:rsidRPr="009062EE">
        <w:rPr>
          <w:strike/>
          <w:spacing w:val="-24"/>
        </w:rPr>
        <w:t xml:space="preserve"> </w:t>
      </w:r>
      <w:r w:rsidRPr="009062EE">
        <w:rPr>
          <w:strike/>
        </w:rPr>
        <w:t>is</w:t>
      </w:r>
      <w:r w:rsidRPr="009062EE">
        <w:rPr>
          <w:strike/>
          <w:spacing w:val="-34"/>
        </w:rPr>
        <w:t xml:space="preserve"> </w:t>
      </w:r>
      <w:r w:rsidRPr="009062EE">
        <w:rPr>
          <w:strike/>
        </w:rPr>
        <w:t>valid</w:t>
      </w:r>
      <w:r w:rsidRPr="009062EE">
        <w:rPr>
          <w:strike/>
          <w:spacing w:val="-34"/>
        </w:rPr>
        <w:t xml:space="preserve"> </w:t>
      </w:r>
      <w:r w:rsidRPr="009062EE">
        <w:rPr>
          <w:strike/>
        </w:rPr>
        <w:t>for</w:t>
      </w:r>
      <w:r w:rsidRPr="009062EE">
        <w:rPr>
          <w:strike/>
          <w:spacing w:val="-35"/>
        </w:rPr>
        <w:t xml:space="preserve"> </w:t>
      </w:r>
      <w:r w:rsidRPr="009062EE">
        <w:rPr>
          <w:strike/>
        </w:rPr>
        <w:t>only</w:t>
      </w:r>
      <w:r w:rsidRPr="009062EE">
        <w:rPr>
          <w:strike/>
          <w:spacing w:val="-33"/>
        </w:rPr>
        <w:t xml:space="preserve"> </w:t>
      </w:r>
      <w:r w:rsidRPr="009062EE">
        <w:rPr>
          <w:strike/>
        </w:rPr>
        <w:t>one</w:t>
      </w:r>
      <w:r w:rsidRPr="009062EE">
        <w:rPr>
          <w:strike/>
          <w:spacing w:val="-31"/>
        </w:rPr>
        <w:t xml:space="preserve"> </w:t>
      </w:r>
      <w:r w:rsidRPr="009062EE">
        <w:rPr>
          <w:strike/>
        </w:rPr>
        <w:t>division</w:t>
      </w:r>
      <w:r w:rsidRPr="009062EE">
        <w:rPr>
          <w:strike/>
          <w:spacing w:val="-31"/>
        </w:rPr>
        <w:t xml:space="preserve"> </w:t>
      </w:r>
      <w:r w:rsidRPr="009062EE">
        <w:rPr>
          <w:strike/>
        </w:rPr>
        <w:t>in</w:t>
      </w:r>
      <w:r w:rsidRPr="009062EE">
        <w:rPr>
          <w:strike/>
          <w:spacing w:val="-35"/>
        </w:rPr>
        <w:t xml:space="preserve"> </w:t>
      </w:r>
      <w:r w:rsidRPr="009062EE">
        <w:rPr>
          <w:strike/>
        </w:rPr>
        <w:t>any</w:t>
      </w:r>
      <w:r w:rsidRPr="009062EE">
        <w:rPr>
          <w:strike/>
          <w:spacing w:val="-32"/>
        </w:rPr>
        <w:t xml:space="preserve"> </w:t>
      </w:r>
      <w:r w:rsidRPr="009062EE">
        <w:rPr>
          <w:strike/>
        </w:rPr>
        <w:t>MRAN</w:t>
      </w:r>
      <w:r w:rsidRPr="009062EE">
        <w:rPr>
          <w:strike/>
          <w:spacing w:val="-31"/>
        </w:rPr>
        <w:t xml:space="preserve"> </w:t>
      </w:r>
      <w:r w:rsidRPr="009062EE">
        <w:rPr>
          <w:strike/>
        </w:rPr>
        <w:t>series.</w:t>
      </w:r>
      <w:r w:rsidRPr="009062EE">
        <w:rPr>
          <w:strike/>
          <w:spacing w:val="-30"/>
        </w:rPr>
        <w:t xml:space="preserve"> </w:t>
      </w:r>
      <w:r w:rsidRPr="009062EE">
        <w:rPr>
          <w:strike/>
        </w:rPr>
        <w:t>Competitors</w:t>
      </w:r>
      <w:r w:rsidRPr="009062EE">
        <w:rPr>
          <w:strike/>
          <w:spacing w:val="-29"/>
        </w:rPr>
        <w:t xml:space="preserve"> </w:t>
      </w:r>
      <w:r w:rsidRPr="009062EE">
        <w:rPr>
          <w:strike/>
        </w:rPr>
        <w:t>wishing</w:t>
      </w:r>
      <w:r w:rsidRPr="009062EE">
        <w:rPr>
          <w:strike/>
          <w:spacing w:val="-28"/>
        </w:rPr>
        <w:t xml:space="preserve"> </w:t>
      </w:r>
      <w:r w:rsidRPr="009062EE">
        <w:rPr>
          <w:strike/>
        </w:rPr>
        <w:t>to</w:t>
      </w:r>
      <w:r w:rsidRPr="009062EE">
        <w:rPr>
          <w:strike/>
          <w:spacing w:val="-34"/>
        </w:rPr>
        <w:t xml:space="preserve"> </w:t>
      </w:r>
      <w:r w:rsidRPr="009062EE">
        <w:rPr>
          <w:strike/>
        </w:rPr>
        <w:t>compete</w:t>
      </w:r>
      <w:r w:rsidRPr="009062EE">
        <w:rPr>
          <w:strike/>
          <w:spacing w:val="-29"/>
        </w:rPr>
        <w:t xml:space="preserve"> </w:t>
      </w:r>
      <w:r w:rsidRPr="009062EE">
        <w:rPr>
          <w:strike/>
        </w:rPr>
        <w:t xml:space="preserve">in </w:t>
      </w:r>
      <w:r w:rsidRPr="009062EE">
        <w:rPr>
          <w:strike/>
          <w:w w:val="95"/>
        </w:rPr>
        <w:t>another</w:t>
      </w:r>
      <w:r w:rsidRPr="009062EE">
        <w:rPr>
          <w:strike/>
          <w:spacing w:val="-13"/>
          <w:w w:val="95"/>
        </w:rPr>
        <w:t xml:space="preserve"> </w:t>
      </w:r>
      <w:r w:rsidRPr="009062EE">
        <w:rPr>
          <w:strike/>
          <w:w w:val="95"/>
        </w:rPr>
        <w:t>Division</w:t>
      </w:r>
      <w:r w:rsidRPr="009062EE">
        <w:rPr>
          <w:strike/>
          <w:spacing w:val="-19"/>
          <w:w w:val="95"/>
        </w:rPr>
        <w:t xml:space="preserve"> </w:t>
      </w:r>
      <w:r w:rsidRPr="009062EE">
        <w:rPr>
          <w:strike/>
          <w:w w:val="95"/>
        </w:rPr>
        <w:t>must</w:t>
      </w:r>
      <w:r w:rsidRPr="009062EE">
        <w:rPr>
          <w:strike/>
          <w:spacing w:val="-19"/>
          <w:w w:val="95"/>
        </w:rPr>
        <w:t xml:space="preserve"> </w:t>
      </w:r>
      <w:r w:rsidRPr="009062EE">
        <w:rPr>
          <w:strike/>
          <w:w w:val="95"/>
        </w:rPr>
        <w:t>purchase</w:t>
      </w:r>
      <w:r w:rsidRPr="009062EE">
        <w:rPr>
          <w:strike/>
          <w:spacing w:val="-7"/>
          <w:w w:val="95"/>
        </w:rPr>
        <w:t xml:space="preserve"> </w:t>
      </w:r>
      <w:r w:rsidRPr="009062EE">
        <w:rPr>
          <w:strike/>
          <w:w w:val="95"/>
        </w:rPr>
        <w:t>another</w:t>
      </w:r>
      <w:r w:rsidRPr="009062EE">
        <w:rPr>
          <w:strike/>
          <w:spacing w:val="-15"/>
          <w:w w:val="95"/>
        </w:rPr>
        <w:t xml:space="preserve"> </w:t>
      </w:r>
      <w:r w:rsidRPr="009062EE">
        <w:rPr>
          <w:strike/>
          <w:w w:val="95"/>
        </w:rPr>
        <w:t>competition</w:t>
      </w:r>
      <w:r w:rsidRPr="009062EE">
        <w:rPr>
          <w:strike/>
          <w:spacing w:val="-9"/>
          <w:w w:val="95"/>
        </w:rPr>
        <w:t xml:space="preserve"> </w:t>
      </w:r>
      <w:r w:rsidRPr="009062EE">
        <w:rPr>
          <w:strike/>
          <w:w w:val="95"/>
        </w:rPr>
        <w:t>membership.</w:t>
      </w:r>
      <w:r w:rsidRPr="009062EE">
        <w:rPr>
          <w:strike/>
          <w:spacing w:val="3"/>
          <w:w w:val="95"/>
        </w:rPr>
        <w:t xml:space="preserve"> </w:t>
      </w:r>
      <w:r w:rsidRPr="009062EE">
        <w:rPr>
          <w:strike/>
          <w:w w:val="95"/>
        </w:rPr>
        <w:t>The</w:t>
      </w:r>
      <w:r w:rsidRPr="009062EE">
        <w:rPr>
          <w:strike/>
          <w:spacing w:val="-11"/>
          <w:w w:val="95"/>
        </w:rPr>
        <w:t xml:space="preserve"> </w:t>
      </w:r>
      <w:r w:rsidRPr="009062EE">
        <w:rPr>
          <w:strike/>
          <w:w w:val="95"/>
        </w:rPr>
        <w:t>fee</w:t>
      </w:r>
      <w:r w:rsidRPr="009062EE">
        <w:rPr>
          <w:strike/>
          <w:spacing w:val="-10"/>
          <w:w w:val="95"/>
        </w:rPr>
        <w:t xml:space="preserve"> </w:t>
      </w:r>
      <w:r w:rsidRPr="009062EE">
        <w:rPr>
          <w:strike/>
          <w:w w:val="95"/>
        </w:rPr>
        <w:t>for</w:t>
      </w:r>
      <w:r w:rsidRPr="009062EE">
        <w:rPr>
          <w:strike/>
          <w:spacing w:val="-21"/>
          <w:w w:val="95"/>
        </w:rPr>
        <w:t xml:space="preserve"> </w:t>
      </w:r>
      <w:r w:rsidRPr="009062EE">
        <w:rPr>
          <w:strike/>
          <w:w w:val="95"/>
        </w:rPr>
        <w:t>second</w:t>
      </w:r>
      <w:r w:rsidRPr="009062EE">
        <w:rPr>
          <w:strike/>
          <w:spacing w:val="-13"/>
          <w:w w:val="95"/>
        </w:rPr>
        <w:t xml:space="preserve"> </w:t>
      </w:r>
      <w:r w:rsidRPr="009062EE">
        <w:rPr>
          <w:strike/>
          <w:w w:val="95"/>
        </w:rPr>
        <w:t>competition</w:t>
      </w:r>
      <w:r w:rsidRPr="009062EE">
        <w:rPr>
          <w:strike/>
          <w:spacing w:val="-10"/>
          <w:w w:val="95"/>
        </w:rPr>
        <w:t xml:space="preserve"> </w:t>
      </w:r>
      <w:r w:rsidRPr="009062EE">
        <w:rPr>
          <w:strike/>
          <w:w w:val="95"/>
        </w:rPr>
        <w:t>membership</w:t>
      </w:r>
      <w:r w:rsidRPr="009062EE">
        <w:rPr>
          <w:strike/>
          <w:spacing w:val="-5"/>
          <w:w w:val="95"/>
        </w:rPr>
        <w:t xml:space="preserve"> </w:t>
      </w:r>
      <w:r w:rsidRPr="009062EE">
        <w:rPr>
          <w:strike/>
          <w:w w:val="95"/>
        </w:rPr>
        <w:t xml:space="preserve">is </w:t>
      </w:r>
      <w:r w:rsidRPr="009062EE">
        <w:rPr>
          <w:strike/>
        </w:rPr>
        <w:t>Ten</w:t>
      </w:r>
      <w:r w:rsidRPr="009062EE">
        <w:rPr>
          <w:strike/>
          <w:spacing w:val="-3"/>
        </w:rPr>
        <w:t xml:space="preserve"> </w:t>
      </w:r>
      <w:r w:rsidRPr="009062EE">
        <w:rPr>
          <w:strike/>
        </w:rPr>
        <w:t>dollars</w:t>
      </w:r>
      <w:r w:rsidRPr="009062EE">
        <w:rPr>
          <w:strike/>
          <w:spacing w:val="-3"/>
        </w:rPr>
        <w:t xml:space="preserve"> </w:t>
      </w:r>
      <w:r w:rsidRPr="009062EE">
        <w:rPr>
          <w:strike/>
        </w:rPr>
        <w:t>($10.00).</w:t>
      </w:r>
      <w:r w:rsidRPr="009062EE">
        <w:rPr>
          <w:strike/>
          <w:spacing w:val="-2"/>
        </w:rPr>
        <w:t xml:space="preserve"> </w:t>
      </w:r>
      <w:r w:rsidRPr="009062EE">
        <w:rPr>
          <w:strike/>
        </w:rPr>
        <w:t>Riders</w:t>
      </w:r>
      <w:r w:rsidRPr="009062EE">
        <w:rPr>
          <w:strike/>
          <w:spacing w:val="-2"/>
        </w:rPr>
        <w:t xml:space="preserve"> </w:t>
      </w:r>
      <w:r w:rsidRPr="009062EE">
        <w:rPr>
          <w:strike/>
        </w:rPr>
        <w:t>in</w:t>
      </w:r>
      <w:r w:rsidRPr="009062EE">
        <w:rPr>
          <w:strike/>
          <w:spacing w:val="-2"/>
        </w:rPr>
        <w:t xml:space="preserve"> </w:t>
      </w:r>
      <w:r w:rsidRPr="009062EE">
        <w:rPr>
          <w:strike/>
        </w:rPr>
        <w:t>the</w:t>
      </w:r>
      <w:r w:rsidRPr="009062EE">
        <w:rPr>
          <w:strike/>
          <w:spacing w:val="-2"/>
        </w:rPr>
        <w:t xml:space="preserve"> </w:t>
      </w:r>
      <w:r w:rsidRPr="009062EE">
        <w:rPr>
          <w:strike/>
        </w:rPr>
        <w:t>Mini</w:t>
      </w:r>
      <w:r w:rsidRPr="009062EE">
        <w:rPr>
          <w:strike/>
          <w:spacing w:val="-2"/>
        </w:rPr>
        <w:t xml:space="preserve"> </w:t>
      </w:r>
      <w:r w:rsidRPr="009062EE">
        <w:rPr>
          <w:strike/>
        </w:rPr>
        <w:t>Bike</w:t>
      </w:r>
      <w:r w:rsidRPr="009062EE">
        <w:rPr>
          <w:strike/>
          <w:spacing w:val="-2"/>
        </w:rPr>
        <w:t xml:space="preserve"> </w:t>
      </w:r>
      <w:r w:rsidRPr="009062EE">
        <w:rPr>
          <w:strike/>
        </w:rPr>
        <w:t>division</w:t>
      </w:r>
      <w:r w:rsidRPr="009062EE">
        <w:rPr>
          <w:strike/>
          <w:spacing w:val="-3"/>
        </w:rPr>
        <w:t xml:space="preserve"> </w:t>
      </w:r>
      <w:r w:rsidRPr="009062EE">
        <w:rPr>
          <w:strike/>
        </w:rPr>
        <w:t>shall</w:t>
      </w:r>
      <w:r w:rsidRPr="009062EE">
        <w:rPr>
          <w:strike/>
          <w:spacing w:val="-2"/>
        </w:rPr>
        <w:t xml:space="preserve"> </w:t>
      </w:r>
      <w:r w:rsidRPr="009062EE">
        <w:rPr>
          <w:strike/>
        </w:rPr>
        <w:t>pay</w:t>
      </w:r>
      <w:r w:rsidRPr="009062EE">
        <w:rPr>
          <w:strike/>
          <w:spacing w:val="-3"/>
        </w:rPr>
        <w:t xml:space="preserve"> </w:t>
      </w:r>
      <w:r w:rsidRPr="009062EE">
        <w:rPr>
          <w:strike/>
        </w:rPr>
        <w:t>the</w:t>
      </w:r>
      <w:r w:rsidRPr="009062EE">
        <w:rPr>
          <w:strike/>
          <w:spacing w:val="-2"/>
        </w:rPr>
        <w:t xml:space="preserve"> </w:t>
      </w:r>
      <w:r w:rsidRPr="009062EE">
        <w:rPr>
          <w:strike/>
        </w:rPr>
        <w:t>difference</w:t>
      </w:r>
      <w:r w:rsidRPr="009062EE">
        <w:rPr>
          <w:strike/>
          <w:spacing w:val="-2"/>
        </w:rPr>
        <w:t xml:space="preserve"> </w:t>
      </w:r>
      <w:r w:rsidRPr="009062EE">
        <w:rPr>
          <w:strike/>
        </w:rPr>
        <w:t>between</w:t>
      </w:r>
      <w:r w:rsidRPr="009062EE">
        <w:rPr>
          <w:strike/>
          <w:spacing w:val="-1"/>
        </w:rPr>
        <w:t xml:space="preserve"> </w:t>
      </w:r>
      <w:r w:rsidRPr="009062EE">
        <w:rPr>
          <w:strike/>
        </w:rPr>
        <w:t>the</w:t>
      </w:r>
      <w:r w:rsidRPr="009062EE">
        <w:rPr>
          <w:strike/>
          <w:spacing w:val="-3"/>
        </w:rPr>
        <w:t xml:space="preserve"> </w:t>
      </w:r>
      <w:r w:rsidRPr="009062EE">
        <w:rPr>
          <w:strike/>
        </w:rPr>
        <w:t>price</w:t>
      </w:r>
      <w:r w:rsidRPr="009062EE">
        <w:rPr>
          <w:strike/>
          <w:spacing w:val="-3"/>
        </w:rPr>
        <w:t xml:space="preserve"> </w:t>
      </w:r>
      <w:r w:rsidRPr="009062EE">
        <w:rPr>
          <w:strike/>
        </w:rPr>
        <w:t>of</w:t>
      </w:r>
      <w:r w:rsidRPr="009062EE">
        <w:rPr>
          <w:strike/>
          <w:spacing w:val="-3"/>
        </w:rPr>
        <w:t xml:space="preserve"> </w:t>
      </w:r>
      <w:r w:rsidRPr="009062EE">
        <w:rPr>
          <w:strike/>
        </w:rPr>
        <w:t>Mini</w:t>
      </w:r>
      <w:r w:rsidRPr="009062EE">
        <w:rPr>
          <w:strike/>
          <w:spacing w:val="-3"/>
        </w:rPr>
        <w:t xml:space="preserve"> </w:t>
      </w:r>
      <w:r w:rsidRPr="009062EE">
        <w:rPr>
          <w:strike/>
        </w:rPr>
        <w:t>Bike membership and Big Bike membership when transferring to the Big Bike</w:t>
      </w:r>
      <w:r w:rsidRPr="009062EE">
        <w:rPr>
          <w:strike/>
          <w:spacing w:val="-33"/>
        </w:rPr>
        <w:t xml:space="preserve"> </w:t>
      </w:r>
      <w:r w:rsidRPr="009062EE">
        <w:rPr>
          <w:strike/>
        </w:rPr>
        <w:t>division.</w:t>
      </w:r>
    </w:p>
    <w:p w14:paraId="387C99C0" w14:textId="1D5CD02A" w:rsidR="00237078" w:rsidRPr="009062EE" w:rsidRDefault="00034852">
      <w:pPr>
        <w:pStyle w:val="ListParagraph"/>
        <w:numPr>
          <w:ilvl w:val="0"/>
          <w:numId w:val="12"/>
        </w:numPr>
        <w:tabs>
          <w:tab w:val="left" w:pos="1019"/>
          <w:tab w:val="left" w:pos="1020"/>
        </w:tabs>
        <w:ind w:right="960"/>
        <w:rPr>
          <w:strike/>
          <w:color w:val="000000" w:themeColor="text1"/>
        </w:rPr>
      </w:pPr>
      <w:r w:rsidRPr="009062EE">
        <w:rPr>
          <w:strike/>
        </w:rPr>
        <w:t>MRAN</w:t>
      </w:r>
      <w:r w:rsidRPr="009062EE">
        <w:rPr>
          <w:strike/>
          <w:spacing w:val="-14"/>
        </w:rPr>
        <w:t xml:space="preserve"> </w:t>
      </w:r>
      <w:r w:rsidRPr="009062EE">
        <w:rPr>
          <w:strike/>
        </w:rPr>
        <w:t>Day</w:t>
      </w:r>
      <w:r w:rsidRPr="009062EE">
        <w:rPr>
          <w:strike/>
          <w:spacing w:val="-18"/>
        </w:rPr>
        <w:t xml:space="preserve"> </w:t>
      </w:r>
      <w:r w:rsidRPr="009062EE">
        <w:rPr>
          <w:strike/>
        </w:rPr>
        <w:t>Cards/</w:t>
      </w:r>
      <w:r w:rsidRPr="009062EE">
        <w:rPr>
          <w:strike/>
          <w:spacing w:val="-19"/>
        </w:rPr>
        <w:t xml:space="preserve"> </w:t>
      </w:r>
      <w:r w:rsidRPr="009062EE">
        <w:rPr>
          <w:strike/>
        </w:rPr>
        <w:t>Membership</w:t>
      </w:r>
      <w:r w:rsidRPr="009062EE">
        <w:rPr>
          <w:strike/>
          <w:spacing w:val="-7"/>
        </w:rPr>
        <w:t xml:space="preserve"> </w:t>
      </w:r>
      <w:r w:rsidRPr="009062EE">
        <w:rPr>
          <w:strike/>
        </w:rPr>
        <w:t>may</w:t>
      </w:r>
      <w:r w:rsidRPr="009062EE">
        <w:rPr>
          <w:strike/>
          <w:spacing w:val="-18"/>
        </w:rPr>
        <w:t xml:space="preserve"> </w:t>
      </w:r>
      <w:r w:rsidRPr="009062EE">
        <w:rPr>
          <w:strike/>
        </w:rPr>
        <w:t>be</w:t>
      </w:r>
      <w:r w:rsidRPr="009062EE">
        <w:rPr>
          <w:strike/>
          <w:spacing w:val="-18"/>
        </w:rPr>
        <w:t xml:space="preserve"> </w:t>
      </w:r>
      <w:r w:rsidRPr="009062EE">
        <w:rPr>
          <w:strike/>
        </w:rPr>
        <w:t>purchased</w:t>
      </w:r>
      <w:r w:rsidRPr="009062EE">
        <w:rPr>
          <w:strike/>
          <w:spacing w:val="-12"/>
        </w:rPr>
        <w:t xml:space="preserve"> </w:t>
      </w:r>
      <w:r w:rsidRPr="009062EE">
        <w:rPr>
          <w:strike/>
        </w:rPr>
        <w:t>by</w:t>
      </w:r>
      <w:r w:rsidRPr="009062EE">
        <w:rPr>
          <w:strike/>
          <w:spacing w:val="-18"/>
        </w:rPr>
        <w:t xml:space="preserve"> </w:t>
      </w:r>
      <w:r w:rsidRPr="009062EE">
        <w:rPr>
          <w:strike/>
        </w:rPr>
        <w:t>an</w:t>
      </w:r>
      <w:r w:rsidRPr="009062EE">
        <w:rPr>
          <w:strike/>
          <w:spacing w:val="-19"/>
        </w:rPr>
        <w:t xml:space="preserve"> </w:t>
      </w:r>
      <w:r w:rsidRPr="009062EE">
        <w:rPr>
          <w:strike/>
        </w:rPr>
        <w:t>individual</w:t>
      </w:r>
      <w:r w:rsidRPr="009062EE">
        <w:rPr>
          <w:strike/>
          <w:spacing w:val="-17"/>
        </w:rPr>
        <w:t xml:space="preserve"> </w:t>
      </w:r>
      <w:r w:rsidRPr="009062EE">
        <w:rPr>
          <w:strike/>
        </w:rPr>
        <w:t>for</w:t>
      </w:r>
      <w:r w:rsidRPr="009062EE">
        <w:rPr>
          <w:strike/>
          <w:spacing w:val="-19"/>
        </w:rPr>
        <w:t xml:space="preserve"> </w:t>
      </w:r>
      <w:r w:rsidRPr="009062EE">
        <w:rPr>
          <w:strike/>
        </w:rPr>
        <w:t>the</w:t>
      </w:r>
      <w:r w:rsidRPr="009062EE">
        <w:rPr>
          <w:strike/>
          <w:spacing w:val="-19"/>
        </w:rPr>
        <w:t xml:space="preserve"> </w:t>
      </w:r>
      <w:r w:rsidRPr="009062EE">
        <w:rPr>
          <w:strike/>
        </w:rPr>
        <w:t>price</w:t>
      </w:r>
      <w:r w:rsidRPr="009062EE">
        <w:rPr>
          <w:strike/>
          <w:spacing w:val="-20"/>
        </w:rPr>
        <w:t xml:space="preserve"> </w:t>
      </w:r>
      <w:r w:rsidRPr="009062EE">
        <w:rPr>
          <w:strike/>
        </w:rPr>
        <w:t>of</w:t>
      </w:r>
      <w:r w:rsidRPr="009062EE">
        <w:rPr>
          <w:strike/>
          <w:spacing w:val="-20"/>
        </w:rPr>
        <w:t xml:space="preserve"> </w:t>
      </w:r>
      <w:r w:rsidRPr="009062EE">
        <w:rPr>
          <w:strike/>
        </w:rPr>
        <w:t>$10.00</w:t>
      </w:r>
      <w:r w:rsidRPr="009062EE">
        <w:rPr>
          <w:strike/>
          <w:spacing w:val="-17"/>
        </w:rPr>
        <w:t xml:space="preserve"> </w:t>
      </w:r>
      <w:r w:rsidRPr="009062EE">
        <w:rPr>
          <w:strike/>
        </w:rPr>
        <w:t>for</w:t>
      </w:r>
      <w:r w:rsidRPr="009062EE">
        <w:rPr>
          <w:strike/>
          <w:spacing w:val="-24"/>
        </w:rPr>
        <w:t xml:space="preserve"> </w:t>
      </w:r>
      <w:r w:rsidRPr="009062EE">
        <w:rPr>
          <w:strike/>
        </w:rPr>
        <w:t>all</w:t>
      </w:r>
      <w:r w:rsidRPr="009062EE">
        <w:rPr>
          <w:strike/>
          <w:spacing w:val="-22"/>
        </w:rPr>
        <w:t xml:space="preserve"> </w:t>
      </w:r>
      <w:r w:rsidRPr="009062EE">
        <w:rPr>
          <w:strike/>
        </w:rPr>
        <w:t>bike</w:t>
      </w:r>
      <w:r w:rsidRPr="009062EE">
        <w:rPr>
          <w:strike/>
          <w:spacing w:val="-16"/>
        </w:rPr>
        <w:t xml:space="preserve"> </w:t>
      </w:r>
      <w:r w:rsidRPr="009062EE">
        <w:rPr>
          <w:strike/>
        </w:rPr>
        <w:t>divisions.</w:t>
      </w:r>
      <w:r w:rsidRPr="009062EE">
        <w:rPr>
          <w:strike/>
          <w:color w:val="E36C0A"/>
        </w:rPr>
        <w:t xml:space="preserve"> </w:t>
      </w:r>
      <w:r w:rsidRPr="009062EE">
        <w:rPr>
          <w:strike/>
          <w:color w:val="000000" w:themeColor="text1"/>
        </w:rPr>
        <w:t>(No Points o</w:t>
      </w:r>
      <w:r w:rsidR="009C7E1F" w:rsidRPr="009062EE">
        <w:rPr>
          <w:strike/>
          <w:color w:val="000000" w:themeColor="text1"/>
        </w:rPr>
        <w:t>r</w:t>
      </w:r>
      <w:r w:rsidRPr="009062EE">
        <w:rPr>
          <w:strike/>
          <w:color w:val="000000" w:themeColor="text1"/>
          <w:spacing w:val="-4"/>
        </w:rPr>
        <w:t xml:space="preserve"> </w:t>
      </w:r>
      <w:r w:rsidRPr="009062EE">
        <w:rPr>
          <w:strike/>
          <w:color w:val="000000" w:themeColor="text1"/>
        </w:rPr>
        <w:t>Trophies)</w:t>
      </w:r>
    </w:p>
    <w:p w14:paraId="1F23247B" w14:textId="77777777" w:rsidR="00237078" w:rsidRPr="009062EE" w:rsidRDefault="00034852">
      <w:pPr>
        <w:pStyle w:val="ListParagraph"/>
        <w:numPr>
          <w:ilvl w:val="0"/>
          <w:numId w:val="12"/>
        </w:numPr>
        <w:tabs>
          <w:tab w:val="left" w:pos="1020"/>
        </w:tabs>
        <w:ind w:right="655"/>
        <w:rPr>
          <w:strike/>
        </w:rPr>
      </w:pPr>
      <w:r w:rsidRPr="009062EE">
        <w:rPr>
          <w:strike/>
        </w:rPr>
        <w:t>Assigned MRAN number is valid for all MRAN series. For example, a rider is assigned Open division #30, that rider will be Open division #30 in the Desert series, the Grand Prix series and non-points events. No other rider will be assigned #30 for the entire race season. The only exception to this rule will be the top 10 earned numbers. For example, a rider earns #1 in the Grand Prix series, he will be required to pick his/her number for the Desert series, unless the rider earned top ten in the Desert series</w:t>
      </w:r>
      <w:r w:rsidRPr="009062EE">
        <w:rPr>
          <w:strike/>
          <w:spacing w:val="-21"/>
        </w:rPr>
        <w:t xml:space="preserve"> </w:t>
      </w:r>
      <w:r w:rsidRPr="009062EE">
        <w:rPr>
          <w:strike/>
          <w:spacing w:val="-7"/>
        </w:rPr>
        <w:t>also.</w:t>
      </w:r>
    </w:p>
    <w:p w14:paraId="223B5256" w14:textId="77777777" w:rsidR="00237078" w:rsidRPr="009062EE" w:rsidRDefault="00034852">
      <w:pPr>
        <w:pStyle w:val="ListParagraph"/>
        <w:numPr>
          <w:ilvl w:val="0"/>
          <w:numId w:val="12"/>
        </w:numPr>
        <w:tabs>
          <w:tab w:val="left" w:pos="1020"/>
        </w:tabs>
        <w:ind w:right="712"/>
        <w:rPr>
          <w:strike/>
        </w:rPr>
      </w:pPr>
      <w:r w:rsidRPr="009062EE">
        <w:rPr>
          <w:strike/>
        </w:rPr>
        <w:t>All</w:t>
      </w:r>
      <w:r w:rsidRPr="009062EE">
        <w:rPr>
          <w:strike/>
          <w:spacing w:val="-39"/>
        </w:rPr>
        <w:t xml:space="preserve"> </w:t>
      </w:r>
      <w:r w:rsidRPr="009062EE">
        <w:rPr>
          <w:strike/>
        </w:rPr>
        <w:t>entrants</w:t>
      </w:r>
      <w:r w:rsidRPr="009062EE">
        <w:rPr>
          <w:strike/>
          <w:spacing w:val="-35"/>
        </w:rPr>
        <w:t xml:space="preserve"> </w:t>
      </w:r>
      <w:r w:rsidRPr="009062EE">
        <w:rPr>
          <w:strike/>
        </w:rPr>
        <w:t>competing</w:t>
      </w:r>
      <w:r w:rsidRPr="009062EE">
        <w:rPr>
          <w:strike/>
          <w:spacing w:val="-34"/>
        </w:rPr>
        <w:t xml:space="preserve"> </w:t>
      </w:r>
      <w:r w:rsidRPr="009062EE">
        <w:rPr>
          <w:strike/>
        </w:rPr>
        <w:t>in</w:t>
      </w:r>
      <w:r w:rsidRPr="009062EE">
        <w:rPr>
          <w:strike/>
          <w:spacing w:val="-39"/>
        </w:rPr>
        <w:t xml:space="preserve"> </w:t>
      </w:r>
      <w:r w:rsidRPr="009062EE">
        <w:rPr>
          <w:strike/>
        </w:rPr>
        <w:t>MRAN</w:t>
      </w:r>
      <w:r w:rsidRPr="009062EE">
        <w:rPr>
          <w:strike/>
          <w:spacing w:val="-38"/>
        </w:rPr>
        <w:t xml:space="preserve"> </w:t>
      </w:r>
      <w:r w:rsidRPr="009062EE">
        <w:rPr>
          <w:strike/>
        </w:rPr>
        <w:t>events</w:t>
      </w:r>
      <w:r w:rsidRPr="009062EE">
        <w:rPr>
          <w:strike/>
          <w:spacing w:val="-37"/>
        </w:rPr>
        <w:t xml:space="preserve"> </w:t>
      </w:r>
      <w:r w:rsidRPr="009062EE">
        <w:rPr>
          <w:strike/>
        </w:rPr>
        <w:t>must</w:t>
      </w:r>
      <w:r w:rsidRPr="009062EE">
        <w:rPr>
          <w:strike/>
          <w:spacing w:val="-37"/>
        </w:rPr>
        <w:t xml:space="preserve"> </w:t>
      </w:r>
      <w:r w:rsidRPr="009062EE">
        <w:rPr>
          <w:strike/>
        </w:rPr>
        <w:t>have</w:t>
      </w:r>
      <w:r w:rsidRPr="009062EE">
        <w:rPr>
          <w:strike/>
          <w:spacing w:val="-36"/>
        </w:rPr>
        <w:t xml:space="preserve"> </w:t>
      </w:r>
      <w:r w:rsidRPr="009062EE">
        <w:rPr>
          <w:strike/>
        </w:rPr>
        <w:t>a</w:t>
      </w:r>
      <w:r w:rsidRPr="009062EE">
        <w:rPr>
          <w:strike/>
          <w:spacing w:val="-39"/>
        </w:rPr>
        <w:t xml:space="preserve"> </w:t>
      </w:r>
      <w:r w:rsidRPr="009062EE">
        <w:rPr>
          <w:strike/>
        </w:rPr>
        <w:t>current</w:t>
      </w:r>
      <w:r w:rsidRPr="009062EE">
        <w:rPr>
          <w:strike/>
          <w:spacing w:val="-35"/>
        </w:rPr>
        <w:t xml:space="preserve"> </w:t>
      </w:r>
      <w:r w:rsidRPr="009062EE">
        <w:rPr>
          <w:strike/>
        </w:rPr>
        <w:t>MRAN</w:t>
      </w:r>
      <w:r w:rsidRPr="009062EE">
        <w:rPr>
          <w:strike/>
          <w:spacing w:val="-35"/>
        </w:rPr>
        <w:t xml:space="preserve"> </w:t>
      </w:r>
      <w:r w:rsidRPr="009062EE">
        <w:rPr>
          <w:strike/>
        </w:rPr>
        <w:t>competition</w:t>
      </w:r>
      <w:r w:rsidRPr="009062EE">
        <w:rPr>
          <w:strike/>
          <w:spacing w:val="-35"/>
        </w:rPr>
        <w:t xml:space="preserve"> </w:t>
      </w:r>
      <w:r w:rsidRPr="009062EE">
        <w:rPr>
          <w:strike/>
        </w:rPr>
        <w:t>card</w:t>
      </w:r>
      <w:r w:rsidRPr="009062EE">
        <w:rPr>
          <w:strike/>
          <w:spacing w:val="-38"/>
        </w:rPr>
        <w:t xml:space="preserve"> </w:t>
      </w:r>
      <w:r w:rsidRPr="009062EE">
        <w:rPr>
          <w:strike/>
        </w:rPr>
        <w:t>in</w:t>
      </w:r>
      <w:r w:rsidRPr="009062EE">
        <w:rPr>
          <w:strike/>
          <w:spacing w:val="-37"/>
        </w:rPr>
        <w:t xml:space="preserve"> </w:t>
      </w:r>
      <w:r w:rsidRPr="009062EE">
        <w:rPr>
          <w:strike/>
        </w:rPr>
        <w:t>their</w:t>
      </w:r>
      <w:r w:rsidRPr="009062EE">
        <w:rPr>
          <w:strike/>
          <w:spacing w:val="-36"/>
        </w:rPr>
        <w:t xml:space="preserve"> </w:t>
      </w:r>
      <w:r w:rsidRPr="009062EE">
        <w:rPr>
          <w:strike/>
        </w:rPr>
        <w:t>possession</w:t>
      </w:r>
      <w:r w:rsidRPr="009062EE">
        <w:rPr>
          <w:strike/>
          <w:spacing w:val="-34"/>
        </w:rPr>
        <w:t xml:space="preserve"> </w:t>
      </w:r>
      <w:r w:rsidRPr="009062EE">
        <w:rPr>
          <w:strike/>
        </w:rPr>
        <w:t>at</w:t>
      </w:r>
      <w:r w:rsidRPr="009062EE">
        <w:rPr>
          <w:strike/>
          <w:spacing w:val="-39"/>
        </w:rPr>
        <w:t xml:space="preserve"> </w:t>
      </w:r>
      <w:r w:rsidRPr="009062EE">
        <w:rPr>
          <w:strike/>
        </w:rPr>
        <w:t>the</w:t>
      </w:r>
      <w:r w:rsidRPr="009062EE">
        <w:rPr>
          <w:strike/>
          <w:spacing w:val="-34"/>
        </w:rPr>
        <w:t xml:space="preserve"> </w:t>
      </w:r>
      <w:r w:rsidRPr="009062EE">
        <w:rPr>
          <w:strike/>
        </w:rPr>
        <w:t>event. The</w:t>
      </w:r>
      <w:r w:rsidRPr="009062EE">
        <w:rPr>
          <w:strike/>
          <w:spacing w:val="-21"/>
        </w:rPr>
        <w:t xml:space="preserve"> </w:t>
      </w:r>
      <w:r w:rsidRPr="009062EE">
        <w:rPr>
          <w:strike/>
        </w:rPr>
        <w:t>MRAN</w:t>
      </w:r>
      <w:r w:rsidRPr="009062EE">
        <w:rPr>
          <w:strike/>
          <w:spacing w:val="-19"/>
        </w:rPr>
        <w:t xml:space="preserve"> </w:t>
      </w:r>
      <w:r w:rsidRPr="009062EE">
        <w:rPr>
          <w:strike/>
        </w:rPr>
        <w:t>referees</w:t>
      </w:r>
      <w:r w:rsidRPr="009062EE">
        <w:rPr>
          <w:strike/>
          <w:spacing w:val="-20"/>
        </w:rPr>
        <w:t xml:space="preserve"> </w:t>
      </w:r>
      <w:r w:rsidRPr="009062EE">
        <w:rPr>
          <w:strike/>
        </w:rPr>
        <w:t>may</w:t>
      </w:r>
      <w:r w:rsidRPr="009062EE">
        <w:rPr>
          <w:strike/>
          <w:spacing w:val="-19"/>
        </w:rPr>
        <w:t xml:space="preserve"> </w:t>
      </w:r>
      <w:r w:rsidRPr="009062EE">
        <w:rPr>
          <w:strike/>
        </w:rPr>
        <w:t>charge</w:t>
      </w:r>
      <w:r w:rsidRPr="009062EE">
        <w:rPr>
          <w:strike/>
          <w:spacing w:val="-16"/>
        </w:rPr>
        <w:t xml:space="preserve"> </w:t>
      </w:r>
      <w:r w:rsidRPr="009062EE">
        <w:rPr>
          <w:strike/>
        </w:rPr>
        <w:t>up</w:t>
      </w:r>
      <w:r w:rsidRPr="009062EE">
        <w:rPr>
          <w:strike/>
          <w:spacing w:val="-20"/>
        </w:rPr>
        <w:t xml:space="preserve"> </w:t>
      </w:r>
      <w:r w:rsidRPr="009062EE">
        <w:rPr>
          <w:strike/>
        </w:rPr>
        <w:t>to</w:t>
      </w:r>
      <w:r w:rsidRPr="009062EE">
        <w:rPr>
          <w:strike/>
          <w:spacing w:val="-25"/>
        </w:rPr>
        <w:t xml:space="preserve"> </w:t>
      </w:r>
      <w:r w:rsidRPr="009062EE">
        <w:rPr>
          <w:strike/>
        </w:rPr>
        <w:t>three</w:t>
      </w:r>
      <w:r w:rsidRPr="009062EE">
        <w:rPr>
          <w:strike/>
          <w:spacing w:val="-20"/>
        </w:rPr>
        <w:t xml:space="preserve"> </w:t>
      </w:r>
      <w:r w:rsidRPr="009062EE">
        <w:rPr>
          <w:strike/>
        </w:rPr>
        <w:t>dollars</w:t>
      </w:r>
      <w:r w:rsidRPr="009062EE">
        <w:rPr>
          <w:strike/>
          <w:spacing w:val="-17"/>
        </w:rPr>
        <w:t xml:space="preserve"> </w:t>
      </w:r>
      <w:r w:rsidRPr="009062EE">
        <w:rPr>
          <w:strike/>
        </w:rPr>
        <w:t>($3.00)</w:t>
      </w:r>
      <w:r w:rsidRPr="009062EE">
        <w:rPr>
          <w:strike/>
          <w:spacing w:val="-17"/>
        </w:rPr>
        <w:t xml:space="preserve"> </w:t>
      </w:r>
      <w:r w:rsidRPr="009062EE">
        <w:rPr>
          <w:strike/>
        </w:rPr>
        <w:t>for</w:t>
      </w:r>
      <w:r w:rsidRPr="009062EE">
        <w:rPr>
          <w:strike/>
          <w:spacing w:val="-23"/>
        </w:rPr>
        <w:t xml:space="preserve"> </w:t>
      </w:r>
      <w:r w:rsidRPr="009062EE">
        <w:rPr>
          <w:strike/>
        </w:rPr>
        <w:t>issuing</w:t>
      </w:r>
      <w:r w:rsidRPr="009062EE">
        <w:rPr>
          <w:strike/>
          <w:spacing w:val="-16"/>
        </w:rPr>
        <w:t xml:space="preserve"> </w:t>
      </w:r>
      <w:r w:rsidRPr="009062EE">
        <w:rPr>
          <w:strike/>
        </w:rPr>
        <w:t>replacement</w:t>
      </w:r>
      <w:r w:rsidRPr="009062EE">
        <w:rPr>
          <w:strike/>
          <w:spacing w:val="-12"/>
        </w:rPr>
        <w:t xml:space="preserve"> </w:t>
      </w:r>
      <w:r w:rsidRPr="009062EE">
        <w:rPr>
          <w:strike/>
        </w:rPr>
        <w:t>competition</w:t>
      </w:r>
      <w:r w:rsidRPr="009062EE">
        <w:rPr>
          <w:strike/>
          <w:spacing w:val="-15"/>
        </w:rPr>
        <w:t xml:space="preserve"> </w:t>
      </w:r>
      <w:r w:rsidRPr="009062EE">
        <w:rPr>
          <w:strike/>
        </w:rPr>
        <w:t>cards.</w:t>
      </w:r>
    </w:p>
    <w:p w14:paraId="58D263F0" w14:textId="77777777" w:rsidR="00237078" w:rsidRPr="009062EE" w:rsidRDefault="00034852">
      <w:pPr>
        <w:pStyle w:val="ListParagraph"/>
        <w:numPr>
          <w:ilvl w:val="0"/>
          <w:numId w:val="12"/>
        </w:numPr>
        <w:tabs>
          <w:tab w:val="left" w:pos="1019"/>
          <w:tab w:val="left" w:pos="1020"/>
        </w:tabs>
        <w:ind w:right="836"/>
        <w:rPr>
          <w:strike/>
        </w:rPr>
      </w:pPr>
      <w:r w:rsidRPr="009062EE">
        <w:rPr>
          <w:strike/>
        </w:rPr>
        <w:t>Riders</w:t>
      </w:r>
      <w:r w:rsidRPr="009062EE">
        <w:rPr>
          <w:strike/>
          <w:spacing w:val="-2"/>
        </w:rPr>
        <w:t xml:space="preserve"> </w:t>
      </w:r>
      <w:r w:rsidRPr="009062EE">
        <w:rPr>
          <w:strike/>
        </w:rPr>
        <w:t>registering</w:t>
      </w:r>
      <w:r w:rsidRPr="009062EE">
        <w:rPr>
          <w:strike/>
          <w:spacing w:val="-1"/>
        </w:rPr>
        <w:t xml:space="preserve"> </w:t>
      </w:r>
      <w:r w:rsidRPr="009062EE">
        <w:rPr>
          <w:strike/>
        </w:rPr>
        <w:t>for</w:t>
      </w:r>
      <w:r w:rsidRPr="009062EE">
        <w:rPr>
          <w:strike/>
          <w:spacing w:val="-3"/>
        </w:rPr>
        <w:t xml:space="preserve"> </w:t>
      </w:r>
      <w:r w:rsidRPr="009062EE">
        <w:rPr>
          <w:strike/>
        </w:rPr>
        <w:t>Competition</w:t>
      </w:r>
      <w:r w:rsidRPr="009062EE">
        <w:rPr>
          <w:strike/>
          <w:spacing w:val="-1"/>
        </w:rPr>
        <w:t xml:space="preserve"> </w:t>
      </w:r>
      <w:r w:rsidRPr="009062EE">
        <w:rPr>
          <w:strike/>
        </w:rPr>
        <w:t>cards</w:t>
      </w:r>
      <w:r w:rsidRPr="009062EE">
        <w:rPr>
          <w:strike/>
          <w:spacing w:val="-3"/>
        </w:rPr>
        <w:t xml:space="preserve"> </w:t>
      </w:r>
      <w:r w:rsidRPr="009062EE">
        <w:rPr>
          <w:strike/>
        </w:rPr>
        <w:t>the</w:t>
      </w:r>
      <w:r w:rsidRPr="009062EE">
        <w:rPr>
          <w:strike/>
          <w:spacing w:val="-1"/>
        </w:rPr>
        <w:t xml:space="preserve"> </w:t>
      </w:r>
      <w:r w:rsidRPr="009062EE">
        <w:rPr>
          <w:strike/>
        </w:rPr>
        <w:t>day</w:t>
      </w:r>
      <w:r w:rsidRPr="009062EE">
        <w:rPr>
          <w:strike/>
          <w:spacing w:val="-2"/>
        </w:rPr>
        <w:t xml:space="preserve"> </w:t>
      </w:r>
      <w:r w:rsidRPr="009062EE">
        <w:rPr>
          <w:strike/>
        </w:rPr>
        <w:t>of</w:t>
      </w:r>
      <w:r w:rsidRPr="009062EE">
        <w:rPr>
          <w:strike/>
          <w:spacing w:val="-3"/>
        </w:rPr>
        <w:t xml:space="preserve"> </w:t>
      </w:r>
      <w:r w:rsidRPr="009062EE">
        <w:rPr>
          <w:strike/>
        </w:rPr>
        <w:t>the</w:t>
      </w:r>
      <w:r w:rsidRPr="009062EE">
        <w:rPr>
          <w:strike/>
          <w:spacing w:val="-1"/>
        </w:rPr>
        <w:t xml:space="preserve"> </w:t>
      </w:r>
      <w:r w:rsidRPr="009062EE">
        <w:rPr>
          <w:strike/>
        </w:rPr>
        <w:t>event</w:t>
      </w:r>
      <w:r w:rsidRPr="009062EE">
        <w:rPr>
          <w:strike/>
          <w:spacing w:val="-2"/>
        </w:rPr>
        <w:t xml:space="preserve"> </w:t>
      </w:r>
      <w:r w:rsidRPr="009062EE">
        <w:rPr>
          <w:strike/>
        </w:rPr>
        <w:t>can</w:t>
      </w:r>
      <w:r w:rsidRPr="009062EE">
        <w:rPr>
          <w:strike/>
          <w:spacing w:val="-1"/>
        </w:rPr>
        <w:t xml:space="preserve"> </w:t>
      </w:r>
      <w:r w:rsidRPr="009062EE">
        <w:rPr>
          <w:strike/>
        </w:rPr>
        <w:t>be</w:t>
      </w:r>
      <w:r w:rsidRPr="009062EE">
        <w:rPr>
          <w:strike/>
          <w:spacing w:val="-2"/>
        </w:rPr>
        <w:t xml:space="preserve"> </w:t>
      </w:r>
      <w:r w:rsidRPr="009062EE">
        <w:rPr>
          <w:strike/>
        </w:rPr>
        <w:t>given</w:t>
      </w:r>
      <w:r w:rsidRPr="009062EE">
        <w:rPr>
          <w:strike/>
          <w:spacing w:val="-26"/>
        </w:rPr>
        <w:t xml:space="preserve"> </w:t>
      </w:r>
      <w:r w:rsidRPr="009062EE">
        <w:rPr>
          <w:strike/>
        </w:rPr>
        <w:t>"Pie</w:t>
      </w:r>
      <w:r w:rsidRPr="009062EE">
        <w:rPr>
          <w:strike/>
          <w:spacing w:val="-2"/>
        </w:rPr>
        <w:t xml:space="preserve"> </w:t>
      </w:r>
      <w:r w:rsidRPr="009062EE">
        <w:rPr>
          <w:strike/>
        </w:rPr>
        <w:t>Plate"</w:t>
      </w:r>
      <w:r w:rsidRPr="009062EE">
        <w:rPr>
          <w:strike/>
          <w:spacing w:val="-25"/>
        </w:rPr>
        <w:t xml:space="preserve"> </w:t>
      </w:r>
      <w:r w:rsidRPr="009062EE">
        <w:rPr>
          <w:strike/>
        </w:rPr>
        <w:t>numbers</w:t>
      </w:r>
      <w:r w:rsidRPr="009062EE">
        <w:rPr>
          <w:strike/>
          <w:spacing w:val="-2"/>
        </w:rPr>
        <w:t xml:space="preserve"> </w:t>
      </w:r>
      <w:r w:rsidRPr="009062EE">
        <w:rPr>
          <w:strike/>
        </w:rPr>
        <w:t>and</w:t>
      </w:r>
      <w:r w:rsidRPr="009062EE">
        <w:rPr>
          <w:strike/>
          <w:spacing w:val="-1"/>
        </w:rPr>
        <w:t xml:space="preserve"> </w:t>
      </w:r>
      <w:r w:rsidRPr="009062EE">
        <w:rPr>
          <w:strike/>
        </w:rPr>
        <w:t>or</w:t>
      </w:r>
      <w:r w:rsidRPr="009062EE">
        <w:rPr>
          <w:strike/>
          <w:spacing w:val="-2"/>
        </w:rPr>
        <w:t xml:space="preserve"> </w:t>
      </w:r>
      <w:r w:rsidRPr="009062EE">
        <w:rPr>
          <w:strike/>
        </w:rPr>
        <w:t>letters. The pie plates must be the proper color for the class entered. Pie plates must be exhibited on the front and each side of the motorcycle, just like regular competition</w:t>
      </w:r>
      <w:r w:rsidRPr="009062EE">
        <w:rPr>
          <w:strike/>
          <w:spacing w:val="-7"/>
        </w:rPr>
        <w:t xml:space="preserve"> </w:t>
      </w:r>
      <w:r w:rsidRPr="009062EE">
        <w:rPr>
          <w:strike/>
        </w:rPr>
        <w:t>numbers.</w:t>
      </w:r>
    </w:p>
    <w:p w14:paraId="1A50DEF5" w14:textId="77777777" w:rsidR="00237078" w:rsidRPr="009062EE" w:rsidRDefault="00034852">
      <w:pPr>
        <w:pStyle w:val="ListParagraph"/>
        <w:numPr>
          <w:ilvl w:val="0"/>
          <w:numId w:val="12"/>
        </w:numPr>
        <w:tabs>
          <w:tab w:val="left" w:pos="1020"/>
        </w:tabs>
        <w:rPr>
          <w:strike/>
        </w:rPr>
      </w:pPr>
      <w:r w:rsidRPr="009062EE">
        <w:rPr>
          <w:strike/>
        </w:rPr>
        <w:t>If</w:t>
      </w:r>
      <w:r w:rsidRPr="009062EE">
        <w:rPr>
          <w:strike/>
          <w:spacing w:val="-1"/>
        </w:rPr>
        <w:t xml:space="preserve"> </w:t>
      </w:r>
      <w:r w:rsidRPr="009062EE">
        <w:rPr>
          <w:strike/>
        </w:rPr>
        <w:t>a</w:t>
      </w:r>
      <w:r w:rsidRPr="009062EE">
        <w:rPr>
          <w:strike/>
          <w:spacing w:val="-10"/>
        </w:rPr>
        <w:t xml:space="preserve"> </w:t>
      </w:r>
      <w:r w:rsidRPr="009062EE">
        <w:rPr>
          <w:strike/>
        </w:rPr>
        <w:t>rider</w:t>
      </w:r>
      <w:r w:rsidRPr="009062EE">
        <w:rPr>
          <w:strike/>
          <w:spacing w:val="-9"/>
        </w:rPr>
        <w:t xml:space="preserve"> </w:t>
      </w:r>
      <w:r w:rsidRPr="009062EE">
        <w:rPr>
          <w:strike/>
        </w:rPr>
        <w:t>is</w:t>
      </w:r>
      <w:r w:rsidRPr="009062EE">
        <w:rPr>
          <w:strike/>
          <w:spacing w:val="-17"/>
        </w:rPr>
        <w:t xml:space="preserve"> </w:t>
      </w:r>
      <w:r w:rsidRPr="009062EE">
        <w:rPr>
          <w:strike/>
        </w:rPr>
        <w:t>assigned</w:t>
      </w:r>
      <w:r w:rsidRPr="009062EE">
        <w:rPr>
          <w:strike/>
          <w:spacing w:val="-5"/>
        </w:rPr>
        <w:t xml:space="preserve"> </w:t>
      </w:r>
      <w:r w:rsidRPr="009062EE">
        <w:rPr>
          <w:strike/>
        </w:rPr>
        <w:t>a</w:t>
      </w:r>
      <w:r w:rsidRPr="009062EE">
        <w:rPr>
          <w:strike/>
          <w:spacing w:val="-16"/>
        </w:rPr>
        <w:t xml:space="preserve"> </w:t>
      </w:r>
      <w:r w:rsidRPr="009062EE">
        <w:rPr>
          <w:strike/>
        </w:rPr>
        <w:t>number</w:t>
      </w:r>
      <w:r w:rsidRPr="009062EE">
        <w:rPr>
          <w:strike/>
          <w:spacing w:val="-2"/>
        </w:rPr>
        <w:t xml:space="preserve"> </w:t>
      </w:r>
      <w:r w:rsidRPr="009062EE">
        <w:rPr>
          <w:strike/>
        </w:rPr>
        <w:t>by</w:t>
      </w:r>
      <w:r w:rsidRPr="009062EE">
        <w:rPr>
          <w:strike/>
          <w:spacing w:val="-18"/>
        </w:rPr>
        <w:t xml:space="preserve"> </w:t>
      </w:r>
      <w:r w:rsidRPr="009062EE">
        <w:rPr>
          <w:strike/>
        </w:rPr>
        <w:t>MRAN,</w:t>
      </w:r>
      <w:r w:rsidRPr="009062EE">
        <w:rPr>
          <w:strike/>
          <w:spacing w:val="-10"/>
        </w:rPr>
        <w:t xml:space="preserve"> </w:t>
      </w:r>
      <w:r w:rsidRPr="009062EE">
        <w:rPr>
          <w:strike/>
        </w:rPr>
        <w:t>then</w:t>
      </w:r>
      <w:r w:rsidRPr="009062EE">
        <w:rPr>
          <w:strike/>
          <w:spacing w:val="-11"/>
        </w:rPr>
        <w:t xml:space="preserve"> </w:t>
      </w:r>
      <w:r w:rsidRPr="009062EE">
        <w:rPr>
          <w:strike/>
        </w:rPr>
        <w:t>he</w:t>
      </w:r>
      <w:r w:rsidRPr="009062EE">
        <w:rPr>
          <w:strike/>
          <w:spacing w:val="-10"/>
        </w:rPr>
        <w:t xml:space="preserve"> </w:t>
      </w:r>
      <w:r w:rsidRPr="009062EE">
        <w:rPr>
          <w:strike/>
        </w:rPr>
        <w:t>must</w:t>
      </w:r>
      <w:r w:rsidRPr="009062EE">
        <w:rPr>
          <w:strike/>
          <w:spacing w:val="-10"/>
        </w:rPr>
        <w:t xml:space="preserve"> </w:t>
      </w:r>
      <w:r w:rsidRPr="009062EE">
        <w:rPr>
          <w:strike/>
        </w:rPr>
        <w:t>run</w:t>
      </w:r>
      <w:r w:rsidRPr="009062EE">
        <w:rPr>
          <w:strike/>
          <w:spacing w:val="-12"/>
        </w:rPr>
        <w:t xml:space="preserve"> </w:t>
      </w:r>
      <w:r w:rsidRPr="009062EE">
        <w:rPr>
          <w:strike/>
        </w:rPr>
        <w:t>that</w:t>
      </w:r>
      <w:r w:rsidRPr="009062EE">
        <w:rPr>
          <w:strike/>
          <w:spacing w:val="-11"/>
        </w:rPr>
        <w:t xml:space="preserve"> </w:t>
      </w:r>
      <w:r w:rsidRPr="009062EE">
        <w:rPr>
          <w:strike/>
        </w:rPr>
        <w:t>number</w:t>
      </w:r>
      <w:r w:rsidRPr="009062EE">
        <w:rPr>
          <w:strike/>
          <w:spacing w:val="-3"/>
        </w:rPr>
        <w:t xml:space="preserve"> </w:t>
      </w:r>
      <w:r w:rsidRPr="009062EE">
        <w:rPr>
          <w:strike/>
        </w:rPr>
        <w:t>or</w:t>
      </w:r>
      <w:r w:rsidRPr="009062EE">
        <w:rPr>
          <w:strike/>
          <w:spacing w:val="-11"/>
        </w:rPr>
        <w:t xml:space="preserve"> </w:t>
      </w:r>
      <w:r w:rsidRPr="009062EE">
        <w:rPr>
          <w:strike/>
        </w:rPr>
        <w:t>receive</w:t>
      </w:r>
      <w:r w:rsidRPr="009062EE">
        <w:rPr>
          <w:strike/>
          <w:spacing w:val="-3"/>
        </w:rPr>
        <w:t xml:space="preserve"> </w:t>
      </w:r>
      <w:r w:rsidRPr="009062EE">
        <w:rPr>
          <w:strike/>
        </w:rPr>
        <w:t>no</w:t>
      </w:r>
      <w:r w:rsidRPr="009062EE">
        <w:rPr>
          <w:strike/>
          <w:spacing w:val="-9"/>
        </w:rPr>
        <w:t xml:space="preserve"> </w:t>
      </w:r>
      <w:r w:rsidRPr="009062EE">
        <w:rPr>
          <w:strike/>
        </w:rPr>
        <w:t>points</w:t>
      </w:r>
      <w:r w:rsidRPr="009062EE">
        <w:rPr>
          <w:strike/>
          <w:spacing w:val="-12"/>
        </w:rPr>
        <w:t xml:space="preserve"> </w:t>
      </w:r>
      <w:r w:rsidRPr="009062EE">
        <w:rPr>
          <w:strike/>
        </w:rPr>
        <w:t>or</w:t>
      </w:r>
      <w:r w:rsidRPr="009062EE">
        <w:rPr>
          <w:strike/>
          <w:spacing w:val="-12"/>
        </w:rPr>
        <w:t xml:space="preserve"> </w:t>
      </w:r>
      <w:r w:rsidRPr="009062EE">
        <w:rPr>
          <w:strike/>
        </w:rPr>
        <w:t>trophy.</w:t>
      </w:r>
    </w:p>
    <w:p w14:paraId="2B861EA5" w14:textId="77777777" w:rsidR="00237078" w:rsidRPr="009062EE" w:rsidRDefault="00034852">
      <w:pPr>
        <w:pStyle w:val="ListParagraph"/>
        <w:numPr>
          <w:ilvl w:val="0"/>
          <w:numId w:val="12"/>
        </w:numPr>
        <w:tabs>
          <w:tab w:val="left" w:pos="1020"/>
        </w:tabs>
        <w:ind w:right="1025"/>
        <w:rPr>
          <w:strike/>
        </w:rPr>
      </w:pPr>
      <w:r w:rsidRPr="009062EE">
        <w:rPr>
          <w:strike/>
        </w:rPr>
        <w:t>All monies collected through the sale of Grand Prix Series Memberships shall be submitted with the MRAN invoice</w:t>
      </w:r>
      <w:r w:rsidRPr="009062EE">
        <w:rPr>
          <w:strike/>
          <w:spacing w:val="-25"/>
        </w:rPr>
        <w:t xml:space="preserve"> </w:t>
      </w:r>
      <w:r w:rsidRPr="009062EE">
        <w:rPr>
          <w:strike/>
        </w:rPr>
        <w:t>form</w:t>
      </w:r>
      <w:r w:rsidRPr="009062EE">
        <w:rPr>
          <w:strike/>
          <w:spacing w:val="-25"/>
        </w:rPr>
        <w:t xml:space="preserve"> </w:t>
      </w:r>
      <w:r w:rsidRPr="009062EE">
        <w:rPr>
          <w:strike/>
        </w:rPr>
        <w:t>attached</w:t>
      </w:r>
      <w:r w:rsidRPr="009062EE">
        <w:rPr>
          <w:strike/>
          <w:spacing w:val="-24"/>
        </w:rPr>
        <w:t xml:space="preserve"> </w:t>
      </w:r>
      <w:r w:rsidRPr="009062EE">
        <w:rPr>
          <w:strike/>
        </w:rPr>
        <w:t>to</w:t>
      </w:r>
      <w:r w:rsidRPr="009062EE">
        <w:rPr>
          <w:strike/>
          <w:spacing w:val="-25"/>
        </w:rPr>
        <w:t xml:space="preserve"> </w:t>
      </w:r>
      <w:r w:rsidRPr="009062EE">
        <w:rPr>
          <w:strike/>
        </w:rPr>
        <w:t>the</w:t>
      </w:r>
      <w:r w:rsidRPr="009062EE">
        <w:rPr>
          <w:strike/>
          <w:spacing w:val="-24"/>
        </w:rPr>
        <w:t xml:space="preserve"> </w:t>
      </w:r>
      <w:r w:rsidRPr="009062EE">
        <w:rPr>
          <w:strike/>
        </w:rPr>
        <w:t>treasurer</w:t>
      </w:r>
      <w:r w:rsidRPr="009062EE">
        <w:rPr>
          <w:strike/>
          <w:spacing w:val="-25"/>
        </w:rPr>
        <w:t xml:space="preserve"> </w:t>
      </w:r>
      <w:r w:rsidRPr="009062EE">
        <w:rPr>
          <w:strike/>
        </w:rPr>
        <w:t>at</w:t>
      </w:r>
      <w:r w:rsidRPr="009062EE">
        <w:rPr>
          <w:strike/>
          <w:spacing w:val="-24"/>
        </w:rPr>
        <w:t xml:space="preserve"> </w:t>
      </w:r>
      <w:r w:rsidRPr="009062EE">
        <w:rPr>
          <w:strike/>
        </w:rPr>
        <w:t>each</w:t>
      </w:r>
      <w:r w:rsidRPr="009062EE">
        <w:rPr>
          <w:strike/>
          <w:spacing w:val="-25"/>
        </w:rPr>
        <w:t xml:space="preserve"> </w:t>
      </w:r>
      <w:r w:rsidRPr="009062EE">
        <w:rPr>
          <w:strike/>
        </w:rPr>
        <w:t>monthly</w:t>
      </w:r>
      <w:r w:rsidRPr="009062EE">
        <w:rPr>
          <w:strike/>
          <w:spacing w:val="-30"/>
        </w:rPr>
        <w:t xml:space="preserve"> </w:t>
      </w:r>
      <w:r w:rsidRPr="009062EE">
        <w:rPr>
          <w:strike/>
        </w:rPr>
        <w:t>meeting.</w:t>
      </w:r>
      <w:r w:rsidRPr="009062EE">
        <w:rPr>
          <w:strike/>
          <w:spacing w:val="-25"/>
        </w:rPr>
        <w:t xml:space="preserve"> </w:t>
      </w:r>
      <w:r w:rsidRPr="009062EE">
        <w:rPr>
          <w:strike/>
        </w:rPr>
        <w:t>All</w:t>
      </w:r>
      <w:r w:rsidRPr="009062EE">
        <w:rPr>
          <w:strike/>
          <w:spacing w:val="-25"/>
        </w:rPr>
        <w:t xml:space="preserve"> </w:t>
      </w:r>
      <w:r w:rsidRPr="009062EE">
        <w:rPr>
          <w:strike/>
        </w:rPr>
        <w:t>receipts</w:t>
      </w:r>
      <w:r w:rsidRPr="009062EE">
        <w:rPr>
          <w:strike/>
          <w:spacing w:val="-27"/>
        </w:rPr>
        <w:t xml:space="preserve"> </w:t>
      </w:r>
      <w:r w:rsidRPr="009062EE">
        <w:rPr>
          <w:strike/>
        </w:rPr>
        <w:t>for</w:t>
      </w:r>
      <w:r w:rsidRPr="009062EE">
        <w:rPr>
          <w:strike/>
          <w:spacing w:val="-31"/>
        </w:rPr>
        <w:t xml:space="preserve"> </w:t>
      </w:r>
      <w:r w:rsidRPr="009062EE">
        <w:rPr>
          <w:strike/>
        </w:rPr>
        <w:t>other</w:t>
      </w:r>
      <w:r w:rsidRPr="009062EE">
        <w:rPr>
          <w:strike/>
          <w:spacing w:val="-29"/>
        </w:rPr>
        <w:t xml:space="preserve"> </w:t>
      </w:r>
      <w:r w:rsidRPr="009062EE">
        <w:rPr>
          <w:strike/>
        </w:rPr>
        <w:t>transactions</w:t>
      </w:r>
      <w:r w:rsidRPr="009062EE">
        <w:rPr>
          <w:strike/>
          <w:spacing w:val="-29"/>
        </w:rPr>
        <w:t xml:space="preserve"> </w:t>
      </w:r>
      <w:r w:rsidRPr="009062EE">
        <w:rPr>
          <w:strike/>
        </w:rPr>
        <w:t>(supplies, equipment,</w:t>
      </w:r>
      <w:r w:rsidRPr="009062EE">
        <w:rPr>
          <w:strike/>
          <w:spacing w:val="-24"/>
        </w:rPr>
        <w:t xml:space="preserve"> </w:t>
      </w:r>
      <w:r w:rsidRPr="009062EE">
        <w:rPr>
          <w:strike/>
        </w:rPr>
        <w:t>etc.)</w:t>
      </w:r>
      <w:r w:rsidRPr="009062EE">
        <w:rPr>
          <w:strike/>
          <w:spacing w:val="-28"/>
        </w:rPr>
        <w:t xml:space="preserve"> </w:t>
      </w:r>
      <w:r w:rsidRPr="009062EE">
        <w:rPr>
          <w:strike/>
        </w:rPr>
        <w:t>shall</w:t>
      </w:r>
      <w:r w:rsidRPr="009062EE">
        <w:rPr>
          <w:strike/>
          <w:spacing w:val="-30"/>
        </w:rPr>
        <w:t xml:space="preserve"> </w:t>
      </w:r>
      <w:r w:rsidRPr="009062EE">
        <w:rPr>
          <w:strike/>
        </w:rPr>
        <w:t>also</w:t>
      </w:r>
      <w:r w:rsidRPr="009062EE">
        <w:rPr>
          <w:strike/>
          <w:spacing w:val="-30"/>
        </w:rPr>
        <w:t xml:space="preserve"> </w:t>
      </w:r>
      <w:r w:rsidRPr="009062EE">
        <w:rPr>
          <w:strike/>
        </w:rPr>
        <w:t>be</w:t>
      </w:r>
      <w:r w:rsidRPr="009062EE">
        <w:rPr>
          <w:strike/>
          <w:spacing w:val="-28"/>
        </w:rPr>
        <w:t xml:space="preserve"> </w:t>
      </w:r>
      <w:r w:rsidRPr="009062EE">
        <w:rPr>
          <w:strike/>
        </w:rPr>
        <w:t>submitted</w:t>
      </w:r>
      <w:r w:rsidRPr="009062EE">
        <w:rPr>
          <w:strike/>
          <w:spacing w:val="-26"/>
        </w:rPr>
        <w:t xml:space="preserve"> </w:t>
      </w:r>
      <w:r w:rsidRPr="009062EE">
        <w:rPr>
          <w:strike/>
        </w:rPr>
        <w:t>with</w:t>
      </w:r>
      <w:r w:rsidRPr="009062EE">
        <w:rPr>
          <w:strike/>
          <w:spacing w:val="-31"/>
        </w:rPr>
        <w:t xml:space="preserve"> </w:t>
      </w:r>
      <w:r w:rsidRPr="009062EE">
        <w:rPr>
          <w:strike/>
        </w:rPr>
        <w:t>the</w:t>
      </w:r>
      <w:r w:rsidRPr="009062EE">
        <w:rPr>
          <w:strike/>
          <w:spacing w:val="-31"/>
        </w:rPr>
        <w:t xml:space="preserve"> </w:t>
      </w:r>
      <w:r w:rsidRPr="009062EE">
        <w:rPr>
          <w:strike/>
        </w:rPr>
        <w:t>MRAN</w:t>
      </w:r>
      <w:r w:rsidRPr="009062EE">
        <w:rPr>
          <w:strike/>
          <w:spacing w:val="-23"/>
        </w:rPr>
        <w:t xml:space="preserve"> </w:t>
      </w:r>
      <w:r w:rsidRPr="009062EE">
        <w:rPr>
          <w:strike/>
        </w:rPr>
        <w:t>invoice</w:t>
      </w:r>
      <w:r w:rsidRPr="009062EE">
        <w:rPr>
          <w:strike/>
          <w:spacing w:val="-26"/>
        </w:rPr>
        <w:t xml:space="preserve"> </w:t>
      </w:r>
      <w:r w:rsidRPr="009062EE">
        <w:rPr>
          <w:strike/>
        </w:rPr>
        <w:t>form</w:t>
      </w:r>
      <w:r w:rsidRPr="009062EE">
        <w:rPr>
          <w:strike/>
          <w:spacing w:val="-29"/>
        </w:rPr>
        <w:t xml:space="preserve"> </w:t>
      </w:r>
      <w:r w:rsidRPr="009062EE">
        <w:rPr>
          <w:strike/>
        </w:rPr>
        <w:t>to</w:t>
      </w:r>
      <w:r w:rsidRPr="009062EE">
        <w:rPr>
          <w:strike/>
          <w:spacing w:val="-26"/>
        </w:rPr>
        <w:t xml:space="preserve"> </w:t>
      </w:r>
      <w:r w:rsidRPr="009062EE">
        <w:rPr>
          <w:strike/>
        </w:rPr>
        <w:t>the</w:t>
      </w:r>
      <w:r w:rsidRPr="009062EE">
        <w:rPr>
          <w:strike/>
          <w:spacing w:val="-29"/>
        </w:rPr>
        <w:t xml:space="preserve"> </w:t>
      </w:r>
      <w:r w:rsidRPr="009062EE">
        <w:rPr>
          <w:strike/>
        </w:rPr>
        <w:t>treasurer</w:t>
      </w:r>
      <w:r w:rsidRPr="009062EE">
        <w:rPr>
          <w:strike/>
          <w:spacing w:val="-25"/>
        </w:rPr>
        <w:t xml:space="preserve"> </w:t>
      </w:r>
      <w:r w:rsidRPr="009062EE">
        <w:rPr>
          <w:strike/>
        </w:rPr>
        <w:t>at</w:t>
      </w:r>
      <w:r w:rsidRPr="009062EE">
        <w:rPr>
          <w:strike/>
          <w:spacing w:val="-30"/>
        </w:rPr>
        <w:t xml:space="preserve"> </w:t>
      </w:r>
      <w:r w:rsidRPr="009062EE">
        <w:rPr>
          <w:strike/>
        </w:rPr>
        <w:t>each</w:t>
      </w:r>
      <w:r w:rsidRPr="009062EE">
        <w:rPr>
          <w:strike/>
          <w:spacing w:val="-32"/>
        </w:rPr>
        <w:t xml:space="preserve"> </w:t>
      </w:r>
      <w:r w:rsidRPr="009062EE">
        <w:rPr>
          <w:strike/>
        </w:rPr>
        <w:t>monthly</w:t>
      </w:r>
      <w:r w:rsidRPr="009062EE">
        <w:rPr>
          <w:strike/>
          <w:spacing w:val="-25"/>
        </w:rPr>
        <w:t xml:space="preserve"> </w:t>
      </w:r>
      <w:r w:rsidRPr="009062EE">
        <w:rPr>
          <w:strike/>
        </w:rPr>
        <w:t>MRAN meeting.</w:t>
      </w:r>
    </w:p>
    <w:p w14:paraId="535257E9" w14:textId="77777777" w:rsidR="00237078" w:rsidRDefault="00237078">
      <w:pPr>
        <w:sectPr w:rsidR="00237078">
          <w:pgSz w:w="12240" w:h="15840"/>
          <w:pgMar w:top="680" w:right="80" w:bottom="280" w:left="600" w:header="720" w:footer="720" w:gutter="0"/>
          <w:cols w:space="720"/>
        </w:sectPr>
      </w:pPr>
    </w:p>
    <w:p w14:paraId="190379C9" w14:textId="77777777" w:rsidR="00237078" w:rsidRDefault="00034852">
      <w:pPr>
        <w:pStyle w:val="Heading2"/>
        <w:spacing w:before="40"/>
        <w:rPr>
          <w:u w:val="none"/>
        </w:rPr>
      </w:pPr>
      <w:r>
        <w:rPr>
          <w:w w:val="105"/>
          <w:u w:val="thick" w:color="1B1B1B"/>
        </w:rPr>
        <w:lastRenderedPageBreak/>
        <w:t>SECTION 16. RESULTS</w:t>
      </w:r>
    </w:p>
    <w:p w14:paraId="3563DC54" w14:textId="77777777" w:rsidR="00237078" w:rsidRDefault="00237078">
      <w:pPr>
        <w:pStyle w:val="BodyText"/>
        <w:spacing w:before="3"/>
        <w:rPr>
          <w:b/>
          <w:sz w:val="18"/>
        </w:rPr>
      </w:pPr>
    </w:p>
    <w:p w14:paraId="530840DB" w14:textId="77777777" w:rsidR="00237078" w:rsidRDefault="00034852">
      <w:pPr>
        <w:pStyle w:val="ListParagraph"/>
        <w:numPr>
          <w:ilvl w:val="0"/>
          <w:numId w:val="11"/>
        </w:numPr>
        <w:tabs>
          <w:tab w:val="left" w:pos="1020"/>
        </w:tabs>
        <w:spacing w:before="56"/>
        <w:ind w:right="676"/>
      </w:pPr>
      <w:r>
        <w:t xml:space="preserve">Every </w:t>
      </w:r>
      <w:r>
        <w:t>rider’s lap time will be recorded. Each rider's finish will be recorded in minutes and seconds. Once the sweep rider gets back to the MAIN checkpoint, scoring will stop. Moto and class results will be posted for viewing</w:t>
      </w:r>
      <w:r>
        <w:rPr>
          <w:spacing w:val="-2"/>
        </w:rPr>
        <w:t xml:space="preserve"> </w:t>
      </w:r>
      <w:r>
        <w:t>upon</w:t>
      </w:r>
      <w:r>
        <w:rPr>
          <w:spacing w:val="-22"/>
        </w:rPr>
        <w:t xml:space="preserve"> </w:t>
      </w:r>
      <w:r>
        <w:t>completion</w:t>
      </w:r>
      <w:r>
        <w:rPr>
          <w:spacing w:val="-3"/>
        </w:rPr>
        <w:t xml:space="preserve"> </w:t>
      </w:r>
      <w:r>
        <w:t>of</w:t>
      </w:r>
      <w:r>
        <w:rPr>
          <w:spacing w:val="-2"/>
        </w:rPr>
        <w:t xml:space="preserve"> </w:t>
      </w:r>
      <w:r>
        <w:t>each</w:t>
      </w:r>
      <w:r>
        <w:rPr>
          <w:spacing w:val="-2"/>
        </w:rPr>
        <w:t xml:space="preserve"> </w:t>
      </w:r>
      <w:r>
        <w:t>race.</w:t>
      </w:r>
      <w:r>
        <w:rPr>
          <w:spacing w:val="-22"/>
        </w:rPr>
        <w:t xml:space="preserve"> </w:t>
      </w:r>
      <w:r>
        <w:t>Each</w:t>
      </w:r>
      <w:r>
        <w:rPr>
          <w:spacing w:val="-24"/>
        </w:rPr>
        <w:t xml:space="preserve"> </w:t>
      </w:r>
      <w:r>
        <w:t>rider</w:t>
      </w:r>
      <w:r>
        <w:rPr>
          <w:spacing w:val="-22"/>
        </w:rPr>
        <w:t xml:space="preserve"> </w:t>
      </w:r>
      <w:r>
        <w:t>has</w:t>
      </w:r>
      <w:r>
        <w:rPr>
          <w:spacing w:val="-3"/>
        </w:rPr>
        <w:t xml:space="preserve"> </w:t>
      </w:r>
      <w:r>
        <w:t>a</w:t>
      </w:r>
      <w:r>
        <w:rPr>
          <w:spacing w:val="-2"/>
        </w:rPr>
        <w:t xml:space="preserve"> </w:t>
      </w:r>
      <w:r>
        <w:t>responsibility</w:t>
      </w:r>
      <w:r>
        <w:rPr>
          <w:spacing w:val="-2"/>
        </w:rPr>
        <w:t xml:space="preserve"> </w:t>
      </w:r>
      <w:r>
        <w:t>to</w:t>
      </w:r>
      <w:r>
        <w:rPr>
          <w:spacing w:val="-2"/>
        </w:rPr>
        <w:t xml:space="preserve"> </w:t>
      </w:r>
      <w:r>
        <w:t>ensure</w:t>
      </w:r>
      <w:r>
        <w:rPr>
          <w:spacing w:val="-2"/>
        </w:rPr>
        <w:t xml:space="preserve"> </w:t>
      </w:r>
      <w:r>
        <w:t>their</w:t>
      </w:r>
      <w:r>
        <w:rPr>
          <w:spacing w:val="-2"/>
        </w:rPr>
        <w:t xml:space="preserve"> </w:t>
      </w:r>
      <w:r>
        <w:t>lap</w:t>
      </w:r>
      <w:r>
        <w:rPr>
          <w:spacing w:val="-1"/>
        </w:rPr>
        <w:t xml:space="preserve"> </w:t>
      </w:r>
      <w:r>
        <w:t>time</w:t>
      </w:r>
      <w:r>
        <w:rPr>
          <w:spacing w:val="-2"/>
        </w:rPr>
        <w:t xml:space="preserve"> </w:t>
      </w:r>
      <w:r>
        <w:t>is</w:t>
      </w:r>
      <w:r>
        <w:rPr>
          <w:spacing w:val="-2"/>
        </w:rPr>
        <w:t xml:space="preserve"> </w:t>
      </w:r>
      <w:r>
        <w:t>recorded</w:t>
      </w:r>
      <w:r>
        <w:rPr>
          <w:spacing w:val="-21"/>
        </w:rPr>
        <w:t xml:space="preserve"> </w:t>
      </w:r>
      <w:r>
        <w:t>by</w:t>
      </w:r>
      <w:r>
        <w:rPr>
          <w:spacing w:val="-23"/>
        </w:rPr>
        <w:t xml:space="preserve"> </w:t>
      </w:r>
      <w:r>
        <w:t>the scoring</w:t>
      </w:r>
      <w:r>
        <w:rPr>
          <w:spacing w:val="11"/>
        </w:rPr>
        <w:t xml:space="preserve"> </w:t>
      </w:r>
      <w:r>
        <w:t>team</w:t>
      </w:r>
    </w:p>
    <w:p w14:paraId="7EACF031" w14:textId="77777777" w:rsidR="00237078" w:rsidRDefault="00034852">
      <w:pPr>
        <w:pStyle w:val="ListParagraph"/>
        <w:numPr>
          <w:ilvl w:val="0"/>
          <w:numId w:val="11"/>
        </w:numPr>
        <w:tabs>
          <w:tab w:val="left" w:pos="1020"/>
        </w:tabs>
      </w:pPr>
      <w:r>
        <w:t>A complete set of results can</w:t>
      </w:r>
      <w:r>
        <w:rPr>
          <w:spacing w:val="-10"/>
        </w:rPr>
        <w:t xml:space="preserve"> </w:t>
      </w:r>
      <w:r>
        <w:t>include:</w:t>
      </w:r>
    </w:p>
    <w:p w14:paraId="4B877173" w14:textId="77777777" w:rsidR="00237078" w:rsidRDefault="00034852">
      <w:pPr>
        <w:pStyle w:val="ListParagraph"/>
        <w:numPr>
          <w:ilvl w:val="1"/>
          <w:numId w:val="11"/>
        </w:numPr>
        <w:tabs>
          <w:tab w:val="left" w:pos="2315"/>
        </w:tabs>
      </w:pPr>
      <w:r>
        <w:t>Position</w:t>
      </w:r>
      <w:r>
        <w:rPr>
          <w:spacing w:val="3"/>
        </w:rPr>
        <w:t xml:space="preserve"> </w:t>
      </w:r>
      <w:r>
        <w:t>over-all</w:t>
      </w:r>
    </w:p>
    <w:p w14:paraId="2618271D" w14:textId="77777777" w:rsidR="00237078" w:rsidRDefault="00034852">
      <w:pPr>
        <w:pStyle w:val="ListParagraph"/>
        <w:numPr>
          <w:ilvl w:val="1"/>
          <w:numId w:val="11"/>
        </w:numPr>
        <w:tabs>
          <w:tab w:val="left" w:pos="2316"/>
        </w:tabs>
        <w:ind w:left="2316" w:hanging="354"/>
      </w:pPr>
      <w:r>
        <w:t>Rider's MRAN</w:t>
      </w:r>
      <w:r>
        <w:rPr>
          <w:spacing w:val="9"/>
        </w:rPr>
        <w:t xml:space="preserve"> </w:t>
      </w:r>
      <w:r>
        <w:t>number</w:t>
      </w:r>
    </w:p>
    <w:p w14:paraId="07A15151" w14:textId="77777777" w:rsidR="00237078" w:rsidRDefault="00034852">
      <w:pPr>
        <w:pStyle w:val="ListParagraph"/>
        <w:numPr>
          <w:ilvl w:val="1"/>
          <w:numId w:val="11"/>
        </w:numPr>
        <w:tabs>
          <w:tab w:val="left" w:pos="2316"/>
        </w:tabs>
        <w:ind w:left="2316" w:hanging="352"/>
      </w:pPr>
      <w:r>
        <w:t>Rider’s AMA</w:t>
      </w:r>
      <w:r>
        <w:rPr>
          <w:spacing w:val="11"/>
        </w:rPr>
        <w:t xml:space="preserve"> </w:t>
      </w:r>
      <w:r>
        <w:t>number</w:t>
      </w:r>
    </w:p>
    <w:p w14:paraId="52B9325E" w14:textId="77777777" w:rsidR="00237078" w:rsidRDefault="00034852">
      <w:pPr>
        <w:pStyle w:val="ListParagraph"/>
        <w:numPr>
          <w:ilvl w:val="1"/>
          <w:numId w:val="11"/>
        </w:numPr>
        <w:tabs>
          <w:tab w:val="left" w:pos="2315"/>
        </w:tabs>
        <w:ind w:hanging="353"/>
      </w:pPr>
      <w:r>
        <w:t>Rider’s</w:t>
      </w:r>
      <w:r>
        <w:rPr>
          <w:spacing w:val="7"/>
        </w:rPr>
        <w:t xml:space="preserve"> </w:t>
      </w:r>
      <w:r>
        <w:t>name</w:t>
      </w:r>
    </w:p>
    <w:p w14:paraId="25CE24DB" w14:textId="77777777" w:rsidR="00237078" w:rsidRDefault="00034852">
      <w:pPr>
        <w:pStyle w:val="ListParagraph"/>
        <w:numPr>
          <w:ilvl w:val="1"/>
          <w:numId w:val="11"/>
        </w:numPr>
        <w:tabs>
          <w:tab w:val="left" w:pos="2315"/>
        </w:tabs>
        <w:ind w:hanging="352"/>
      </w:pPr>
      <w:r>
        <w:t>Rider’s</w:t>
      </w:r>
      <w:r>
        <w:rPr>
          <w:spacing w:val="8"/>
        </w:rPr>
        <w:t xml:space="preserve"> </w:t>
      </w:r>
      <w:r>
        <w:t>club</w:t>
      </w:r>
    </w:p>
    <w:p w14:paraId="70689DD4" w14:textId="77777777" w:rsidR="00237078" w:rsidRDefault="00034852">
      <w:pPr>
        <w:pStyle w:val="ListParagraph"/>
        <w:numPr>
          <w:ilvl w:val="1"/>
          <w:numId w:val="11"/>
        </w:numPr>
        <w:tabs>
          <w:tab w:val="left" w:pos="2315"/>
        </w:tabs>
        <w:ind w:hanging="352"/>
      </w:pPr>
      <w:r>
        <w:t>Rider’s Sponsor’s (50</w:t>
      </w:r>
      <w:r>
        <w:rPr>
          <w:spacing w:val="21"/>
        </w:rPr>
        <w:t xml:space="preserve"> </w:t>
      </w:r>
      <w:r>
        <w:t>characters)</w:t>
      </w:r>
    </w:p>
    <w:p w14:paraId="787BB7A9" w14:textId="77777777" w:rsidR="00237078" w:rsidRDefault="00034852">
      <w:pPr>
        <w:pStyle w:val="ListParagraph"/>
        <w:numPr>
          <w:ilvl w:val="1"/>
          <w:numId w:val="11"/>
        </w:numPr>
        <w:tabs>
          <w:tab w:val="left" w:pos="2315"/>
        </w:tabs>
        <w:ind w:hanging="351"/>
      </w:pPr>
      <w:r>
        <w:t>Rider’s bike</w:t>
      </w:r>
      <w:r>
        <w:rPr>
          <w:spacing w:val="14"/>
        </w:rPr>
        <w:t xml:space="preserve"> </w:t>
      </w:r>
      <w:r>
        <w:t>brand</w:t>
      </w:r>
    </w:p>
    <w:p w14:paraId="3D41D318" w14:textId="77777777" w:rsidR="00237078" w:rsidRDefault="00034852">
      <w:pPr>
        <w:pStyle w:val="ListParagraph"/>
        <w:numPr>
          <w:ilvl w:val="1"/>
          <w:numId w:val="11"/>
        </w:numPr>
        <w:tabs>
          <w:tab w:val="left" w:pos="2315"/>
        </w:tabs>
        <w:ind w:hanging="350"/>
      </w:pPr>
      <w:r>
        <w:t>Rider’s</w:t>
      </w:r>
      <w:r>
        <w:rPr>
          <w:spacing w:val="6"/>
        </w:rPr>
        <w:t xml:space="preserve"> </w:t>
      </w:r>
      <w:r>
        <w:t>class</w:t>
      </w:r>
    </w:p>
    <w:p w14:paraId="214C0D92" w14:textId="77777777" w:rsidR="00237078" w:rsidRDefault="00034852">
      <w:pPr>
        <w:pStyle w:val="ListParagraph"/>
        <w:numPr>
          <w:ilvl w:val="0"/>
          <w:numId w:val="11"/>
        </w:numPr>
        <w:tabs>
          <w:tab w:val="left" w:pos="1019"/>
          <w:tab w:val="left" w:pos="1020"/>
        </w:tabs>
      </w:pPr>
      <w:r>
        <w:t xml:space="preserve">Results sent to the referees must </w:t>
      </w:r>
      <w:r>
        <w:rPr>
          <w:color w:val="131313"/>
        </w:rPr>
        <w:t xml:space="preserve">be </w:t>
      </w:r>
      <w:r>
        <w:t>in overall position and broken down into class and division</w:t>
      </w:r>
      <w:r>
        <w:rPr>
          <w:spacing w:val="-41"/>
        </w:rPr>
        <w:t xml:space="preserve"> </w:t>
      </w:r>
      <w:r>
        <w:t>finish.</w:t>
      </w:r>
    </w:p>
    <w:p w14:paraId="7DB1694F" w14:textId="77777777" w:rsidR="00237078" w:rsidRDefault="00237078">
      <w:pPr>
        <w:pStyle w:val="BodyText"/>
      </w:pPr>
    </w:p>
    <w:p w14:paraId="1A2202A6" w14:textId="77777777" w:rsidR="00237078" w:rsidRDefault="00237078">
      <w:pPr>
        <w:pStyle w:val="BodyText"/>
        <w:spacing w:before="12"/>
        <w:rPr>
          <w:sz w:val="21"/>
        </w:rPr>
      </w:pPr>
    </w:p>
    <w:p w14:paraId="25CC5307" w14:textId="77777777" w:rsidR="00237078" w:rsidRDefault="00034852">
      <w:pPr>
        <w:pStyle w:val="Heading2"/>
        <w:rPr>
          <w:u w:val="none"/>
        </w:rPr>
      </w:pPr>
      <w:r>
        <w:rPr>
          <w:u w:val="thick" w:color="2B2B2B"/>
        </w:rPr>
        <w:t>SECTION 17. DESERT SERIES SPONSORING A RACE</w:t>
      </w:r>
    </w:p>
    <w:p w14:paraId="2A99FA47" w14:textId="77777777" w:rsidR="00237078" w:rsidRDefault="00237078">
      <w:pPr>
        <w:pStyle w:val="BodyText"/>
        <w:spacing w:before="5"/>
        <w:rPr>
          <w:b/>
          <w:sz w:val="17"/>
        </w:rPr>
      </w:pPr>
    </w:p>
    <w:p w14:paraId="70233B40" w14:textId="77777777" w:rsidR="00237078" w:rsidRDefault="00034852">
      <w:pPr>
        <w:pStyle w:val="ListParagraph"/>
        <w:numPr>
          <w:ilvl w:val="0"/>
          <w:numId w:val="10"/>
        </w:numPr>
        <w:tabs>
          <w:tab w:val="left" w:pos="1020"/>
        </w:tabs>
        <w:spacing w:before="56"/>
      </w:pPr>
      <w:r>
        <w:t>Members</w:t>
      </w:r>
      <w:r>
        <w:rPr>
          <w:spacing w:val="-17"/>
        </w:rPr>
        <w:t xml:space="preserve"> </w:t>
      </w:r>
      <w:r>
        <w:t>of</w:t>
      </w:r>
      <w:r>
        <w:rPr>
          <w:spacing w:val="-27"/>
        </w:rPr>
        <w:t xml:space="preserve"> </w:t>
      </w:r>
      <w:r>
        <w:t>clubs</w:t>
      </w:r>
      <w:r>
        <w:rPr>
          <w:spacing w:val="-20"/>
        </w:rPr>
        <w:t xml:space="preserve"> </w:t>
      </w:r>
      <w:r>
        <w:t>sponsoring</w:t>
      </w:r>
      <w:r>
        <w:rPr>
          <w:spacing w:val="-13"/>
        </w:rPr>
        <w:t xml:space="preserve"> </w:t>
      </w:r>
      <w:r>
        <w:t>any</w:t>
      </w:r>
      <w:r>
        <w:rPr>
          <w:spacing w:val="-16"/>
        </w:rPr>
        <w:t xml:space="preserve"> </w:t>
      </w:r>
      <w:r>
        <w:t>of</w:t>
      </w:r>
      <w:r>
        <w:rPr>
          <w:spacing w:val="-1"/>
        </w:rPr>
        <w:t xml:space="preserve"> </w:t>
      </w:r>
      <w:r>
        <w:t>the</w:t>
      </w:r>
      <w:r>
        <w:rPr>
          <w:spacing w:val="-19"/>
        </w:rPr>
        <w:t xml:space="preserve"> </w:t>
      </w:r>
      <w:r>
        <w:t>following</w:t>
      </w:r>
      <w:r>
        <w:rPr>
          <w:spacing w:val="-14"/>
        </w:rPr>
        <w:t xml:space="preserve"> </w:t>
      </w:r>
      <w:r>
        <w:t>events</w:t>
      </w:r>
      <w:r>
        <w:rPr>
          <w:spacing w:val="-1"/>
        </w:rPr>
        <w:t xml:space="preserve"> </w:t>
      </w:r>
      <w:r>
        <w:t>will</w:t>
      </w:r>
      <w:r>
        <w:rPr>
          <w:spacing w:val="-2"/>
        </w:rPr>
        <w:t xml:space="preserve"> </w:t>
      </w:r>
      <w:r>
        <w:t>not</w:t>
      </w:r>
      <w:r>
        <w:rPr>
          <w:spacing w:val="-18"/>
        </w:rPr>
        <w:t xml:space="preserve"> </w:t>
      </w:r>
      <w:r>
        <w:t>be</w:t>
      </w:r>
      <w:r>
        <w:rPr>
          <w:spacing w:val="-26"/>
        </w:rPr>
        <w:t xml:space="preserve"> </w:t>
      </w:r>
      <w:r>
        <w:t>allowed</w:t>
      </w:r>
      <w:r>
        <w:rPr>
          <w:spacing w:val="-18"/>
        </w:rPr>
        <w:t xml:space="preserve"> </w:t>
      </w:r>
      <w:r>
        <w:t>to</w:t>
      </w:r>
      <w:r>
        <w:rPr>
          <w:spacing w:val="-25"/>
        </w:rPr>
        <w:t xml:space="preserve"> </w:t>
      </w:r>
      <w:r>
        <w:t>compete</w:t>
      </w:r>
      <w:r>
        <w:rPr>
          <w:spacing w:val="-13"/>
        </w:rPr>
        <w:t xml:space="preserve"> </w:t>
      </w:r>
      <w:r>
        <w:t>in</w:t>
      </w:r>
      <w:r>
        <w:rPr>
          <w:spacing w:val="-16"/>
        </w:rPr>
        <w:t xml:space="preserve"> </w:t>
      </w:r>
      <w:r>
        <w:t>the</w:t>
      </w:r>
      <w:r>
        <w:rPr>
          <w:spacing w:val="-22"/>
        </w:rPr>
        <w:t xml:space="preserve"> </w:t>
      </w:r>
      <w:r>
        <w:t>following</w:t>
      </w:r>
      <w:r>
        <w:rPr>
          <w:spacing w:val="-18"/>
        </w:rPr>
        <w:t xml:space="preserve"> </w:t>
      </w:r>
      <w:r>
        <w:t>events,</w:t>
      </w:r>
    </w:p>
    <w:p w14:paraId="12A4EEB4" w14:textId="77777777" w:rsidR="00237078" w:rsidRDefault="00034852">
      <w:pPr>
        <w:pStyle w:val="ListParagraph"/>
        <w:numPr>
          <w:ilvl w:val="1"/>
          <w:numId w:val="10"/>
        </w:numPr>
        <w:tabs>
          <w:tab w:val="left" w:pos="1740"/>
        </w:tabs>
      </w:pPr>
      <w:r>
        <w:t>Hare and</w:t>
      </w:r>
      <w:r>
        <w:rPr>
          <w:spacing w:val="9"/>
        </w:rPr>
        <w:t xml:space="preserve"> </w:t>
      </w:r>
      <w:r>
        <w:t>Hound</w:t>
      </w:r>
    </w:p>
    <w:p w14:paraId="5C662AF5" w14:textId="77777777" w:rsidR="00237078" w:rsidRDefault="00034852">
      <w:pPr>
        <w:pStyle w:val="ListParagraph"/>
        <w:numPr>
          <w:ilvl w:val="1"/>
          <w:numId w:val="10"/>
        </w:numPr>
        <w:tabs>
          <w:tab w:val="left" w:pos="1740"/>
        </w:tabs>
      </w:pPr>
      <w:r>
        <w:t>Hare Scrambles</w:t>
      </w:r>
    </w:p>
    <w:p w14:paraId="568AE25A" w14:textId="77777777" w:rsidR="00237078" w:rsidRDefault="00034852">
      <w:pPr>
        <w:pStyle w:val="ListParagraph"/>
        <w:numPr>
          <w:ilvl w:val="1"/>
          <w:numId w:val="10"/>
        </w:numPr>
        <w:tabs>
          <w:tab w:val="left" w:pos="1740"/>
        </w:tabs>
      </w:pPr>
      <w:r>
        <w:t>Any other race in which pre-running or practice is not</w:t>
      </w:r>
      <w:r>
        <w:rPr>
          <w:spacing w:val="-19"/>
        </w:rPr>
        <w:t xml:space="preserve"> </w:t>
      </w:r>
      <w:r>
        <w:t>allowed.</w:t>
      </w:r>
    </w:p>
    <w:p w14:paraId="291A7F5F" w14:textId="463A217B" w:rsidR="00237078" w:rsidRDefault="00034852">
      <w:pPr>
        <w:pStyle w:val="ListParagraph"/>
        <w:numPr>
          <w:ilvl w:val="0"/>
          <w:numId w:val="10"/>
        </w:numPr>
        <w:tabs>
          <w:tab w:val="left" w:pos="1020"/>
        </w:tabs>
        <w:ind w:right="730"/>
      </w:pPr>
      <w:r>
        <w:t>The sponsoring club must comply with all requirements necessary for the proper and permitted use of public lands.</w:t>
      </w:r>
      <w:r>
        <w:rPr>
          <w:spacing w:val="-29"/>
        </w:rPr>
        <w:t xml:space="preserve"> </w:t>
      </w:r>
      <w:r>
        <w:t>MRAN</w:t>
      </w:r>
      <w:r>
        <w:rPr>
          <w:spacing w:val="-32"/>
        </w:rPr>
        <w:t xml:space="preserve"> </w:t>
      </w:r>
      <w:r>
        <w:t>must</w:t>
      </w:r>
      <w:r>
        <w:rPr>
          <w:spacing w:val="-31"/>
        </w:rPr>
        <w:t xml:space="preserve"> </w:t>
      </w:r>
      <w:r>
        <w:t>have</w:t>
      </w:r>
      <w:r>
        <w:rPr>
          <w:spacing w:val="-29"/>
        </w:rPr>
        <w:t xml:space="preserve"> </w:t>
      </w:r>
      <w:r>
        <w:t>been</w:t>
      </w:r>
      <w:r>
        <w:rPr>
          <w:spacing w:val="-32"/>
        </w:rPr>
        <w:t xml:space="preserve"> </w:t>
      </w:r>
      <w:r>
        <w:t>granted</w:t>
      </w:r>
      <w:r>
        <w:rPr>
          <w:spacing w:val="-30"/>
        </w:rPr>
        <w:t xml:space="preserve"> </w:t>
      </w:r>
      <w:r>
        <w:t>written</w:t>
      </w:r>
      <w:r>
        <w:rPr>
          <w:spacing w:val="-29"/>
        </w:rPr>
        <w:t xml:space="preserve"> </w:t>
      </w:r>
      <w:r>
        <w:t>permit</w:t>
      </w:r>
      <w:r>
        <w:rPr>
          <w:spacing w:val="-29"/>
        </w:rPr>
        <w:t xml:space="preserve"> </w:t>
      </w:r>
      <w:r>
        <w:t>by</w:t>
      </w:r>
      <w:r>
        <w:rPr>
          <w:spacing w:val="-32"/>
        </w:rPr>
        <w:t xml:space="preserve"> </w:t>
      </w:r>
      <w:r>
        <w:t>the</w:t>
      </w:r>
      <w:r>
        <w:rPr>
          <w:spacing w:val="-31"/>
        </w:rPr>
        <w:t xml:space="preserve"> </w:t>
      </w:r>
      <w:r>
        <w:t>Bureau</w:t>
      </w:r>
      <w:r>
        <w:rPr>
          <w:spacing w:val="-32"/>
        </w:rPr>
        <w:t xml:space="preserve"> </w:t>
      </w:r>
      <w:r>
        <w:t>of</w:t>
      </w:r>
      <w:r>
        <w:rPr>
          <w:spacing w:val="-34"/>
        </w:rPr>
        <w:t xml:space="preserve"> </w:t>
      </w:r>
      <w:r>
        <w:t>Land</w:t>
      </w:r>
      <w:r>
        <w:rPr>
          <w:spacing w:val="-31"/>
        </w:rPr>
        <w:t xml:space="preserve"> </w:t>
      </w:r>
      <w:r>
        <w:t>Management</w:t>
      </w:r>
      <w:r>
        <w:rPr>
          <w:spacing w:val="-26"/>
        </w:rPr>
        <w:t xml:space="preserve"> </w:t>
      </w:r>
      <w:r>
        <w:t>for</w:t>
      </w:r>
      <w:r>
        <w:rPr>
          <w:spacing w:val="-32"/>
        </w:rPr>
        <w:t xml:space="preserve"> </w:t>
      </w:r>
      <w:r>
        <w:t>use</w:t>
      </w:r>
      <w:r>
        <w:rPr>
          <w:spacing w:val="-33"/>
        </w:rPr>
        <w:t xml:space="preserve"> </w:t>
      </w:r>
      <w:r>
        <w:t>of</w:t>
      </w:r>
      <w:r>
        <w:rPr>
          <w:spacing w:val="-35"/>
        </w:rPr>
        <w:t xml:space="preserve"> </w:t>
      </w:r>
      <w:r>
        <w:t>desert</w:t>
      </w:r>
      <w:r>
        <w:rPr>
          <w:spacing w:val="-30"/>
        </w:rPr>
        <w:t xml:space="preserve"> </w:t>
      </w:r>
      <w:r>
        <w:t>land</w:t>
      </w:r>
      <w:r>
        <w:rPr>
          <w:spacing w:val="-29"/>
        </w:rPr>
        <w:t xml:space="preserve"> </w:t>
      </w:r>
      <w:r w:rsidR="00FF3D1C">
        <w:t xml:space="preserve">as </w:t>
      </w:r>
      <w:r w:rsidR="00FF3D1C">
        <w:rPr>
          <w:spacing w:val="-34"/>
        </w:rPr>
        <w:t>a</w:t>
      </w:r>
      <w:r>
        <w:t xml:space="preserve"> race</w:t>
      </w:r>
      <w:r w:rsidR="00FF3D1C">
        <w:t xml:space="preserve"> </w:t>
      </w:r>
      <w:r>
        <w:t>course.</w:t>
      </w:r>
      <w:r>
        <w:rPr>
          <w:spacing w:val="-5"/>
        </w:rPr>
        <w:t xml:space="preserve"> </w:t>
      </w:r>
      <w:r>
        <w:t>The</w:t>
      </w:r>
      <w:r>
        <w:rPr>
          <w:spacing w:val="-17"/>
        </w:rPr>
        <w:t xml:space="preserve"> </w:t>
      </w:r>
      <w:r>
        <w:t>sponsoring</w:t>
      </w:r>
      <w:r>
        <w:rPr>
          <w:spacing w:val="1"/>
        </w:rPr>
        <w:t xml:space="preserve"> </w:t>
      </w:r>
      <w:r>
        <w:t>club</w:t>
      </w:r>
      <w:r>
        <w:rPr>
          <w:spacing w:val="-13"/>
        </w:rPr>
        <w:t xml:space="preserve"> </w:t>
      </w:r>
      <w:r>
        <w:t>and</w:t>
      </w:r>
      <w:r>
        <w:rPr>
          <w:spacing w:val="-10"/>
        </w:rPr>
        <w:t xml:space="preserve"> </w:t>
      </w:r>
      <w:r>
        <w:t>MRAN</w:t>
      </w:r>
      <w:r>
        <w:rPr>
          <w:spacing w:val="-10"/>
        </w:rPr>
        <w:t xml:space="preserve"> </w:t>
      </w:r>
      <w:r>
        <w:t>must</w:t>
      </w:r>
      <w:r>
        <w:rPr>
          <w:spacing w:val="-13"/>
        </w:rPr>
        <w:t xml:space="preserve"> </w:t>
      </w:r>
      <w:r>
        <w:t>have</w:t>
      </w:r>
      <w:r>
        <w:rPr>
          <w:spacing w:val="-5"/>
        </w:rPr>
        <w:t xml:space="preserve"> </w:t>
      </w:r>
      <w:r>
        <w:t>received</w:t>
      </w:r>
      <w:r>
        <w:rPr>
          <w:spacing w:val="-15"/>
        </w:rPr>
        <w:t xml:space="preserve"> </w:t>
      </w:r>
      <w:r>
        <w:rPr>
          <w:b/>
        </w:rPr>
        <w:t>written</w:t>
      </w:r>
      <w:r>
        <w:rPr>
          <w:b/>
          <w:spacing w:val="-10"/>
        </w:rPr>
        <w:t xml:space="preserve"> </w:t>
      </w:r>
      <w:r>
        <w:t>permission</w:t>
      </w:r>
      <w:r>
        <w:rPr>
          <w:spacing w:val="-5"/>
        </w:rPr>
        <w:t xml:space="preserve"> </w:t>
      </w:r>
      <w:r>
        <w:t>to</w:t>
      </w:r>
      <w:r>
        <w:rPr>
          <w:spacing w:val="-17"/>
        </w:rPr>
        <w:t xml:space="preserve"> </w:t>
      </w:r>
      <w:r>
        <w:t>use</w:t>
      </w:r>
      <w:r>
        <w:rPr>
          <w:spacing w:val="-13"/>
        </w:rPr>
        <w:t xml:space="preserve"> </w:t>
      </w:r>
      <w:r>
        <w:t>any</w:t>
      </w:r>
      <w:r>
        <w:rPr>
          <w:spacing w:val="-14"/>
        </w:rPr>
        <w:t xml:space="preserve"> </w:t>
      </w:r>
      <w:r>
        <w:t>private</w:t>
      </w:r>
      <w:r>
        <w:rPr>
          <w:spacing w:val="-8"/>
        </w:rPr>
        <w:t xml:space="preserve"> </w:t>
      </w:r>
      <w:r>
        <w:t>land</w:t>
      </w:r>
      <w:r>
        <w:rPr>
          <w:spacing w:val="-3"/>
        </w:rPr>
        <w:t xml:space="preserve"> </w:t>
      </w:r>
      <w:r>
        <w:t>as</w:t>
      </w:r>
      <w:r>
        <w:rPr>
          <w:spacing w:val="-3"/>
        </w:rPr>
        <w:t xml:space="preserve"> </w:t>
      </w:r>
      <w:r>
        <w:t>a race</w:t>
      </w:r>
      <w:r w:rsidR="00142400">
        <w:t xml:space="preserve"> </w:t>
      </w:r>
      <w:r>
        <w:t xml:space="preserve">course. The sponsoring club must comply with all </w:t>
      </w:r>
      <w:r>
        <w:t>procedures required to use public lands not administrated by the Bureau of Land</w:t>
      </w:r>
      <w:r>
        <w:rPr>
          <w:spacing w:val="6"/>
        </w:rPr>
        <w:t xml:space="preserve"> </w:t>
      </w:r>
      <w:r>
        <w:t>Management.</w:t>
      </w:r>
    </w:p>
    <w:p w14:paraId="78952FD5" w14:textId="77777777" w:rsidR="00237078" w:rsidRDefault="00034852">
      <w:pPr>
        <w:pStyle w:val="ListParagraph"/>
        <w:numPr>
          <w:ilvl w:val="0"/>
          <w:numId w:val="10"/>
        </w:numPr>
        <w:tabs>
          <w:tab w:val="left" w:pos="1019"/>
          <w:tab w:val="left" w:pos="1020"/>
        </w:tabs>
        <w:ind w:right="726"/>
      </w:pPr>
      <w:r>
        <w:t>The</w:t>
      </w:r>
      <w:r>
        <w:rPr>
          <w:spacing w:val="-26"/>
        </w:rPr>
        <w:t xml:space="preserve"> </w:t>
      </w:r>
      <w:r>
        <w:t>promoting</w:t>
      </w:r>
      <w:r>
        <w:rPr>
          <w:spacing w:val="-26"/>
        </w:rPr>
        <w:t xml:space="preserve"> </w:t>
      </w:r>
      <w:r>
        <w:t>Member</w:t>
      </w:r>
      <w:r>
        <w:rPr>
          <w:spacing w:val="-25"/>
        </w:rPr>
        <w:t xml:space="preserve"> </w:t>
      </w:r>
      <w:r>
        <w:t>Club</w:t>
      </w:r>
      <w:r>
        <w:rPr>
          <w:spacing w:val="-26"/>
        </w:rPr>
        <w:t xml:space="preserve"> </w:t>
      </w:r>
      <w:r>
        <w:t>shall</w:t>
      </w:r>
      <w:r>
        <w:rPr>
          <w:spacing w:val="-26"/>
        </w:rPr>
        <w:t xml:space="preserve"> </w:t>
      </w:r>
      <w:r>
        <w:t>see</w:t>
      </w:r>
      <w:r>
        <w:rPr>
          <w:spacing w:val="-25"/>
        </w:rPr>
        <w:t xml:space="preserve"> </w:t>
      </w:r>
      <w:r>
        <w:t>that</w:t>
      </w:r>
      <w:r>
        <w:rPr>
          <w:spacing w:val="-26"/>
        </w:rPr>
        <w:t xml:space="preserve"> </w:t>
      </w:r>
      <w:r>
        <w:t>the</w:t>
      </w:r>
      <w:r>
        <w:rPr>
          <w:spacing w:val="-25"/>
        </w:rPr>
        <w:t xml:space="preserve"> </w:t>
      </w:r>
      <w:r>
        <w:t>course,</w:t>
      </w:r>
      <w:r>
        <w:rPr>
          <w:spacing w:val="-26"/>
        </w:rPr>
        <w:t xml:space="preserve"> </w:t>
      </w:r>
      <w:r>
        <w:t>grounds,</w:t>
      </w:r>
      <w:r>
        <w:rPr>
          <w:spacing w:val="-26"/>
        </w:rPr>
        <w:t xml:space="preserve"> </w:t>
      </w:r>
      <w:r>
        <w:t>pits,</w:t>
      </w:r>
      <w:r>
        <w:rPr>
          <w:spacing w:val="-25"/>
        </w:rPr>
        <w:t xml:space="preserve"> </w:t>
      </w:r>
      <w:r>
        <w:t>and</w:t>
      </w:r>
      <w:r>
        <w:rPr>
          <w:spacing w:val="-26"/>
        </w:rPr>
        <w:t xml:space="preserve"> </w:t>
      </w:r>
      <w:r>
        <w:t>spectator</w:t>
      </w:r>
      <w:r>
        <w:rPr>
          <w:spacing w:val="-25"/>
        </w:rPr>
        <w:t xml:space="preserve"> </w:t>
      </w:r>
      <w:r>
        <w:t>areas</w:t>
      </w:r>
      <w:r>
        <w:rPr>
          <w:spacing w:val="-26"/>
        </w:rPr>
        <w:t xml:space="preserve"> </w:t>
      </w:r>
      <w:r>
        <w:t>are</w:t>
      </w:r>
      <w:r>
        <w:rPr>
          <w:spacing w:val="-26"/>
        </w:rPr>
        <w:t xml:space="preserve"> </w:t>
      </w:r>
      <w:r>
        <w:t>properly</w:t>
      </w:r>
      <w:r>
        <w:rPr>
          <w:spacing w:val="-25"/>
        </w:rPr>
        <w:t xml:space="preserve"> </w:t>
      </w:r>
      <w:r>
        <w:t>cleaned</w:t>
      </w:r>
      <w:r>
        <w:rPr>
          <w:spacing w:val="-27"/>
        </w:rPr>
        <w:t xml:space="preserve"> </w:t>
      </w:r>
      <w:r>
        <w:t>up after</w:t>
      </w:r>
      <w:r>
        <w:rPr>
          <w:spacing w:val="-3"/>
        </w:rPr>
        <w:t xml:space="preserve"> </w:t>
      </w:r>
      <w:r>
        <w:t>the</w:t>
      </w:r>
      <w:r>
        <w:rPr>
          <w:spacing w:val="-2"/>
        </w:rPr>
        <w:t xml:space="preserve"> </w:t>
      </w:r>
      <w:r>
        <w:t>events</w:t>
      </w:r>
      <w:r>
        <w:rPr>
          <w:spacing w:val="-1"/>
        </w:rPr>
        <w:t xml:space="preserve"> </w:t>
      </w:r>
      <w:r>
        <w:t>and</w:t>
      </w:r>
      <w:r>
        <w:rPr>
          <w:spacing w:val="-26"/>
        </w:rPr>
        <w:t xml:space="preserve"> </w:t>
      </w:r>
      <w:r>
        <w:t>provide</w:t>
      </w:r>
      <w:r>
        <w:rPr>
          <w:spacing w:val="-2"/>
        </w:rPr>
        <w:t xml:space="preserve"> </w:t>
      </w:r>
      <w:r>
        <w:t>outhouses</w:t>
      </w:r>
      <w:r>
        <w:rPr>
          <w:spacing w:val="-3"/>
        </w:rPr>
        <w:t xml:space="preserve"> </w:t>
      </w:r>
      <w:r>
        <w:t>at</w:t>
      </w:r>
      <w:r>
        <w:rPr>
          <w:spacing w:val="-2"/>
        </w:rPr>
        <w:t xml:space="preserve"> </w:t>
      </w:r>
      <w:r>
        <w:t>all</w:t>
      </w:r>
      <w:r>
        <w:rPr>
          <w:spacing w:val="-2"/>
        </w:rPr>
        <w:t xml:space="preserve"> </w:t>
      </w:r>
      <w:r>
        <w:t>races.</w:t>
      </w:r>
      <w:r>
        <w:rPr>
          <w:spacing w:val="-26"/>
        </w:rPr>
        <w:t xml:space="preserve"> </w:t>
      </w:r>
      <w:r>
        <w:t>Failure</w:t>
      </w:r>
      <w:r>
        <w:rPr>
          <w:spacing w:val="-2"/>
        </w:rPr>
        <w:t xml:space="preserve"> </w:t>
      </w:r>
      <w:r>
        <w:t>to</w:t>
      </w:r>
      <w:r>
        <w:rPr>
          <w:spacing w:val="-1"/>
        </w:rPr>
        <w:t xml:space="preserve"> </w:t>
      </w:r>
      <w:r>
        <w:t>comply</w:t>
      </w:r>
      <w:r>
        <w:rPr>
          <w:spacing w:val="-3"/>
        </w:rPr>
        <w:t xml:space="preserve"> </w:t>
      </w:r>
      <w:r>
        <w:t>with</w:t>
      </w:r>
      <w:r>
        <w:rPr>
          <w:spacing w:val="-1"/>
        </w:rPr>
        <w:t xml:space="preserve"> </w:t>
      </w:r>
      <w:r>
        <w:t>these</w:t>
      </w:r>
      <w:r>
        <w:rPr>
          <w:spacing w:val="-2"/>
        </w:rPr>
        <w:t xml:space="preserve"> </w:t>
      </w:r>
      <w:r>
        <w:t>rules</w:t>
      </w:r>
      <w:r>
        <w:rPr>
          <w:spacing w:val="-3"/>
        </w:rPr>
        <w:t xml:space="preserve"> </w:t>
      </w:r>
      <w:r>
        <w:t>will</w:t>
      </w:r>
      <w:r>
        <w:rPr>
          <w:spacing w:val="-1"/>
        </w:rPr>
        <w:t xml:space="preserve"> </w:t>
      </w:r>
      <w:r>
        <w:t>result</w:t>
      </w:r>
      <w:r>
        <w:rPr>
          <w:spacing w:val="-2"/>
        </w:rPr>
        <w:t xml:space="preserve"> </w:t>
      </w:r>
      <w:r>
        <w:t>in</w:t>
      </w:r>
      <w:r>
        <w:rPr>
          <w:spacing w:val="-2"/>
        </w:rPr>
        <w:t xml:space="preserve"> </w:t>
      </w:r>
      <w:r>
        <w:t>a</w:t>
      </w:r>
      <w:r>
        <w:rPr>
          <w:spacing w:val="-3"/>
        </w:rPr>
        <w:t xml:space="preserve"> </w:t>
      </w:r>
      <w:r>
        <w:t>fine</w:t>
      </w:r>
      <w:r>
        <w:rPr>
          <w:spacing w:val="-2"/>
        </w:rPr>
        <w:t xml:space="preserve"> </w:t>
      </w:r>
      <w:r>
        <w:t>to</w:t>
      </w:r>
      <w:r>
        <w:rPr>
          <w:spacing w:val="-1"/>
        </w:rPr>
        <w:t xml:space="preserve"> </w:t>
      </w:r>
      <w:r>
        <w:t>be determined by the Competition</w:t>
      </w:r>
      <w:r>
        <w:rPr>
          <w:spacing w:val="-5"/>
        </w:rPr>
        <w:t xml:space="preserve"> </w:t>
      </w:r>
      <w:r>
        <w:t>Committee.</w:t>
      </w:r>
    </w:p>
    <w:p w14:paraId="0E58F3CB" w14:textId="4169AB98" w:rsidR="00237078" w:rsidRPr="00BC7270" w:rsidRDefault="00034852">
      <w:pPr>
        <w:pStyle w:val="ListParagraph"/>
        <w:numPr>
          <w:ilvl w:val="0"/>
          <w:numId w:val="10"/>
        </w:numPr>
        <w:tabs>
          <w:tab w:val="left" w:pos="1020"/>
        </w:tabs>
        <w:ind w:right="759"/>
        <w:rPr>
          <w:color w:val="FF0000"/>
        </w:rPr>
      </w:pPr>
      <w:r w:rsidRPr="00BC7270">
        <w:rPr>
          <w:color w:val="FF0000"/>
          <w:w w:val="95"/>
        </w:rPr>
        <w:t>Event</w:t>
      </w:r>
      <w:r w:rsidRPr="00BC7270">
        <w:rPr>
          <w:color w:val="FF0000"/>
          <w:spacing w:val="-9"/>
          <w:w w:val="95"/>
        </w:rPr>
        <w:t xml:space="preserve"> </w:t>
      </w:r>
      <w:r w:rsidRPr="00BC7270">
        <w:rPr>
          <w:color w:val="FF0000"/>
          <w:w w:val="95"/>
        </w:rPr>
        <w:t>Flyers</w:t>
      </w:r>
      <w:r w:rsidRPr="00BC7270">
        <w:rPr>
          <w:color w:val="FF0000"/>
          <w:spacing w:val="-10"/>
          <w:w w:val="95"/>
        </w:rPr>
        <w:t xml:space="preserve"> </w:t>
      </w:r>
      <w:r w:rsidRPr="00BC7270">
        <w:rPr>
          <w:color w:val="FF0000"/>
          <w:w w:val="95"/>
        </w:rPr>
        <w:t>for</w:t>
      </w:r>
      <w:r w:rsidRPr="00BC7270">
        <w:rPr>
          <w:color w:val="FF0000"/>
          <w:spacing w:val="-10"/>
          <w:w w:val="95"/>
        </w:rPr>
        <w:t xml:space="preserve"> </w:t>
      </w:r>
      <w:r w:rsidRPr="00BC7270">
        <w:rPr>
          <w:color w:val="FF0000"/>
          <w:w w:val="95"/>
        </w:rPr>
        <w:t>the</w:t>
      </w:r>
      <w:r w:rsidRPr="00BC7270">
        <w:rPr>
          <w:color w:val="FF0000"/>
          <w:spacing w:val="-13"/>
          <w:w w:val="95"/>
        </w:rPr>
        <w:t xml:space="preserve"> </w:t>
      </w:r>
      <w:r w:rsidRPr="00BC7270">
        <w:rPr>
          <w:color w:val="FF0000"/>
          <w:w w:val="95"/>
        </w:rPr>
        <w:t>event</w:t>
      </w:r>
      <w:r w:rsidRPr="00BC7270">
        <w:rPr>
          <w:color w:val="FF0000"/>
          <w:spacing w:val="-13"/>
          <w:w w:val="95"/>
        </w:rPr>
        <w:t xml:space="preserve"> </w:t>
      </w:r>
      <w:r w:rsidRPr="00BC7270">
        <w:rPr>
          <w:color w:val="FF0000"/>
          <w:w w:val="95"/>
        </w:rPr>
        <w:t>must</w:t>
      </w:r>
      <w:r w:rsidRPr="00BC7270">
        <w:rPr>
          <w:color w:val="FF0000"/>
          <w:spacing w:val="-8"/>
          <w:w w:val="95"/>
        </w:rPr>
        <w:t xml:space="preserve"> </w:t>
      </w:r>
      <w:r w:rsidRPr="00BC7270">
        <w:rPr>
          <w:color w:val="FF0000"/>
          <w:w w:val="95"/>
        </w:rPr>
        <w:t>be</w:t>
      </w:r>
      <w:r w:rsidR="003255A3" w:rsidRPr="00BC7270">
        <w:rPr>
          <w:color w:val="FF0000"/>
          <w:w w:val="95"/>
        </w:rPr>
        <w:t xml:space="preserve"> emailed </w:t>
      </w:r>
      <w:r w:rsidR="00274F55" w:rsidRPr="00BC7270">
        <w:rPr>
          <w:color w:val="FF0000"/>
          <w:w w:val="95"/>
        </w:rPr>
        <w:t>by the host club to the Competition Committee</w:t>
      </w:r>
      <w:r w:rsidR="00A91540" w:rsidRPr="00BC7270">
        <w:rPr>
          <w:color w:val="FF0000"/>
          <w:w w:val="95"/>
        </w:rPr>
        <w:t>, for review,</w:t>
      </w:r>
      <w:r w:rsidRPr="00BC7270">
        <w:rPr>
          <w:color w:val="FF0000"/>
          <w:spacing w:val="-7"/>
          <w:w w:val="95"/>
        </w:rPr>
        <w:t xml:space="preserve"> </w:t>
      </w:r>
      <w:r w:rsidR="00274F55" w:rsidRPr="00BC7270">
        <w:rPr>
          <w:color w:val="FF0000"/>
          <w:spacing w:val="-7"/>
          <w:w w:val="95"/>
        </w:rPr>
        <w:t xml:space="preserve">no less than </w:t>
      </w:r>
      <w:r w:rsidR="00AF4044" w:rsidRPr="00BC7270">
        <w:rPr>
          <w:color w:val="FF0000"/>
          <w:spacing w:val="-7"/>
          <w:w w:val="95"/>
        </w:rPr>
        <w:t>60 days prior to event date for approval.</w:t>
      </w:r>
      <w:r w:rsidR="004B5C02" w:rsidRPr="00BC7270">
        <w:rPr>
          <w:color w:val="FF0000"/>
          <w:spacing w:val="-7"/>
          <w:w w:val="95"/>
        </w:rPr>
        <w:t xml:space="preserve"> The flyer must include all pertinent race details such as event n</w:t>
      </w:r>
      <w:r w:rsidR="00750AEB" w:rsidRPr="00BC7270">
        <w:rPr>
          <w:color w:val="FF0000"/>
          <w:spacing w:val="-7"/>
          <w:w w:val="95"/>
        </w:rPr>
        <w:t>ame, date(s), location, club contact, and any applicable sponsors</w:t>
      </w:r>
      <w:r w:rsidR="00D45342" w:rsidRPr="00BC7270">
        <w:rPr>
          <w:color w:val="FF0000"/>
          <w:spacing w:val="-7"/>
          <w:w w:val="95"/>
        </w:rPr>
        <w:t xml:space="preserve"> or series information. </w:t>
      </w:r>
      <w:r w:rsidR="00AF4044" w:rsidRPr="00BC7270">
        <w:rPr>
          <w:color w:val="FF0000"/>
          <w:spacing w:val="-7"/>
          <w:w w:val="95"/>
        </w:rPr>
        <w:t xml:space="preserve"> </w:t>
      </w:r>
      <w:r w:rsidR="008D52ED" w:rsidRPr="00BC7270">
        <w:rPr>
          <w:color w:val="FF0000"/>
          <w:spacing w:val="-7"/>
          <w:w w:val="95"/>
        </w:rPr>
        <w:t xml:space="preserve">The flyer will be </w:t>
      </w:r>
      <w:r w:rsidRPr="00BC7270">
        <w:rPr>
          <w:color w:val="FF0000"/>
          <w:w w:val="95"/>
        </w:rPr>
        <w:t>posted</w:t>
      </w:r>
      <w:r w:rsidRPr="00BC7270">
        <w:rPr>
          <w:color w:val="FF0000"/>
          <w:spacing w:val="-5"/>
          <w:w w:val="95"/>
        </w:rPr>
        <w:t xml:space="preserve"> </w:t>
      </w:r>
      <w:r w:rsidRPr="00BC7270">
        <w:rPr>
          <w:color w:val="FF0000"/>
          <w:w w:val="95"/>
        </w:rPr>
        <w:t>on</w:t>
      </w:r>
      <w:r w:rsidRPr="00BC7270">
        <w:rPr>
          <w:color w:val="FF0000"/>
          <w:spacing w:val="-10"/>
          <w:w w:val="95"/>
        </w:rPr>
        <w:t xml:space="preserve"> </w:t>
      </w:r>
      <w:hyperlink r:id="rId12">
        <w:r w:rsidR="00237078" w:rsidRPr="00BC7270">
          <w:rPr>
            <w:color w:val="FF0000"/>
            <w:w w:val="95"/>
          </w:rPr>
          <w:t>www.racemran.com</w:t>
        </w:r>
        <w:r w:rsidR="00237078" w:rsidRPr="00BC7270">
          <w:rPr>
            <w:color w:val="FF0000"/>
            <w:spacing w:val="-16"/>
            <w:w w:val="95"/>
          </w:rPr>
          <w:t xml:space="preserve"> </w:t>
        </w:r>
      </w:hyperlink>
      <w:r w:rsidRPr="00BC7270">
        <w:rPr>
          <w:color w:val="FF0000"/>
          <w:w w:val="95"/>
        </w:rPr>
        <w:t>(via</w:t>
      </w:r>
      <w:r w:rsidRPr="00BC7270">
        <w:rPr>
          <w:color w:val="FF0000"/>
          <w:spacing w:val="-14"/>
          <w:w w:val="95"/>
        </w:rPr>
        <w:t xml:space="preserve"> </w:t>
      </w:r>
      <w:r w:rsidRPr="00BC7270">
        <w:rPr>
          <w:color w:val="FF0000"/>
          <w:w w:val="95"/>
        </w:rPr>
        <w:t>Website</w:t>
      </w:r>
      <w:r w:rsidRPr="00BC7270">
        <w:rPr>
          <w:color w:val="FF0000"/>
          <w:spacing w:val="5"/>
          <w:w w:val="95"/>
        </w:rPr>
        <w:t xml:space="preserve"> </w:t>
      </w:r>
      <w:r w:rsidRPr="00BC7270">
        <w:rPr>
          <w:color w:val="FF0000"/>
          <w:w w:val="95"/>
        </w:rPr>
        <w:t>Administrator)</w:t>
      </w:r>
      <w:r w:rsidRPr="00BC7270">
        <w:rPr>
          <w:color w:val="FF0000"/>
          <w:spacing w:val="-11"/>
          <w:w w:val="95"/>
        </w:rPr>
        <w:t xml:space="preserve"> </w:t>
      </w:r>
      <w:r w:rsidR="008D52ED" w:rsidRPr="00BC7270">
        <w:rPr>
          <w:color w:val="FF0000"/>
          <w:w w:val="95"/>
        </w:rPr>
        <w:t xml:space="preserve">after approval. </w:t>
      </w:r>
      <w:r w:rsidR="00B2406A" w:rsidRPr="00BC7270">
        <w:rPr>
          <w:color w:val="FF0000"/>
          <w:w w:val="95"/>
        </w:rPr>
        <w:t xml:space="preserve">A preliminary “Save the Date” flyer </w:t>
      </w:r>
      <w:r w:rsidR="004226FD">
        <w:rPr>
          <w:color w:val="FF0000"/>
          <w:w w:val="95"/>
        </w:rPr>
        <w:t>should be drafted at minimum</w:t>
      </w:r>
      <w:r w:rsidR="00164960">
        <w:rPr>
          <w:color w:val="FF0000"/>
          <w:w w:val="95"/>
        </w:rPr>
        <w:t xml:space="preserve">. </w:t>
      </w:r>
      <w:r w:rsidR="00620715">
        <w:rPr>
          <w:color w:val="FF0000"/>
          <w:w w:val="95"/>
        </w:rPr>
        <w:t xml:space="preserve">If </w:t>
      </w:r>
      <w:r w:rsidR="00634481">
        <w:rPr>
          <w:color w:val="FF0000"/>
          <w:w w:val="95"/>
        </w:rPr>
        <w:t>a preliminary flyer is provided, a</w:t>
      </w:r>
      <w:r w:rsidR="00164960">
        <w:rPr>
          <w:color w:val="FF0000"/>
          <w:w w:val="95"/>
        </w:rPr>
        <w:t xml:space="preserve"> corrected</w:t>
      </w:r>
      <w:r w:rsidR="002616DE">
        <w:rPr>
          <w:color w:val="FF0000"/>
          <w:w w:val="95"/>
        </w:rPr>
        <w:t xml:space="preserve"> or more accurate</w:t>
      </w:r>
      <w:r w:rsidR="004226FD">
        <w:rPr>
          <w:color w:val="FF0000"/>
          <w:w w:val="95"/>
        </w:rPr>
        <w:t xml:space="preserve"> </w:t>
      </w:r>
      <w:r w:rsidR="00620715">
        <w:rPr>
          <w:color w:val="FF0000"/>
          <w:w w:val="95"/>
        </w:rPr>
        <w:t>flyer</w:t>
      </w:r>
      <w:r w:rsidR="002616DE">
        <w:rPr>
          <w:color w:val="FF0000"/>
          <w:w w:val="95"/>
        </w:rPr>
        <w:t xml:space="preserve"> sh</w:t>
      </w:r>
      <w:r w:rsidR="00634481">
        <w:rPr>
          <w:color w:val="FF0000"/>
          <w:w w:val="95"/>
        </w:rPr>
        <w:t>all</w:t>
      </w:r>
      <w:r w:rsidR="004226FD">
        <w:rPr>
          <w:color w:val="FF0000"/>
          <w:w w:val="95"/>
        </w:rPr>
        <w:t xml:space="preserve"> </w:t>
      </w:r>
      <w:r w:rsidR="00164960">
        <w:rPr>
          <w:color w:val="FF0000"/>
          <w:w w:val="95"/>
        </w:rPr>
        <w:t xml:space="preserve">be provided </w:t>
      </w:r>
      <w:r w:rsidR="002616DE">
        <w:rPr>
          <w:color w:val="FF0000"/>
          <w:w w:val="95"/>
        </w:rPr>
        <w:t>a</w:t>
      </w:r>
      <w:r w:rsidR="00634481">
        <w:rPr>
          <w:color w:val="FF0000"/>
          <w:w w:val="95"/>
        </w:rPr>
        <w:t>s soon as possible</w:t>
      </w:r>
      <w:r w:rsidR="0081794D">
        <w:rPr>
          <w:color w:val="FF0000"/>
          <w:w w:val="95"/>
        </w:rPr>
        <w:t xml:space="preserve">. </w:t>
      </w:r>
      <w:r w:rsidRPr="00BC7270">
        <w:rPr>
          <w:color w:val="FF0000"/>
        </w:rPr>
        <w:t xml:space="preserve">Failure to comply with these rules will result in a fine of </w:t>
      </w:r>
      <w:r w:rsidR="00D45342" w:rsidRPr="00BC7270">
        <w:rPr>
          <w:color w:val="FF0000"/>
        </w:rPr>
        <w:t>fifty</w:t>
      </w:r>
      <w:r w:rsidRPr="00BC7270">
        <w:rPr>
          <w:color w:val="FF0000"/>
        </w:rPr>
        <w:t xml:space="preserve"> dollars ($</w:t>
      </w:r>
      <w:r w:rsidR="00D45342" w:rsidRPr="00BC7270">
        <w:rPr>
          <w:color w:val="FF0000"/>
        </w:rPr>
        <w:t>50</w:t>
      </w:r>
      <w:r w:rsidRPr="00BC7270">
        <w:rPr>
          <w:color w:val="FF0000"/>
        </w:rPr>
        <w:t>.00</w:t>
      </w:r>
      <w:r w:rsidR="008D52ED" w:rsidRPr="00BC7270">
        <w:rPr>
          <w:color w:val="FF0000"/>
        </w:rPr>
        <w:t xml:space="preserve">) for each week </w:t>
      </w:r>
      <w:r w:rsidRPr="00BC7270">
        <w:rPr>
          <w:color w:val="FF0000"/>
        </w:rPr>
        <w:t>that Event Flyers are</w:t>
      </w:r>
      <w:r w:rsidRPr="00BC7270">
        <w:rPr>
          <w:color w:val="FF0000"/>
          <w:spacing w:val="-12"/>
        </w:rPr>
        <w:t xml:space="preserve"> </w:t>
      </w:r>
      <w:r w:rsidRPr="00BC7270">
        <w:rPr>
          <w:color w:val="FF0000"/>
        </w:rPr>
        <w:t>late.</w:t>
      </w:r>
      <w:r w:rsidR="00880AD6">
        <w:rPr>
          <w:color w:val="FF0000"/>
        </w:rPr>
        <w:t xml:space="preserve"> (Nov.2025)</w:t>
      </w:r>
    </w:p>
    <w:p w14:paraId="058D7E81" w14:textId="77777777" w:rsidR="00237078" w:rsidRDefault="00034852">
      <w:pPr>
        <w:pStyle w:val="ListParagraph"/>
        <w:numPr>
          <w:ilvl w:val="0"/>
          <w:numId w:val="10"/>
        </w:numPr>
        <w:tabs>
          <w:tab w:val="left" w:pos="1020"/>
        </w:tabs>
        <w:ind w:right="640"/>
      </w:pPr>
      <w:r>
        <w:rPr>
          <w:w w:val="95"/>
        </w:rPr>
        <w:t>Sponsoring</w:t>
      </w:r>
      <w:r>
        <w:rPr>
          <w:spacing w:val="-6"/>
          <w:w w:val="95"/>
        </w:rPr>
        <w:t xml:space="preserve"> </w:t>
      </w:r>
      <w:r>
        <w:rPr>
          <w:w w:val="95"/>
        </w:rPr>
        <w:t>Member</w:t>
      </w:r>
      <w:r>
        <w:rPr>
          <w:spacing w:val="-9"/>
          <w:w w:val="95"/>
        </w:rPr>
        <w:t xml:space="preserve"> </w:t>
      </w:r>
      <w:r>
        <w:rPr>
          <w:w w:val="95"/>
        </w:rPr>
        <w:t>Clubs</w:t>
      </w:r>
      <w:r>
        <w:rPr>
          <w:spacing w:val="-12"/>
          <w:w w:val="95"/>
        </w:rPr>
        <w:t xml:space="preserve"> </w:t>
      </w:r>
      <w:r>
        <w:rPr>
          <w:w w:val="95"/>
        </w:rPr>
        <w:t>must</w:t>
      </w:r>
      <w:r>
        <w:rPr>
          <w:spacing w:val="-12"/>
          <w:w w:val="95"/>
        </w:rPr>
        <w:t xml:space="preserve"> </w:t>
      </w:r>
      <w:r>
        <w:rPr>
          <w:w w:val="95"/>
        </w:rPr>
        <w:t>try</w:t>
      </w:r>
      <w:r>
        <w:rPr>
          <w:spacing w:val="-13"/>
          <w:w w:val="95"/>
        </w:rPr>
        <w:t xml:space="preserve"> </w:t>
      </w:r>
      <w:r>
        <w:rPr>
          <w:w w:val="95"/>
        </w:rPr>
        <w:t>to</w:t>
      </w:r>
      <w:r>
        <w:rPr>
          <w:spacing w:val="-14"/>
          <w:w w:val="95"/>
        </w:rPr>
        <w:t xml:space="preserve"> </w:t>
      </w:r>
      <w:r>
        <w:rPr>
          <w:w w:val="95"/>
        </w:rPr>
        <w:t>verify</w:t>
      </w:r>
      <w:r>
        <w:rPr>
          <w:spacing w:val="-11"/>
          <w:w w:val="95"/>
        </w:rPr>
        <w:t xml:space="preserve"> </w:t>
      </w:r>
      <w:r>
        <w:rPr>
          <w:w w:val="95"/>
        </w:rPr>
        <w:t>that</w:t>
      </w:r>
      <w:r>
        <w:rPr>
          <w:spacing w:val="-13"/>
          <w:w w:val="95"/>
        </w:rPr>
        <w:t xml:space="preserve"> </w:t>
      </w:r>
      <w:r>
        <w:rPr>
          <w:w w:val="95"/>
        </w:rPr>
        <w:t>competitors</w:t>
      </w:r>
      <w:r>
        <w:rPr>
          <w:spacing w:val="-4"/>
          <w:w w:val="95"/>
        </w:rPr>
        <w:t xml:space="preserve"> </w:t>
      </w:r>
      <w:r>
        <w:rPr>
          <w:w w:val="95"/>
        </w:rPr>
        <w:t>possess</w:t>
      </w:r>
      <w:r>
        <w:rPr>
          <w:spacing w:val="-9"/>
          <w:w w:val="95"/>
        </w:rPr>
        <w:t xml:space="preserve"> </w:t>
      </w:r>
      <w:r>
        <w:rPr>
          <w:w w:val="95"/>
        </w:rPr>
        <w:t>a</w:t>
      </w:r>
      <w:r>
        <w:rPr>
          <w:spacing w:val="-13"/>
          <w:w w:val="95"/>
        </w:rPr>
        <w:t xml:space="preserve"> </w:t>
      </w:r>
      <w:r>
        <w:rPr>
          <w:w w:val="95"/>
        </w:rPr>
        <w:t>valid</w:t>
      </w:r>
      <w:r>
        <w:rPr>
          <w:spacing w:val="-15"/>
          <w:w w:val="95"/>
        </w:rPr>
        <w:t xml:space="preserve"> </w:t>
      </w:r>
      <w:r>
        <w:rPr>
          <w:w w:val="95"/>
        </w:rPr>
        <w:t>MRAN</w:t>
      </w:r>
      <w:r>
        <w:rPr>
          <w:spacing w:val="-6"/>
          <w:w w:val="95"/>
        </w:rPr>
        <w:t xml:space="preserve"> </w:t>
      </w:r>
      <w:r>
        <w:rPr>
          <w:w w:val="95"/>
        </w:rPr>
        <w:t>Competition</w:t>
      </w:r>
      <w:r>
        <w:rPr>
          <w:spacing w:val="-2"/>
          <w:w w:val="95"/>
        </w:rPr>
        <w:t xml:space="preserve"> </w:t>
      </w:r>
      <w:r>
        <w:rPr>
          <w:w w:val="95"/>
        </w:rPr>
        <w:t>Card.</w:t>
      </w:r>
      <w:r>
        <w:rPr>
          <w:spacing w:val="-10"/>
          <w:w w:val="95"/>
        </w:rPr>
        <w:t xml:space="preserve"> </w:t>
      </w:r>
      <w:r>
        <w:rPr>
          <w:w w:val="95"/>
        </w:rPr>
        <w:t>Member</w:t>
      </w:r>
      <w:r>
        <w:rPr>
          <w:spacing w:val="-3"/>
          <w:w w:val="95"/>
        </w:rPr>
        <w:t xml:space="preserve"> </w:t>
      </w:r>
      <w:r>
        <w:rPr>
          <w:w w:val="95"/>
        </w:rPr>
        <w:t xml:space="preserve">Clubs </w:t>
      </w:r>
      <w:r>
        <w:t>that</w:t>
      </w:r>
      <w:r>
        <w:rPr>
          <w:spacing w:val="-9"/>
        </w:rPr>
        <w:t xml:space="preserve"> </w:t>
      </w:r>
      <w:r>
        <w:t>don’t</w:t>
      </w:r>
      <w:r>
        <w:rPr>
          <w:spacing w:val="-7"/>
        </w:rPr>
        <w:t xml:space="preserve"> </w:t>
      </w:r>
      <w:r>
        <w:t>verify</w:t>
      </w:r>
      <w:r>
        <w:rPr>
          <w:spacing w:val="-6"/>
        </w:rPr>
        <w:t xml:space="preserve"> </w:t>
      </w:r>
      <w:r>
        <w:t>rider’s</w:t>
      </w:r>
      <w:r>
        <w:rPr>
          <w:spacing w:val="-5"/>
        </w:rPr>
        <w:t xml:space="preserve"> </w:t>
      </w:r>
      <w:r>
        <w:t>credentials</w:t>
      </w:r>
      <w:r>
        <w:rPr>
          <w:spacing w:val="-1"/>
        </w:rPr>
        <w:t xml:space="preserve"> </w:t>
      </w:r>
      <w:r>
        <w:t>may</w:t>
      </w:r>
      <w:r>
        <w:rPr>
          <w:spacing w:val="-13"/>
        </w:rPr>
        <w:t xml:space="preserve"> </w:t>
      </w:r>
      <w:r>
        <w:t>be</w:t>
      </w:r>
      <w:r>
        <w:rPr>
          <w:spacing w:val="-9"/>
        </w:rPr>
        <w:t xml:space="preserve"> </w:t>
      </w:r>
      <w:r>
        <w:t>fined</w:t>
      </w:r>
      <w:r>
        <w:rPr>
          <w:spacing w:val="-10"/>
        </w:rPr>
        <w:t xml:space="preserve"> </w:t>
      </w:r>
      <w:r>
        <w:t>by</w:t>
      </w:r>
      <w:r>
        <w:rPr>
          <w:spacing w:val="-3"/>
        </w:rPr>
        <w:t xml:space="preserve"> </w:t>
      </w:r>
      <w:r>
        <w:t>the</w:t>
      </w:r>
      <w:r>
        <w:rPr>
          <w:spacing w:val="-10"/>
        </w:rPr>
        <w:t xml:space="preserve"> </w:t>
      </w:r>
      <w:r>
        <w:t>competition committee.</w:t>
      </w:r>
    </w:p>
    <w:p w14:paraId="203AC07B" w14:textId="32D280B8" w:rsidR="00237078" w:rsidRDefault="00034852">
      <w:pPr>
        <w:pStyle w:val="ListParagraph"/>
        <w:numPr>
          <w:ilvl w:val="0"/>
          <w:numId w:val="10"/>
        </w:numPr>
        <w:tabs>
          <w:tab w:val="left" w:pos="1019"/>
          <w:tab w:val="left" w:pos="1020"/>
        </w:tabs>
        <w:ind w:right="830"/>
      </w:pPr>
      <w:r>
        <w:rPr>
          <w:w w:val="95"/>
        </w:rPr>
        <w:t>An</w:t>
      </w:r>
      <w:r>
        <w:rPr>
          <w:spacing w:val="-16"/>
          <w:w w:val="95"/>
        </w:rPr>
        <w:t xml:space="preserve"> </w:t>
      </w:r>
      <w:r>
        <w:rPr>
          <w:w w:val="95"/>
        </w:rPr>
        <w:t>information</w:t>
      </w:r>
      <w:r>
        <w:rPr>
          <w:spacing w:val="-4"/>
          <w:w w:val="95"/>
        </w:rPr>
        <w:t xml:space="preserve"> </w:t>
      </w:r>
      <w:r>
        <w:rPr>
          <w:w w:val="95"/>
        </w:rPr>
        <w:t>sheet</w:t>
      </w:r>
      <w:r>
        <w:rPr>
          <w:spacing w:val="-11"/>
          <w:w w:val="95"/>
        </w:rPr>
        <w:t xml:space="preserve"> </w:t>
      </w:r>
      <w:r>
        <w:rPr>
          <w:w w:val="95"/>
        </w:rPr>
        <w:t>must</w:t>
      </w:r>
      <w:r>
        <w:rPr>
          <w:spacing w:val="-11"/>
          <w:w w:val="95"/>
        </w:rPr>
        <w:t xml:space="preserve"> </w:t>
      </w:r>
      <w:r>
        <w:rPr>
          <w:w w:val="95"/>
        </w:rPr>
        <w:t>be</w:t>
      </w:r>
      <w:r>
        <w:rPr>
          <w:spacing w:val="-11"/>
          <w:w w:val="95"/>
        </w:rPr>
        <w:t xml:space="preserve"> </w:t>
      </w:r>
      <w:r>
        <w:rPr>
          <w:w w:val="95"/>
        </w:rPr>
        <w:t>presented</w:t>
      </w:r>
      <w:r>
        <w:rPr>
          <w:spacing w:val="1"/>
          <w:w w:val="95"/>
        </w:rPr>
        <w:t xml:space="preserve"> </w:t>
      </w:r>
      <w:r>
        <w:rPr>
          <w:w w:val="95"/>
        </w:rPr>
        <w:t>at</w:t>
      </w:r>
      <w:r>
        <w:rPr>
          <w:spacing w:val="-16"/>
          <w:w w:val="95"/>
        </w:rPr>
        <w:t xml:space="preserve"> </w:t>
      </w:r>
      <w:r>
        <w:rPr>
          <w:w w:val="95"/>
        </w:rPr>
        <w:t>the</w:t>
      </w:r>
      <w:r>
        <w:rPr>
          <w:spacing w:val="-15"/>
          <w:w w:val="95"/>
        </w:rPr>
        <w:t xml:space="preserve"> </w:t>
      </w:r>
      <w:r>
        <w:rPr>
          <w:w w:val="95"/>
        </w:rPr>
        <w:t>entrance</w:t>
      </w:r>
      <w:r>
        <w:rPr>
          <w:spacing w:val="-1"/>
          <w:w w:val="95"/>
        </w:rPr>
        <w:t xml:space="preserve"> </w:t>
      </w:r>
      <w:r>
        <w:rPr>
          <w:w w:val="95"/>
        </w:rPr>
        <w:t>to</w:t>
      </w:r>
      <w:r>
        <w:rPr>
          <w:spacing w:val="-18"/>
          <w:w w:val="95"/>
        </w:rPr>
        <w:t xml:space="preserve"> </w:t>
      </w:r>
      <w:r>
        <w:rPr>
          <w:w w:val="95"/>
        </w:rPr>
        <w:t>all</w:t>
      </w:r>
      <w:r>
        <w:rPr>
          <w:spacing w:val="-17"/>
          <w:w w:val="95"/>
        </w:rPr>
        <w:t xml:space="preserve"> </w:t>
      </w:r>
      <w:r>
        <w:rPr>
          <w:w w:val="95"/>
        </w:rPr>
        <w:t>MRAN</w:t>
      </w:r>
      <w:r>
        <w:rPr>
          <w:spacing w:val="-13"/>
          <w:w w:val="95"/>
        </w:rPr>
        <w:t xml:space="preserve"> </w:t>
      </w:r>
      <w:r>
        <w:rPr>
          <w:w w:val="95"/>
        </w:rPr>
        <w:t>sanctioned</w:t>
      </w:r>
      <w:r>
        <w:rPr>
          <w:spacing w:val="-3"/>
          <w:w w:val="95"/>
        </w:rPr>
        <w:t xml:space="preserve"> </w:t>
      </w:r>
      <w:r>
        <w:rPr>
          <w:w w:val="95"/>
        </w:rPr>
        <w:t>events.</w:t>
      </w:r>
      <w:r>
        <w:rPr>
          <w:spacing w:val="-2"/>
          <w:w w:val="95"/>
        </w:rPr>
        <w:t xml:space="preserve"> </w:t>
      </w:r>
      <w:r>
        <w:rPr>
          <w:w w:val="95"/>
        </w:rPr>
        <w:t>This</w:t>
      </w:r>
      <w:r>
        <w:rPr>
          <w:spacing w:val="-13"/>
          <w:w w:val="95"/>
        </w:rPr>
        <w:t xml:space="preserve"> </w:t>
      </w:r>
      <w:r>
        <w:rPr>
          <w:w w:val="95"/>
        </w:rPr>
        <w:t>information</w:t>
      </w:r>
      <w:r>
        <w:rPr>
          <w:spacing w:val="-5"/>
          <w:w w:val="95"/>
        </w:rPr>
        <w:t xml:space="preserve"> </w:t>
      </w:r>
      <w:r>
        <w:rPr>
          <w:w w:val="95"/>
        </w:rPr>
        <w:t>sheet</w:t>
      </w:r>
      <w:r>
        <w:rPr>
          <w:spacing w:val="-3"/>
          <w:w w:val="95"/>
        </w:rPr>
        <w:t xml:space="preserve"> </w:t>
      </w:r>
      <w:r>
        <w:rPr>
          <w:w w:val="95"/>
        </w:rPr>
        <w:t xml:space="preserve">will </w:t>
      </w:r>
      <w:r>
        <w:t xml:space="preserve">include time </w:t>
      </w:r>
      <w:r w:rsidR="00902B84">
        <w:t>of riders</w:t>
      </w:r>
      <w:r>
        <w:t xml:space="preserve"> meeting, time of race, location of jetting area, time of start and any other pertinent information that participants should</w:t>
      </w:r>
      <w:r>
        <w:rPr>
          <w:spacing w:val="-25"/>
        </w:rPr>
        <w:t xml:space="preserve"> </w:t>
      </w:r>
      <w:r>
        <w:t>know.</w:t>
      </w:r>
    </w:p>
    <w:p w14:paraId="08F6E935" w14:textId="77777777" w:rsidR="00237078" w:rsidRDefault="00034852">
      <w:pPr>
        <w:pStyle w:val="ListParagraph"/>
        <w:numPr>
          <w:ilvl w:val="0"/>
          <w:numId w:val="10"/>
        </w:numPr>
        <w:tabs>
          <w:tab w:val="left" w:pos="1020"/>
        </w:tabs>
        <w:ind w:right="679"/>
      </w:pPr>
      <w:r>
        <w:t>A dedicated transport vehicle staffed with at least a certified Emergency Medical technician. The EMT must be equipped</w:t>
      </w:r>
      <w:r>
        <w:rPr>
          <w:spacing w:val="-2"/>
        </w:rPr>
        <w:t xml:space="preserve"> </w:t>
      </w:r>
      <w:r>
        <w:t>with</w:t>
      </w:r>
      <w:r>
        <w:rPr>
          <w:spacing w:val="-2"/>
        </w:rPr>
        <w:t xml:space="preserve"> </w:t>
      </w:r>
      <w:r>
        <w:t>all</w:t>
      </w:r>
      <w:r>
        <w:rPr>
          <w:spacing w:val="-3"/>
        </w:rPr>
        <w:t xml:space="preserve"> </w:t>
      </w:r>
      <w:r>
        <w:t>the</w:t>
      </w:r>
      <w:r>
        <w:rPr>
          <w:spacing w:val="-2"/>
        </w:rPr>
        <w:t xml:space="preserve"> </w:t>
      </w:r>
      <w:r>
        <w:t>equipment</w:t>
      </w:r>
      <w:r>
        <w:rPr>
          <w:spacing w:val="-2"/>
        </w:rPr>
        <w:t xml:space="preserve"> </w:t>
      </w:r>
      <w:r>
        <w:t>that</w:t>
      </w:r>
      <w:r>
        <w:rPr>
          <w:spacing w:val="-2"/>
        </w:rPr>
        <w:t xml:space="preserve"> </w:t>
      </w:r>
      <w:r>
        <w:t>is</w:t>
      </w:r>
      <w:r>
        <w:rPr>
          <w:spacing w:val="-2"/>
        </w:rPr>
        <w:t xml:space="preserve"> </w:t>
      </w:r>
      <w:r>
        <w:t>necessary</w:t>
      </w:r>
      <w:r>
        <w:rPr>
          <w:spacing w:val="-2"/>
        </w:rPr>
        <w:t xml:space="preserve"> </w:t>
      </w:r>
      <w:r>
        <w:t>for</w:t>
      </w:r>
      <w:r>
        <w:rPr>
          <w:spacing w:val="-3"/>
        </w:rPr>
        <w:t xml:space="preserve"> </w:t>
      </w:r>
      <w:r>
        <w:t>him/her</w:t>
      </w:r>
      <w:r>
        <w:rPr>
          <w:spacing w:val="-2"/>
        </w:rPr>
        <w:t xml:space="preserve"> </w:t>
      </w:r>
      <w:r>
        <w:t>to</w:t>
      </w:r>
      <w:r>
        <w:rPr>
          <w:spacing w:val="-2"/>
        </w:rPr>
        <w:t xml:space="preserve"> </w:t>
      </w:r>
      <w:r>
        <w:t>perform</w:t>
      </w:r>
      <w:r>
        <w:rPr>
          <w:spacing w:val="-3"/>
        </w:rPr>
        <w:t xml:space="preserve"> </w:t>
      </w:r>
      <w:r>
        <w:t>their</w:t>
      </w:r>
      <w:r>
        <w:rPr>
          <w:spacing w:val="-2"/>
        </w:rPr>
        <w:t xml:space="preserve"> </w:t>
      </w:r>
      <w:r>
        <w:t>duties</w:t>
      </w:r>
      <w:r>
        <w:rPr>
          <w:spacing w:val="-1"/>
        </w:rPr>
        <w:t xml:space="preserve"> </w:t>
      </w:r>
      <w:r>
        <w:t>as</w:t>
      </w:r>
      <w:r>
        <w:rPr>
          <w:spacing w:val="-3"/>
        </w:rPr>
        <w:t xml:space="preserve"> </w:t>
      </w:r>
      <w:r>
        <w:t>an</w:t>
      </w:r>
      <w:r>
        <w:rPr>
          <w:spacing w:val="-3"/>
        </w:rPr>
        <w:t xml:space="preserve"> </w:t>
      </w:r>
      <w:r>
        <w:t>EMT</w:t>
      </w:r>
      <w:r>
        <w:rPr>
          <w:spacing w:val="-2"/>
        </w:rPr>
        <w:t xml:space="preserve"> </w:t>
      </w:r>
      <w:r>
        <w:t>as</w:t>
      </w:r>
      <w:r>
        <w:rPr>
          <w:spacing w:val="-3"/>
        </w:rPr>
        <w:t xml:space="preserve"> </w:t>
      </w:r>
      <w:r>
        <w:t>prescribed by</w:t>
      </w:r>
      <w:r>
        <w:rPr>
          <w:spacing w:val="-31"/>
        </w:rPr>
        <w:t xml:space="preserve"> </w:t>
      </w:r>
      <w:r>
        <w:t>their</w:t>
      </w:r>
      <w:r>
        <w:rPr>
          <w:spacing w:val="-33"/>
        </w:rPr>
        <w:t xml:space="preserve"> </w:t>
      </w:r>
      <w:r>
        <w:t>licensing</w:t>
      </w:r>
      <w:r>
        <w:rPr>
          <w:spacing w:val="-33"/>
        </w:rPr>
        <w:t xml:space="preserve"> </w:t>
      </w:r>
      <w:r>
        <w:t>body</w:t>
      </w:r>
      <w:r>
        <w:rPr>
          <w:spacing w:val="-33"/>
        </w:rPr>
        <w:t xml:space="preserve"> </w:t>
      </w:r>
      <w:r>
        <w:t>and/or</w:t>
      </w:r>
      <w:r>
        <w:rPr>
          <w:spacing w:val="-32"/>
        </w:rPr>
        <w:t xml:space="preserve"> </w:t>
      </w:r>
      <w:r>
        <w:t>the</w:t>
      </w:r>
      <w:r>
        <w:rPr>
          <w:spacing w:val="-35"/>
        </w:rPr>
        <w:t xml:space="preserve"> </w:t>
      </w:r>
      <w:r>
        <w:t>local</w:t>
      </w:r>
      <w:r>
        <w:rPr>
          <w:spacing w:val="-33"/>
        </w:rPr>
        <w:t xml:space="preserve"> </w:t>
      </w:r>
      <w:r>
        <w:t>standards.</w:t>
      </w:r>
      <w:r>
        <w:rPr>
          <w:spacing w:val="-33"/>
        </w:rPr>
        <w:t xml:space="preserve"> </w:t>
      </w:r>
      <w:r>
        <w:t>The</w:t>
      </w:r>
      <w:r>
        <w:rPr>
          <w:spacing w:val="-34"/>
        </w:rPr>
        <w:t xml:space="preserve"> </w:t>
      </w:r>
      <w:r>
        <w:t>sponsoring</w:t>
      </w:r>
      <w:r>
        <w:rPr>
          <w:spacing w:val="-28"/>
        </w:rPr>
        <w:t xml:space="preserve"> </w:t>
      </w:r>
      <w:r>
        <w:t>club</w:t>
      </w:r>
      <w:r>
        <w:rPr>
          <w:spacing w:val="-36"/>
        </w:rPr>
        <w:t xml:space="preserve"> </w:t>
      </w:r>
      <w:r>
        <w:t>must</w:t>
      </w:r>
      <w:r>
        <w:rPr>
          <w:spacing w:val="-35"/>
        </w:rPr>
        <w:t xml:space="preserve"> </w:t>
      </w:r>
      <w:r>
        <w:t>verify</w:t>
      </w:r>
      <w:r>
        <w:rPr>
          <w:spacing w:val="-33"/>
        </w:rPr>
        <w:t xml:space="preserve"> </w:t>
      </w:r>
      <w:r>
        <w:t>that</w:t>
      </w:r>
      <w:r>
        <w:rPr>
          <w:spacing w:val="-34"/>
        </w:rPr>
        <w:t xml:space="preserve"> </w:t>
      </w:r>
      <w:r>
        <w:t>these</w:t>
      </w:r>
      <w:r>
        <w:rPr>
          <w:spacing w:val="-35"/>
        </w:rPr>
        <w:t xml:space="preserve"> </w:t>
      </w:r>
      <w:r>
        <w:t>requirements</w:t>
      </w:r>
      <w:r>
        <w:rPr>
          <w:spacing w:val="-30"/>
        </w:rPr>
        <w:t xml:space="preserve"> </w:t>
      </w:r>
      <w:r>
        <w:t>are</w:t>
      </w:r>
      <w:r>
        <w:rPr>
          <w:spacing w:val="-30"/>
        </w:rPr>
        <w:t xml:space="preserve"> </w:t>
      </w:r>
      <w:r>
        <w:t>met prior to the start of all</w:t>
      </w:r>
      <w:r>
        <w:rPr>
          <w:spacing w:val="-19"/>
        </w:rPr>
        <w:t xml:space="preserve"> </w:t>
      </w:r>
      <w:r>
        <w:t>races.</w:t>
      </w:r>
    </w:p>
    <w:p w14:paraId="035D446A" w14:textId="77777777" w:rsidR="00237078" w:rsidRDefault="00034852">
      <w:pPr>
        <w:pStyle w:val="ListParagraph"/>
        <w:numPr>
          <w:ilvl w:val="0"/>
          <w:numId w:val="10"/>
        </w:numPr>
        <w:tabs>
          <w:tab w:val="left" w:pos="1020"/>
        </w:tabs>
        <w:ind w:right="1414"/>
      </w:pPr>
      <w:r>
        <w:t>The</w:t>
      </w:r>
      <w:r>
        <w:rPr>
          <w:spacing w:val="-12"/>
        </w:rPr>
        <w:t xml:space="preserve"> </w:t>
      </w:r>
      <w:r>
        <w:t>club</w:t>
      </w:r>
      <w:r>
        <w:rPr>
          <w:spacing w:val="-13"/>
        </w:rPr>
        <w:t xml:space="preserve"> </w:t>
      </w:r>
      <w:r>
        <w:t>will</w:t>
      </w:r>
      <w:r>
        <w:rPr>
          <w:spacing w:val="-2"/>
        </w:rPr>
        <w:t xml:space="preserve"> </w:t>
      </w:r>
      <w:r>
        <w:t>have</w:t>
      </w:r>
      <w:r>
        <w:rPr>
          <w:spacing w:val="-8"/>
        </w:rPr>
        <w:t xml:space="preserve"> </w:t>
      </w:r>
      <w:r>
        <w:t>a</w:t>
      </w:r>
      <w:r>
        <w:rPr>
          <w:spacing w:val="-19"/>
        </w:rPr>
        <w:t xml:space="preserve"> </w:t>
      </w:r>
      <w:r>
        <w:t>member(s)</w:t>
      </w:r>
      <w:r>
        <w:rPr>
          <w:spacing w:val="-14"/>
        </w:rPr>
        <w:t xml:space="preserve"> </w:t>
      </w:r>
      <w:r>
        <w:t>checking</w:t>
      </w:r>
      <w:r>
        <w:rPr>
          <w:spacing w:val="-8"/>
        </w:rPr>
        <w:t xml:space="preserve"> </w:t>
      </w:r>
      <w:r>
        <w:t>the</w:t>
      </w:r>
      <w:r>
        <w:rPr>
          <w:spacing w:val="-11"/>
        </w:rPr>
        <w:t xml:space="preserve"> </w:t>
      </w:r>
      <w:r>
        <w:t>staging</w:t>
      </w:r>
      <w:r>
        <w:rPr>
          <w:spacing w:val="-7"/>
        </w:rPr>
        <w:t xml:space="preserve"> </w:t>
      </w:r>
      <w:r>
        <w:t>area</w:t>
      </w:r>
      <w:r>
        <w:rPr>
          <w:spacing w:val="-13"/>
        </w:rPr>
        <w:t xml:space="preserve"> </w:t>
      </w:r>
      <w:r>
        <w:t>prior</w:t>
      </w:r>
      <w:r>
        <w:rPr>
          <w:spacing w:val="-10"/>
        </w:rPr>
        <w:t xml:space="preserve"> </w:t>
      </w:r>
      <w:r>
        <w:t>to</w:t>
      </w:r>
      <w:r>
        <w:rPr>
          <w:spacing w:val="-17"/>
        </w:rPr>
        <w:t xml:space="preserve"> </w:t>
      </w:r>
      <w:r>
        <w:t>each</w:t>
      </w:r>
      <w:r>
        <w:rPr>
          <w:spacing w:val="-13"/>
        </w:rPr>
        <w:t xml:space="preserve"> </w:t>
      </w:r>
      <w:r>
        <w:t>race</w:t>
      </w:r>
      <w:r>
        <w:rPr>
          <w:spacing w:val="-6"/>
        </w:rPr>
        <w:t xml:space="preserve"> </w:t>
      </w:r>
      <w:r>
        <w:t>to</w:t>
      </w:r>
      <w:r>
        <w:rPr>
          <w:spacing w:val="-14"/>
        </w:rPr>
        <w:t xml:space="preserve"> </w:t>
      </w:r>
      <w:r>
        <w:t>ensure</w:t>
      </w:r>
      <w:r>
        <w:rPr>
          <w:spacing w:val="-7"/>
        </w:rPr>
        <w:t xml:space="preserve"> </w:t>
      </w:r>
      <w:r>
        <w:t>bikes</w:t>
      </w:r>
      <w:r>
        <w:rPr>
          <w:spacing w:val="-12"/>
        </w:rPr>
        <w:t xml:space="preserve"> </w:t>
      </w:r>
      <w:r>
        <w:t>have</w:t>
      </w:r>
      <w:r>
        <w:rPr>
          <w:spacing w:val="-9"/>
        </w:rPr>
        <w:t xml:space="preserve"> </w:t>
      </w:r>
      <w:r>
        <w:t>proper numbers and backgrounds displayed and that the rider is, in fact, signed up for that</w:t>
      </w:r>
      <w:r>
        <w:rPr>
          <w:spacing w:val="-11"/>
        </w:rPr>
        <w:t xml:space="preserve"> </w:t>
      </w:r>
      <w:r>
        <w:t>race.</w:t>
      </w:r>
    </w:p>
    <w:p w14:paraId="2C1645CA" w14:textId="77777777" w:rsidR="00237078" w:rsidRDefault="00034852">
      <w:pPr>
        <w:pStyle w:val="ListParagraph"/>
        <w:numPr>
          <w:ilvl w:val="0"/>
          <w:numId w:val="10"/>
        </w:numPr>
        <w:tabs>
          <w:tab w:val="left" w:pos="1019"/>
          <w:tab w:val="left" w:pos="1020"/>
        </w:tabs>
        <w:ind w:right="949"/>
      </w:pPr>
      <w:r>
        <w:rPr>
          <w:w w:val="95"/>
        </w:rPr>
        <w:t>Approved</w:t>
      </w:r>
      <w:r>
        <w:rPr>
          <w:spacing w:val="-5"/>
          <w:w w:val="95"/>
        </w:rPr>
        <w:t xml:space="preserve"> </w:t>
      </w:r>
      <w:r>
        <w:rPr>
          <w:w w:val="95"/>
        </w:rPr>
        <w:t>race</w:t>
      </w:r>
      <w:r>
        <w:rPr>
          <w:spacing w:val="-6"/>
          <w:w w:val="95"/>
        </w:rPr>
        <w:t xml:space="preserve"> </w:t>
      </w:r>
      <w:r>
        <w:rPr>
          <w:w w:val="95"/>
        </w:rPr>
        <w:t>permits,</w:t>
      </w:r>
      <w:r>
        <w:rPr>
          <w:spacing w:val="-6"/>
          <w:w w:val="95"/>
        </w:rPr>
        <w:t xml:space="preserve"> </w:t>
      </w:r>
      <w:r>
        <w:rPr>
          <w:w w:val="95"/>
        </w:rPr>
        <w:t>course</w:t>
      </w:r>
      <w:r>
        <w:rPr>
          <w:spacing w:val="-3"/>
          <w:w w:val="95"/>
        </w:rPr>
        <w:t xml:space="preserve"> </w:t>
      </w:r>
      <w:r>
        <w:rPr>
          <w:w w:val="95"/>
        </w:rPr>
        <w:t>maps,</w:t>
      </w:r>
      <w:r>
        <w:rPr>
          <w:spacing w:val="-9"/>
          <w:w w:val="95"/>
        </w:rPr>
        <w:t xml:space="preserve"> </w:t>
      </w:r>
      <w:r>
        <w:rPr>
          <w:w w:val="95"/>
        </w:rPr>
        <w:t>BLM</w:t>
      </w:r>
      <w:r>
        <w:rPr>
          <w:spacing w:val="-13"/>
          <w:w w:val="95"/>
        </w:rPr>
        <w:t xml:space="preserve"> </w:t>
      </w:r>
      <w:r>
        <w:rPr>
          <w:w w:val="95"/>
        </w:rPr>
        <w:t>post-race</w:t>
      </w:r>
      <w:r>
        <w:rPr>
          <w:spacing w:val="-4"/>
          <w:w w:val="95"/>
        </w:rPr>
        <w:t xml:space="preserve"> </w:t>
      </w:r>
      <w:r>
        <w:rPr>
          <w:w w:val="95"/>
        </w:rPr>
        <w:t>report,</w:t>
      </w:r>
      <w:r>
        <w:rPr>
          <w:spacing w:val="-1"/>
          <w:w w:val="95"/>
        </w:rPr>
        <w:t xml:space="preserve"> </w:t>
      </w:r>
      <w:r>
        <w:rPr>
          <w:w w:val="95"/>
        </w:rPr>
        <w:t>and</w:t>
      </w:r>
      <w:r>
        <w:rPr>
          <w:spacing w:val="-8"/>
          <w:w w:val="95"/>
        </w:rPr>
        <w:t xml:space="preserve"> </w:t>
      </w:r>
      <w:r>
        <w:rPr>
          <w:w w:val="95"/>
        </w:rPr>
        <w:t>the</w:t>
      </w:r>
      <w:r>
        <w:rPr>
          <w:spacing w:val="-17"/>
          <w:w w:val="95"/>
        </w:rPr>
        <w:t xml:space="preserve"> </w:t>
      </w:r>
      <w:r>
        <w:rPr>
          <w:w w:val="95"/>
        </w:rPr>
        <w:t>BLM</w:t>
      </w:r>
      <w:r>
        <w:rPr>
          <w:spacing w:val="-14"/>
          <w:w w:val="95"/>
        </w:rPr>
        <w:t xml:space="preserve"> </w:t>
      </w:r>
      <w:r>
        <w:rPr>
          <w:w w:val="95"/>
        </w:rPr>
        <w:t>acceptance</w:t>
      </w:r>
      <w:r>
        <w:rPr>
          <w:spacing w:val="3"/>
          <w:w w:val="95"/>
        </w:rPr>
        <w:t xml:space="preserve"> </w:t>
      </w:r>
      <w:r>
        <w:rPr>
          <w:w w:val="95"/>
        </w:rPr>
        <w:t>notice</w:t>
      </w:r>
      <w:r>
        <w:rPr>
          <w:spacing w:val="-13"/>
          <w:w w:val="95"/>
        </w:rPr>
        <w:t xml:space="preserve"> </w:t>
      </w:r>
      <w:r>
        <w:rPr>
          <w:w w:val="95"/>
        </w:rPr>
        <w:t>of</w:t>
      </w:r>
      <w:r>
        <w:rPr>
          <w:spacing w:val="-17"/>
          <w:w w:val="95"/>
        </w:rPr>
        <w:t xml:space="preserve"> </w:t>
      </w:r>
      <w:r>
        <w:rPr>
          <w:w w:val="95"/>
        </w:rPr>
        <w:t>payment</w:t>
      </w:r>
      <w:r>
        <w:rPr>
          <w:spacing w:val="-8"/>
          <w:w w:val="95"/>
        </w:rPr>
        <w:t xml:space="preserve"> </w:t>
      </w:r>
      <w:r>
        <w:rPr>
          <w:w w:val="95"/>
        </w:rPr>
        <w:t>and</w:t>
      </w:r>
      <w:r>
        <w:rPr>
          <w:spacing w:val="-3"/>
          <w:w w:val="95"/>
        </w:rPr>
        <w:t xml:space="preserve"> </w:t>
      </w:r>
      <w:r>
        <w:rPr>
          <w:w w:val="95"/>
        </w:rPr>
        <w:t xml:space="preserve">post- </w:t>
      </w:r>
      <w:r>
        <w:t>race</w:t>
      </w:r>
      <w:r>
        <w:rPr>
          <w:spacing w:val="-10"/>
        </w:rPr>
        <w:t xml:space="preserve"> </w:t>
      </w:r>
      <w:r>
        <w:t>report</w:t>
      </w:r>
      <w:r>
        <w:rPr>
          <w:spacing w:val="-18"/>
        </w:rPr>
        <w:t xml:space="preserve"> </w:t>
      </w:r>
      <w:r>
        <w:t>must</w:t>
      </w:r>
      <w:r>
        <w:rPr>
          <w:spacing w:val="-15"/>
        </w:rPr>
        <w:t xml:space="preserve"> </w:t>
      </w:r>
      <w:r>
        <w:t>be</w:t>
      </w:r>
      <w:r>
        <w:rPr>
          <w:spacing w:val="-19"/>
        </w:rPr>
        <w:t xml:space="preserve"> </w:t>
      </w:r>
      <w:r>
        <w:t>submitted</w:t>
      </w:r>
      <w:r>
        <w:rPr>
          <w:spacing w:val="-3"/>
        </w:rPr>
        <w:t xml:space="preserve"> </w:t>
      </w:r>
      <w:r>
        <w:t>to</w:t>
      </w:r>
      <w:r>
        <w:rPr>
          <w:spacing w:val="-15"/>
        </w:rPr>
        <w:t xml:space="preserve"> </w:t>
      </w:r>
      <w:r>
        <w:t>the</w:t>
      </w:r>
      <w:r>
        <w:rPr>
          <w:spacing w:val="-22"/>
        </w:rPr>
        <w:t xml:space="preserve"> </w:t>
      </w:r>
      <w:r>
        <w:t>MRAN</w:t>
      </w:r>
      <w:r>
        <w:rPr>
          <w:spacing w:val="-15"/>
        </w:rPr>
        <w:t xml:space="preserve"> </w:t>
      </w:r>
      <w:r>
        <w:t>Secretary</w:t>
      </w:r>
      <w:r>
        <w:rPr>
          <w:spacing w:val="-3"/>
        </w:rPr>
        <w:t xml:space="preserve"> </w:t>
      </w:r>
      <w:r>
        <w:t>when</w:t>
      </w:r>
      <w:r>
        <w:rPr>
          <w:spacing w:val="-17"/>
        </w:rPr>
        <w:t xml:space="preserve"> </w:t>
      </w:r>
      <w:r>
        <w:t>giving</w:t>
      </w:r>
      <w:r>
        <w:rPr>
          <w:spacing w:val="-7"/>
        </w:rPr>
        <w:t xml:space="preserve"> </w:t>
      </w:r>
      <w:r>
        <w:t>their</w:t>
      </w:r>
      <w:r>
        <w:rPr>
          <w:spacing w:val="-18"/>
        </w:rPr>
        <w:t xml:space="preserve"> </w:t>
      </w:r>
      <w:r>
        <w:t>post-race</w:t>
      </w:r>
      <w:r>
        <w:rPr>
          <w:spacing w:val="-16"/>
        </w:rPr>
        <w:t xml:space="preserve"> </w:t>
      </w:r>
      <w:r>
        <w:t>Report.</w:t>
      </w:r>
    </w:p>
    <w:p w14:paraId="6D802175" w14:textId="77777777" w:rsidR="00237078" w:rsidRPr="00902B84" w:rsidRDefault="00034852">
      <w:pPr>
        <w:pStyle w:val="ListParagraph"/>
        <w:numPr>
          <w:ilvl w:val="0"/>
          <w:numId w:val="10"/>
        </w:numPr>
        <w:tabs>
          <w:tab w:val="left" w:pos="1019"/>
          <w:tab w:val="left" w:pos="1020"/>
        </w:tabs>
        <w:ind w:right="742"/>
        <w:rPr>
          <w:color w:val="000000" w:themeColor="text1"/>
        </w:rPr>
      </w:pPr>
      <w:r w:rsidRPr="00902B84">
        <w:rPr>
          <w:color w:val="000000" w:themeColor="text1"/>
        </w:rPr>
        <w:t>Effective</w:t>
      </w:r>
      <w:r w:rsidRPr="00902B84">
        <w:rPr>
          <w:color w:val="000000" w:themeColor="text1"/>
          <w:spacing w:val="-3"/>
        </w:rPr>
        <w:t xml:space="preserve"> </w:t>
      </w:r>
      <w:r w:rsidRPr="00902B84">
        <w:rPr>
          <w:color w:val="000000" w:themeColor="text1"/>
        </w:rPr>
        <w:t>immediately</w:t>
      </w:r>
      <w:r w:rsidRPr="00902B84">
        <w:rPr>
          <w:color w:val="000000" w:themeColor="text1"/>
          <w:spacing w:val="-3"/>
        </w:rPr>
        <w:t xml:space="preserve"> </w:t>
      </w:r>
      <w:r w:rsidRPr="00902B84">
        <w:rPr>
          <w:color w:val="000000" w:themeColor="text1"/>
        </w:rPr>
        <w:t>all</w:t>
      </w:r>
      <w:r w:rsidRPr="00902B84">
        <w:rPr>
          <w:color w:val="000000" w:themeColor="text1"/>
          <w:spacing w:val="-3"/>
        </w:rPr>
        <w:t xml:space="preserve"> </w:t>
      </w:r>
      <w:r w:rsidRPr="00902B84">
        <w:rPr>
          <w:color w:val="000000" w:themeColor="text1"/>
        </w:rPr>
        <w:t>clubs</w:t>
      </w:r>
      <w:r w:rsidRPr="00902B84">
        <w:rPr>
          <w:color w:val="000000" w:themeColor="text1"/>
          <w:spacing w:val="-2"/>
        </w:rPr>
        <w:t xml:space="preserve"> </w:t>
      </w:r>
      <w:r w:rsidRPr="00902B84">
        <w:rPr>
          <w:color w:val="000000" w:themeColor="text1"/>
        </w:rPr>
        <w:t>will</w:t>
      </w:r>
      <w:r w:rsidRPr="00902B84">
        <w:rPr>
          <w:color w:val="000000" w:themeColor="text1"/>
          <w:spacing w:val="-2"/>
        </w:rPr>
        <w:t xml:space="preserve"> </w:t>
      </w:r>
      <w:r w:rsidRPr="00902B84">
        <w:rPr>
          <w:color w:val="000000" w:themeColor="text1"/>
        </w:rPr>
        <w:t>accommodate</w:t>
      </w:r>
      <w:r w:rsidRPr="00902B84">
        <w:rPr>
          <w:color w:val="000000" w:themeColor="text1"/>
          <w:spacing w:val="-3"/>
        </w:rPr>
        <w:t xml:space="preserve"> </w:t>
      </w:r>
      <w:r w:rsidRPr="00902B84">
        <w:rPr>
          <w:color w:val="000000" w:themeColor="text1"/>
        </w:rPr>
        <w:t>for</w:t>
      </w:r>
      <w:r w:rsidRPr="00902B84">
        <w:rPr>
          <w:color w:val="000000" w:themeColor="text1"/>
          <w:spacing w:val="-3"/>
        </w:rPr>
        <w:t xml:space="preserve"> </w:t>
      </w:r>
      <w:r w:rsidRPr="00902B84">
        <w:rPr>
          <w:color w:val="000000" w:themeColor="text1"/>
        </w:rPr>
        <w:t>a</w:t>
      </w:r>
      <w:r w:rsidRPr="00902B84">
        <w:rPr>
          <w:color w:val="000000" w:themeColor="text1"/>
          <w:spacing w:val="-2"/>
        </w:rPr>
        <w:t xml:space="preserve"> </w:t>
      </w:r>
      <w:r w:rsidRPr="00902B84">
        <w:rPr>
          <w:color w:val="000000" w:themeColor="text1"/>
        </w:rPr>
        <w:t>fourth</w:t>
      </w:r>
      <w:r w:rsidRPr="00902B84">
        <w:rPr>
          <w:color w:val="000000" w:themeColor="text1"/>
          <w:spacing w:val="-2"/>
        </w:rPr>
        <w:t xml:space="preserve"> </w:t>
      </w:r>
      <w:r w:rsidRPr="00902B84">
        <w:rPr>
          <w:color w:val="000000" w:themeColor="text1"/>
        </w:rPr>
        <w:t>race,</w:t>
      </w:r>
      <w:r w:rsidRPr="00902B84">
        <w:rPr>
          <w:color w:val="000000" w:themeColor="text1"/>
          <w:spacing w:val="-3"/>
        </w:rPr>
        <w:t xml:space="preserve"> </w:t>
      </w:r>
      <w:r w:rsidRPr="00902B84">
        <w:rPr>
          <w:color w:val="000000" w:themeColor="text1"/>
        </w:rPr>
        <w:t>a</w:t>
      </w:r>
      <w:r w:rsidRPr="00902B84">
        <w:rPr>
          <w:color w:val="000000" w:themeColor="text1"/>
          <w:spacing w:val="-3"/>
        </w:rPr>
        <w:t xml:space="preserve"> </w:t>
      </w:r>
      <w:r w:rsidRPr="00902B84">
        <w:rPr>
          <w:color w:val="000000" w:themeColor="text1"/>
        </w:rPr>
        <w:t>50cc</w:t>
      </w:r>
      <w:r w:rsidRPr="00902B84">
        <w:rPr>
          <w:color w:val="000000" w:themeColor="text1"/>
          <w:spacing w:val="-2"/>
        </w:rPr>
        <w:t xml:space="preserve"> </w:t>
      </w:r>
      <w:r w:rsidRPr="00902B84">
        <w:rPr>
          <w:color w:val="000000" w:themeColor="text1"/>
        </w:rPr>
        <w:t>“</w:t>
      </w:r>
      <w:r w:rsidRPr="00902B84">
        <w:rPr>
          <w:b/>
          <w:color w:val="000000" w:themeColor="text1"/>
          <w:u w:val="thick" w:color="E36C0A"/>
        </w:rPr>
        <w:t>Novice</w:t>
      </w:r>
      <w:r w:rsidRPr="00902B84">
        <w:rPr>
          <w:b/>
          <w:color w:val="000000" w:themeColor="text1"/>
          <w:spacing w:val="-3"/>
          <w:u w:val="thick" w:color="E36C0A"/>
        </w:rPr>
        <w:t xml:space="preserve"> </w:t>
      </w:r>
      <w:r w:rsidRPr="00902B84">
        <w:rPr>
          <w:b/>
          <w:color w:val="000000" w:themeColor="text1"/>
          <w:u w:val="thick" w:color="E36C0A"/>
        </w:rPr>
        <w:t>Only”</w:t>
      </w:r>
      <w:r w:rsidRPr="00902B84">
        <w:rPr>
          <w:b/>
          <w:color w:val="000000" w:themeColor="text1"/>
          <w:spacing w:val="-3"/>
        </w:rPr>
        <w:t xml:space="preserve"> </w:t>
      </w:r>
      <w:r w:rsidRPr="00902B84">
        <w:rPr>
          <w:color w:val="000000" w:themeColor="text1"/>
        </w:rPr>
        <w:t>Desert</w:t>
      </w:r>
      <w:r w:rsidRPr="00902B84">
        <w:rPr>
          <w:color w:val="000000" w:themeColor="text1"/>
          <w:spacing w:val="-3"/>
        </w:rPr>
        <w:t xml:space="preserve"> </w:t>
      </w:r>
      <w:r w:rsidRPr="00902B84">
        <w:rPr>
          <w:color w:val="000000" w:themeColor="text1"/>
        </w:rPr>
        <w:t>series</w:t>
      </w:r>
      <w:r w:rsidRPr="00902B84">
        <w:rPr>
          <w:color w:val="000000" w:themeColor="text1"/>
          <w:spacing w:val="-2"/>
        </w:rPr>
        <w:t xml:space="preserve"> </w:t>
      </w:r>
      <w:r w:rsidRPr="00902B84">
        <w:rPr>
          <w:color w:val="000000" w:themeColor="text1"/>
        </w:rPr>
        <w:t>race</w:t>
      </w:r>
      <w:r w:rsidRPr="00902B84">
        <w:rPr>
          <w:color w:val="000000" w:themeColor="text1"/>
          <w:spacing w:val="-4"/>
        </w:rPr>
        <w:t xml:space="preserve"> </w:t>
      </w:r>
      <w:r w:rsidRPr="00902B84">
        <w:rPr>
          <w:color w:val="000000" w:themeColor="text1"/>
        </w:rPr>
        <w:t xml:space="preserve">to ensure the </w:t>
      </w:r>
      <w:r w:rsidRPr="00902B84">
        <w:rPr>
          <w:color w:val="000000" w:themeColor="text1"/>
        </w:rPr>
        <w:t>safety of our</w:t>
      </w:r>
      <w:r w:rsidRPr="00902B84">
        <w:rPr>
          <w:color w:val="000000" w:themeColor="text1"/>
          <w:spacing w:val="-4"/>
        </w:rPr>
        <w:t xml:space="preserve"> </w:t>
      </w:r>
      <w:r w:rsidRPr="00902B84">
        <w:rPr>
          <w:color w:val="000000" w:themeColor="text1"/>
        </w:rPr>
        <w:t>riders.</w:t>
      </w:r>
    </w:p>
    <w:p w14:paraId="679085DB" w14:textId="77777777" w:rsidR="00237078" w:rsidRDefault="00237078">
      <w:pPr>
        <w:sectPr w:rsidR="00237078">
          <w:pgSz w:w="12240" w:h="15840"/>
          <w:pgMar w:top="680" w:right="80" w:bottom="280" w:left="600" w:header="720" w:footer="720" w:gutter="0"/>
          <w:cols w:space="720"/>
        </w:sectPr>
      </w:pPr>
    </w:p>
    <w:p w14:paraId="2E6C023E" w14:textId="6D723549" w:rsidR="00237078" w:rsidRDefault="005C3409">
      <w:pPr>
        <w:pStyle w:val="Heading2"/>
        <w:spacing w:before="26"/>
        <w:rPr>
          <w:u w:val="thick" w:color="282828"/>
        </w:rPr>
      </w:pPr>
      <w:r w:rsidRPr="00FF12B9">
        <w:rPr>
          <w:noProof/>
        </w:rPr>
        <w:lastRenderedPageBreak/>
        <mc:AlternateContent>
          <mc:Choice Requires="wps">
            <w:drawing>
              <wp:anchor distT="0" distB="0" distL="114300" distR="114300" simplePos="0" relativeHeight="251656704" behindDoc="0" locked="0" layoutInCell="1" allowOverlap="1" wp14:anchorId="1525E261" wp14:editId="503A739D">
                <wp:simplePos x="0" y="0"/>
                <wp:positionH relativeFrom="page">
                  <wp:posOffset>232410</wp:posOffset>
                </wp:positionH>
                <wp:positionV relativeFrom="page">
                  <wp:posOffset>2865755</wp:posOffset>
                </wp:positionV>
                <wp:extent cx="0" cy="170815"/>
                <wp:effectExtent l="13335" t="8255" r="5715" b="1143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7315">
                          <a:solidFill>
                            <a:srgbClr val="B508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0AA19" id="Line 3"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pt,225.65pt" to="18.3pt,2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" strokecolor="#b5082e" strokeweight=".20319mm">
                <w10:wrap anchorx="page" anchory="page"/>
              </v:line>
            </w:pict>
          </mc:Fallback>
        </mc:AlternateContent>
      </w:r>
      <w:bookmarkStart w:id="24" w:name="SECTION_18._GRAND_PRIX_SPONSORING_A_RACE"/>
      <w:bookmarkEnd w:id="24"/>
      <w:r w:rsidRPr="00FF12B9">
        <w:rPr>
          <w:u w:val="thick" w:color="282828"/>
        </w:rPr>
        <w:t xml:space="preserve">SECTION 18. GRAND PRIX SPONSORING </w:t>
      </w:r>
      <w:r w:rsidRPr="00FF12B9">
        <w:rPr>
          <w:color w:val="141414"/>
          <w:u w:val="thick" w:color="282828"/>
        </w:rPr>
        <w:t xml:space="preserve">A </w:t>
      </w:r>
      <w:r w:rsidRPr="00FF12B9">
        <w:rPr>
          <w:u w:val="thick" w:color="282828"/>
        </w:rPr>
        <w:t>RACE</w:t>
      </w:r>
    </w:p>
    <w:p w14:paraId="4255C061" w14:textId="369F0215" w:rsidR="00654E42" w:rsidRPr="00654E42" w:rsidRDefault="00654E42" w:rsidP="00654E42">
      <w:pPr>
        <w:pStyle w:val="Heading2"/>
        <w:numPr>
          <w:ilvl w:val="0"/>
          <w:numId w:val="48"/>
        </w:numPr>
        <w:rPr>
          <w:color w:val="FF0000"/>
          <w:u w:val="none"/>
        </w:rPr>
      </w:pPr>
      <w:r w:rsidRPr="009062EE">
        <w:rPr>
          <w:color w:val="FF0000"/>
          <w:u w:val="none"/>
        </w:rPr>
        <w:t>The Grand Prix series is no longer applicable for MRAN. As of 2026, please refer to Desert Series for all rules and regulations. (Nov.2025)</w:t>
      </w:r>
    </w:p>
    <w:p w14:paraId="009EDCA5" w14:textId="77777777" w:rsidR="00237078" w:rsidRPr="00FF12B9" w:rsidRDefault="00237078">
      <w:pPr>
        <w:pStyle w:val="BodyText"/>
        <w:spacing w:before="5"/>
        <w:rPr>
          <w:b/>
          <w:sz w:val="17"/>
        </w:rPr>
      </w:pPr>
    </w:p>
    <w:p w14:paraId="69834A6E" w14:textId="77777777" w:rsidR="00237078" w:rsidRPr="00654E42" w:rsidRDefault="00034852">
      <w:pPr>
        <w:pStyle w:val="ListParagraph"/>
        <w:numPr>
          <w:ilvl w:val="0"/>
          <w:numId w:val="9"/>
        </w:numPr>
        <w:tabs>
          <w:tab w:val="left" w:pos="1020"/>
        </w:tabs>
        <w:spacing w:before="56"/>
        <w:ind w:right="1150"/>
        <w:rPr>
          <w:strike/>
        </w:rPr>
      </w:pPr>
      <w:r w:rsidRPr="00654E42">
        <w:rPr>
          <w:strike/>
        </w:rPr>
        <w:t>Members</w:t>
      </w:r>
      <w:r w:rsidRPr="00654E42">
        <w:rPr>
          <w:strike/>
          <w:spacing w:val="-32"/>
        </w:rPr>
        <w:t xml:space="preserve"> </w:t>
      </w:r>
      <w:r w:rsidRPr="00654E42">
        <w:rPr>
          <w:strike/>
        </w:rPr>
        <w:t>of</w:t>
      </w:r>
      <w:r w:rsidRPr="00654E42">
        <w:rPr>
          <w:strike/>
          <w:spacing w:val="-39"/>
        </w:rPr>
        <w:t xml:space="preserve"> </w:t>
      </w:r>
      <w:r w:rsidRPr="00654E42">
        <w:rPr>
          <w:strike/>
        </w:rPr>
        <w:t>clubs</w:t>
      </w:r>
      <w:r w:rsidRPr="00654E42">
        <w:rPr>
          <w:strike/>
          <w:spacing w:val="-37"/>
        </w:rPr>
        <w:t xml:space="preserve"> </w:t>
      </w:r>
      <w:r w:rsidRPr="00654E42">
        <w:rPr>
          <w:strike/>
        </w:rPr>
        <w:t>sponsoring</w:t>
      </w:r>
      <w:r w:rsidRPr="00654E42">
        <w:rPr>
          <w:strike/>
          <w:spacing w:val="-31"/>
        </w:rPr>
        <w:t xml:space="preserve"> </w:t>
      </w:r>
      <w:r w:rsidRPr="00654E42">
        <w:rPr>
          <w:strike/>
        </w:rPr>
        <w:t>a</w:t>
      </w:r>
      <w:r w:rsidRPr="00654E42">
        <w:rPr>
          <w:strike/>
          <w:spacing w:val="-37"/>
        </w:rPr>
        <w:t xml:space="preserve"> </w:t>
      </w:r>
      <w:r w:rsidRPr="00654E42">
        <w:rPr>
          <w:strike/>
        </w:rPr>
        <w:t>G.P.</w:t>
      </w:r>
      <w:r w:rsidRPr="00654E42">
        <w:rPr>
          <w:strike/>
          <w:spacing w:val="-36"/>
        </w:rPr>
        <w:t xml:space="preserve"> </w:t>
      </w:r>
      <w:r w:rsidRPr="00654E42">
        <w:rPr>
          <w:strike/>
        </w:rPr>
        <w:t>will</w:t>
      </w:r>
      <w:r w:rsidRPr="00654E42">
        <w:rPr>
          <w:strike/>
          <w:spacing w:val="-37"/>
        </w:rPr>
        <w:t xml:space="preserve"> </w:t>
      </w:r>
      <w:r w:rsidRPr="00654E42">
        <w:rPr>
          <w:strike/>
        </w:rPr>
        <w:t>be</w:t>
      </w:r>
      <w:r w:rsidRPr="00654E42">
        <w:rPr>
          <w:strike/>
          <w:spacing w:val="-35"/>
        </w:rPr>
        <w:t xml:space="preserve"> </w:t>
      </w:r>
      <w:r w:rsidRPr="00654E42">
        <w:rPr>
          <w:strike/>
        </w:rPr>
        <w:t>allowed</w:t>
      </w:r>
      <w:r w:rsidRPr="00654E42">
        <w:rPr>
          <w:strike/>
          <w:spacing w:val="-33"/>
        </w:rPr>
        <w:t xml:space="preserve"> </w:t>
      </w:r>
      <w:r w:rsidRPr="00654E42">
        <w:rPr>
          <w:strike/>
        </w:rPr>
        <w:t>to</w:t>
      </w:r>
      <w:r w:rsidRPr="00654E42">
        <w:rPr>
          <w:strike/>
          <w:spacing w:val="-37"/>
        </w:rPr>
        <w:t xml:space="preserve"> </w:t>
      </w:r>
      <w:r w:rsidRPr="00654E42">
        <w:rPr>
          <w:strike/>
        </w:rPr>
        <w:t>compete</w:t>
      </w:r>
      <w:r w:rsidRPr="00654E42">
        <w:rPr>
          <w:strike/>
          <w:spacing w:val="-35"/>
        </w:rPr>
        <w:t xml:space="preserve"> </w:t>
      </w:r>
      <w:r w:rsidRPr="00654E42">
        <w:rPr>
          <w:strike/>
        </w:rPr>
        <w:t>in</w:t>
      </w:r>
      <w:r w:rsidRPr="00654E42">
        <w:rPr>
          <w:strike/>
          <w:spacing w:val="-39"/>
        </w:rPr>
        <w:t xml:space="preserve"> </w:t>
      </w:r>
      <w:r w:rsidRPr="00654E42">
        <w:rPr>
          <w:strike/>
        </w:rPr>
        <w:t>the</w:t>
      </w:r>
      <w:r w:rsidRPr="00654E42">
        <w:rPr>
          <w:strike/>
          <w:spacing w:val="-35"/>
        </w:rPr>
        <w:t xml:space="preserve"> </w:t>
      </w:r>
      <w:r w:rsidRPr="00654E42">
        <w:rPr>
          <w:strike/>
        </w:rPr>
        <w:t>event,</w:t>
      </w:r>
      <w:r w:rsidRPr="00654E42">
        <w:rPr>
          <w:strike/>
          <w:spacing w:val="-37"/>
        </w:rPr>
        <w:t xml:space="preserve"> </w:t>
      </w:r>
      <w:r w:rsidRPr="00654E42">
        <w:rPr>
          <w:strike/>
        </w:rPr>
        <w:t>providing</w:t>
      </w:r>
      <w:r w:rsidRPr="00654E42">
        <w:rPr>
          <w:strike/>
          <w:spacing w:val="-34"/>
        </w:rPr>
        <w:t xml:space="preserve"> </w:t>
      </w:r>
      <w:r w:rsidRPr="00654E42">
        <w:rPr>
          <w:strike/>
        </w:rPr>
        <w:t>an</w:t>
      </w:r>
      <w:r w:rsidRPr="00654E42">
        <w:rPr>
          <w:strike/>
          <w:spacing w:val="-37"/>
        </w:rPr>
        <w:t xml:space="preserve"> </w:t>
      </w:r>
      <w:r w:rsidRPr="00654E42">
        <w:rPr>
          <w:strike/>
        </w:rPr>
        <w:t>unclassified</w:t>
      </w:r>
      <w:r w:rsidRPr="00654E42">
        <w:rPr>
          <w:strike/>
          <w:spacing w:val="-35"/>
        </w:rPr>
        <w:t xml:space="preserve"> </w:t>
      </w:r>
      <w:r w:rsidRPr="00654E42">
        <w:rPr>
          <w:strike/>
        </w:rPr>
        <w:t>race,</w:t>
      </w:r>
      <w:r w:rsidRPr="00654E42">
        <w:rPr>
          <w:strike/>
          <w:spacing w:val="-36"/>
        </w:rPr>
        <w:t xml:space="preserve"> </w:t>
      </w:r>
      <w:r w:rsidRPr="00654E42">
        <w:rPr>
          <w:strike/>
        </w:rPr>
        <w:t>pre- running, a parade lap or practice is</w:t>
      </w:r>
      <w:r w:rsidRPr="00654E42">
        <w:rPr>
          <w:strike/>
          <w:spacing w:val="4"/>
        </w:rPr>
        <w:t xml:space="preserve"> </w:t>
      </w:r>
      <w:r w:rsidRPr="00654E42">
        <w:rPr>
          <w:strike/>
        </w:rPr>
        <w:t>allowed.</w:t>
      </w:r>
    </w:p>
    <w:p w14:paraId="6CCB4968" w14:textId="77777777" w:rsidR="00237078" w:rsidRPr="00654E42" w:rsidRDefault="00034852">
      <w:pPr>
        <w:pStyle w:val="ListParagraph"/>
        <w:numPr>
          <w:ilvl w:val="0"/>
          <w:numId w:val="9"/>
        </w:numPr>
        <w:tabs>
          <w:tab w:val="left" w:pos="1020"/>
        </w:tabs>
        <w:ind w:right="660"/>
        <w:rPr>
          <w:strike/>
        </w:rPr>
      </w:pPr>
      <w:r w:rsidRPr="00654E42">
        <w:rPr>
          <w:strike/>
        </w:rPr>
        <w:t xml:space="preserve">The sponsoring club must comply with all requirements necessary for the proper and permitted use of public lands. MRAN must have </w:t>
      </w:r>
      <w:r w:rsidRPr="00654E42">
        <w:rPr>
          <w:strike/>
        </w:rPr>
        <w:t>been granted a written permit by the Bureau of Land Management for use of any desert land as a racecourse. The sponsoring Club and MRAN must have received written permission to use any private</w:t>
      </w:r>
      <w:r w:rsidRPr="00654E42">
        <w:rPr>
          <w:strike/>
          <w:spacing w:val="-3"/>
        </w:rPr>
        <w:t xml:space="preserve"> </w:t>
      </w:r>
      <w:r w:rsidRPr="00654E42">
        <w:rPr>
          <w:strike/>
        </w:rPr>
        <w:t>land</w:t>
      </w:r>
      <w:r w:rsidRPr="00654E42">
        <w:rPr>
          <w:strike/>
          <w:spacing w:val="-3"/>
        </w:rPr>
        <w:t xml:space="preserve"> </w:t>
      </w:r>
      <w:r w:rsidRPr="00654E42">
        <w:rPr>
          <w:strike/>
        </w:rPr>
        <w:t>as</w:t>
      </w:r>
      <w:r w:rsidRPr="00654E42">
        <w:rPr>
          <w:strike/>
          <w:spacing w:val="-3"/>
        </w:rPr>
        <w:t xml:space="preserve"> </w:t>
      </w:r>
      <w:r w:rsidRPr="00654E42">
        <w:rPr>
          <w:strike/>
        </w:rPr>
        <w:t>a</w:t>
      </w:r>
      <w:r w:rsidRPr="00654E42">
        <w:rPr>
          <w:strike/>
          <w:spacing w:val="-3"/>
        </w:rPr>
        <w:t xml:space="preserve"> </w:t>
      </w:r>
      <w:r w:rsidRPr="00654E42">
        <w:rPr>
          <w:strike/>
        </w:rPr>
        <w:t>racecourse.</w:t>
      </w:r>
      <w:r w:rsidRPr="00654E42">
        <w:rPr>
          <w:strike/>
          <w:spacing w:val="-12"/>
        </w:rPr>
        <w:t xml:space="preserve"> </w:t>
      </w:r>
      <w:r w:rsidRPr="00654E42">
        <w:rPr>
          <w:strike/>
        </w:rPr>
        <w:t>The</w:t>
      </w:r>
      <w:r w:rsidRPr="00654E42">
        <w:rPr>
          <w:strike/>
          <w:spacing w:val="-3"/>
        </w:rPr>
        <w:t xml:space="preserve"> </w:t>
      </w:r>
      <w:r w:rsidRPr="00654E42">
        <w:rPr>
          <w:strike/>
        </w:rPr>
        <w:t>sponsoring</w:t>
      </w:r>
      <w:r w:rsidRPr="00654E42">
        <w:rPr>
          <w:strike/>
          <w:spacing w:val="-3"/>
        </w:rPr>
        <w:t xml:space="preserve"> </w:t>
      </w:r>
      <w:r w:rsidRPr="00654E42">
        <w:rPr>
          <w:strike/>
        </w:rPr>
        <w:t>club</w:t>
      </w:r>
      <w:r w:rsidRPr="00654E42">
        <w:rPr>
          <w:strike/>
          <w:spacing w:val="-3"/>
        </w:rPr>
        <w:t xml:space="preserve"> </w:t>
      </w:r>
      <w:r w:rsidRPr="00654E42">
        <w:rPr>
          <w:strike/>
        </w:rPr>
        <w:t>must</w:t>
      </w:r>
      <w:r w:rsidRPr="00654E42">
        <w:rPr>
          <w:strike/>
          <w:spacing w:val="-3"/>
        </w:rPr>
        <w:t xml:space="preserve"> </w:t>
      </w:r>
      <w:r w:rsidRPr="00654E42">
        <w:rPr>
          <w:strike/>
        </w:rPr>
        <w:t>comply</w:t>
      </w:r>
      <w:r w:rsidRPr="00654E42">
        <w:rPr>
          <w:strike/>
          <w:spacing w:val="-3"/>
        </w:rPr>
        <w:t xml:space="preserve"> </w:t>
      </w:r>
      <w:r w:rsidRPr="00654E42">
        <w:rPr>
          <w:strike/>
        </w:rPr>
        <w:t>with</w:t>
      </w:r>
      <w:r w:rsidRPr="00654E42">
        <w:rPr>
          <w:strike/>
          <w:spacing w:val="-1"/>
        </w:rPr>
        <w:t xml:space="preserve"> </w:t>
      </w:r>
      <w:r w:rsidRPr="00654E42">
        <w:rPr>
          <w:strike/>
        </w:rPr>
        <w:t>all</w:t>
      </w:r>
      <w:r w:rsidRPr="00654E42">
        <w:rPr>
          <w:strike/>
          <w:spacing w:val="-3"/>
        </w:rPr>
        <w:t xml:space="preserve"> </w:t>
      </w:r>
      <w:r w:rsidRPr="00654E42">
        <w:rPr>
          <w:strike/>
        </w:rPr>
        <w:t>procedures</w:t>
      </w:r>
      <w:r w:rsidRPr="00654E42">
        <w:rPr>
          <w:strike/>
          <w:spacing w:val="-3"/>
        </w:rPr>
        <w:t xml:space="preserve"> </w:t>
      </w:r>
      <w:r w:rsidRPr="00654E42">
        <w:rPr>
          <w:strike/>
        </w:rPr>
        <w:t>required</w:t>
      </w:r>
      <w:r w:rsidRPr="00654E42">
        <w:rPr>
          <w:strike/>
          <w:spacing w:val="-2"/>
        </w:rPr>
        <w:t xml:space="preserve"> </w:t>
      </w:r>
      <w:r w:rsidRPr="00654E42">
        <w:rPr>
          <w:strike/>
        </w:rPr>
        <w:t>to</w:t>
      </w:r>
      <w:r w:rsidRPr="00654E42">
        <w:rPr>
          <w:strike/>
          <w:spacing w:val="-2"/>
        </w:rPr>
        <w:t xml:space="preserve"> </w:t>
      </w:r>
      <w:r w:rsidRPr="00654E42">
        <w:rPr>
          <w:strike/>
        </w:rPr>
        <w:t>use</w:t>
      </w:r>
      <w:r w:rsidRPr="00654E42">
        <w:rPr>
          <w:strike/>
          <w:spacing w:val="-3"/>
        </w:rPr>
        <w:t xml:space="preserve"> </w:t>
      </w:r>
      <w:r w:rsidRPr="00654E42">
        <w:rPr>
          <w:strike/>
        </w:rPr>
        <w:t>public</w:t>
      </w:r>
      <w:r w:rsidRPr="00654E42">
        <w:rPr>
          <w:strike/>
          <w:spacing w:val="-3"/>
        </w:rPr>
        <w:t xml:space="preserve"> </w:t>
      </w:r>
      <w:r w:rsidRPr="00654E42">
        <w:rPr>
          <w:strike/>
        </w:rPr>
        <w:t>lands not administrated by the Bureau of Land</w:t>
      </w:r>
      <w:r w:rsidRPr="00654E42">
        <w:rPr>
          <w:strike/>
          <w:spacing w:val="8"/>
        </w:rPr>
        <w:t xml:space="preserve"> </w:t>
      </w:r>
      <w:r w:rsidRPr="00654E42">
        <w:rPr>
          <w:strike/>
        </w:rPr>
        <w:t>Management.</w:t>
      </w:r>
    </w:p>
    <w:p w14:paraId="4DCC1237" w14:textId="77777777" w:rsidR="00237078" w:rsidRPr="00654E42" w:rsidRDefault="00034852">
      <w:pPr>
        <w:pStyle w:val="ListParagraph"/>
        <w:numPr>
          <w:ilvl w:val="0"/>
          <w:numId w:val="9"/>
        </w:numPr>
        <w:tabs>
          <w:tab w:val="left" w:pos="1019"/>
          <w:tab w:val="left" w:pos="1020"/>
        </w:tabs>
        <w:ind w:right="675"/>
        <w:rPr>
          <w:strike/>
        </w:rPr>
      </w:pPr>
      <w:r w:rsidRPr="00654E42">
        <w:rPr>
          <w:strike/>
        </w:rPr>
        <w:t>The</w:t>
      </w:r>
      <w:r w:rsidRPr="00654E42">
        <w:rPr>
          <w:strike/>
          <w:spacing w:val="-25"/>
        </w:rPr>
        <w:t xml:space="preserve"> </w:t>
      </w:r>
      <w:r w:rsidRPr="00654E42">
        <w:rPr>
          <w:strike/>
        </w:rPr>
        <w:t>promoting</w:t>
      </w:r>
      <w:r w:rsidRPr="00654E42">
        <w:rPr>
          <w:strike/>
          <w:spacing w:val="-25"/>
        </w:rPr>
        <w:t xml:space="preserve"> </w:t>
      </w:r>
      <w:r w:rsidRPr="00654E42">
        <w:rPr>
          <w:strike/>
        </w:rPr>
        <w:t>Member</w:t>
      </w:r>
      <w:r w:rsidRPr="00654E42">
        <w:rPr>
          <w:strike/>
          <w:spacing w:val="-24"/>
        </w:rPr>
        <w:t xml:space="preserve"> </w:t>
      </w:r>
      <w:r w:rsidRPr="00654E42">
        <w:rPr>
          <w:strike/>
        </w:rPr>
        <w:t>Club</w:t>
      </w:r>
      <w:r w:rsidRPr="00654E42">
        <w:rPr>
          <w:strike/>
          <w:spacing w:val="-25"/>
        </w:rPr>
        <w:t xml:space="preserve"> </w:t>
      </w:r>
      <w:r w:rsidRPr="00654E42">
        <w:rPr>
          <w:strike/>
        </w:rPr>
        <w:t>shall</w:t>
      </w:r>
      <w:r w:rsidRPr="00654E42">
        <w:rPr>
          <w:strike/>
          <w:spacing w:val="-24"/>
        </w:rPr>
        <w:t xml:space="preserve"> </w:t>
      </w:r>
      <w:r w:rsidRPr="00654E42">
        <w:rPr>
          <w:strike/>
        </w:rPr>
        <w:t>see</w:t>
      </w:r>
      <w:r w:rsidRPr="00654E42">
        <w:rPr>
          <w:strike/>
          <w:spacing w:val="-25"/>
        </w:rPr>
        <w:t xml:space="preserve"> </w:t>
      </w:r>
      <w:r w:rsidRPr="00654E42">
        <w:rPr>
          <w:strike/>
        </w:rPr>
        <w:t>that</w:t>
      </w:r>
      <w:r w:rsidRPr="00654E42">
        <w:rPr>
          <w:strike/>
          <w:spacing w:val="-24"/>
        </w:rPr>
        <w:t xml:space="preserve"> </w:t>
      </w:r>
      <w:r w:rsidRPr="00654E42">
        <w:rPr>
          <w:strike/>
        </w:rPr>
        <w:t>the</w:t>
      </w:r>
      <w:r w:rsidRPr="00654E42">
        <w:rPr>
          <w:strike/>
          <w:spacing w:val="-25"/>
        </w:rPr>
        <w:t xml:space="preserve"> </w:t>
      </w:r>
      <w:r w:rsidRPr="00654E42">
        <w:rPr>
          <w:strike/>
        </w:rPr>
        <w:t>course,</w:t>
      </w:r>
      <w:r w:rsidRPr="00654E42">
        <w:rPr>
          <w:strike/>
          <w:spacing w:val="-24"/>
        </w:rPr>
        <w:t xml:space="preserve"> </w:t>
      </w:r>
      <w:r w:rsidRPr="00654E42">
        <w:rPr>
          <w:strike/>
        </w:rPr>
        <w:t>grounds,</w:t>
      </w:r>
      <w:r w:rsidRPr="00654E42">
        <w:rPr>
          <w:strike/>
          <w:spacing w:val="-25"/>
        </w:rPr>
        <w:t xml:space="preserve"> </w:t>
      </w:r>
      <w:r w:rsidRPr="00654E42">
        <w:rPr>
          <w:strike/>
        </w:rPr>
        <w:t>pits,</w:t>
      </w:r>
      <w:r w:rsidRPr="00654E42">
        <w:rPr>
          <w:strike/>
          <w:spacing w:val="-24"/>
        </w:rPr>
        <w:t xml:space="preserve"> </w:t>
      </w:r>
      <w:r w:rsidRPr="00654E42">
        <w:rPr>
          <w:strike/>
        </w:rPr>
        <w:t>and</w:t>
      </w:r>
      <w:r w:rsidRPr="00654E42">
        <w:rPr>
          <w:strike/>
          <w:spacing w:val="-25"/>
        </w:rPr>
        <w:t xml:space="preserve"> </w:t>
      </w:r>
      <w:r w:rsidRPr="00654E42">
        <w:rPr>
          <w:strike/>
        </w:rPr>
        <w:t>spectator</w:t>
      </w:r>
      <w:r w:rsidRPr="00654E42">
        <w:rPr>
          <w:strike/>
          <w:spacing w:val="-24"/>
        </w:rPr>
        <w:t xml:space="preserve"> </w:t>
      </w:r>
      <w:r w:rsidRPr="00654E42">
        <w:rPr>
          <w:strike/>
        </w:rPr>
        <w:t>areas</w:t>
      </w:r>
      <w:r w:rsidRPr="00654E42">
        <w:rPr>
          <w:strike/>
          <w:spacing w:val="-25"/>
        </w:rPr>
        <w:t xml:space="preserve"> </w:t>
      </w:r>
      <w:r w:rsidRPr="00654E42">
        <w:rPr>
          <w:strike/>
        </w:rPr>
        <w:t>are</w:t>
      </w:r>
      <w:r w:rsidRPr="00654E42">
        <w:rPr>
          <w:strike/>
          <w:spacing w:val="-24"/>
        </w:rPr>
        <w:t xml:space="preserve"> </w:t>
      </w:r>
      <w:r w:rsidRPr="00654E42">
        <w:rPr>
          <w:strike/>
        </w:rPr>
        <w:t>properly</w:t>
      </w:r>
      <w:r w:rsidRPr="00654E42">
        <w:rPr>
          <w:strike/>
          <w:spacing w:val="-25"/>
        </w:rPr>
        <w:t xml:space="preserve"> </w:t>
      </w:r>
      <w:r w:rsidRPr="00654E42">
        <w:rPr>
          <w:strike/>
        </w:rPr>
        <w:t>cleaned</w:t>
      </w:r>
      <w:r w:rsidRPr="00654E42">
        <w:rPr>
          <w:strike/>
          <w:spacing w:val="-26"/>
        </w:rPr>
        <w:t xml:space="preserve"> </w:t>
      </w:r>
      <w:r w:rsidRPr="00654E42">
        <w:rPr>
          <w:strike/>
        </w:rPr>
        <w:t>up after</w:t>
      </w:r>
      <w:r w:rsidRPr="00654E42">
        <w:rPr>
          <w:strike/>
          <w:spacing w:val="-3"/>
        </w:rPr>
        <w:t xml:space="preserve"> </w:t>
      </w:r>
      <w:r w:rsidRPr="00654E42">
        <w:rPr>
          <w:strike/>
        </w:rPr>
        <w:t>the</w:t>
      </w:r>
      <w:r w:rsidRPr="00654E42">
        <w:rPr>
          <w:strike/>
          <w:spacing w:val="-2"/>
        </w:rPr>
        <w:t xml:space="preserve"> </w:t>
      </w:r>
      <w:r w:rsidRPr="00654E42">
        <w:rPr>
          <w:strike/>
        </w:rPr>
        <w:t>events</w:t>
      </w:r>
      <w:r w:rsidRPr="00654E42">
        <w:rPr>
          <w:strike/>
          <w:spacing w:val="-1"/>
        </w:rPr>
        <w:t xml:space="preserve"> </w:t>
      </w:r>
      <w:r w:rsidRPr="00654E42">
        <w:rPr>
          <w:strike/>
        </w:rPr>
        <w:t>and</w:t>
      </w:r>
      <w:r w:rsidRPr="00654E42">
        <w:rPr>
          <w:strike/>
          <w:spacing w:val="-1"/>
        </w:rPr>
        <w:t xml:space="preserve"> </w:t>
      </w:r>
      <w:r w:rsidRPr="00654E42">
        <w:rPr>
          <w:strike/>
        </w:rPr>
        <w:t>provide</w:t>
      </w:r>
      <w:r w:rsidRPr="00654E42">
        <w:rPr>
          <w:strike/>
          <w:spacing w:val="-3"/>
        </w:rPr>
        <w:t xml:space="preserve"> </w:t>
      </w:r>
      <w:r w:rsidRPr="00654E42">
        <w:rPr>
          <w:strike/>
        </w:rPr>
        <w:t>outhouses</w:t>
      </w:r>
      <w:r w:rsidRPr="00654E42">
        <w:rPr>
          <w:strike/>
          <w:spacing w:val="-2"/>
        </w:rPr>
        <w:t xml:space="preserve"> </w:t>
      </w:r>
      <w:r w:rsidRPr="00654E42">
        <w:rPr>
          <w:strike/>
        </w:rPr>
        <w:t>at</w:t>
      </w:r>
      <w:r w:rsidRPr="00654E42">
        <w:rPr>
          <w:strike/>
          <w:spacing w:val="-2"/>
        </w:rPr>
        <w:t xml:space="preserve"> </w:t>
      </w:r>
      <w:r w:rsidRPr="00654E42">
        <w:rPr>
          <w:strike/>
        </w:rPr>
        <w:t>all</w:t>
      </w:r>
      <w:r w:rsidRPr="00654E42">
        <w:rPr>
          <w:strike/>
          <w:spacing w:val="-2"/>
        </w:rPr>
        <w:t xml:space="preserve"> </w:t>
      </w:r>
      <w:r w:rsidRPr="00654E42">
        <w:rPr>
          <w:strike/>
        </w:rPr>
        <w:t>races.</w:t>
      </w:r>
      <w:r w:rsidRPr="00654E42">
        <w:rPr>
          <w:strike/>
          <w:spacing w:val="-2"/>
        </w:rPr>
        <w:t xml:space="preserve"> </w:t>
      </w:r>
      <w:r w:rsidRPr="00654E42">
        <w:rPr>
          <w:strike/>
        </w:rPr>
        <w:t>Failure</w:t>
      </w:r>
      <w:r w:rsidRPr="00654E42">
        <w:rPr>
          <w:strike/>
          <w:spacing w:val="-1"/>
        </w:rPr>
        <w:t xml:space="preserve"> </w:t>
      </w:r>
      <w:r w:rsidRPr="00654E42">
        <w:rPr>
          <w:strike/>
        </w:rPr>
        <w:t>to</w:t>
      </w:r>
      <w:r w:rsidRPr="00654E42">
        <w:rPr>
          <w:strike/>
          <w:spacing w:val="-1"/>
        </w:rPr>
        <w:t xml:space="preserve"> </w:t>
      </w:r>
      <w:r w:rsidRPr="00654E42">
        <w:rPr>
          <w:strike/>
        </w:rPr>
        <w:t>comply</w:t>
      </w:r>
      <w:r w:rsidRPr="00654E42">
        <w:rPr>
          <w:strike/>
          <w:spacing w:val="-2"/>
        </w:rPr>
        <w:t xml:space="preserve"> </w:t>
      </w:r>
      <w:r w:rsidRPr="00654E42">
        <w:rPr>
          <w:strike/>
        </w:rPr>
        <w:t>with</w:t>
      </w:r>
      <w:r w:rsidRPr="00654E42">
        <w:rPr>
          <w:strike/>
          <w:spacing w:val="-2"/>
        </w:rPr>
        <w:t xml:space="preserve"> </w:t>
      </w:r>
      <w:r w:rsidRPr="00654E42">
        <w:rPr>
          <w:strike/>
        </w:rPr>
        <w:t>these</w:t>
      </w:r>
      <w:r w:rsidRPr="00654E42">
        <w:rPr>
          <w:strike/>
          <w:spacing w:val="-2"/>
        </w:rPr>
        <w:t xml:space="preserve"> </w:t>
      </w:r>
      <w:r w:rsidRPr="00654E42">
        <w:rPr>
          <w:strike/>
        </w:rPr>
        <w:t>rules</w:t>
      </w:r>
      <w:r w:rsidRPr="00654E42">
        <w:rPr>
          <w:strike/>
          <w:spacing w:val="-1"/>
        </w:rPr>
        <w:t xml:space="preserve"> </w:t>
      </w:r>
      <w:r w:rsidRPr="00654E42">
        <w:rPr>
          <w:strike/>
        </w:rPr>
        <w:t>will</w:t>
      </w:r>
      <w:r w:rsidRPr="00654E42">
        <w:rPr>
          <w:strike/>
          <w:spacing w:val="-2"/>
        </w:rPr>
        <w:t xml:space="preserve"> </w:t>
      </w:r>
      <w:r w:rsidRPr="00654E42">
        <w:rPr>
          <w:strike/>
        </w:rPr>
        <w:t>result</w:t>
      </w:r>
      <w:r w:rsidRPr="00654E42">
        <w:rPr>
          <w:strike/>
          <w:spacing w:val="-3"/>
        </w:rPr>
        <w:t xml:space="preserve"> </w:t>
      </w:r>
      <w:r w:rsidRPr="00654E42">
        <w:rPr>
          <w:strike/>
        </w:rPr>
        <w:t>in</w:t>
      </w:r>
      <w:r w:rsidRPr="00654E42">
        <w:rPr>
          <w:strike/>
          <w:spacing w:val="-2"/>
        </w:rPr>
        <w:t xml:space="preserve"> </w:t>
      </w:r>
      <w:r w:rsidRPr="00654E42">
        <w:rPr>
          <w:strike/>
        </w:rPr>
        <w:t>a</w:t>
      </w:r>
      <w:r w:rsidRPr="00654E42">
        <w:rPr>
          <w:strike/>
          <w:spacing w:val="-1"/>
        </w:rPr>
        <w:t xml:space="preserve"> </w:t>
      </w:r>
      <w:r w:rsidRPr="00654E42">
        <w:rPr>
          <w:strike/>
        </w:rPr>
        <w:t>fine</w:t>
      </w:r>
      <w:r w:rsidRPr="00654E42">
        <w:rPr>
          <w:strike/>
          <w:spacing w:val="-2"/>
        </w:rPr>
        <w:t xml:space="preserve"> </w:t>
      </w:r>
      <w:r w:rsidRPr="00654E42">
        <w:rPr>
          <w:strike/>
        </w:rPr>
        <w:t>to</w:t>
      </w:r>
      <w:r w:rsidRPr="00654E42">
        <w:rPr>
          <w:strike/>
          <w:spacing w:val="-1"/>
        </w:rPr>
        <w:t xml:space="preserve"> </w:t>
      </w:r>
      <w:r w:rsidRPr="00654E42">
        <w:rPr>
          <w:strike/>
        </w:rPr>
        <w:t>be determined by the Competition</w:t>
      </w:r>
      <w:r w:rsidRPr="00654E42">
        <w:rPr>
          <w:strike/>
          <w:spacing w:val="19"/>
        </w:rPr>
        <w:t xml:space="preserve"> </w:t>
      </w:r>
      <w:r w:rsidRPr="00654E42">
        <w:rPr>
          <w:strike/>
        </w:rPr>
        <w:t>Committee.</w:t>
      </w:r>
    </w:p>
    <w:p w14:paraId="28E3B680" w14:textId="77777777" w:rsidR="00237078" w:rsidRPr="00654E42" w:rsidRDefault="00034852">
      <w:pPr>
        <w:pStyle w:val="ListParagraph"/>
        <w:numPr>
          <w:ilvl w:val="0"/>
          <w:numId w:val="9"/>
        </w:numPr>
        <w:tabs>
          <w:tab w:val="left" w:pos="1020"/>
        </w:tabs>
        <w:ind w:right="1075"/>
        <w:rPr>
          <w:strike/>
        </w:rPr>
      </w:pPr>
      <w:r w:rsidRPr="00654E42">
        <w:rPr>
          <w:strike/>
        </w:rPr>
        <w:t>Event Flyers for the event must be posted on</w:t>
      </w:r>
      <w:r w:rsidRPr="00654E42">
        <w:rPr>
          <w:strike/>
          <w:color w:val="0000FF"/>
        </w:rPr>
        <w:t xml:space="preserve"> </w:t>
      </w:r>
      <w:hyperlink r:id="rId13">
        <w:r w:rsidR="00237078" w:rsidRPr="00654E42">
          <w:rPr>
            <w:strike/>
            <w:color w:val="0000FF"/>
            <w:u w:val="single" w:color="0000FF"/>
          </w:rPr>
          <w:t>www.racemran.com</w:t>
        </w:r>
        <w:r w:rsidR="00237078" w:rsidRPr="00654E42">
          <w:rPr>
            <w:strike/>
            <w:color w:val="0000FF"/>
          </w:rPr>
          <w:t xml:space="preserve"> </w:t>
        </w:r>
      </w:hyperlink>
      <w:r w:rsidRPr="00654E42">
        <w:rPr>
          <w:strike/>
        </w:rPr>
        <w:t>(via Website Administrator) at least fourteen (14) days prior to the event. Failure to comply with these rules will result in a fine of seventy-five dollars ($75.00) plus five dollars ($5) a day for each day that Event Flyers are</w:t>
      </w:r>
      <w:r w:rsidRPr="00654E42">
        <w:rPr>
          <w:strike/>
          <w:spacing w:val="-32"/>
        </w:rPr>
        <w:t xml:space="preserve"> </w:t>
      </w:r>
      <w:r w:rsidRPr="00654E42">
        <w:rPr>
          <w:strike/>
        </w:rPr>
        <w:t>late.</w:t>
      </w:r>
    </w:p>
    <w:p w14:paraId="42DD2344" w14:textId="77777777" w:rsidR="00237078" w:rsidRPr="00654E42" w:rsidRDefault="00034852">
      <w:pPr>
        <w:pStyle w:val="ListParagraph"/>
        <w:numPr>
          <w:ilvl w:val="0"/>
          <w:numId w:val="9"/>
        </w:numPr>
        <w:tabs>
          <w:tab w:val="left" w:pos="1020"/>
        </w:tabs>
        <w:ind w:right="649"/>
        <w:rPr>
          <w:strike/>
        </w:rPr>
      </w:pPr>
      <w:r w:rsidRPr="00654E42">
        <w:rPr>
          <w:strike/>
          <w:w w:val="95"/>
        </w:rPr>
        <w:t>Sponsoring</w:t>
      </w:r>
      <w:r w:rsidRPr="00654E42">
        <w:rPr>
          <w:strike/>
          <w:spacing w:val="-6"/>
          <w:w w:val="95"/>
        </w:rPr>
        <w:t xml:space="preserve"> </w:t>
      </w:r>
      <w:r w:rsidRPr="00654E42">
        <w:rPr>
          <w:strike/>
          <w:w w:val="95"/>
        </w:rPr>
        <w:t>Member</w:t>
      </w:r>
      <w:r w:rsidRPr="00654E42">
        <w:rPr>
          <w:strike/>
          <w:spacing w:val="-9"/>
          <w:w w:val="95"/>
        </w:rPr>
        <w:t xml:space="preserve"> </w:t>
      </w:r>
      <w:r w:rsidRPr="00654E42">
        <w:rPr>
          <w:strike/>
          <w:w w:val="95"/>
        </w:rPr>
        <w:t>Clubs</w:t>
      </w:r>
      <w:r w:rsidRPr="00654E42">
        <w:rPr>
          <w:strike/>
          <w:spacing w:val="-14"/>
          <w:w w:val="95"/>
        </w:rPr>
        <w:t xml:space="preserve"> </w:t>
      </w:r>
      <w:r w:rsidRPr="00654E42">
        <w:rPr>
          <w:strike/>
          <w:w w:val="95"/>
        </w:rPr>
        <w:t>must</w:t>
      </w:r>
      <w:r w:rsidRPr="00654E42">
        <w:rPr>
          <w:strike/>
          <w:spacing w:val="-7"/>
          <w:w w:val="95"/>
        </w:rPr>
        <w:t xml:space="preserve"> </w:t>
      </w:r>
      <w:r w:rsidRPr="00654E42">
        <w:rPr>
          <w:strike/>
          <w:w w:val="95"/>
        </w:rPr>
        <w:t>try</w:t>
      </w:r>
      <w:r w:rsidRPr="00654E42">
        <w:rPr>
          <w:strike/>
          <w:spacing w:val="-10"/>
          <w:w w:val="95"/>
        </w:rPr>
        <w:t xml:space="preserve"> </w:t>
      </w:r>
      <w:r w:rsidRPr="00654E42">
        <w:rPr>
          <w:strike/>
          <w:w w:val="95"/>
        </w:rPr>
        <w:t>to</w:t>
      </w:r>
      <w:r w:rsidRPr="00654E42">
        <w:rPr>
          <w:strike/>
          <w:spacing w:val="-14"/>
          <w:w w:val="95"/>
        </w:rPr>
        <w:t xml:space="preserve"> </w:t>
      </w:r>
      <w:r w:rsidRPr="00654E42">
        <w:rPr>
          <w:strike/>
          <w:w w:val="95"/>
        </w:rPr>
        <w:t>verify</w:t>
      </w:r>
      <w:r w:rsidRPr="00654E42">
        <w:rPr>
          <w:strike/>
          <w:spacing w:val="-9"/>
          <w:w w:val="95"/>
        </w:rPr>
        <w:t xml:space="preserve"> </w:t>
      </w:r>
      <w:r w:rsidRPr="00654E42">
        <w:rPr>
          <w:strike/>
          <w:w w:val="95"/>
        </w:rPr>
        <w:t>that</w:t>
      </w:r>
      <w:r w:rsidRPr="00654E42">
        <w:rPr>
          <w:strike/>
          <w:spacing w:val="-13"/>
          <w:w w:val="95"/>
        </w:rPr>
        <w:t xml:space="preserve"> </w:t>
      </w:r>
      <w:r w:rsidRPr="00654E42">
        <w:rPr>
          <w:strike/>
          <w:w w:val="95"/>
        </w:rPr>
        <w:t>competitors</w:t>
      </w:r>
      <w:r w:rsidRPr="00654E42">
        <w:rPr>
          <w:strike/>
          <w:spacing w:val="-5"/>
          <w:w w:val="95"/>
        </w:rPr>
        <w:t xml:space="preserve"> </w:t>
      </w:r>
      <w:r w:rsidRPr="00654E42">
        <w:rPr>
          <w:strike/>
          <w:w w:val="95"/>
        </w:rPr>
        <w:t>possess</w:t>
      </w:r>
      <w:r w:rsidRPr="00654E42">
        <w:rPr>
          <w:strike/>
          <w:spacing w:val="-10"/>
          <w:w w:val="95"/>
        </w:rPr>
        <w:t xml:space="preserve"> </w:t>
      </w:r>
      <w:r w:rsidRPr="00654E42">
        <w:rPr>
          <w:strike/>
          <w:w w:val="95"/>
        </w:rPr>
        <w:t>a</w:t>
      </w:r>
      <w:r w:rsidRPr="00654E42">
        <w:rPr>
          <w:strike/>
          <w:spacing w:val="-17"/>
          <w:w w:val="95"/>
        </w:rPr>
        <w:t xml:space="preserve"> </w:t>
      </w:r>
      <w:r w:rsidRPr="00654E42">
        <w:rPr>
          <w:strike/>
          <w:w w:val="95"/>
        </w:rPr>
        <w:t>valid</w:t>
      </w:r>
      <w:r w:rsidRPr="00654E42">
        <w:rPr>
          <w:strike/>
          <w:spacing w:val="-16"/>
          <w:w w:val="95"/>
        </w:rPr>
        <w:t xml:space="preserve"> </w:t>
      </w:r>
      <w:r w:rsidRPr="00654E42">
        <w:rPr>
          <w:strike/>
          <w:w w:val="95"/>
        </w:rPr>
        <w:t>MRAN</w:t>
      </w:r>
      <w:r w:rsidRPr="00654E42">
        <w:rPr>
          <w:strike/>
          <w:spacing w:val="-14"/>
          <w:w w:val="95"/>
        </w:rPr>
        <w:t xml:space="preserve"> </w:t>
      </w:r>
      <w:r w:rsidRPr="00654E42">
        <w:rPr>
          <w:strike/>
          <w:w w:val="95"/>
        </w:rPr>
        <w:t>Competition</w:t>
      </w:r>
      <w:r w:rsidRPr="00654E42">
        <w:rPr>
          <w:strike/>
          <w:spacing w:val="-3"/>
          <w:w w:val="95"/>
        </w:rPr>
        <w:t xml:space="preserve"> </w:t>
      </w:r>
      <w:r w:rsidRPr="00654E42">
        <w:rPr>
          <w:strike/>
          <w:w w:val="95"/>
        </w:rPr>
        <w:t>Card.</w:t>
      </w:r>
      <w:r w:rsidRPr="00654E42">
        <w:rPr>
          <w:strike/>
          <w:spacing w:val="-11"/>
          <w:w w:val="95"/>
        </w:rPr>
        <w:t xml:space="preserve"> </w:t>
      </w:r>
      <w:r w:rsidRPr="00654E42">
        <w:rPr>
          <w:strike/>
          <w:w w:val="95"/>
        </w:rPr>
        <w:t>Member</w:t>
      </w:r>
      <w:r w:rsidRPr="00654E42">
        <w:rPr>
          <w:strike/>
          <w:spacing w:val="-3"/>
          <w:w w:val="95"/>
        </w:rPr>
        <w:t xml:space="preserve"> </w:t>
      </w:r>
      <w:r w:rsidRPr="00654E42">
        <w:rPr>
          <w:strike/>
          <w:w w:val="95"/>
        </w:rPr>
        <w:t xml:space="preserve">Clubs </w:t>
      </w:r>
      <w:r w:rsidRPr="00654E42">
        <w:rPr>
          <w:strike/>
        </w:rPr>
        <w:t>that</w:t>
      </w:r>
      <w:r w:rsidRPr="00654E42">
        <w:rPr>
          <w:strike/>
          <w:spacing w:val="-8"/>
        </w:rPr>
        <w:t xml:space="preserve"> </w:t>
      </w:r>
      <w:r w:rsidRPr="00654E42">
        <w:rPr>
          <w:strike/>
        </w:rPr>
        <w:t>don't</w:t>
      </w:r>
      <w:r w:rsidRPr="00654E42">
        <w:rPr>
          <w:strike/>
          <w:spacing w:val="-10"/>
        </w:rPr>
        <w:t xml:space="preserve"> </w:t>
      </w:r>
      <w:r w:rsidRPr="00654E42">
        <w:rPr>
          <w:strike/>
        </w:rPr>
        <w:t>verify</w:t>
      </w:r>
      <w:r w:rsidRPr="00654E42">
        <w:rPr>
          <w:strike/>
          <w:spacing w:val="-11"/>
        </w:rPr>
        <w:t xml:space="preserve"> </w:t>
      </w:r>
      <w:r w:rsidRPr="00654E42">
        <w:rPr>
          <w:strike/>
        </w:rPr>
        <w:t>rider's</w:t>
      </w:r>
      <w:r w:rsidRPr="00654E42">
        <w:rPr>
          <w:strike/>
          <w:spacing w:val="-9"/>
        </w:rPr>
        <w:t xml:space="preserve"> </w:t>
      </w:r>
      <w:r w:rsidRPr="00654E42">
        <w:rPr>
          <w:strike/>
        </w:rPr>
        <w:t>credentials</w:t>
      </w:r>
      <w:r w:rsidRPr="00654E42">
        <w:rPr>
          <w:strike/>
          <w:spacing w:val="-1"/>
        </w:rPr>
        <w:t xml:space="preserve"> </w:t>
      </w:r>
      <w:r w:rsidRPr="00654E42">
        <w:rPr>
          <w:strike/>
        </w:rPr>
        <w:t>may</w:t>
      </w:r>
      <w:r w:rsidRPr="00654E42">
        <w:rPr>
          <w:strike/>
          <w:spacing w:val="-8"/>
        </w:rPr>
        <w:t xml:space="preserve"> </w:t>
      </w:r>
      <w:r w:rsidRPr="00654E42">
        <w:rPr>
          <w:strike/>
        </w:rPr>
        <w:t>be</w:t>
      </w:r>
      <w:r w:rsidRPr="00654E42">
        <w:rPr>
          <w:strike/>
          <w:spacing w:val="-9"/>
        </w:rPr>
        <w:t xml:space="preserve"> </w:t>
      </w:r>
      <w:r w:rsidRPr="00654E42">
        <w:rPr>
          <w:strike/>
        </w:rPr>
        <w:t>fined</w:t>
      </w:r>
      <w:r w:rsidRPr="00654E42">
        <w:rPr>
          <w:strike/>
          <w:spacing w:val="-8"/>
        </w:rPr>
        <w:t xml:space="preserve"> </w:t>
      </w:r>
      <w:r w:rsidRPr="00654E42">
        <w:rPr>
          <w:strike/>
        </w:rPr>
        <w:t>by</w:t>
      </w:r>
      <w:r w:rsidRPr="00654E42">
        <w:rPr>
          <w:strike/>
          <w:spacing w:val="-10"/>
        </w:rPr>
        <w:t xml:space="preserve"> </w:t>
      </w:r>
      <w:r w:rsidRPr="00654E42">
        <w:rPr>
          <w:strike/>
        </w:rPr>
        <w:t>the</w:t>
      </w:r>
      <w:r w:rsidRPr="00654E42">
        <w:rPr>
          <w:strike/>
          <w:spacing w:val="-13"/>
        </w:rPr>
        <w:t xml:space="preserve"> </w:t>
      </w:r>
      <w:r w:rsidRPr="00654E42">
        <w:rPr>
          <w:strike/>
        </w:rPr>
        <w:t>Competition</w:t>
      </w:r>
      <w:r w:rsidRPr="00654E42">
        <w:rPr>
          <w:strike/>
          <w:spacing w:val="2"/>
        </w:rPr>
        <w:t xml:space="preserve"> </w:t>
      </w:r>
      <w:r w:rsidRPr="00654E42">
        <w:rPr>
          <w:strike/>
        </w:rPr>
        <w:t>Committee.</w:t>
      </w:r>
    </w:p>
    <w:p w14:paraId="389ECE95" w14:textId="77777777" w:rsidR="00237078" w:rsidRPr="00654E42" w:rsidRDefault="00034852">
      <w:pPr>
        <w:pStyle w:val="ListParagraph"/>
        <w:numPr>
          <w:ilvl w:val="0"/>
          <w:numId w:val="9"/>
        </w:numPr>
        <w:tabs>
          <w:tab w:val="left" w:pos="1019"/>
          <w:tab w:val="left" w:pos="1020"/>
        </w:tabs>
        <w:ind w:right="835"/>
        <w:rPr>
          <w:strike/>
        </w:rPr>
      </w:pPr>
      <w:r w:rsidRPr="00654E42">
        <w:rPr>
          <w:strike/>
          <w:w w:val="95"/>
        </w:rPr>
        <w:t>An</w:t>
      </w:r>
      <w:r w:rsidRPr="00654E42">
        <w:rPr>
          <w:strike/>
          <w:spacing w:val="-15"/>
          <w:w w:val="95"/>
        </w:rPr>
        <w:t xml:space="preserve"> </w:t>
      </w:r>
      <w:r w:rsidRPr="00654E42">
        <w:rPr>
          <w:strike/>
          <w:w w:val="95"/>
        </w:rPr>
        <w:t>information</w:t>
      </w:r>
      <w:r w:rsidRPr="00654E42">
        <w:rPr>
          <w:strike/>
          <w:spacing w:val="-1"/>
          <w:w w:val="95"/>
        </w:rPr>
        <w:t xml:space="preserve"> </w:t>
      </w:r>
      <w:r w:rsidRPr="00654E42">
        <w:rPr>
          <w:strike/>
          <w:w w:val="95"/>
        </w:rPr>
        <w:t>sheet</w:t>
      </w:r>
      <w:r w:rsidRPr="00654E42">
        <w:rPr>
          <w:strike/>
          <w:spacing w:val="-15"/>
          <w:w w:val="95"/>
        </w:rPr>
        <w:t xml:space="preserve"> </w:t>
      </w:r>
      <w:r w:rsidRPr="00654E42">
        <w:rPr>
          <w:strike/>
          <w:w w:val="95"/>
        </w:rPr>
        <w:t>must</w:t>
      </w:r>
      <w:r w:rsidRPr="00654E42">
        <w:rPr>
          <w:strike/>
          <w:spacing w:val="-17"/>
          <w:w w:val="95"/>
        </w:rPr>
        <w:t xml:space="preserve"> </w:t>
      </w:r>
      <w:r w:rsidRPr="00654E42">
        <w:rPr>
          <w:strike/>
          <w:w w:val="95"/>
        </w:rPr>
        <w:t>be</w:t>
      </w:r>
      <w:r w:rsidRPr="00654E42">
        <w:rPr>
          <w:strike/>
          <w:spacing w:val="-10"/>
          <w:w w:val="95"/>
        </w:rPr>
        <w:t xml:space="preserve"> </w:t>
      </w:r>
      <w:r w:rsidRPr="00654E42">
        <w:rPr>
          <w:strike/>
          <w:w w:val="95"/>
        </w:rPr>
        <w:t>presented</w:t>
      </w:r>
      <w:r w:rsidRPr="00654E42">
        <w:rPr>
          <w:strike/>
          <w:spacing w:val="-7"/>
          <w:w w:val="95"/>
        </w:rPr>
        <w:t xml:space="preserve"> </w:t>
      </w:r>
      <w:r w:rsidRPr="00654E42">
        <w:rPr>
          <w:strike/>
          <w:w w:val="95"/>
        </w:rPr>
        <w:t>at</w:t>
      </w:r>
      <w:r w:rsidRPr="00654E42">
        <w:rPr>
          <w:strike/>
          <w:spacing w:val="-10"/>
          <w:w w:val="95"/>
        </w:rPr>
        <w:t xml:space="preserve"> </w:t>
      </w:r>
      <w:r w:rsidRPr="00654E42">
        <w:rPr>
          <w:strike/>
          <w:w w:val="95"/>
        </w:rPr>
        <w:t>the</w:t>
      </w:r>
      <w:r w:rsidRPr="00654E42">
        <w:rPr>
          <w:strike/>
          <w:spacing w:val="-16"/>
          <w:w w:val="95"/>
        </w:rPr>
        <w:t xml:space="preserve"> </w:t>
      </w:r>
      <w:r w:rsidRPr="00654E42">
        <w:rPr>
          <w:strike/>
          <w:w w:val="95"/>
        </w:rPr>
        <w:t>entrance</w:t>
      </w:r>
      <w:r w:rsidRPr="00654E42">
        <w:rPr>
          <w:strike/>
          <w:spacing w:val="-5"/>
          <w:w w:val="95"/>
        </w:rPr>
        <w:t xml:space="preserve"> </w:t>
      </w:r>
      <w:r w:rsidRPr="00654E42">
        <w:rPr>
          <w:strike/>
          <w:w w:val="95"/>
        </w:rPr>
        <w:t>to</w:t>
      </w:r>
      <w:r w:rsidRPr="00654E42">
        <w:rPr>
          <w:strike/>
          <w:spacing w:val="-13"/>
          <w:w w:val="95"/>
        </w:rPr>
        <w:t xml:space="preserve"> </w:t>
      </w:r>
      <w:r w:rsidRPr="00654E42">
        <w:rPr>
          <w:strike/>
          <w:w w:val="95"/>
        </w:rPr>
        <w:t>all</w:t>
      </w:r>
      <w:r w:rsidRPr="00654E42">
        <w:rPr>
          <w:strike/>
          <w:spacing w:val="-17"/>
          <w:w w:val="95"/>
        </w:rPr>
        <w:t xml:space="preserve"> </w:t>
      </w:r>
      <w:r w:rsidRPr="00654E42">
        <w:rPr>
          <w:strike/>
          <w:w w:val="95"/>
        </w:rPr>
        <w:t>MRAN</w:t>
      </w:r>
      <w:r w:rsidRPr="00654E42">
        <w:rPr>
          <w:strike/>
          <w:spacing w:val="-9"/>
          <w:w w:val="95"/>
        </w:rPr>
        <w:t xml:space="preserve"> </w:t>
      </w:r>
      <w:r w:rsidRPr="00654E42">
        <w:rPr>
          <w:strike/>
          <w:w w:val="95"/>
        </w:rPr>
        <w:t>sanctioned</w:t>
      </w:r>
      <w:r w:rsidRPr="00654E42">
        <w:rPr>
          <w:strike/>
          <w:spacing w:val="-2"/>
          <w:w w:val="95"/>
        </w:rPr>
        <w:t xml:space="preserve"> </w:t>
      </w:r>
      <w:r w:rsidRPr="00654E42">
        <w:rPr>
          <w:strike/>
          <w:w w:val="95"/>
        </w:rPr>
        <w:t>events.</w:t>
      </w:r>
      <w:r w:rsidRPr="00654E42">
        <w:rPr>
          <w:strike/>
          <w:spacing w:val="-7"/>
          <w:w w:val="95"/>
        </w:rPr>
        <w:t xml:space="preserve"> </w:t>
      </w:r>
      <w:r w:rsidRPr="00654E42">
        <w:rPr>
          <w:strike/>
          <w:w w:val="95"/>
        </w:rPr>
        <w:t>This</w:t>
      </w:r>
      <w:r w:rsidRPr="00654E42">
        <w:rPr>
          <w:strike/>
          <w:spacing w:val="-12"/>
          <w:w w:val="95"/>
        </w:rPr>
        <w:t xml:space="preserve"> </w:t>
      </w:r>
      <w:r w:rsidRPr="00654E42">
        <w:rPr>
          <w:strike/>
          <w:w w:val="95"/>
        </w:rPr>
        <w:t>information</w:t>
      </w:r>
      <w:r w:rsidRPr="00654E42">
        <w:rPr>
          <w:strike/>
          <w:spacing w:val="-4"/>
          <w:w w:val="95"/>
        </w:rPr>
        <w:t xml:space="preserve"> </w:t>
      </w:r>
      <w:r w:rsidRPr="00654E42">
        <w:rPr>
          <w:strike/>
          <w:w w:val="95"/>
        </w:rPr>
        <w:t>sheet</w:t>
      </w:r>
      <w:r w:rsidRPr="00654E42">
        <w:rPr>
          <w:strike/>
          <w:spacing w:val="-3"/>
          <w:w w:val="95"/>
        </w:rPr>
        <w:t xml:space="preserve"> </w:t>
      </w:r>
      <w:r w:rsidRPr="00654E42">
        <w:rPr>
          <w:strike/>
          <w:w w:val="95"/>
        </w:rPr>
        <w:t xml:space="preserve">will </w:t>
      </w:r>
      <w:r w:rsidRPr="00654E42">
        <w:rPr>
          <w:strike/>
        </w:rPr>
        <w:t>include time of riders meeting, time of race, location of jetting area, time of start and any other pertinent information that participants should</w:t>
      </w:r>
      <w:r w:rsidRPr="00654E42">
        <w:rPr>
          <w:strike/>
          <w:spacing w:val="-5"/>
        </w:rPr>
        <w:t xml:space="preserve"> </w:t>
      </w:r>
      <w:r w:rsidRPr="00654E42">
        <w:rPr>
          <w:strike/>
        </w:rPr>
        <w:t>know.</w:t>
      </w:r>
    </w:p>
    <w:p w14:paraId="3F67ECAA" w14:textId="77777777" w:rsidR="00237078" w:rsidRPr="00654E42" w:rsidRDefault="00034852">
      <w:pPr>
        <w:pStyle w:val="ListParagraph"/>
        <w:numPr>
          <w:ilvl w:val="0"/>
          <w:numId w:val="9"/>
        </w:numPr>
        <w:tabs>
          <w:tab w:val="left" w:pos="1020"/>
        </w:tabs>
        <w:ind w:right="1038"/>
        <w:rPr>
          <w:strike/>
        </w:rPr>
      </w:pPr>
      <w:r w:rsidRPr="00654E42">
        <w:rPr>
          <w:strike/>
        </w:rPr>
        <w:t>A</w:t>
      </w:r>
      <w:r w:rsidRPr="00654E42">
        <w:rPr>
          <w:strike/>
          <w:spacing w:val="-34"/>
        </w:rPr>
        <w:t xml:space="preserve"> </w:t>
      </w:r>
      <w:r w:rsidRPr="00654E42">
        <w:rPr>
          <w:strike/>
        </w:rPr>
        <w:t>dedicated</w:t>
      </w:r>
      <w:r w:rsidRPr="00654E42">
        <w:rPr>
          <w:strike/>
          <w:spacing w:val="-27"/>
        </w:rPr>
        <w:t xml:space="preserve"> </w:t>
      </w:r>
      <w:r w:rsidRPr="00654E42">
        <w:rPr>
          <w:strike/>
        </w:rPr>
        <w:t>transport</w:t>
      </w:r>
      <w:r w:rsidRPr="00654E42">
        <w:rPr>
          <w:strike/>
          <w:spacing w:val="-29"/>
        </w:rPr>
        <w:t xml:space="preserve"> </w:t>
      </w:r>
      <w:r w:rsidRPr="00654E42">
        <w:rPr>
          <w:strike/>
        </w:rPr>
        <w:t>vehicle</w:t>
      </w:r>
      <w:r w:rsidRPr="00654E42">
        <w:rPr>
          <w:strike/>
          <w:spacing w:val="-29"/>
        </w:rPr>
        <w:t xml:space="preserve"> </w:t>
      </w:r>
      <w:r w:rsidRPr="00654E42">
        <w:rPr>
          <w:strike/>
        </w:rPr>
        <w:t>staffed</w:t>
      </w:r>
      <w:r w:rsidRPr="00654E42">
        <w:rPr>
          <w:strike/>
          <w:spacing w:val="-29"/>
        </w:rPr>
        <w:t xml:space="preserve"> </w:t>
      </w:r>
      <w:r w:rsidRPr="00654E42">
        <w:rPr>
          <w:strike/>
        </w:rPr>
        <w:t>with</w:t>
      </w:r>
      <w:r w:rsidRPr="00654E42">
        <w:rPr>
          <w:strike/>
          <w:spacing w:val="-34"/>
        </w:rPr>
        <w:t xml:space="preserve"> </w:t>
      </w:r>
      <w:r w:rsidRPr="00654E42">
        <w:rPr>
          <w:strike/>
        </w:rPr>
        <w:t>at</w:t>
      </w:r>
      <w:r w:rsidRPr="00654E42">
        <w:rPr>
          <w:strike/>
          <w:spacing w:val="-34"/>
        </w:rPr>
        <w:t xml:space="preserve"> </w:t>
      </w:r>
      <w:r w:rsidRPr="00654E42">
        <w:rPr>
          <w:strike/>
        </w:rPr>
        <w:t>least</w:t>
      </w:r>
      <w:r w:rsidRPr="00654E42">
        <w:rPr>
          <w:strike/>
          <w:spacing w:val="-32"/>
        </w:rPr>
        <w:t xml:space="preserve"> </w:t>
      </w:r>
      <w:r w:rsidRPr="00654E42">
        <w:rPr>
          <w:strike/>
        </w:rPr>
        <w:t>a</w:t>
      </w:r>
      <w:r w:rsidRPr="00654E42">
        <w:rPr>
          <w:strike/>
          <w:spacing w:val="-35"/>
        </w:rPr>
        <w:t xml:space="preserve"> </w:t>
      </w:r>
      <w:r w:rsidRPr="00654E42">
        <w:rPr>
          <w:strike/>
        </w:rPr>
        <w:t>certified</w:t>
      </w:r>
      <w:r w:rsidRPr="00654E42">
        <w:rPr>
          <w:strike/>
          <w:spacing w:val="-32"/>
        </w:rPr>
        <w:t xml:space="preserve"> </w:t>
      </w:r>
      <w:r w:rsidRPr="00654E42">
        <w:rPr>
          <w:strike/>
        </w:rPr>
        <w:t>Emergency</w:t>
      </w:r>
      <w:r w:rsidRPr="00654E42">
        <w:rPr>
          <w:strike/>
          <w:spacing w:val="-29"/>
        </w:rPr>
        <w:t xml:space="preserve"> </w:t>
      </w:r>
      <w:r w:rsidRPr="00654E42">
        <w:rPr>
          <w:strike/>
        </w:rPr>
        <w:t>Medical</w:t>
      </w:r>
      <w:r w:rsidRPr="00654E42">
        <w:rPr>
          <w:strike/>
          <w:spacing w:val="-32"/>
        </w:rPr>
        <w:t xml:space="preserve"> </w:t>
      </w:r>
      <w:r w:rsidRPr="00654E42">
        <w:rPr>
          <w:strike/>
        </w:rPr>
        <w:t>technician.</w:t>
      </w:r>
      <w:r w:rsidRPr="00654E42">
        <w:rPr>
          <w:strike/>
          <w:spacing w:val="-24"/>
        </w:rPr>
        <w:t xml:space="preserve"> </w:t>
      </w:r>
      <w:r w:rsidRPr="00654E42">
        <w:rPr>
          <w:strike/>
        </w:rPr>
        <w:t>The</w:t>
      </w:r>
      <w:r w:rsidRPr="00654E42">
        <w:rPr>
          <w:strike/>
          <w:spacing w:val="-34"/>
        </w:rPr>
        <w:t xml:space="preserve"> </w:t>
      </w:r>
      <w:r w:rsidRPr="00654E42">
        <w:rPr>
          <w:strike/>
        </w:rPr>
        <w:t>EMT</w:t>
      </w:r>
      <w:r w:rsidRPr="00654E42">
        <w:rPr>
          <w:strike/>
          <w:spacing w:val="-32"/>
        </w:rPr>
        <w:t xml:space="preserve"> </w:t>
      </w:r>
      <w:r w:rsidRPr="00654E42">
        <w:rPr>
          <w:strike/>
        </w:rPr>
        <w:t>must</w:t>
      </w:r>
      <w:r w:rsidRPr="00654E42">
        <w:rPr>
          <w:strike/>
          <w:spacing w:val="-32"/>
        </w:rPr>
        <w:t xml:space="preserve"> </w:t>
      </w:r>
      <w:r w:rsidRPr="00654E42">
        <w:rPr>
          <w:strike/>
        </w:rPr>
        <w:t>be equipped</w:t>
      </w:r>
      <w:r w:rsidRPr="00654E42">
        <w:rPr>
          <w:strike/>
          <w:spacing w:val="-32"/>
        </w:rPr>
        <w:t xml:space="preserve"> </w:t>
      </w:r>
      <w:r w:rsidRPr="00654E42">
        <w:rPr>
          <w:strike/>
        </w:rPr>
        <w:t>with</w:t>
      </w:r>
      <w:r w:rsidRPr="00654E42">
        <w:rPr>
          <w:strike/>
          <w:spacing w:val="-36"/>
        </w:rPr>
        <w:t xml:space="preserve"> </w:t>
      </w:r>
      <w:r w:rsidRPr="00654E42">
        <w:rPr>
          <w:strike/>
        </w:rPr>
        <w:t>all</w:t>
      </w:r>
      <w:r w:rsidRPr="00654E42">
        <w:rPr>
          <w:strike/>
          <w:spacing w:val="-34"/>
        </w:rPr>
        <w:t xml:space="preserve"> </w:t>
      </w:r>
      <w:r w:rsidRPr="00654E42">
        <w:rPr>
          <w:strike/>
        </w:rPr>
        <w:t>the</w:t>
      </w:r>
      <w:r w:rsidRPr="00654E42">
        <w:rPr>
          <w:strike/>
          <w:spacing w:val="-34"/>
        </w:rPr>
        <w:t xml:space="preserve"> </w:t>
      </w:r>
      <w:r w:rsidRPr="00654E42">
        <w:rPr>
          <w:strike/>
        </w:rPr>
        <w:t>equipment</w:t>
      </w:r>
      <w:r w:rsidRPr="00654E42">
        <w:rPr>
          <w:strike/>
          <w:spacing w:val="-28"/>
        </w:rPr>
        <w:t xml:space="preserve"> </w:t>
      </w:r>
      <w:r w:rsidRPr="00654E42">
        <w:rPr>
          <w:strike/>
        </w:rPr>
        <w:t>that</w:t>
      </w:r>
      <w:r w:rsidRPr="00654E42">
        <w:rPr>
          <w:strike/>
          <w:spacing w:val="-33"/>
        </w:rPr>
        <w:t xml:space="preserve"> </w:t>
      </w:r>
      <w:r w:rsidRPr="00654E42">
        <w:rPr>
          <w:strike/>
        </w:rPr>
        <w:t>is</w:t>
      </w:r>
      <w:r w:rsidRPr="00654E42">
        <w:rPr>
          <w:strike/>
          <w:spacing w:val="-36"/>
        </w:rPr>
        <w:t xml:space="preserve"> </w:t>
      </w:r>
      <w:r w:rsidRPr="00654E42">
        <w:rPr>
          <w:strike/>
        </w:rPr>
        <w:t>necessary</w:t>
      </w:r>
      <w:r w:rsidRPr="00654E42">
        <w:rPr>
          <w:strike/>
          <w:spacing w:val="-30"/>
        </w:rPr>
        <w:t xml:space="preserve"> </w:t>
      </w:r>
      <w:r w:rsidRPr="00654E42">
        <w:rPr>
          <w:strike/>
        </w:rPr>
        <w:t>for</w:t>
      </w:r>
      <w:r w:rsidRPr="00654E42">
        <w:rPr>
          <w:strike/>
          <w:spacing w:val="-36"/>
        </w:rPr>
        <w:t xml:space="preserve"> </w:t>
      </w:r>
      <w:r w:rsidRPr="00654E42">
        <w:rPr>
          <w:strike/>
        </w:rPr>
        <w:t>him/her</w:t>
      </w:r>
      <w:r w:rsidRPr="00654E42">
        <w:rPr>
          <w:strike/>
          <w:spacing w:val="-33"/>
        </w:rPr>
        <w:t xml:space="preserve"> </w:t>
      </w:r>
      <w:r w:rsidRPr="00654E42">
        <w:rPr>
          <w:strike/>
        </w:rPr>
        <w:t>to</w:t>
      </w:r>
      <w:r w:rsidRPr="00654E42">
        <w:rPr>
          <w:strike/>
          <w:spacing w:val="-37"/>
        </w:rPr>
        <w:t xml:space="preserve"> </w:t>
      </w:r>
      <w:r w:rsidRPr="00654E42">
        <w:rPr>
          <w:strike/>
        </w:rPr>
        <w:t>perform</w:t>
      </w:r>
      <w:r w:rsidRPr="00654E42">
        <w:rPr>
          <w:strike/>
          <w:spacing w:val="-31"/>
        </w:rPr>
        <w:t xml:space="preserve"> </w:t>
      </w:r>
      <w:r w:rsidRPr="00654E42">
        <w:rPr>
          <w:strike/>
        </w:rPr>
        <w:t>their</w:t>
      </w:r>
      <w:r w:rsidRPr="00654E42">
        <w:rPr>
          <w:strike/>
          <w:spacing w:val="-36"/>
        </w:rPr>
        <w:t xml:space="preserve"> </w:t>
      </w:r>
      <w:r w:rsidRPr="00654E42">
        <w:rPr>
          <w:strike/>
        </w:rPr>
        <w:t>duties</w:t>
      </w:r>
      <w:r w:rsidRPr="00654E42">
        <w:rPr>
          <w:strike/>
          <w:spacing w:val="-34"/>
        </w:rPr>
        <w:t xml:space="preserve"> </w:t>
      </w:r>
      <w:r w:rsidRPr="00654E42">
        <w:rPr>
          <w:strike/>
        </w:rPr>
        <w:t>as</w:t>
      </w:r>
      <w:r w:rsidRPr="00654E42">
        <w:rPr>
          <w:strike/>
          <w:spacing w:val="-36"/>
        </w:rPr>
        <w:t xml:space="preserve"> </w:t>
      </w:r>
      <w:r w:rsidRPr="00654E42">
        <w:rPr>
          <w:strike/>
        </w:rPr>
        <w:t>an</w:t>
      </w:r>
      <w:r w:rsidRPr="00654E42">
        <w:rPr>
          <w:strike/>
          <w:spacing w:val="-36"/>
        </w:rPr>
        <w:t xml:space="preserve"> </w:t>
      </w:r>
      <w:r w:rsidRPr="00654E42">
        <w:rPr>
          <w:strike/>
        </w:rPr>
        <w:t>EMT</w:t>
      </w:r>
      <w:r w:rsidRPr="00654E42">
        <w:rPr>
          <w:strike/>
          <w:spacing w:val="-34"/>
        </w:rPr>
        <w:t xml:space="preserve"> </w:t>
      </w:r>
      <w:r w:rsidRPr="00654E42">
        <w:rPr>
          <w:strike/>
        </w:rPr>
        <w:t>as</w:t>
      </w:r>
      <w:r w:rsidRPr="00654E42">
        <w:rPr>
          <w:strike/>
          <w:spacing w:val="-37"/>
        </w:rPr>
        <w:t xml:space="preserve"> </w:t>
      </w:r>
      <w:r w:rsidRPr="00654E42">
        <w:rPr>
          <w:strike/>
        </w:rPr>
        <w:t>prescribed</w:t>
      </w:r>
      <w:r w:rsidRPr="00654E42">
        <w:rPr>
          <w:strike/>
          <w:spacing w:val="-32"/>
        </w:rPr>
        <w:t xml:space="preserve"> </w:t>
      </w:r>
      <w:r w:rsidRPr="00654E42">
        <w:rPr>
          <w:strike/>
        </w:rPr>
        <w:t>by their</w:t>
      </w:r>
      <w:r w:rsidRPr="00654E42">
        <w:rPr>
          <w:strike/>
          <w:spacing w:val="-14"/>
        </w:rPr>
        <w:t xml:space="preserve"> </w:t>
      </w:r>
      <w:r w:rsidRPr="00654E42">
        <w:rPr>
          <w:strike/>
        </w:rPr>
        <w:t>licensing</w:t>
      </w:r>
      <w:r w:rsidRPr="00654E42">
        <w:rPr>
          <w:strike/>
          <w:spacing w:val="-11"/>
        </w:rPr>
        <w:t xml:space="preserve"> </w:t>
      </w:r>
      <w:r w:rsidRPr="00654E42">
        <w:rPr>
          <w:strike/>
        </w:rPr>
        <w:t>body</w:t>
      </w:r>
      <w:r w:rsidRPr="00654E42">
        <w:rPr>
          <w:strike/>
          <w:spacing w:val="-13"/>
        </w:rPr>
        <w:t xml:space="preserve"> </w:t>
      </w:r>
      <w:r w:rsidRPr="00654E42">
        <w:rPr>
          <w:strike/>
        </w:rPr>
        <w:t>and/or</w:t>
      </w:r>
      <w:r w:rsidRPr="00654E42">
        <w:rPr>
          <w:strike/>
          <w:spacing w:val="-18"/>
        </w:rPr>
        <w:t xml:space="preserve"> </w:t>
      </w:r>
      <w:r w:rsidRPr="00654E42">
        <w:rPr>
          <w:strike/>
        </w:rPr>
        <w:t>the</w:t>
      </w:r>
      <w:r w:rsidRPr="00654E42">
        <w:rPr>
          <w:strike/>
          <w:spacing w:val="-15"/>
        </w:rPr>
        <w:t xml:space="preserve"> </w:t>
      </w:r>
      <w:r w:rsidRPr="00654E42">
        <w:rPr>
          <w:strike/>
        </w:rPr>
        <w:t>local</w:t>
      </w:r>
      <w:r w:rsidRPr="00654E42">
        <w:rPr>
          <w:strike/>
          <w:spacing w:val="-21"/>
        </w:rPr>
        <w:t xml:space="preserve"> </w:t>
      </w:r>
      <w:r w:rsidRPr="00654E42">
        <w:rPr>
          <w:strike/>
        </w:rPr>
        <w:t>standards.</w:t>
      </w:r>
      <w:r w:rsidRPr="00654E42">
        <w:rPr>
          <w:strike/>
          <w:spacing w:val="-7"/>
        </w:rPr>
        <w:t xml:space="preserve"> </w:t>
      </w:r>
      <w:r w:rsidRPr="00654E42">
        <w:rPr>
          <w:strike/>
        </w:rPr>
        <w:t>The</w:t>
      </w:r>
      <w:r w:rsidRPr="00654E42">
        <w:rPr>
          <w:strike/>
          <w:spacing w:val="-15"/>
        </w:rPr>
        <w:t xml:space="preserve"> </w:t>
      </w:r>
      <w:r w:rsidRPr="00654E42">
        <w:rPr>
          <w:strike/>
        </w:rPr>
        <w:t>sponsoring</w:t>
      </w:r>
      <w:r w:rsidRPr="00654E42">
        <w:rPr>
          <w:strike/>
          <w:spacing w:val="-8"/>
        </w:rPr>
        <w:t xml:space="preserve"> </w:t>
      </w:r>
      <w:r w:rsidRPr="00654E42">
        <w:rPr>
          <w:strike/>
        </w:rPr>
        <w:t>club</w:t>
      </w:r>
      <w:r w:rsidRPr="00654E42">
        <w:rPr>
          <w:strike/>
          <w:spacing w:val="-18"/>
        </w:rPr>
        <w:t xml:space="preserve"> </w:t>
      </w:r>
      <w:r w:rsidRPr="00654E42">
        <w:rPr>
          <w:strike/>
        </w:rPr>
        <w:t>must</w:t>
      </w:r>
      <w:r w:rsidRPr="00654E42">
        <w:rPr>
          <w:strike/>
          <w:spacing w:val="-15"/>
        </w:rPr>
        <w:t xml:space="preserve"> </w:t>
      </w:r>
      <w:r w:rsidRPr="00654E42">
        <w:rPr>
          <w:strike/>
        </w:rPr>
        <w:t>verify</w:t>
      </w:r>
      <w:r w:rsidRPr="00654E42">
        <w:rPr>
          <w:strike/>
          <w:spacing w:val="-14"/>
        </w:rPr>
        <w:t xml:space="preserve"> </w:t>
      </w:r>
      <w:r w:rsidRPr="00654E42">
        <w:rPr>
          <w:strike/>
        </w:rPr>
        <w:t>that</w:t>
      </w:r>
      <w:r w:rsidRPr="00654E42">
        <w:rPr>
          <w:strike/>
          <w:spacing w:val="-19"/>
        </w:rPr>
        <w:t xml:space="preserve"> </w:t>
      </w:r>
      <w:r w:rsidRPr="00654E42">
        <w:rPr>
          <w:strike/>
        </w:rPr>
        <w:t>these</w:t>
      </w:r>
      <w:r w:rsidRPr="00654E42">
        <w:rPr>
          <w:strike/>
          <w:spacing w:val="-12"/>
        </w:rPr>
        <w:t xml:space="preserve"> </w:t>
      </w:r>
      <w:r w:rsidRPr="00654E42">
        <w:rPr>
          <w:strike/>
        </w:rPr>
        <w:t>requirements</w:t>
      </w:r>
      <w:r w:rsidRPr="00654E42">
        <w:rPr>
          <w:strike/>
          <w:spacing w:val="-8"/>
        </w:rPr>
        <w:t xml:space="preserve"> </w:t>
      </w:r>
      <w:r w:rsidRPr="00654E42">
        <w:rPr>
          <w:strike/>
        </w:rPr>
        <w:t>are met prior to the start of all</w:t>
      </w:r>
      <w:r w:rsidRPr="00654E42">
        <w:rPr>
          <w:strike/>
          <w:spacing w:val="20"/>
        </w:rPr>
        <w:t xml:space="preserve"> </w:t>
      </w:r>
      <w:r w:rsidRPr="00654E42">
        <w:rPr>
          <w:strike/>
        </w:rPr>
        <w:t>races.</w:t>
      </w:r>
    </w:p>
    <w:p w14:paraId="10EF1AFD" w14:textId="77777777" w:rsidR="00237078" w:rsidRPr="00654E42" w:rsidRDefault="00034852">
      <w:pPr>
        <w:pStyle w:val="ListParagraph"/>
        <w:numPr>
          <w:ilvl w:val="0"/>
          <w:numId w:val="9"/>
        </w:numPr>
        <w:tabs>
          <w:tab w:val="left" w:pos="1020"/>
        </w:tabs>
        <w:ind w:right="764"/>
        <w:rPr>
          <w:strike/>
        </w:rPr>
      </w:pPr>
      <w:r w:rsidRPr="00654E42">
        <w:rPr>
          <w:strike/>
        </w:rPr>
        <w:t>The club will end signup 1 hour prior to each race’s start to ensure that there is enough time to enter riders into the scoring</w:t>
      </w:r>
      <w:r w:rsidRPr="00654E42">
        <w:rPr>
          <w:strike/>
          <w:spacing w:val="-3"/>
        </w:rPr>
        <w:t xml:space="preserve"> </w:t>
      </w:r>
      <w:r w:rsidRPr="00654E42">
        <w:rPr>
          <w:strike/>
        </w:rPr>
        <w:t>database.</w:t>
      </w:r>
    </w:p>
    <w:p w14:paraId="3FEB1E99" w14:textId="77777777" w:rsidR="00237078" w:rsidRPr="00654E42" w:rsidRDefault="00034852">
      <w:pPr>
        <w:pStyle w:val="ListParagraph"/>
        <w:numPr>
          <w:ilvl w:val="0"/>
          <w:numId w:val="9"/>
        </w:numPr>
        <w:tabs>
          <w:tab w:val="left" w:pos="1019"/>
          <w:tab w:val="left" w:pos="1020"/>
        </w:tabs>
        <w:ind w:right="1434"/>
        <w:rPr>
          <w:strike/>
        </w:rPr>
      </w:pPr>
      <w:r w:rsidRPr="00654E42">
        <w:rPr>
          <w:strike/>
        </w:rPr>
        <w:t>The</w:t>
      </w:r>
      <w:r w:rsidRPr="00654E42">
        <w:rPr>
          <w:strike/>
          <w:spacing w:val="-12"/>
        </w:rPr>
        <w:t xml:space="preserve"> </w:t>
      </w:r>
      <w:r w:rsidRPr="00654E42">
        <w:rPr>
          <w:strike/>
        </w:rPr>
        <w:t>club</w:t>
      </w:r>
      <w:r w:rsidRPr="00654E42">
        <w:rPr>
          <w:strike/>
          <w:spacing w:val="-15"/>
        </w:rPr>
        <w:t xml:space="preserve"> </w:t>
      </w:r>
      <w:r w:rsidRPr="00654E42">
        <w:rPr>
          <w:strike/>
        </w:rPr>
        <w:t>will</w:t>
      </w:r>
      <w:r w:rsidRPr="00654E42">
        <w:rPr>
          <w:strike/>
          <w:spacing w:val="-21"/>
        </w:rPr>
        <w:t xml:space="preserve"> </w:t>
      </w:r>
      <w:r w:rsidRPr="00654E42">
        <w:rPr>
          <w:strike/>
        </w:rPr>
        <w:t>have</w:t>
      </w:r>
      <w:r w:rsidRPr="00654E42">
        <w:rPr>
          <w:strike/>
          <w:spacing w:val="-9"/>
        </w:rPr>
        <w:t xml:space="preserve"> </w:t>
      </w:r>
      <w:r w:rsidRPr="00654E42">
        <w:rPr>
          <w:strike/>
        </w:rPr>
        <w:t>a</w:t>
      </w:r>
      <w:r w:rsidRPr="00654E42">
        <w:rPr>
          <w:strike/>
          <w:spacing w:val="-18"/>
        </w:rPr>
        <w:t xml:space="preserve"> </w:t>
      </w:r>
      <w:r w:rsidRPr="00654E42">
        <w:rPr>
          <w:strike/>
        </w:rPr>
        <w:t>member(s)</w:t>
      </w:r>
      <w:r w:rsidRPr="00654E42">
        <w:rPr>
          <w:strike/>
          <w:spacing w:val="-16"/>
        </w:rPr>
        <w:t xml:space="preserve"> </w:t>
      </w:r>
      <w:r w:rsidRPr="00654E42">
        <w:rPr>
          <w:strike/>
        </w:rPr>
        <w:t>checking</w:t>
      </w:r>
      <w:r w:rsidRPr="00654E42">
        <w:rPr>
          <w:strike/>
          <w:spacing w:val="-3"/>
        </w:rPr>
        <w:t xml:space="preserve"> </w:t>
      </w:r>
      <w:r w:rsidRPr="00654E42">
        <w:rPr>
          <w:strike/>
        </w:rPr>
        <w:t>the</w:t>
      </w:r>
      <w:r w:rsidRPr="00654E42">
        <w:rPr>
          <w:strike/>
          <w:spacing w:val="-7"/>
        </w:rPr>
        <w:t xml:space="preserve"> </w:t>
      </w:r>
      <w:r w:rsidRPr="00654E42">
        <w:rPr>
          <w:strike/>
        </w:rPr>
        <w:t>staging</w:t>
      </w:r>
      <w:r w:rsidRPr="00654E42">
        <w:rPr>
          <w:strike/>
          <w:spacing w:val="-13"/>
        </w:rPr>
        <w:t xml:space="preserve"> </w:t>
      </w:r>
      <w:r w:rsidRPr="00654E42">
        <w:rPr>
          <w:strike/>
        </w:rPr>
        <w:t>area</w:t>
      </w:r>
      <w:r w:rsidRPr="00654E42">
        <w:rPr>
          <w:strike/>
          <w:spacing w:val="-8"/>
        </w:rPr>
        <w:t xml:space="preserve"> </w:t>
      </w:r>
      <w:r w:rsidRPr="00654E42">
        <w:rPr>
          <w:strike/>
        </w:rPr>
        <w:t>prior</w:t>
      </w:r>
      <w:r w:rsidRPr="00654E42">
        <w:rPr>
          <w:strike/>
          <w:spacing w:val="-11"/>
        </w:rPr>
        <w:t xml:space="preserve"> </w:t>
      </w:r>
      <w:r w:rsidRPr="00654E42">
        <w:rPr>
          <w:strike/>
        </w:rPr>
        <w:t>to</w:t>
      </w:r>
      <w:r w:rsidRPr="00654E42">
        <w:rPr>
          <w:strike/>
          <w:spacing w:val="-14"/>
        </w:rPr>
        <w:t xml:space="preserve"> </w:t>
      </w:r>
      <w:r w:rsidRPr="00654E42">
        <w:rPr>
          <w:strike/>
        </w:rPr>
        <w:t>each</w:t>
      </w:r>
      <w:r w:rsidRPr="00654E42">
        <w:rPr>
          <w:strike/>
          <w:spacing w:val="-13"/>
        </w:rPr>
        <w:t xml:space="preserve"> </w:t>
      </w:r>
      <w:r w:rsidRPr="00654E42">
        <w:rPr>
          <w:strike/>
        </w:rPr>
        <w:t>race</w:t>
      </w:r>
      <w:r w:rsidRPr="00654E42">
        <w:rPr>
          <w:strike/>
          <w:spacing w:val="-11"/>
        </w:rPr>
        <w:t xml:space="preserve"> </w:t>
      </w:r>
      <w:r w:rsidRPr="00654E42">
        <w:rPr>
          <w:strike/>
        </w:rPr>
        <w:t>to</w:t>
      </w:r>
      <w:r w:rsidRPr="00654E42">
        <w:rPr>
          <w:strike/>
          <w:spacing w:val="-12"/>
        </w:rPr>
        <w:t xml:space="preserve"> </w:t>
      </w:r>
      <w:r w:rsidRPr="00654E42">
        <w:rPr>
          <w:strike/>
        </w:rPr>
        <w:t>ensure</w:t>
      </w:r>
      <w:r w:rsidRPr="00654E42">
        <w:rPr>
          <w:strike/>
          <w:spacing w:val="-9"/>
        </w:rPr>
        <w:t xml:space="preserve"> </w:t>
      </w:r>
      <w:r w:rsidRPr="00654E42">
        <w:rPr>
          <w:strike/>
        </w:rPr>
        <w:t>bikes</w:t>
      </w:r>
      <w:r w:rsidRPr="00654E42">
        <w:rPr>
          <w:strike/>
          <w:spacing w:val="-13"/>
        </w:rPr>
        <w:t xml:space="preserve"> </w:t>
      </w:r>
      <w:r w:rsidRPr="00654E42">
        <w:rPr>
          <w:strike/>
        </w:rPr>
        <w:t>have</w:t>
      </w:r>
      <w:r w:rsidRPr="00654E42">
        <w:rPr>
          <w:strike/>
          <w:spacing w:val="-14"/>
        </w:rPr>
        <w:t xml:space="preserve"> </w:t>
      </w:r>
      <w:r w:rsidRPr="00654E42">
        <w:rPr>
          <w:strike/>
        </w:rPr>
        <w:t>proper numbers and backgrounds displayed and that the rider is, in fact, signed up for that</w:t>
      </w:r>
      <w:r w:rsidRPr="00654E42">
        <w:rPr>
          <w:strike/>
          <w:spacing w:val="-35"/>
        </w:rPr>
        <w:t xml:space="preserve"> </w:t>
      </w:r>
      <w:r w:rsidRPr="00654E42">
        <w:rPr>
          <w:strike/>
        </w:rPr>
        <w:t>race.</w:t>
      </w:r>
    </w:p>
    <w:p w14:paraId="3A01A062" w14:textId="77777777" w:rsidR="00237078" w:rsidRPr="00654E42" w:rsidRDefault="00034852">
      <w:pPr>
        <w:pStyle w:val="ListParagraph"/>
        <w:numPr>
          <w:ilvl w:val="0"/>
          <w:numId w:val="9"/>
        </w:numPr>
        <w:tabs>
          <w:tab w:val="left" w:pos="1019"/>
          <w:tab w:val="left" w:pos="1020"/>
        </w:tabs>
        <w:ind w:right="1306"/>
        <w:rPr>
          <w:strike/>
        </w:rPr>
      </w:pPr>
      <w:r w:rsidRPr="00654E42">
        <w:rPr>
          <w:strike/>
        </w:rPr>
        <w:t xml:space="preserve">New clubs will be interviewed and approved by the competition committee prior to </w:t>
      </w:r>
      <w:r w:rsidRPr="00654E42">
        <w:rPr>
          <w:strike/>
        </w:rPr>
        <w:t>sanctioning a GP. A monetary retainer may be suggested to ensure that the guidelines are</w:t>
      </w:r>
      <w:r w:rsidRPr="00654E42">
        <w:rPr>
          <w:strike/>
          <w:spacing w:val="-10"/>
        </w:rPr>
        <w:t xml:space="preserve"> </w:t>
      </w:r>
      <w:r w:rsidRPr="00654E42">
        <w:rPr>
          <w:strike/>
        </w:rPr>
        <w:t>followed.</w:t>
      </w:r>
    </w:p>
    <w:p w14:paraId="6B72B068" w14:textId="77777777" w:rsidR="00237078" w:rsidRPr="00654E42" w:rsidRDefault="00034852">
      <w:pPr>
        <w:pStyle w:val="ListParagraph"/>
        <w:numPr>
          <w:ilvl w:val="0"/>
          <w:numId w:val="9"/>
        </w:numPr>
        <w:tabs>
          <w:tab w:val="left" w:pos="1019"/>
          <w:tab w:val="left" w:pos="1020"/>
        </w:tabs>
        <w:ind w:right="967"/>
        <w:rPr>
          <w:strike/>
          <w:color w:val="000000" w:themeColor="text1"/>
        </w:rPr>
      </w:pPr>
      <w:r w:rsidRPr="00654E42">
        <w:rPr>
          <w:strike/>
          <w:color w:val="000000" w:themeColor="text1"/>
        </w:rPr>
        <w:t>Effective</w:t>
      </w:r>
      <w:r w:rsidRPr="00654E42">
        <w:rPr>
          <w:strike/>
          <w:color w:val="000000" w:themeColor="text1"/>
          <w:spacing w:val="-2"/>
        </w:rPr>
        <w:t xml:space="preserve"> </w:t>
      </w:r>
      <w:r w:rsidRPr="00654E42">
        <w:rPr>
          <w:strike/>
          <w:color w:val="000000" w:themeColor="text1"/>
        </w:rPr>
        <w:t>immediately</w:t>
      </w:r>
      <w:r w:rsidRPr="00654E42">
        <w:rPr>
          <w:strike/>
          <w:color w:val="000000" w:themeColor="text1"/>
          <w:spacing w:val="-3"/>
        </w:rPr>
        <w:t xml:space="preserve"> </w:t>
      </w:r>
      <w:r w:rsidRPr="00654E42">
        <w:rPr>
          <w:strike/>
          <w:color w:val="000000" w:themeColor="text1"/>
        </w:rPr>
        <w:t>all</w:t>
      </w:r>
      <w:r w:rsidRPr="00654E42">
        <w:rPr>
          <w:strike/>
          <w:color w:val="000000" w:themeColor="text1"/>
          <w:spacing w:val="-3"/>
        </w:rPr>
        <w:t xml:space="preserve"> </w:t>
      </w:r>
      <w:r w:rsidRPr="00654E42">
        <w:rPr>
          <w:strike/>
          <w:color w:val="000000" w:themeColor="text1"/>
        </w:rPr>
        <w:t>clubs</w:t>
      </w:r>
      <w:r w:rsidRPr="00654E42">
        <w:rPr>
          <w:strike/>
          <w:color w:val="000000" w:themeColor="text1"/>
          <w:spacing w:val="-2"/>
        </w:rPr>
        <w:t xml:space="preserve"> </w:t>
      </w:r>
      <w:r w:rsidRPr="00654E42">
        <w:rPr>
          <w:strike/>
          <w:color w:val="000000" w:themeColor="text1"/>
        </w:rPr>
        <w:t>will</w:t>
      </w:r>
      <w:r w:rsidRPr="00654E42">
        <w:rPr>
          <w:strike/>
          <w:color w:val="000000" w:themeColor="text1"/>
          <w:spacing w:val="-2"/>
        </w:rPr>
        <w:t xml:space="preserve"> </w:t>
      </w:r>
      <w:r w:rsidRPr="00654E42">
        <w:rPr>
          <w:strike/>
          <w:color w:val="000000" w:themeColor="text1"/>
        </w:rPr>
        <w:t>accommodate</w:t>
      </w:r>
      <w:r w:rsidRPr="00654E42">
        <w:rPr>
          <w:strike/>
          <w:color w:val="000000" w:themeColor="text1"/>
          <w:spacing w:val="-3"/>
        </w:rPr>
        <w:t xml:space="preserve"> </w:t>
      </w:r>
      <w:r w:rsidRPr="00654E42">
        <w:rPr>
          <w:strike/>
          <w:color w:val="000000" w:themeColor="text1"/>
        </w:rPr>
        <w:t>for</w:t>
      </w:r>
      <w:r w:rsidRPr="00654E42">
        <w:rPr>
          <w:strike/>
          <w:color w:val="000000" w:themeColor="text1"/>
          <w:spacing w:val="-2"/>
        </w:rPr>
        <w:t xml:space="preserve"> </w:t>
      </w:r>
      <w:r w:rsidRPr="00654E42">
        <w:rPr>
          <w:strike/>
          <w:color w:val="000000" w:themeColor="text1"/>
        </w:rPr>
        <w:t>a</w:t>
      </w:r>
      <w:r w:rsidRPr="00654E42">
        <w:rPr>
          <w:strike/>
          <w:color w:val="000000" w:themeColor="text1"/>
          <w:spacing w:val="-2"/>
        </w:rPr>
        <w:t xml:space="preserve"> </w:t>
      </w:r>
      <w:r w:rsidRPr="00654E42">
        <w:rPr>
          <w:strike/>
          <w:color w:val="000000" w:themeColor="text1"/>
        </w:rPr>
        <w:t>fourth</w:t>
      </w:r>
      <w:r w:rsidRPr="00654E42">
        <w:rPr>
          <w:strike/>
          <w:color w:val="000000" w:themeColor="text1"/>
          <w:spacing w:val="-2"/>
        </w:rPr>
        <w:t xml:space="preserve"> </w:t>
      </w:r>
      <w:r w:rsidRPr="00654E42">
        <w:rPr>
          <w:strike/>
          <w:color w:val="000000" w:themeColor="text1"/>
        </w:rPr>
        <w:t>race,</w:t>
      </w:r>
      <w:r w:rsidRPr="00654E42">
        <w:rPr>
          <w:strike/>
          <w:color w:val="000000" w:themeColor="text1"/>
          <w:spacing w:val="-3"/>
        </w:rPr>
        <w:t xml:space="preserve"> </w:t>
      </w:r>
      <w:r w:rsidRPr="00654E42">
        <w:rPr>
          <w:strike/>
          <w:color w:val="000000" w:themeColor="text1"/>
        </w:rPr>
        <w:t>a</w:t>
      </w:r>
      <w:r w:rsidRPr="00654E42">
        <w:rPr>
          <w:strike/>
          <w:color w:val="000000" w:themeColor="text1"/>
          <w:spacing w:val="-3"/>
        </w:rPr>
        <w:t xml:space="preserve"> </w:t>
      </w:r>
      <w:r w:rsidRPr="00654E42">
        <w:rPr>
          <w:strike/>
          <w:color w:val="000000" w:themeColor="text1"/>
        </w:rPr>
        <w:t>50cc</w:t>
      </w:r>
      <w:r w:rsidRPr="00654E42">
        <w:rPr>
          <w:strike/>
          <w:color w:val="000000" w:themeColor="text1"/>
          <w:spacing w:val="-2"/>
        </w:rPr>
        <w:t xml:space="preserve"> </w:t>
      </w:r>
      <w:r w:rsidRPr="00654E42">
        <w:rPr>
          <w:strike/>
          <w:color w:val="000000" w:themeColor="text1"/>
        </w:rPr>
        <w:t>“</w:t>
      </w:r>
      <w:r w:rsidRPr="00654E42">
        <w:rPr>
          <w:b/>
          <w:strike/>
          <w:color w:val="000000" w:themeColor="text1"/>
          <w:u w:val="thick" w:color="E36C0A"/>
        </w:rPr>
        <w:t>Novice</w:t>
      </w:r>
      <w:r w:rsidRPr="00654E42">
        <w:rPr>
          <w:b/>
          <w:strike/>
          <w:color w:val="000000" w:themeColor="text1"/>
          <w:spacing w:val="-3"/>
          <w:u w:val="thick" w:color="E36C0A"/>
        </w:rPr>
        <w:t xml:space="preserve"> </w:t>
      </w:r>
      <w:r w:rsidRPr="00654E42">
        <w:rPr>
          <w:b/>
          <w:strike/>
          <w:color w:val="000000" w:themeColor="text1"/>
          <w:u w:val="thick" w:color="E36C0A"/>
        </w:rPr>
        <w:t>Only</w:t>
      </w:r>
      <w:r w:rsidRPr="00654E42">
        <w:rPr>
          <w:strike/>
          <w:color w:val="000000" w:themeColor="text1"/>
        </w:rPr>
        <w:t>”</w:t>
      </w:r>
      <w:r w:rsidRPr="00654E42">
        <w:rPr>
          <w:strike/>
          <w:color w:val="000000" w:themeColor="text1"/>
          <w:spacing w:val="-1"/>
        </w:rPr>
        <w:t xml:space="preserve"> </w:t>
      </w:r>
      <w:r w:rsidRPr="00654E42">
        <w:rPr>
          <w:strike/>
          <w:color w:val="000000" w:themeColor="text1"/>
        </w:rPr>
        <w:t>Grand</w:t>
      </w:r>
      <w:r w:rsidRPr="00654E42">
        <w:rPr>
          <w:strike/>
          <w:color w:val="000000" w:themeColor="text1"/>
          <w:spacing w:val="-3"/>
        </w:rPr>
        <w:t xml:space="preserve"> </w:t>
      </w:r>
      <w:r w:rsidRPr="00654E42">
        <w:rPr>
          <w:strike/>
          <w:color w:val="000000" w:themeColor="text1"/>
        </w:rPr>
        <w:t>Prix</w:t>
      </w:r>
      <w:r w:rsidRPr="00654E42">
        <w:rPr>
          <w:strike/>
          <w:color w:val="000000" w:themeColor="text1"/>
          <w:spacing w:val="-3"/>
        </w:rPr>
        <w:t xml:space="preserve"> </w:t>
      </w:r>
      <w:r w:rsidRPr="00654E42">
        <w:rPr>
          <w:strike/>
          <w:color w:val="000000" w:themeColor="text1"/>
        </w:rPr>
        <w:t>race</w:t>
      </w:r>
      <w:r w:rsidRPr="00654E42">
        <w:rPr>
          <w:strike/>
          <w:color w:val="000000" w:themeColor="text1"/>
          <w:spacing w:val="-3"/>
        </w:rPr>
        <w:t xml:space="preserve"> </w:t>
      </w:r>
      <w:r w:rsidRPr="00654E42">
        <w:rPr>
          <w:strike/>
          <w:color w:val="000000" w:themeColor="text1"/>
        </w:rPr>
        <w:t>to ensure the safety of our</w:t>
      </w:r>
      <w:r w:rsidRPr="00654E42">
        <w:rPr>
          <w:strike/>
          <w:color w:val="000000" w:themeColor="text1"/>
          <w:spacing w:val="-4"/>
        </w:rPr>
        <w:t xml:space="preserve"> </w:t>
      </w:r>
      <w:r w:rsidRPr="00654E42">
        <w:rPr>
          <w:strike/>
          <w:color w:val="000000" w:themeColor="text1"/>
        </w:rPr>
        <w:t>riders.</w:t>
      </w:r>
    </w:p>
    <w:p w14:paraId="29E679B2" w14:textId="77777777" w:rsidR="00237078" w:rsidRPr="00654E42" w:rsidRDefault="00034852">
      <w:pPr>
        <w:pStyle w:val="ListParagraph"/>
        <w:numPr>
          <w:ilvl w:val="0"/>
          <w:numId w:val="9"/>
        </w:numPr>
        <w:tabs>
          <w:tab w:val="left" w:pos="1019"/>
          <w:tab w:val="left" w:pos="1020"/>
        </w:tabs>
        <w:ind w:left="1560" w:right="5533" w:hanging="900"/>
        <w:rPr>
          <w:strike/>
        </w:rPr>
      </w:pPr>
      <w:r w:rsidRPr="00654E42">
        <w:rPr>
          <w:strike/>
        </w:rPr>
        <w:t xml:space="preserve">The </w:t>
      </w:r>
      <w:r w:rsidRPr="00654E42">
        <w:rPr>
          <w:strike/>
        </w:rPr>
        <w:t>following schedule will be followed for all GP races: 7:00 A.M. – Big Bike</w:t>
      </w:r>
      <w:r w:rsidRPr="00654E42">
        <w:rPr>
          <w:strike/>
          <w:spacing w:val="-32"/>
        </w:rPr>
        <w:t xml:space="preserve"> </w:t>
      </w:r>
      <w:r w:rsidRPr="00654E42">
        <w:rPr>
          <w:strike/>
        </w:rPr>
        <w:t>Unclassified</w:t>
      </w:r>
    </w:p>
    <w:p w14:paraId="09D77B82" w14:textId="77777777" w:rsidR="00237078" w:rsidRPr="00654E42" w:rsidRDefault="00034852">
      <w:pPr>
        <w:pStyle w:val="BodyText"/>
        <w:ind w:left="1560" w:right="7125"/>
        <w:rPr>
          <w:strike/>
        </w:rPr>
      </w:pPr>
      <w:r w:rsidRPr="00654E42">
        <w:rPr>
          <w:strike/>
        </w:rPr>
        <w:t>7:30</w:t>
      </w:r>
      <w:r w:rsidRPr="00654E42">
        <w:rPr>
          <w:strike/>
          <w:spacing w:val="-44"/>
        </w:rPr>
        <w:t xml:space="preserve"> </w:t>
      </w:r>
      <w:r w:rsidRPr="00654E42">
        <w:rPr>
          <w:strike/>
        </w:rPr>
        <w:t>A.M.</w:t>
      </w:r>
      <w:r w:rsidRPr="00654E42">
        <w:rPr>
          <w:strike/>
          <w:spacing w:val="-33"/>
        </w:rPr>
        <w:t xml:space="preserve"> </w:t>
      </w:r>
      <w:r w:rsidRPr="00654E42">
        <w:rPr>
          <w:strike/>
        </w:rPr>
        <w:t>–</w:t>
      </w:r>
      <w:r w:rsidRPr="00654E42">
        <w:rPr>
          <w:strike/>
          <w:spacing w:val="-34"/>
        </w:rPr>
        <w:t xml:space="preserve"> </w:t>
      </w:r>
      <w:r w:rsidRPr="00654E42">
        <w:rPr>
          <w:strike/>
        </w:rPr>
        <w:t>Mini</w:t>
      </w:r>
      <w:r w:rsidRPr="00654E42">
        <w:rPr>
          <w:strike/>
          <w:spacing w:val="-34"/>
        </w:rPr>
        <w:t xml:space="preserve"> </w:t>
      </w:r>
      <w:r w:rsidRPr="00654E42">
        <w:rPr>
          <w:strike/>
        </w:rPr>
        <w:t>Bike</w:t>
      </w:r>
      <w:r w:rsidRPr="00654E42">
        <w:rPr>
          <w:strike/>
          <w:spacing w:val="-34"/>
        </w:rPr>
        <w:t xml:space="preserve"> </w:t>
      </w:r>
      <w:r w:rsidRPr="00654E42">
        <w:rPr>
          <w:strike/>
        </w:rPr>
        <w:t>Unclassified 8:00 A.M. –</w:t>
      </w:r>
      <w:r w:rsidRPr="00654E42">
        <w:rPr>
          <w:strike/>
          <w:spacing w:val="-16"/>
        </w:rPr>
        <w:t xml:space="preserve"> </w:t>
      </w:r>
      <w:r w:rsidRPr="00654E42">
        <w:rPr>
          <w:strike/>
        </w:rPr>
        <w:t>Vets</w:t>
      </w:r>
    </w:p>
    <w:p w14:paraId="2AA9D589" w14:textId="77777777" w:rsidR="00237078" w:rsidRPr="00654E42" w:rsidRDefault="00034852">
      <w:pPr>
        <w:pStyle w:val="BodyText"/>
        <w:ind w:left="1560"/>
        <w:rPr>
          <w:strike/>
        </w:rPr>
      </w:pPr>
      <w:r w:rsidRPr="00654E42">
        <w:rPr>
          <w:strike/>
        </w:rPr>
        <w:t>9:15 A.M. – 50cc</w:t>
      </w:r>
    </w:p>
    <w:p w14:paraId="5071C229" w14:textId="77777777" w:rsidR="00237078" w:rsidRPr="00654E42" w:rsidRDefault="00034852">
      <w:pPr>
        <w:pStyle w:val="BodyText"/>
        <w:ind w:left="1560"/>
        <w:rPr>
          <w:strike/>
        </w:rPr>
      </w:pPr>
      <w:r w:rsidRPr="00654E42">
        <w:rPr>
          <w:strike/>
        </w:rPr>
        <w:t>9:45 A.M. – 50cc Novice Only</w:t>
      </w:r>
    </w:p>
    <w:p w14:paraId="37326D1F" w14:textId="77777777" w:rsidR="00237078" w:rsidRPr="00654E42" w:rsidRDefault="00034852">
      <w:pPr>
        <w:pStyle w:val="BodyText"/>
        <w:ind w:left="1560" w:right="5161"/>
        <w:rPr>
          <w:strike/>
        </w:rPr>
      </w:pPr>
      <w:r w:rsidRPr="00654E42">
        <w:rPr>
          <w:strike/>
        </w:rPr>
        <w:t>10:00 A.M. – Two-Stroke / Four-Stroke / Women 11:00</w:t>
      </w:r>
      <w:r w:rsidRPr="00654E42">
        <w:rPr>
          <w:strike/>
          <w:spacing w:val="-39"/>
        </w:rPr>
        <w:t xml:space="preserve"> </w:t>
      </w:r>
      <w:r w:rsidRPr="00654E42">
        <w:rPr>
          <w:strike/>
        </w:rPr>
        <w:t>A.M.</w:t>
      </w:r>
      <w:r w:rsidRPr="00654E42">
        <w:rPr>
          <w:strike/>
          <w:spacing w:val="-34"/>
        </w:rPr>
        <w:t xml:space="preserve"> </w:t>
      </w:r>
      <w:r w:rsidRPr="00654E42">
        <w:rPr>
          <w:strike/>
        </w:rPr>
        <w:t>–</w:t>
      </w:r>
      <w:r w:rsidRPr="00654E42">
        <w:rPr>
          <w:strike/>
          <w:spacing w:val="-33"/>
        </w:rPr>
        <w:t xml:space="preserve"> </w:t>
      </w:r>
      <w:r w:rsidRPr="00654E42">
        <w:rPr>
          <w:strike/>
        </w:rPr>
        <w:t>Maintenance</w:t>
      </w:r>
      <w:r w:rsidRPr="00654E42">
        <w:rPr>
          <w:strike/>
          <w:spacing w:val="-34"/>
        </w:rPr>
        <w:t xml:space="preserve"> </w:t>
      </w:r>
      <w:r w:rsidRPr="00654E42">
        <w:rPr>
          <w:strike/>
        </w:rPr>
        <w:t>/</w:t>
      </w:r>
      <w:r w:rsidRPr="00654E42">
        <w:rPr>
          <w:strike/>
          <w:spacing w:val="-33"/>
        </w:rPr>
        <w:t xml:space="preserve"> </w:t>
      </w:r>
      <w:r w:rsidRPr="00654E42">
        <w:rPr>
          <w:strike/>
        </w:rPr>
        <w:t>Intermission</w:t>
      </w:r>
      <w:r w:rsidRPr="00654E42">
        <w:rPr>
          <w:strike/>
          <w:spacing w:val="-34"/>
        </w:rPr>
        <w:t xml:space="preserve"> </w:t>
      </w:r>
      <w:r w:rsidRPr="00654E42">
        <w:rPr>
          <w:strike/>
        </w:rPr>
        <w:t>/</w:t>
      </w:r>
      <w:r w:rsidRPr="00654E42">
        <w:rPr>
          <w:strike/>
          <w:spacing w:val="-33"/>
        </w:rPr>
        <w:t xml:space="preserve"> </w:t>
      </w:r>
      <w:r w:rsidRPr="00654E42">
        <w:rPr>
          <w:b/>
          <w:strike/>
        </w:rPr>
        <w:t>(If</w:t>
      </w:r>
      <w:r w:rsidRPr="00654E42">
        <w:rPr>
          <w:b/>
          <w:strike/>
          <w:spacing w:val="-34"/>
        </w:rPr>
        <w:t xml:space="preserve"> </w:t>
      </w:r>
      <w:r w:rsidRPr="00654E42">
        <w:rPr>
          <w:b/>
          <w:strike/>
        </w:rPr>
        <w:t xml:space="preserve">Necessary) </w:t>
      </w:r>
      <w:r w:rsidRPr="00654E42">
        <w:rPr>
          <w:strike/>
        </w:rPr>
        <w:t>11:45 A.M. –</w:t>
      </w:r>
      <w:r w:rsidRPr="00654E42">
        <w:rPr>
          <w:strike/>
          <w:spacing w:val="-2"/>
        </w:rPr>
        <w:t xml:space="preserve"> </w:t>
      </w:r>
      <w:r w:rsidRPr="00654E42">
        <w:rPr>
          <w:strike/>
        </w:rPr>
        <w:t>65cc</w:t>
      </w:r>
    </w:p>
    <w:p w14:paraId="24910A04" w14:textId="77777777" w:rsidR="00237078" w:rsidRPr="00654E42" w:rsidRDefault="00034852">
      <w:pPr>
        <w:pStyle w:val="BodyText"/>
        <w:ind w:left="1560" w:right="7247"/>
        <w:rPr>
          <w:strike/>
        </w:rPr>
      </w:pPr>
      <w:r w:rsidRPr="00654E42">
        <w:rPr>
          <w:strike/>
        </w:rPr>
        <w:t>1:00 P.M. – 85cc+ / Jr. Women 2:15 P.M. – Open / Lites</w:t>
      </w:r>
    </w:p>
    <w:p w14:paraId="6B3A076E" w14:textId="77777777" w:rsidR="00237078" w:rsidRPr="00654E42" w:rsidRDefault="00034852">
      <w:pPr>
        <w:ind w:left="1560"/>
        <w:rPr>
          <w:b/>
          <w:strike/>
        </w:rPr>
      </w:pPr>
      <w:r w:rsidRPr="00654E42">
        <w:rPr>
          <w:strike/>
          <w:color w:val="111111"/>
        </w:rPr>
        <w:t>3</w:t>
      </w:r>
      <w:r w:rsidRPr="00654E42">
        <w:rPr>
          <w:strike/>
        </w:rPr>
        <w:t xml:space="preserve">:30 P.M. – Quads </w:t>
      </w:r>
      <w:r w:rsidRPr="00654E42">
        <w:rPr>
          <w:b/>
          <w:strike/>
        </w:rPr>
        <w:t>(If club is allowing Quads)</w:t>
      </w:r>
    </w:p>
    <w:p w14:paraId="2C3BE7D8" w14:textId="77777777" w:rsidR="00237078" w:rsidRPr="00654E42" w:rsidRDefault="00034852">
      <w:pPr>
        <w:ind w:left="1560"/>
        <w:rPr>
          <w:b/>
          <w:strike/>
        </w:rPr>
      </w:pPr>
      <w:r w:rsidRPr="00654E42">
        <w:rPr>
          <w:strike/>
          <w:color w:val="111111"/>
        </w:rPr>
        <w:t xml:space="preserve">4:45 – Team Race </w:t>
      </w:r>
      <w:r w:rsidRPr="00654E42">
        <w:rPr>
          <w:b/>
          <w:strike/>
          <w:color w:val="111111"/>
        </w:rPr>
        <w:t>(If Club is having a Team Race)</w:t>
      </w:r>
    </w:p>
    <w:p w14:paraId="113A1E11" w14:textId="77777777" w:rsidR="00237078" w:rsidRDefault="00237078">
      <w:pPr>
        <w:sectPr w:rsidR="00237078">
          <w:pgSz w:w="12240" w:h="15840"/>
          <w:pgMar w:top="1240" w:right="80" w:bottom="280" w:left="600" w:header="720" w:footer="720" w:gutter="0"/>
          <w:cols w:space="720"/>
        </w:sectPr>
      </w:pPr>
    </w:p>
    <w:p w14:paraId="7DA0286C" w14:textId="77777777" w:rsidR="00237078" w:rsidRDefault="00034852">
      <w:pPr>
        <w:pStyle w:val="Heading2"/>
        <w:spacing w:before="39"/>
        <w:rPr>
          <w:u w:val="none"/>
        </w:rPr>
      </w:pPr>
      <w:bookmarkStart w:id="25" w:name="SECTION_19._COMPETITION_EQUIPMENT"/>
      <w:bookmarkEnd w:id="25"/>
      <w:r>
        <w:rPr>
          <w:u w:val="thick" w:color="282828"/>
        </w:rPr>
        <w:lastRenderedPageBreak/>
        <w:t xml:space="preserve">SECTION 19. COMPETITION </w:t>
      </w:r>
      <w:r>
        <w:rPr>
          <w:u w:val="thick" w:color="282828"/>
        </w:rPr>
        <w:t>EQUIPMENT</w:t>
      </w:r>
    </w:p>
    <w:p w14:paraId="043BA48F" w14:textId="3FDF0C27" w:rsidR="00237078" w:rsidRDefault="00034852">
      <w:pPr>
        <w:pStyle w:val="BodyText"/>
        <w:spacing w:before="3"/>
        <w:ind w:left="120" w:right="1415"/>
        <w:jc w:val="both"/>
      </w:pPr>
      <w:r>
        <w:t>MRAN</w:t>
      </w:r>
      <w:r>
        <w:rPr>
          <w:spacing w:val="-21"/>
        </w:rPr>
        <w:t xml:space="preserve"> </w:t>
      </w:r>
      <w:r>
        <w:t>implements</w:t>
      </w:r>
      <w:r>
        <w:rPr>
          <w:spacing w:val="-20"/>
        </w:rPr>
        <w:t xml:space="preserve"> </w:t>
      </w:r>
      <w:r>
        <w:t>equipment</w:t>
      </w:r>
      <w:r>
        <w:rPr>
          <w:spacing w:val="-21"/>
        </w:rPr>
        <w:t xml:space="preserve"> </w:t>
      </w:r>
      <w:r>
        <w:t>rules</w:t>
      </w:r>
      <w:r>
        <w:rPr>
          <w:spacing w:val="-20"/>
        </w:rPr>
        <w:t xml:space="preserve"> </w:t>
      </w:r>
      <w:r>
        <w:t>primarily</w:t>
      </w:r>
      <w:r>
        <w:rPr>
          <w:spacing w:val="-21"/>
        </w:rPr>
        <w:t xml:space="preserve"> </w:t>
      </w:r>
      <w:r>
        <w:t>for</w:t>
      </w:r>
      <w:r>
        <w:rPr>
          <w:spacing w:val="-20"/>
        </w:rPr>
        <w:t xml:space="preserve"> </w:t>
      </w:r>
      <w:r>
        <w:t>safety</w:t>
      </w:r>
      <w:r>
        <w:rPr>
          <w:spacing w:val="-21"/>
        </w:rPr>
        <w:t xml:space="preserve"> </w:t>
      </w:r>
      <w:r>
        <w:t>reasons.</w:t>
      </w:r>
      <w:r>
        <w:rPr>
          <w:spacing w:val="-20"/>
        </w:rPr>
        <w:t xml:space="preserve"> </w:t>
      </w:r>
      <w:r>
        <w:t>The</w:t>
      </w:r>
      <w:r>
        <w:rPr>
          <w:spacing w:val="-21"/>
        </w:rPr>
        <w:t xml:space="preserve"> </w:t>
      </w:r>
      <w:r>
        <w:t>Referee</w:t>
      </w:r>
      <w:r>
        <w:rPr>
          <w:spacing w:val="-20"/>
        </w:rPr>
        <w:t xml:space="preserve"> </w:t>
      </w:r>
      <w:r>
        <w:t>or</w:t>
      </w:r>
      <w:r>
        <w:rPr>
          <w:spacing w:val="-21"/>
        </w:rPr>
        <w:t xml:space="preserve"> </w:t>
      </w:r>
      <w:r>
        <w:t>Technical</w:t>
      </w:r>
      <w:r>
        <w:rPr>
          <w:spacing w:val="-21"/>
        </w:rPr>
        <w:t xml:space="preserve"> </w:t>
      </w:r>
      <w:r>
        <w:t>Inspector</w:t>
      </w:r>
      <w:r>
        <w:rPr>
          <w:spacing w:val="-20"/>
        </w:rPr>
        <w:t xml:space="preserve"> </w:t>
      </w:r>
      <w:r>
        <w:t>has</w:t>
      </w:r>
      <w:r>
        <w:rPr>
          <w:spacing w:val="-21"/>
        </w:rPr>
        <w:t xml:space="preserve"> </w:t>
      </w:r>
      <w:r>
        <w:t>the</w:t>
      </w:r>
      <w:r>
        <w:rPr>
          <w:spacing w:val="-20"/>
        </w:rPr>
        <w:t xml:space="preserve"> </w:t>
      </w:r>
      <w:r>
        <w:t>right</w:t>
      </w:r>
      <w:r>
        <w:rPr>
          <w:spacing w:val="-21"/>
        </w:rPr>
        <w:t xml:space="preserve"> </w:t>
      </w:r>
      <w:r>
        <w:t>to make</w:t>
      </w:r>
      <w:r>
        <w:rPr>
          <w:spacing w:val="-29"/>
        </w:rPr>
        <w:t xml:space="preserve"> </w:t>
      </w:r>
      <w:r>
        <w:t>judgment</w:t>
      </w:r>
      <w:r>
        <w:rPr>
          <w:spacing w:val="-26"/>
        </w:rPr>
        <w:t xml:space="preserve"> </w:t>
      </w:r>
      <w:r>
        <w:t>decisions</w:t>
      </w:r>
      <w:r>
        <w:rPr>
          <w:spacing w:val="-26"/>
        </w:rPr>
        <w:t xml:space="preserve"> </w:t>
      </w:r>
      <w:r>
        <w:t>on</w:t>
      </w:r>
      <w:r>
        <w:rPr>
          <w:spacing w:val="-29"/>
        </w:rPr>
        <w:t xml:space="preserve"> </w:t>
      </w:r>
      <w:r>
        <w:t>items</w:t>
      </w:r>
      <w:r>
        <w:rPr>
          <w:spacing w:val="-30"/>
        </w:rPr>
        <w:t xml:space="preserve"> </w:t>
      </w:r>
      <w:r>
        <w:t>not</w:t>
      </w:r>
      <w:r>
        <w:rPr>
          <w:spacing w:val="-29"/>
        </w:rPr>
        <w:t xml:space="preserve"> </w:t>
      </w:r>
      <w:r>
        <w:t>listed</w:t>
      </w:r>
      <w:r>
        <w:rPr>
          <w:spacing w:val="-30"/>
        </w:rPr>
        <w:t xml:space="preserve"> </w:t>
      </w:r>
      <w:r>
        <w:t>here.</w:t>
      </w:r>
      <w:r>
        <w:rPr>
          <w:spacing w:val="-27"/>
        </w:rPr>
        <w:t xml:space="preserve"> </w:t>
      </w:r>
      <w:r>
        <w:t>Points</w:t>
      </w:r>
      <w:r>
        <w:rPr>
          <w:spacing w:val="-30"/>
        </w:rPr>
        <w:t xml:space="preserve"> </w:t>
      </w:r>
      <w:r>
        <w:t>of</w:t>
      </w:r>
      <w:r w:rsidR="003F5EBD">
        <w:t xml:space="preserve"> </w:t>
      </w:r>
      <w:r>
        <w:t>contention</w:t>
      </w:r>
      <w:r>
        <w:rPr>
          <w:spacing w:val="-27"/>
        </w:rPr>
        <w:t xml:space="preserve"> </w:t>
      </w:r>
      <w:r>
        <w:t>not</w:t>
      </w:r>
      <w:r>
        <w:rPr>
          <w:spacing w:val="-27"/>
        </w:rPr>
        <w:t xml:space="preserve"> </w:t>
      </w:r>
      <w:r>
        <w:t>having</w:t>
      </w:r>
      <w:r>
        <w:rPr>
          <w:spacing w:val="-27"/>
        </w:rPr>
        <w:t xml:space="preserve"> </w:t>
      </w:r>
      <w:r>
        <w:rPr>
          <w:spacing w:val="2"/>
        </w:rPr>
        <w:t>a</w:t>
      </w:r>
      <w:r w:rsidR="003F5EBD">
        <w:rPr>
          <w:spacing w:val="2"/>
        </w:rPr>
        <w:t xml:space="preserve"> </w:t>
      </w:r>
      <w:r>
        <w:rPr>
          <w:spacing w:val="2"/>
        </w:rPr>
        <w:t>clear</w:t>
      </w:r>
      <w:r w:rsidR="003F5EBD">
        <w:rPr>
          <w:spacing w:val="2"/>
        </w:rPr>
        <w:t xml:space="preserve"> </w:t>
      </w:r>
      <w:r w:rsidR="00902B84">
        <w:rPr>
          <w:spacing w:val="2"/>
        </w:rPr>
        <w:t>outcome</w:t>
      </w:r>
      <w:r>
        <w:rPr>
          <w:spacing w:val="-26"/>
        </w:rPr>
        <w:t xml:space="preserve"> </w:t>
      </w:r>
      <w:r>
        <w:t>will</w:t>
      </w:r>
      <w:r>
        <w:rPr>
          <w:spacing w:val="-27"/>
        </w:rPr>
        <w:t xml:space="preserve"> </w:t>
      </w:r>
      <w:r>
        <w:t>be</w:t>
      </w:r>
      <w:r>
        <w:rPr>
          <w:spacing w:val="-30"/>
        </w:rPr>
        <w:t xml:space="preserve"> </w:t>
      </w:r>
      <w:r>
        <w:t>resolved</w:t>
      </w:r>
      <w:r>
        <w:rPr>
          <w:spacing w:val="-1"/>
        </w:rPr>
        <w:t xml:space="preserve"> </w:t>
      </w:r>
      <w:r>
        <w:t xml:space="preserve">in favor of </w:t>
      </w:r>
      <w:r>
        <w:t>the</w:t>
      </w:r>
      <w:r>
        <w:rPr>
          <w:spacing w:val="2"/>
        </w:rPr>
        <w:t xml:space="preserve"> </w:t>
      </w:r>
      <w:r>
        <w:t>rider.</w:t>
      </w:r>
    </w:p>
    <w:p w14:paraId="7F24B605" w14:textId="77777777" w:rsidR="00237078" w:rsidRDefault="00237078">
      <w:pPr>
        <w:pStyle w:val="BodyText"/>
      </w:pPr>
    </w:p>
    <w:p w14:paraId="3E67E73C" w14:textId="7D5E69DA" w:rsidR="00237078" w:rsidRPr="000D2BCC" w:rsidRDefault="00034852">
      <w:pPr>
        <w:pStyle w:val="ListParagraph"/>
        <w:numPr>
          <w:ilvl w:val="0"/>
          <w:numId w:val="8"/>
        </w:numPr>
        <w:tabs>
          <w:tab w:val="left" w:pos="479"/>
        </w:tabs>
        <w:ind w:right="699"/>
        <w:jc w:val="both"/>
        <w:rPr>
          <w:color w:val="000000" w:themeColor="text1"/>
        </w:rPr>
      </w:pPr>
      <w:r>
        <w:t>Motorcycle</w:t>
      </w:r>
      <w:r>
        <w:rPr>
          <w:spacing w:val="-7"/>
        </w:rPr>
        <w:t xml:space="preserve"> </w:t>
      </w:r>
      <w:r>
        <w:t>helmets</w:t>
      </w:r>
      <w:r>
        <w:rPr>
          <w:spacing w:val="-7"/>
        </w:rPr>
        <w:t xml:space="preserve"> </w:t>
      </w:r>
      <w:r>
        <w:t>will</w:t>
      </w:r>
      <w:r>
        <w:rPr>
          <w:spacing w:val="-7"/>
        </w:rPr>
        <w:t xml:space="preserve"> </w:t>
      </w:r>
      <w:r>
        <w:t>be</w:t>
      </w:r>
      <w:r>
        <w:rPr>
          <w:spacing w:val="-7"/>
        </w:rPr>
        <w:t xml:space="preserve"> </w:t>
      </w:r>
      <w:r>
        <w:t>worn</w:t>
      </w:r>
      <w:r>
        <w:rPr>
          <w:spacing w:val="-6"/>
        </w:rPr>
        <w:t xml:space="preserve"> </w:t>
      </w:r>
      <w:r>
        <w:t>(Protective</w:t>
      </w:r>
      <w:r>
        <w:rPr>
          <w:spacing w:val="-8"/>
        </w:rPr>
        <w:t xml:space="preserve"> </w:t>
      </w:r>
      <w:r>
        <w:t>gear</w:t>
      </w:r>
      <w:r>
        <w:rPr>
          <w:spacing w:val="-7"/>
        </w:rPr>
        <w:t xml:space="preserve"> </w:t>
      </w:r>
      <w:r>
        <w:t>such</w:t>
      </w:r>
      <w:r>
        <w:rPr>
          <w:spacing w:val="-6"/>
        </w:rPr>
        <w:t xml:space="preserve"> </w:t>
      </w:r>
      <w:r>
        <w:t>as</w:t>
      </w:r>
      <w:r>
        <w:rPr>
          <w:spacing w:val="-7"/>
        </w:rPr>
        <w:t xml:space="preserve"> </w:t>
      </w:r>
      <w:r>
        <w:t>shin</w:t>
      </w:r>
      <w:r>
        <w:rPr>
          <w:spacing w:val="-6"/>
        </w:rPr>
        <w:t xml:space="preserve"> </w:t>
      </w:r>
      <w:r>
        <w:t>guards,</w:t>
      </w:r>
      <w:r>
        <w:rPr>
          <w:spacing w:val="-7"/>
        </w:rPr>
        <w:t xml:space="preserve"> </w:t>
      </w:r>
      <w:r>
        <w:t>chest</w:t>
      </w:r>
      <w:r>
        <w:rPr>
          <w:spacing w:val="-6"/>
        </w:rPr>
        <w:t xml:space="preserve"> </w:t>
      </w:r>
      <w:r>
        <w:t>protectors,</w:t>
      </w:r>
      <w:r>
        <w:rPr>
          <w:spacing w:val="-7"/>
        </w:rPr>
        <w:t xml:space="preserve"> </w:t>
      </w:r>
      <w:r>
        <w:t>gloves</w:t>
      </w:r>
      <w:r>
        <w:rPr>
          <w:spacing w:val="-6"/>
        </w:rPr>
        <w:t xml:space="preserve"> </w:t>
      </w:r>
      <w:r>
        <w:t>are</w:t>
      </w:r>
      <w:r>
        <w:rPr>
          <w:spacing w:val="-8"/>
        </w:rPr>
        <w:t xml:space="preserve"> </w:t>
      </w:r>
      <w:r>
        <w:t>recommended)</w:t>
      </w:r>
      <w:r>
        <w:rPr>
          <w:spacing w:val="-5"/>
        </w:rPr>
        <w:t xml:space="preserve"> </w:t>
      </w:r>
      <w:r>
        <w:t>by both</w:t>
      </w:r>
      <w:r>
        <w:rPr>
          <w:spacing w:val="-34"/>
        </w:rPr>
        <w:t xml:space="preserve"> </w:t>
      </w:r>
      <w:r>
        <w:t>rider</w:t>
      </w:r>
      <w:r>
        <w:rPr>
          <w:spacing w:val="-34"/>
        </w:rPr>
        <w:t xml:space="preserve"> </w:t>
      </w:r>
      <w:r>
        <w:t>and/or</w:t>
      </w:r>
      <w:r>
        <w:rPr>
          <w:spacing w:val="-32"/>
        </w:rPr>
        <w:t xml:space="preserve"> </w:t>
      </w:r>
      <w:r>
        <w:t>passenger</w:t>
      </w:r>
      <w:r>
        <w:rPr>
          <w:spacing w:val="-29"/>
        </w:rPr>
        <w:t xml:space="preserve"> </w:t>
      </w:r>
      <w:r>
        <w:t>anytime</w:t>
      </w:r>
      <w:r>
        <w:rPr>
          <w:spacing w:val="-27"/>
        </w:rPr>
        <w:t xml:space="preserve"> </w:t>
      </w:r>
      <w:r>
        <w:t>the</w:t>
      </w:r>
      <w:r>
        <w:rPr>
          <w:spacing w:val="-35"/>
        </w:rPr>
        <w:t xml:space="preserve"> </w:t>
      </w:r>
      <w:r>
        <w:t>motorcycle</w:t>
      </w:r>
      <w:r>
        <w:rPr>
          <w:spacing w:val="-28"/>
        </w:rPr>
        <w:t xml:space="preserve"> </w:t>
      </w:r>
      <w:r>
        <w:t>is</w:t>
      </w:r>
      <w:r>
        <w:rPr>
          <w:spacing w:val="-35"/>
        </w:rPr>
        <w:t xml:space="preserve"> </w:t>
      </w:r>
      <w:r>
        <w:t>set</w:t>
      </w:r>
      <w:r>
        <w:rPr>
          <w:spacing w:val="-33"/>
        </w:rPr>
        <w:t xml:space="preserve"> </w:t>
      </w:r>
      <w:r>
        <w:t>in</w:t>
      </w:r>
      <w:r>
        <w:rPr>
          <w:spacing w:val="-37"/>
        </w:rPr>
        <w:t xml:space="preserve"> </w:t>
      </w:r>
      <w:r>
        <w:t>motion</w:t>
      </w:r>
      <w:r w:rsidRPr="00FF6270">
        <w:t xml:space="preserve">. </w:t>
      </w:r>
      <w:r w:rsidR="000A2FB2" w:rsidRPr="000D2BCC">
        <w:rPr>
          <w:color w:val="000000" w:themeColor="text1"/>
        </w:rPr>
        <w:t>Electronic</w:t>
      </w:r>
      <w:r w:rsidR="00FF6270" w:rsidRPr="000D2BCC">
        <w:rPr>
          <w:color w:val="000000" w:themeColor="text1"/>
        </w:rPr>
        <w:t xml:space="preserve"> transmitting</w:t>
      </w:r>
      <w:r w:rsidR="007E2808" w:rsidRPr="000D2BCC">
        <w:rPr>
          <w:color w:val="000000" w:themeColor="text1"/>
        </w:rPr>
        <w:t xml:space="preserve"> of information, including radio communication</w:t>
      </w:r>
      <w:r w:rsidR="00BE4347" w:rsidRPr="000D2BCC">
        <w:rPr>
          <w:color w:val="000000" w:themeColor="text1"/>
        </w:rPr>
        <w:t>, to or</w:t>
      </w:r>
      <w:r w:rsidR="00FF6270" w:rsidRPr="000D2BCC">
        <w:rPr>
          <w:color w:val="000000" w:themeColor="text1"/>
        </w:rPr>
        <w:t xml:space="preserve"> </w:t>
      </w:r>
      <w:r w:rsidR="00BE4347" w:rsidRPr="000D2BCC">
        <w:rPr>
          <w:color w:val="000000" w:themeColor="text1"/>
        </w:rPr>
        <w:t>from a moving motorcycle is prohibited</w:t>
      </w:r>
      <w:r w:rsidR="00FF6270" w:rsidRPr="000D2BCC">
        <w:rPr>
          <w:color w:val="000000" w:themeColor="text1"/>
        </w:rPr>
        <w:t>.</w:t>
      </w:r>
      <w:r w:rsidR="00BE4347" w:rsidRPr="000D2BCC">
        <w:rPr>
          <w:color w:val="000000" w:themeColor="text1"/>
          <w:spacing w:val="-30"/>
        </w:rPr>
        <w:t xml:space="preserve"> </w:t>
      </w:r>
      <w:r w:rsidRPr="000D2BCC">
        <w:rPr>
          <w:color w:val="000000" w:themeColor="text1"/>
        </w:rPr>
        <w:t>Boots</w:t>
      </w:r>
      <w:r w:rsidRPr="000D2BCC">
        <w:rPr>
          <w:color w:val="000000" w:themeColor="text1"/>
          <w:spacing w:val="-33"/>
        </w:rPr>
        <w:t xml:space="preserve"> </w:t>
      </w:r>
      <w:r w:rsidRPr="000D2BCC">
        <w:rPr>
          <w:color w:val="000000" w:themeColor="text1"/>
        </w:rPr>
        <w:t>(Extending</w:t>
      </w:r>
      <w:r w:rsidRPr="000D2BCC">
        <w:rPr>
          <w:color w:val="000000" w:themeColor="text1"/>
          <w:spacing w:val="-30"/>
        </w:rPr>
        <w:t xml:space="preserve"> </w:t>
      </w:r>
      <w:r w:rsidRPr="000D2BCC">
        <w:rPr>
          <w:color w:val="000000" w:themeColor="text1"/>
        </w:rPr>
        <w:t>above</w:t>
      </w:r>
      <w:r w:rsidRPr="000D2BCC">
        <w:rPr>
          <w:color w:val="000000" w:themeColor="text1"/>
          <w:spacing w:val="-29"/>
        </w:rPr>
        <w:t xml:space="preserve"> </w:t>
      </w:r>
      <w:r w:rsidRPr="000D2BCC">
        <w:rPr>
          <w:color w:val="000000" w:themeColor="text1"/>
        </w:rPr>
        <w:t>the</w:t>
      </w:r>
      <w:r w:rsidRPr="000D2BCC">
        <w:rPr>
          <w:color w:val="000000" w:themeColor="text1"/>
          <w:spacing w:val="-26"/>
        </w:rPr>
        <w:t xml:space="preserve"> </w:t>
      </w:r>
      <w:r w:rsidRPr="000D2BCC">
        <w:rPr>
          <w:color w:val="000000" w:themeColor="text1"/>
        </w:rPr>
        <w:t>ankles),</w:t>
      </w:r>
      <w:r w:rsidRPr="000D2BCC">
        <w:rPr>
          <w:color w:val="000000" w:themeColor="text1"/>
          <w:spacing w:val="-27"/>
        </w:rPr>
        <w:t xml:space="preserve"> </w:t>
      </w:r>
      <w:r w:rsidRPr="000D2BCC">
        <w:rPr>
          <w:color w:val="000000" w:themeColor="text1"/>
        </w:rPr>
        <w:t>goggles,</w:t>
      </w:r>
      <w:r w:rsidRPr="000D2BCC">
        <w:rPr>
          <w:color w:val="000000" w:themeColor="text1"/>
          <w:spacing w:val="-27"/>
        </w:rPr>
        <w:t xml:space="preserve"> </w:t>
      </w:r>
      <w:r w:rsidRPr="000D2BCC">
        <w:rPr>
          <w:color w:val="000000" w:themeColor="text1"/>
        </w:rPr>
        <w:t>and/or face shield will be worn by all</w:t>
      </w:r>
      <w:r w:rsidRPr="000D2BCC">
        <w:rPr>
          <w:color w:val="000000" w:themeColor="text1"/>
          <w:spacing w:val="-11"/>
        </w:rPr>
        <w:t xml:space="preserve"> </w:t>
      </w:r>
      <w:r w:rsidRPr="000D2BCC">
        <w:rPr>
          <w:color w:val="000000" w:themeColor="text1"/>
        </w:rPr>
        <w:t>riders.</w:t>
      </w:r>
      <w:r w:rsidR="00FF6270" w:rsidRPr="000D2BCC">
        <w:rPr>
          <w:color w:val="000000" w:themeColor="text1"/>
        </w:rPr>
        <w:t xml:space="preserve"> </w:t>
      </w:r>
      <w:r w:rsidR="00F541EA" w:rsidRPr="000D2BCC">
        <w:rPr>
          <w:color w:val="000000" w:themeColor="text1"/>
        </w:rPr>
        <w:t>(</w:t>
      </w:r>
      <w:r w:rsidR="00FF6270" w:rsidRPr="000D2BCC">
        <w:rPr>
          <w:color w:val="000000" w:themeColor="text1"/>
        </w:rPr>
        <w:t>Dec 2023</w:t>
      </w:r>
      <w:r w:rsidR="00F541EA" w:rsidRPr="000D2BCC">
        <w:rPr>
          <w:color w:val="000000" w:themeColor="text1"/>
        </w:rPr>
        <w:t>)</w:t>
      </w:r>
    </w:p>
    <w:p w14:paraId="331EC7BB" w14:textId="77777777" w:rsidR="00237078" w:rsidRDefault="00034852">
      <w:pPr>
        <w:pStyle w:val="ListParagraph"/>
        <w:numPr>
          <w:ilvl w:val="0"/>
          <w:numId w:val="8"/>
        </w:numPr>
        <w:tabs>
          <w:tab w:val="left" w:pos="479"/>
        </w:tabs>
        <w:ind w:right="757"/>
      </w:pPr>
      <w:r>
        <w:t>Center</w:t>
      </w:r>
      <w:r>
        <w:rPr>
          <w:spacing w:val="-5"/>
        </w:rPr>
        <w:t xml:space="preserve"> </w:t>
      </w:r>
      <w:r>
        <w:t>stands,</w:t>
      </w:r>
      <w:r>
        <w:rPr>
          <w:spacing w:val="-5"/>
        </w:rPr>
        <w:t xml:space="preserve"> </w:t>
      </w:r>
      <w:r>
        <w:t>safety</w:t>
      </w:r>
      <w:r>
        <w:rPr>
          <w:spacing w:val="-4"/>
        </w:rPr>
        <w:t xml:space="preserve"> </w:t>
      </w:r>
      <w:r>
        <w:t>bars,</w:t>
      </w:r>
      <w:r>
        <w:rPr>
          <w:spacing w:val="-5"/>
        </w:rPr>
        <w:t xml:space="preserve"> </w:t>
      </w:r>
      <w:r>
        <w:t>and</w:t>
      </w:r>
      <w:r>
        <w:rPr>
          <w:spacing w:val="-4"/>
        </w:rPr>
        <w:t xml:space="preserve"> </w:t>
      </w:r>
      <w:r>
        <w:t>all</w:t>
      </w:r>
      <w:r>
        <w:rPr>
          <w:spacing w:val="-5"/>
        </w:rPr>
        <w:t xml:space="preserve"> </w:t>
      </w:r>
      <w:r>
        <w:t>undue</w:t>
      </w:r>
      <w:r>
        <w:rPr>
          <w:spacing w:val="-4"/>
        </w:rPr>
        <w:t xml:space="preserve"> </w:t>
      </w:r>
      <w:r>
        <w:t>protruding</w:t>
      </w:r>
      <w:r>
        <w:rPr>
          <w:spacing w:val="-5"/>
        </w:rPr>
        <w:t xml:space="preserve"> </w:t>
      </w:r>
      <w:r>
        <w:t>objects</w:t>
      </w:r>
      <w:r>
        <w:rPr>
          <w:spacing w:val="-3"/>
        </w:rPr>
        <w:t xml:space="preserve"> </w:t>
      </w:r>
      <w:r>
        <w:t>not</w:t>
      </w:r>
      <w:r>
        <w:rPr>
          <w:spacing w:val="-5"/>
        </w:rPr>
        <w:t xml:space="preserve"> </w:t>
      </w:r>
      <w:r>
        <w:t>necessary</w:t>
      </w:r>
      <w:r>
        <w:rPr>
          <w:spacing w:val="-4"/>
        </w:rPr>
        <w:t xml:space="preserve"> </w:t>
      </w:r>
      <w:r>
        <w:t>for</w:t>
      </w:r>
      <w:r>
        <w:rPr>
          <w:spacing w:val="-4"/>
        </w:rPr>
        <w:t xml:space="preserve"> </w:t>
      </w:r>
      <w:r>
        <w:t>the</w:t>
      </w:r>
      <w:r>
        <w:rPr>
          <w:spacing w:val="-5"/>
        </w:rPr>
        <w:t xml:space="preserve"> </w:t>
      </w:r>
      <w:r>
        <w:t>operation</w:t>
      </w:r>
      <w:r>
        <w:rPr>
          <w:spacing w:val="-3"/>
        </w:rPr>
        <w:t xml:space="preserve"> </w:t>
      </w:r>
      <w:r>
        <w:t>of</w:t>
      </w:r>
      <w:r>
        <w:rPr>
          <w:spacing w:val="-5"/>
        </w:rPr>
        <w:t xml:space="preserve"> </w:t>
      </w:r>
      <w:r>
        <w:t>the</w:t>
      </w:r>
      <w:r>
        <w:rPr>
          <w:spacing w:val="-4"/>
        </w:rPr>
        <w:t xml:space="preserve"> </w:t>
      </w:r>
      <w:r>
        <w:t>machine</w:t>
      </w:r>
      <w:r>
        <w:rPr>
          <w:spacing w:val="-3"/>
        </w:rPr>
        <w:t xml:space="preserve"> </w:t>
      </w:r>
      <w:r>
        <w:rPr>
          <w:color w:val="BA6C59"/>
        </w:rPr>
        <w:t>—</w:t>
      </w:r>
      <w:r>
        <w:rPr>
          <w:color w:val="BA6C59"/>
          <w:spacing w:val="-6"/>
        </w:rPr>
        <w:t xml:space="preserve"> </w:t>
      </w:r>
      <w:r>
        <w:t>must be</w:t>
      </w:r>
      <w:r>
        <w:rPr>
          <w:spacing w:val="-32"/>
        </w:rPr>
        <w:t xml:space="preserve"> </w:t>
      </w:r>
      <w:r>
        <w:t>removed.</w:t>
      </w:r>
      <w:r>
        <w:rPr>
          <w:spacing w:val="-27"/>
        </w:rPr>
        <w:t xml:space="preserve"> </w:t>
      </w:r>
      <w:r>
        <w:t>All</w:t>
      </w:r>
      <w:r>
        <w:rPr>
          <w:spacing w:val="-28"/>
        </w:rPr>
        <w:t xml:space="preserve"> </w:t>
      </w:r>
      <w:r>
        <w:t>glass</w:t>
      </w:r>
      <w:r>
        <w:rPr>
          <w:spacing w:val="-32"/>
        </w:rPr>
        <w:t xml:space="preserve"> </w:t>
      </w:r>
      <w:r>
        <w:t>and</w:t>
      </w:r>
      <w:r>
        <w:rPr>
          <w:spacing w:val="-33"/>
        </w:rPr>
        <w:t xml:space="preserve"> </w:t>
      </w:r>
      <w:r>
        <w:t>sharp,</w:t>
      </w:r>
      <w:r>
        <w:rPr>
          <w:spacing w:val="-32"/>
        </w:rPr>
        <w:t xml:space="preserve"> </w:t>
      </w:r>
      <w:r>
        <w:t>protruding</w:t>
      </w:r>
      <w:r>
        <w:rPr>
          <w:spacing w:val="-29"/>
        </w:rPr>
        <w:t xml:space="preserve"> </w:t>
      </w:r>
      <w:r>
        <w:t>objects</w:t>
      </w:r>
      <w:r>
        <w:rPr>
          <w:spacing w:val="-31"/>
        </w:rPr>
        <w:t xml:space="preserve"> </w:t>
      </w:r>
      <w:r>
        <w:t>must</w:t>
      </w:r>
      <w:r>
        <w:rPr>
          <w:spacing w:val="-32"/>
        </w:rPr>
        <w:t xml:space="preserve"> </w:t>
      </w:r>
      <w:r>
        <w:t>be</w:t>
      </w:r>
      <w:r>
        <w:rPr>
          <w:spacing w:val="-34"/>
        </w:rPr>
        <w:t xml:space="preserve"> </w:t>
      </w:r>
      <w:r>
        <w:t>removed.</w:t>
      </w:r>
      <w:r>
        <w:rPr>
          <w:spacing w:val="-29"/>
        </w:rPr>
        <w:t xml:space="preserve"> </w:t>
      </w:r>
      <w:r>
        <w:t>This</w:t>
      </w:r>
      <w:r>
        <w:rPr>
          <w:spacing w:val="-33"/>
        </w:rPr>
        <w:t xml:space="preserve"> </w:t>
      </w:r>
      <w:r>
        <w:t>includes</w:t>
      </w:r>
      <w:r>
        <w:rPr>
          <w:spacing w:val="-31"/>
        </w:rPr>
        <w:t xml:space="preserve"> </w:t>
      </w:r>
      <w:r>
        <w:t>protruding</w:t>
      </w:r>
      <w:r>
        <w:rPr>
          <w:spacing w:val="-27"/>
        </w:rPr>
        <w:t xml:space="preserve"> </w:t>
      </w:r>
      <w:r>
        <w:t>mirrors</w:t>
      </w:r>
      <w:r>
        <w:rPr>
          <w:spacing w:val="-32"/>
        </w:rPr>
        <w:t xml:space="preserve"> </w:t>
      </w:r>
      <w:r>
        <w:t>and</w:t>
      </w:r>
      <w:r>
        <w:rPr>
          <w:spacing w:val="-28"/>
        </w:rPr>
        <w:t xml:space="preserve"> </w:t>
      </w:r>
      <w:r>
        <w:t>turn</w:t>
      </w:r>
      <w:r>
        <w:rPr>
          <w:spacing w:val="-28"/>
        </w:rPr>
        <w:t xml:space="preserve"> </w:t>
      </w:r>
      <w:r>
        <w:t>signals. Enduro</w:t>
      </w:r>
      <w:r>
        <w:rPr>
          <w:spacing w:val="-21"/>
        </w:rPr>
        <w:t xml:space="preserve"> </w:t>
      </w:r>
      <w:r>
        <w:t>type</w:t>
      </w:r>
      <w:r>
        <w:rPr>
          <w:spacing w:val="-20"/>
        </w:rPr>
        <w:t xml:space="preserve"> </w:t>
      </w:r>
      <w:r>
        <w:t>headlights,</w:t>
      </w:r>
      <w:r>
        <w:rPr>
          <w:spacing w:val="-20"/>
        </w:rPr>
        <w:t xml:space="preserve"> </w:t>
      </w:r>
      <w:r>
        <w:t>plastic</w:t>
      </w:r>
      <w:r>
        <w:rPr>
          <w:spacing w:val="-20"/>
        </w:rPr>
        <w:t xml:space="preserve"> </w:t>
      </w:r>
      <w:r>
        <w:t>brake</w:t>
      </w:r>
      <w:r>
        <w:rPr>
          <w:spacing w:val="-21"/>
        </w:rPr>
        <w:t xml:space="preserve"> </w:t>
      </w:r>
      <w:r>
        <w:t>lights,</w:t>
      </w:r>
      <w:r>
        <w:rPr>
          <w:spacing w:val="-20"/>
        </w:rPr>
        <w:t xml:space="preserve"> </w:t>
      </w:r>
      <w:r>
        <w:t>enduro</w:t>
      </w:r>
      <w:r>
        <w:rPr>
          <w:spacing w:val="-20"/>
        </w:rPr>
        <w:t xml:space="preserve"> </w:t>
      </w:r>
      <w:r>
        <w:t>speedometers,</w:t>
      </w:r>
      <w:r>
        <w:rPr>
          <w:spacing w:val="-21"/>
        </w:rPr>
        <w:t xml:space="preserve"> </w:t>
      </w:r>
      <w:r>
        <w:t>rubberized</w:t>
      </w:r>
      <w:r>
        <w:rPr>
          <w:spacing w:val="-21"/>
        </w:rPr>
        <w:t xml:space="preserve"> </w:t>
      </w:r>
      <w:r>
        <w:t>turn</w:t>
      </w:r>
      <w:r>
        <w:rPr>
          <w:spacing w:val="-21"/>
        </w:rPr>
        <w:t xml:space="preserve"> </w:t>
      </w:r>
      <w:r>
        <w:t>signals</w:t>
      </w:r>
      <w:r>
        <w:rPr>
          <w:spacing w:val="-20"/>
        </w:rPr>
        <w:t xml:space="preserve"> </w:t>
      </w:r>
      <w:r>
        <w:t>that</w:t>
      </w:r>
      <w:r>
        <w:rPr>
          <w:spacing w:val="-21"/>
        </w:rPr>
        <w:t xml:space="preserve"> </w:t>
      </w:r>
      <w:r>
        <w:t>do</w:t>
      </w:r>
      <w:r>
        <w:rPr>
          <w:spacing w:val="-21"/>
        </w:rPr>
        <w:t xml:space="preserve"> </w:t>
      </w:r>
      <w:r>
        <w:t>not</w:t>
      </w:r>
      <w:r>
        <w:rPr>
          <w:spacing w:val="-19"/>
        </w:rPr>
        <w:t xml:space="preserve"> </w:t>
      </w:r>
      <w:r>
        <w:t>represent</w:t>
      </w:r>
      <w:r>
        <w:rPr>
          <w:spacing w:val="-18"/>
        </w:rPr>
        <w:t xml:space="preserve"> </w:t>
      </w:r>
      <w:r>
        <w:t>an undue safety hazard are</w:t>
      </w:r>
      <w:r>
        <w:rPr>
          <w:spacing w:val="19"/>
        </w:rPr>
        <w:t xml:space="preserve"> </w:t>
      </w:r>
      <w:r>
        <w:t>allowed.</w:t>
      </w:r>
    </w:p>
    <w:p w14:paraId="3EE13018" w14:textId="77777777" w:rsidR="00237078" w:rsidRDefault="00034852">
      <w:pPr>
        <w:pStyle w:val="ListParagraph"/>
        <w:numPr>
          <w:ilvl w:val="0"/>
          <w:numId w:val="8"/>
        </w:numPr>
        <w:tabs>
          <w:tab w:val="left" w:pos="478"/>
          <w:tab w:val="left" w:pos="479"/>
        </w:tabs>
        <w:ind w:right="823"/>
      </w:pPr>
      <w:r>
        <w:t>Foot pegs must not extend more than four (4) inches from the widest part of the frame and/or engine assembly; whichever</w:t>
      </w:r>
      <w:r>
        <w:rPr>
          <w:spacing w:val="-3"/>
        </w:rPr>
        <w:t xml:space="preserve"> </w:t>
      </w:r>
      <w:r>
        <w:t>is</w:t>
      </w:r>
      <w:r>
        <w:rPr>
          <w:spacing w:val="-2"/>
        </w:rPr>
        <w:t xml:space="preserve"> </w:t>
      </w:r>
      <w:r>
        <w:t>the</w:t>
      </w:r>
      <w:r>
        <w:rPr>
          <w:spacing w:val="-2"/>
        </w:rPr>
        <w:t xml:space="preserve"> </w:t>
      </w:r>
      <w:r>
        <w:t>base</w:t>
      </w:r>
      <w:r>
        <w:rPr>
          <w:spacing w:val="-2"/>
        </w:rPr>
        <w:t xml:space="preserve"> </w:t>
      </w:r>
      <w:r>
        <w:t>point</w:t>
      </w:r>
      <w:r>
        <w:rPr>
          <w:spacing w:val="-2"/>
        </w:rPr>
        <w:t xml:space="preserve"> </w:t>
      </w:r>
      <w:r>
        <w:t>of</w:t>
      </w:r>
      <w:r>
        <w:rPr>
          <w:spacing w:val="-2"/>
        </w:rPr>
        <w:t xml:space="preserve"> </w:t>
      </w:r>
      <w:r>
        <w:t>the</w:t>
      </w:r>
      <w:r>
        <w:rPr>
          <w:spacing w:val="-1"/>
        </w:rPr>
        <w:t xml:space="preserve"> </w:t>
      </w:r>
      <w:r>
        <w:t>foot</w:t>
      </w:r>
      <w:r>
        <w:rPr>
          <w:spacing w:val="-1"/>
        </w:rPr>
        <w:t xml:space="preserve"> </w:t>
      </w:r>
      <w:r>
        <w:t>pegs.</w:t>
      </w:r>
      <w:r>
        <w:rPr>
          <w:spacing w:val="-1"/>
        </w:rPr>
        <w:t xml:space="preserve"> </w:t>
      </w:r>
      <w:r>
        <w:t>Foot</w:t>
      </w:r>
      <w:r>
        <w:rPr>
          <w:spacing w:val="-2"/>
        </w:rPr>
        <w:t xml:space="preserve"> </w:t>
      </w:r>
      <w:r>
        <w:t>pegs</w:t>
      </w:r>
      <w:r>
        <w:rPr>
          <w:spacing w:val="-2"/>
        </w:rPr>
        <w:t xml:space="preserve"> </w:t>
      </w:r>
      <w:r>
        <w:t>may</w:t>
      </w:r>
      <w:r>
        <w:rPr>
          <w:spacing w:val="-3"/>
        </w:rPr>
        <w:t xml:space="preserve"> </w:t>
      </w:r>
      <w:r>
        <w:t>be</w:t>
      </w:r>
      <w:r>
        <w:rPr>
          <w:spacing w:val="-2"/>
        </w:rPr>
        <w:t xml:space="preserve"> </w:t>
      </w:r>
      <w:r>
        <w:t>folding</w:t>
      </w:r>
      <w:r>
        <w:rPr>
          <w:spacing w:val="-2"/>
        </w:rPr>
        <w:t xml:space="preserve"> </w:t>
      </w:r>
      <w:r>
        <w:t>or</w:t>
      </w:r>
      <w:r>
        <w:rPr>
          <w:spacing w:val="-1"/>
        </w:rPr>
        <w:t xml:space="preserve"> </w:t>
      </w:r>
      <w:r>
        <w:t>rigid</w:t>
      </w:r>
      <w:r>
        <w:rPr>
          <w:spacing w:val="-2"/>
        </w:rPr>
        <w:t xml:space="preserve"> </w:t>
      </w:r>
      <w:r>
        <w:t>but</w:t>
      </w:r>
      <w:r>
        <w:rPr>
          <w:spacing w:val="-3"/>
        </w:rPr>
        <w:t xml:space="preserve"> </w:t>
      </w:r>
      <w:r>
        <w:t>must</w:t>
      </w:r>
      <w:r>
        <w:rPr>
          <w:spacing w:val="-1"/>
        </w:rPr>
        <w:t xml:space="preserve"> </w:t>
      </w:r>
      <w:r>
        <w:t>have</w:t>
      </w:r>
      <w:r>
        <w:rPr>
          <w:spacing w:val="-2"/>
        </w:rPr>
        <w:t xml:space="preserve"> </w:t>
      </w:r>
      <w:r>
        <w:t>blunt</w:t>
      </w:r>
      <w:r>
        <w:rPr>
          <w:spacing w:val="-2"/>
        </w:rPr>
        <w:t xml:space="preserve"> </w:t>
      </w:r>
      <w:r>
        <w:t>ends.</w:t>
      </w:r>
      <w:r>
        <w:rPr>
          <w:spacing w:val="-1"/>
        </w:rPr>
        <w:t xml:space="preserve"> </w:t>
      </w:r>
      <w:r>
        <w:t>Rigid</w:t>
      </w:r>
      <w:r>
        <w:rPr>
          <w:spacing w:val="-2"/>
        </w:rPr>
        <w:t xml:space="preserve"> </w:t>
      </w:r>
      <w:r>
        <w:t>foot pegs must be covered with 1/4 inch of rubber or soft</w:t>
      </w:r>
      <w:r>
        <w:rPr>
          <w:spacing w:val="12"/>
        </w:rPr>
        <w:t xml:space="preserve"> </w:t>
      </w:r>
      <w:r>
        <w:t>plastic.</w:t>
      </w:r>
    </w:p>
    <w:p w14:paraId="5FFED66B" w14:textId="77777777" w:rsidR="00237078" w:rsidRDefault="00034852">
      <w:pPr>
        <w:pStyle w:val="ListParagraph"/>
        <w:numPr>
          <w:ilvl w:val="0"/>
          <w:numId w:val="8"/>
        </w:numPr>
        <w:tabs>
          <w:tab w:val="left" w:pos="479"/>
        </w:tabs>
      </w:pPr>
      <w:r>
        <w:t>Motorcycle must be equipped with adequate operating</w:t>
      </w:r>
      <w:r>
        <w:rPr>
          <w:spacing w:val="-20"/>
        </w:rPr>
        <w:t xml:space="preserve"> </w:t>
      </w:r>
      <w:r>
        <w:t>brakes.</w:t>
      </w:r>
    </w:p>
    <w:p w14:paraId="4E74AE92" w14:textId="77777777" w:rsidR="00237078" w:rsidRDefault="00034852">
      <w:pPr>
        <w:pStyle w:val="ListParagraph"/>
        <w:numPr>
          <w:ilvl w:val="0"/>
          <w:numId w:val="8"/>
        </w:numPr>
        <w:tabs>
          <w:tab w:val="left" w:pos="479"/>
        </w:tabs>
      </w:pPr>
      <w:r>
        <w:t>All motorcycles must have silenced</w:t>
      </w:r>
      <w:r>
        <w:rPr>
          <w:spacing w:val="-8"/>
        </w:rPr>
        <w:t xml:space="preserve"> </w:t>
      </w:r>
      <w:r>
        <w:t>exhaust.</w:t>
      </w:r>
    </w:p>
    <w:p w14:paraId="6D59FFDC" w14:textId="77777777" w:rsidR="00237078" w:rsidRDefault="00034852">
      <w:pPr>
        <w:pStyle w:val="ListParagraph"/>
        <w:numPr>
          <w:ilvl w:val="0"/>
          <w:numId w:val="8"/>
        </w:numPr>
        <w:tabs>
          <w:tab w:val="left" w:pos="478"/>
          <w:tab w:val="left" w:pos="479"/>
        </w:tabs>
        <w:ind w:right="903"/>
      </w:pPr>
      <w:r>
        <w:t>Control</w:t>
      </w:r>
      <w:r>
        <w:rPr>
          <w:spacing w:val="-37"/>
        </w:rPr>
        <w:t xml:space="preserve"> </w:t>
      </w:r>
      <w:r>
        <w:t>levers</w:t>
      </w:r>
      <w:r>
        <w:rPr>
          <w:spacing w:val="-35"/>
        </w:rPr>
        <w:t xml:space="preserve"> </w:t>
      </w:r>
      <w:r>
        <w:t>must</w:t>
      </w:r>
      <w:r>
        <w:rPr>
          <w:spacing w:val="-35"/>
        </w:rPr>
        <w:t xml:space="preserve"> </w:t>
      </w:r>
      <w:r>
        <w:t>have</w:t>
      </w:r>
      <w:r>
        <w:rPr>
          <w:spacing w:val="-35"/>
        </w:rPr>
        <w:t xml:space="preserve"> </w:t>
      </w:r>
      <w:r>
        <w:t>1/2-inch</w:t>
      </w:r>
      <w:r>
        <w:rPr>
          <w:spacing w:val="-36"/>
        </w:rPr>
        <w:t xml:space="preserve"> </w:t>
      </w:r>
      <w:r>
        <w:t>ball</w:t>
      </w:r>
      <w:r>
        <w:rPr>
          <w:spacing w:val="-38"/>
        </w:rPr>
        <w:t xml:space="preserve"> </w:t>
      </w:r>
      <w:r>
        <w:t>ends</w:t>
      </w:r>
      <w:r>
        <w:rPr>
          <w:spacing w:val="-36"/>
        </w:rPr>
        <w:t xml:space="preserve"> </w:t>
      </w:r>
      <w:r>
        <w:t>unless</w:t>
      </w:r>
      <w:r>
        <w:rPr>
          <w:spacing w:val="-36"/>
        </w:rPr>
        <w:t xml:space="preserve"> </w:t>
      </w:r>
      <w:r>
        <w:t>the</w:t>
      </w:r>
      <w:r>
        <w:rPr>
          <w:spacing w:val="-38"/>
        </w:rPr>
        <w:t xml:space="preserve"> </w:t>
      </w:r>
      <w:r>
        <w:t>control</w:t>
      </w:r>
      <w:r>
        <w:rPr>
          <w:spacing w:val="-36"/>
        </w:rPr>
        <w:t xml:space="preserve"> </w:t>
      </w:r>
      <w:r>
        <w:t>levers</w:t>
      </w:r>
      <w:r>
        <w:rPr>
          <w:spacing w:val="-34"/>
        </w:rPr>
        <w:t xml:space="preserve"> </w:t>
      </w:r>
      <w:r>
        <w:t>are</w:t>
      </w:r>
      <w:r>
        <w:rPr>
          <w:spacing w:val="-35"/>
        </w:rPr>
        <w:t xml:space="preserve"> </w:t>
      </w:r>
      <w:r>
        <w:t>protected</w:t>
      </w:r>
      <w:r>
        <w:rPr>
          <w:spacing w:val="-33"/>
        </w:rPr>
        <w:t xml:space="preserve"> </w:t>
      </w:r>
      <w:r>
        <w:t>with</w:t>
      </w:r>
      <w:r>
        <w:rPr>
          <w:spacing w:val="-38"/>
        </w:rPr>
        <w:t xml:space="preserve"> </w:t>
      </w:r>
      <w:r>
        <w:t>bark</w:t>
      </w:r>
      <w:r>
        <w:rPr>
          <w:spacing w:val="-37"/>
        </w:rPr>
        <w:t xml:space="preserve"> </w:t>
      </w:r>
      <w:r>
        <w:t>busters</w:t>
      </w:r>
      <w:r>
        <w:rPr>
          <w:spacing w:val="-36"/>
        </w:rPr>
        <w:t xml:space="preserve"> </w:t>
      </w:r>
      <w:r>
        <w:t>or</w:t>
      </w:r>
      <w:r>
        <w:rPr>
          <w:spacing w:val="-37"/>
        </w:rPr>
        <w:t xml:space="preserve"> </w:t>
      </w:r>
      <w:r>
        <w:t>other</w:t>
      </w:r>
      <w:r>
        <w:rPr>
          <w:spacing w:val="-34"/>
        </w:rPr>
        <w:t xml:space="preserve"> </w:t>
      </w:r>
      <w:r>
        <w:t>substantial and safe</w:t>
      </w:r>
      <w:r>
        <w:rPr>
          <w:spacing w:val="5"/>
        </w:rPr>
        <w:t xml:space="preserve"> </w:t>
      </w:r>
      <w:r>
        <w:t>protection.</w:t>
      </w:r>
    </w:p>
    <w:p w14:paraId="30B99F8C" w14:textId="77777777" w:rsidR="00237078" w:rsidRDefault="00034852">
      <w:pPr>
        <w:pStyle w:val="Heading4"/>
        <w:numPr>
          <w:ilvl w:val="0"/>
          <w:numId w:val="8"/>
        </w:numPr>
        <w:tabs>
          <w:tab w:val="left" w:pos="479"/>
        </w:tabs>
        <w:ind w:right="1012"/>
        <w:jc w:val="both"/>
      </w:pPr>
      <w:r>
        <w:t>USFS approved Spark arrestors will be mandatory on all race vehicles for events held on city, county, or public lands (USFS and BLM). Spark Arrestors ARE NOT mandatory on race vehicles for races of any kind that are held exclusively on privately owned lands unless requested by the landowner or the sponsoring</w:t>
      </w:r>
      <w:r>
        <w:rPr>
          <w:spacing w:val="1"/>
        </w:rPr>
        <w:t xml:space="preserve"> </w:t>
      </w:r>
      <w:r>
        <w:t>club.</w:t>
      </w:r>
    </w:p>
    <w:p w14:paraId="5C2A84D1" w14:textId="77777777" w:rsidR="00237078" w:rsidRDefault="00034852">
      <w:pPr>
        <w:pStyle w:val="ListParagraph"/>
        <w:numPr>
          <w:ilvl w:val="0"/>
          <w:numId w:val="8"/>
        </w:numPr>
        <w:tabs>
          <w:tab w:val="left" w:pos="479"/>
        </w:tabs>
      </w:pPr>
      <w:r>
        <w:t>All above equipment is subject to technical</w:t>
      </w:r>
      <w:r>
        <w:rPr>
          <w:spacing w:val="24"/>
        </w:rPr>
        <w:t xml:space="preserve"> </w:t>
      </w:r>
      <w:r>
        <w:t>inspection.</w:t>
      </w:r>
    </w:p>
    <w:p w14:paraId="6636204A" w14:textId="77777777" w:rsidR="00237078" w:rsidRDefault="00237078">
      <w:pPr>
        <w:pStyle w:val="BodyText"/>
      </w:pPr>
    </w:p>
    <w:p w14:paraId="458192F8" w14:textId="77777777" w:rsidR="00237078" w:rsidRDefault="00237078">
      <w:pPr>
        <w:pStyle w:val="BodyText"/>
        <w:spacing w:before="8"/>
        <w:rPr>
          <w:sz w:val="27"/>
        </w:rPr>
      </w:pPr>
    </w:p>
    <w:p w14:paraId="16F01700" w14:textId="77777777" w:rsidR="00237078" w:rsidRDefault="00034852">
      <w:pPr>
        <w:pStyle w:val="Heading2"/>
        <w:rPr>
          <w:u w:val="none"/>
        </w:rPr>
      </w:pPr>
      <w:bookmarkStart w:id="26" w:name="SECTION_20._STARTS_AND_FLAGS"/>
      <w:bookmarkEnd w:id="26"/>
      <w:r>
        <w:rPr>
          <w:u w:val="thick" w:color="2B2B2B"/>
        </w:rPr>
        <w:t>SECTION 20. STARTS AND FLAGS</w:t>
      </w:r>
    </w:p>
    <w:p w14:paraId="13AF2BDA" w14:textId="77777777" w:rsidR="00237078" w:rsidRDefault="00034852">
      <w:pPr>
        <w:pStyle w:val="Heading4"/>
        <w:numPr>
          <w:ilvl w:val="1"/>
          <w:numId w:val="8"/>
        </w:numPr>
        <w:tabs>
          <w:tab w:val="left" w:pos="1020"/>
        </w:tabs>
        <w:ind w:right="802"/>
      </w:pPr>
      <w:r>
        <w:rPr>
          <w:w w:val="105"/>
        </w:rPr>
        <w:t xml:space="preserve">The condition of the course and terrain shall determine the method of starting. If possible, starts should be made in an open area off the course. The promoting Member Club shall determine the race start method. Options include with </w:t>
      </w:r>
      <w:r>
        <w:rPr>
          <w:color w:val="111111"/>
          <w:w w:val="105"/>
        </w:rPr>
        <w:t xml:space="preserve">a </w:t>
      </w:r>
      <w:r>
        <w:rPr>
          <w:w w:val="105"/>
        </w:rPr>
        <w:t>gate, live or dead engine, banner drop, on or off bike</w:t>
      </w:r>
      <w:r>
        <w:rPr>
          <w:spacing w:val="1"/>
          <w:w w:val="105"/>
        </w:rPr>
        <w:t xml:space="preserve"> </w:t>
      </w:r>
      <w:r>
        <w:rPr>
          <w:w w:val="105"/>
        </w:rPr>
        <w:t>etc.</w:t>
      </w:r>
    </w:p>
    <w:p w14:paraId="4231FD4C" w14:textId="77777777" w:rsidR="00237078" w:rsidRDefault="00034852">
      <w:pPr>
        <w:pStyle w:val="ListParagraph"/>
        <w:numPr>
          <w:ilvl w:val="1"/>
          <w:numId w:val="8"/>
        </w:numPr>
        <w:tabs>
          <w:tab w:val="left" w:pos="1020"/>
        </w:tabs>
        <w:ind w:right="701"/>
      </w:pPr>
      <w:r>
        <w:t>AA</w:t>
      </w:r>
      <w:r>
        <w:rPr>
          <w:spacing w:val="-3"/>
        </w:rPr>
        <w:t xml:space="preserve"> </w:t>
      </w:r>
      <w:r>
        <w:t>will</w:t>
      </w:r>
      <w:r>
        <w:rPr>
          <w:spacing w:val="-2"/>
        </w:rPr>
        <w:t xml:space="preserve"> </w:t>
      </w:r>
      <w:r>
        <w:t>start</w:t>
      </w:r>
      <w:r>
        <w:rPr>
          <w:spacing w:val="-2"/>
        </w:rPr>
        <w:t xml:space="preserve"> </w:t>
      </w:r>
      <w:r>
        <w:t>on</w:t>
      </w:r>
      <w:r>
        <w:rPr>
          <w:spacing w:val="-3"/>
        </w:rPr>
        <w:t xml:space="preserve"> </w:t>
      </w:r>
      <w:r>
        <w:t>first</w:t>
      </w:r>
      <w:r>
        <w:rPr>
          <w:spacing w:val="-2"/>
        </w:rPr>
        <w:t xml:space="preserve"> </w:t>
      </w:r>
      <w:r>
        <w:t>banner.</w:t>
      </w:r>
      <w:r>
        <w:rPr>
          <w:spacing w:val="-2"/>
        </w:rPr>
        <w:t xml:space="preserve"> </w:t>
      </w:r>
      <w:r>
        <w:t>Experts</w:t>
      </w:r>
      <w:r>
        <w:rPr>
          <w:spacing w:val="-3"/>
        </w:rPr>
        <w:t xml:space="preserve"> </w:t>
      </w:r>
      <w:r>
        <w:t>will</w:t>
      </w:r>
      <w:r>
        <w:rPr>
          <w:spacing w:val="-3"/>
        </w:rPr>
        <w:t xml:space="preserve"> </w:t>
      </w:r>
      <w:r>
        <w:t>start</w:t>
      </w:r>
      <w:r>
        <w:rPr>
          <w:spacing w:val="-3"/>
        </w:rPr>
        <w:t xml:space="preserve"> </w:t>
      </w:r>
      <w:r>
        <w:t>on</w:t>
      </w:r>
      <w:r>
        <w:rPr>
          <w:spacing w:val="-2"/>
        </w:rPr>
        <w:t xml:space="preserve"> </w:t>
      </w:r>
      <w:r>
        <w:t>the</w:t>
      </w:r>
      <w:r>
        <w:rPr>
          <w:spacing w:val="-2"/>
        </w:rPr>
        <w:t xml:space="preserve"> </w:t>
      </w:r>
      <w:r>
        <w:t>second</w:t>
      </w:r>
      <w:r>
        <w:rPr>
          <w:spacing w:val="-3"/>
        </w:rPr>
        <w:t xml:space="preserve"> </w:t>
      </w:r>
      <w:r>
        <w:t>banner,</w:t>
      </w:r>
      <w:r>
        <w:rPr>
          <w:spacing w:val="-3"/>
        </w:rPr>
        <w:t xml:space="preserve"> </w:t>
      </w:r>
      <w:r>
        <w:t>Amateurs</w:t>
      </w:r>
      <w:r>
        <w:rPr>
          <w:spacing w:val="-2"/>
        </w:rPr>
        <w:t xml:space="preserve"> </w:t>
      </w:r>
      <w:r>
        <w:t>on</w:t>
      </w:r>
      <w:r>
        <w:rPr>
          <w:spacing w:val="-3"/>
        </w:rPr>
        <w:t xml:space="preserve"> </w:t>
      </w:r>
      <w:r>
        <w:t>third,</w:t>
      </w:r>
      <w:r>
        <w:rPr>
          <w:spacing w:val="-3"/>
        </w:rPr>
        <w:t xml:space="preserve"> </w:t>
      </w:r>
      <w:r>
        <w:t>and</w:t>
      </w:r>
      <w:r>
        <w:rPr>
          <w:spacing w:val="-2"/>
        </w:rPr>
        <w:t xml:space="preserve"> </w:t>
      </w:r>
      <w:r>
        <w:t>Novice</w:t>
      </w:r>
      <w:r>
        <w:rPr>
          <w:spacing w:val="-3"/>
        </w:rPr>
        <w:t xml:space="preserve"> </w:t>
      </w:r>
      <w:r>
        <w:t>on</w:t>
      </w:r>
      <w:r>
        <w:rPr>
          <w:spacing w:val="-2"/>
        </w:rPr>
        <w:t xml:space="preserve"> </w:t>
      </w:r>
      <w:r>
        <w:t xml:space="preserve">fourth. Promoting club may have additional starts, but not less than three (3). If the </w:t>
      </w:r>
      <w:r>
        <w:t>promoting club chooses to have additional</w:t>
      </w:r>
      <w:r>
        <w:rPr>
          <w:spacing w:val="-6"/>
        </w:rPr>
        <w:t xml:space="preserve"> </w:t>
      </w:r>
      <w:r>
        <w:t>starts,</w:t>
      </w:r>
      <w:r>
        <w:rPr>
          <w:spacing w:val="-15"/>
        </w:rPr>
        <w:t xml:space="preserve"> </w:t>
      </w:r>
      <w:r>
        <w:t>(other</w:t>
      </w:r>
      <w:r>
        <w:rPr>
          <w:spacing w:val="-9"/>
        </w:rPr>
        <w:t xml:space="preserve"> </w:t>
      </w:r>
      <w:r>
        <w:t>than</w:t>
      </w:r>
      <w:r>
        <w:rPr>
          <w:spacing w:val="-19"/>
        </w:rPr>
        <w:t xml:space="preserve"> </w:t>
      </w:r>
      <w:r>
        <w:t>mass</w:t>
      </w:r>
      <w:r>
        <w:rPr>
          <w:spacing w:val="-11"/>
        </w:rPr>
        <w:t xml:space="preserve"> </w:t>
      </w:r>
      <w:r>
        <w:t>start</w:t>
      </w:r>
      <w:r>
        <w:rPr>
          <w:spacing w:val="-17"/>
        </w:rPr>
        <w:t xml:space="preserve"> </w:t>
      </w:r>
      <w:r>
        <w:t>by</w:t>
      </w:r>
      <w:r>
        <w:rPr>
          <w:spacing w:val="-12"/>
        </w:rPr>
        <w:t xml:space="preserve"> </w:t>
      </w:r>
      <w:r>
        <w:t>class),</w:t>
      </w:r>
      <w:r>
        <w:rPr>
          <w:spacing w:val="-12"/>
        </w:rPr>
        <w:t xml:space="preserve"> </w:t>
      </w:r>
      <w:r>
        <w:t>the</w:t>
      </w:r>
      <w:r>
        <w:rPr>
          <w:spacing w:val="-12"/>
        </w:rPr>
        <w:t xml:space="preserve"> </w:t>
      </w:r>
      <w:r>
        <w:t>race</w:t>
      </w:r>
      <w:r>
        <w:rPr>
          <w:spacing w:val="-6"/>
        </w:rPr>
        <w:t xml:space="preserve"> </w:t>
      </w:r>
      <w:r>
        <w:t>will</w:t>
      </w:r>
      <w:r>
        <w:rPr>
          <w:spacing w:val="-15"/>
        </w:rPr>
        <w:t xml:space="preserve"> </w:t>
      </w:r>
      <w:r>
        <w:t>then</w:t>
      </w:r>
      <w:r>
        <w:rPr>
          <w:spacing w:val="-13"/>
        </w:rPr>
        <w:t xml:space="preserve"> </w:t>
      </w:r>
      <w:r>
        <w:t>be</w:t>
      </w:r>
      <w:r>
        <w:rPr>
          <w:spacing w:val="-12"/>
        </w:rPr>
        <w:t xml:space="preserve"> </w:t>
      </w:r>
      <w:r>
        <w:t>classified</w:t>
      </w:r>
      <w:r>
        <w:rPr>
          <w:spacing w:val="-8"/>
        </w:rPr>
        <w:t xml:space="preserve"> </w:t>
      </w:r>
      <w:r>
        <w:t>as</w:t>
      </w:r>
      <w:r>
        <w:rPr>
          <w:spacing w:val="-15"/>
        </w:rPr>
        <w:t xml:space="preserve"> </w:t>
      </w:r>
      <w:r>
        <w:t>a</w:t>
      </w:r>
      <w:r>
        <w:rPr>
          <w:spacing w:val="-10"/>
        </w:rPr>
        <w:t xml:space="preserve"> </w:t>
      </w:r>
      <w:r>
        <w:t>timed</w:t>
      </w:r>
      <w:r>
        <w:rPr>
          <w:spacing w:val="-11"/>
        </w:rPr>
        <w:t xml:space="preserve"> </w:t>
      </w:r>
      <w:r>
        <w:t>event.</w:t>
      </w:r>
      <w:r>
        <w:rPr>
          <w:spacing w:val="-4"/>
        </w:rPr>
        <w:t xml:space="preserve"> </w:t>
      </w:r>
      <w:r>
        <w:t>Timed</w:t>
      </w:r>
      <w:r>
        <w:rPr>
          <w:spacing w:val="-13"/>
        </w:rPr>
        <w:t xml:space="preserve"> </w:t>
      </w:r>
      <w:r>
        <w:t xml:space="preserve">events can have live engine starts. Clubs also have the discretion of choosing types of starts (dead engine, </w:t>
      </w:r>
      <w:proofErr w:type="spellStart"/>
      <w:r>
        <w:t>Iemans</w:t>
      </w:r>
      <w:proofErr w:type="spellEnd"/>
      <w:r>
        <w:t>, straddle front or rear fender). On a dead engine start, if a rider starts their engine prior to the flag dropping they will be assessed a 5 min</w:t>
      </w:r>
      <w:r>
        <w:rPr>
          <w:spacing w:val="-25"/>
        </w:rPr>
        <w:t xml:space="preserve"> </w:t>
      </w:r>
      <w:r>
        <w:t>penalty.</w:t>
      </w:r>
    </w:p>
    <w:p w14:paraId="12CF21CE" w14:textId="77777777" w:rsidR="00237078" w:rsidRDefault="00034852">
      <w:pPr>
        <w:pStyle w:val="ListParagraph"/>
        <w:numPr>
          <w:ilvl w:val="1"/>
          <w:numId w:val="8"/>
        </w:numPr>
        <w:tabs>
          <w:tab w:val="left" w:pos="1019"/>
          <w:tab w:val="left" w:pos="1020"/>
        </w:tabs>
      </w:pPr>
      <w:r>
        <w:t>Flags that may be used in a Desert or Grand Prix</w:t>
      </w:r>
      <w:r>
        <w:rPr>
          <w:spacing w:val="25"/>
        </w:rPr>
        <w:t xml:space="preserve"> </w:t>
      </w:r>
      <w:r>
        <w:t>Race:</w:t>
      </w:r>
    </w:p>
    <w:p w14:paraId="2F50A378" w14:textId="77777777" w:rsidR="00237078" w:rsidRDefault="00034852">
      <w:pPr>
        <w:pStyle w:val="ListParagraph"/>
        <w:numPr>
          <w:ilvl w:val="2"/>
          <w:numId w:val="8"/>
        </w:numPr>
        <w:tabs>
          <w:tab w:val="left" w:pos="2330"/>
          <w:tab w:val="left" w:pos="2331"/>
        </w:tabs>
        <w:rPr>
          <w:color w:val="1F1F1F"/>
        </w:rPr>
      </w:pPr>
      <w:r>
        <w:t xml:space="preserve">BANNER </w:t>
      </w:r>
      <w:r>
        <w:rPr>
          <w:color w:val="111111"/>
        </w:rPr>
        <w:t xml:space="preserve">- </w:t>
      </w:r>
      <w:r>
        <w:t>start of race (Note: a gate or other starting device may be used in place of a</w:t>
      </w:r>
      <w:r>
        <w:rPr>
          <w:spacing w:val="-30"/>
        </w:rPr>
        <w:t xml:space="preserve"> </w:t>
      </w:r>
      <w:r>
        <w:t>Banner)</w:t>
      </w:r>
    </w:p>
    <w:p w14:paraId="439BFEF2" w14:textId="77777777" w:rsidR="00237078" w:rsidRDefault="00034852">
      <w:pPr>
        <w:pStyle w:val="ListParagraph"/>
        <w:numPr>
          <w:ilvl w:val="2"/>
          <w:numId w:val="8"/>
        </w:numPr>
        <w:tabs>
          <w:tab w:val="left" w:pos="2331"/>
          <w:tab w:val="left" w:pos="2332"/>
        </w:tabs>
        <w:ind w:left="2332"/>
        <w:rPr>
          <w:color w:val="1A1A1A"/>
        </w:rPr>
      </w:pPr>
      <w:r>
        <w:t xml:space="preserve">ORANGE </w:t>
      </w:r>
      <w:r>
        <w:rPr>
          <w:color w:val="161616"/>
        </w:rPr>
        <w:t xml:space="preserve">- </w:t>
      </w:r>
      <w:r>
        <w:t>caution for a bad danger or downed</w:t>
      </w:r>
      <w:r>
        <w:rPr>
          <w:spacing w:val="7"/>
        </w:rPr>
        <w:t xml:space="preserve"> </w:t>
      </w:r>
      <w:r>
        <w:t>racer</w:t>
      </w:r>
    </w:p>
    <w:p w14:paraId="52906746" w14:textId="77777777" w:rsidR="00237078" w:rsidRDefault="00034852">
      <w:pPr>
        <w:pStyle w:val="ListParagraph"/>
        <w:numPr>
          <w:ilvl w:val="2"/>
          <w:numId w:val="8"/>
        </w:numPr>
        <w:tabs>
          <w:tab w:val="left" w:pos="2330"/>
          <w:tab w:val="left" w:pos="2331"/>
        </w:tabs>
        <w:ind w:hanging="351"/>
        <w:rPr>
          <w:color w:val="1B1B1B"/>
        </w:rPr>
      </w:pPr>
      <w:r>
        <w:t>RED - stop or wait at road</w:t>
      </w:r>
      <w:r>
        <w:rPr>
          <w:spacing w:val="1"/>
        </w:rPr>
        <w:t xml:space="preserve"> </w:t>
      </w:r>
      <w:r>
        <w:t>crossing.</w:t>
      </w:r>
    </w:p>
    <w:p w14:paraId="08D6CEB6" w14:textId="77777777" w:rsidR="00237078" w:rsidRDefault="00034852">
      <w:pPr>
        <w:pStyle w:val="ListParagraph"/>
        <w:numPr>
          <w:ilvl w:val="2"/>
          <w:numId w:val="8"/>
        </w:numPr>
        <w:tabs>
          <w:tab w:val="left" w:pos="2330"/>
          <w:tab w:val="left" w:pos="2331"/>
        </w:tabs>
        <w:ind w:hanging="351"/>
        <w:rPr>
          <w:color w:val="242424"/>
        </w:rPr>
      </w:pPr>
      <w:r>
        <w:t>BLACK - disqualification of</w:t>
      </w:r>
      <w:r>
        <w:rPr>
          <w:spacing w:val="8"/>
        </w:rPr>
        <w:t xml:space="preserve"> </w:t>
      </w:r>
      <w:r>
        <w:t>rider.</w:t>
      </w:r>
    </w:p>
    <w:p w14:paraId="33C4CD45" w14:textId="77777777" w:rsidR="00237078" w:rsidRDefault="00034852">
      <w:pPr>
        <w:pStyle w:val="ListParagraph"/>
        <w:numPr>
          <w:ilvl w:val="2"/>
          <w:numId w:val="8"/>
        </w:numPr>
        <w:tabs>
          <w:tab w:val="left" w:pos="2335"/>
          <w:tab w:val="left" w:pos="2336"/>
        </w:tabs>
        <w:ind w:left="2336" w:hanging="356"/>
        <w:rPr>
          <w:color w:val="242424"/>
        </w:rPr>
      </w:pPr>
      <w:r>
        <w:t>WHITE - one lap to</w:t>
      </w:r>
      <w:r>
        <w:rPr>
          <w:spacing w:val="-8"/>
        </w:rPr>
        <w:t xml:space="preserve"> </w:t>
      </w:r>
      <w:r>
        <w:t>go.</w:t>
      </w:r>
    </w:p>
    <w:p w14:paraId="2003AFE7" w14:textId="77777777" w:rsidR="00237078" w:rsidRDefault="00034852">
      <w:pPr>
        <w:pStyle w:val="ListParagraph"/>
        <w:numPr>
          <w:ilvl w:val="2"/>
          <w:numId w:val="8"/>
        </w:numPr>
        <w:tabs>
          <w:tab w:val="left" w:pos="2330"/>
          <w:tab w:val="left" w:pos="2331"/>
        </w:tabs>
        <w:ind w:hanging="352"/>
        <w:rPr>
          <w:color w:val="5B5B5B"/>
        </w:rPr>
      </w:pPr>
      <w:r>
        <w:t>CHECKERED - finish of</w:t>
      </w:r>
      <w:r>
        <w:rPr>
          <w:spacing w:val="-26"/>
        </w:rPr>
        <w:t xml:space="preserve"> </w:t>
      </w:r>
      <w:r>
        <w:t>race.</w:t>
      </w:r>
    </w:p>
    <w:p w14:paraId="487FF09B" w14:textId="77777777" w:rsidR="00237078" w:rsidRDefault="00237078">
      <w:pPr>
        <w:pStyle w:val="BodyText"/>
        <w:rPr>
          <w:sz w:val="29"/>
        </w:rPr>
      </w:pPr>
    </w:p>
    <w:p w14:paraId="6F3E5348" w14:textId="77777777" w:rsidR="00237078" w:rsidRDefault="00034852">
      <w:pPr>
        <w:pStyle w:val="Heading2"/>
        <w:spacing w:before="1"/>
        <w:rPr>
          <w:u w:val="none"/>
        </w:rPr>
      </w:pPr>
      <w:r>
        <w:rPr>
          <w:w w:val="105"/>
          <w:u w:val="thick" w:color="343434"/>
        </w:rPr>
        <w:t>SECTION 21. FEES</w:t>
      </w:r>
    </w:p>
    <w:p w14:paraId="450DDD5A" w14:textId="40159420" w:rsidR="00237078" w:rsidRDefault="00034852">
      <w:pPr>
        <w:pStyle w:val="ListParagraph"/>
        <w:numPr>
          <w:ilvl w:val="0"/>
          <w:numId w:val="7"/>
        </w:numPr>
        <w:tabs>
          <w:tab w:val="left" w:pos="839"/>
          <w:tab w:val="left" w:pos="840"/>
        </w:tabs>
        <w:spacing w:line="272" w:lineRule="exact"/>
        <w:rPr>
          <w:rFonts w:ascii="Courier New"/>
        </w:rPr>
      </w:pPr>
      <w:r>
        <w:t>The</w:t>
      </w:r>
      <w:r>
        <w:rPr>
          <w:spacing w:val="-12"/>
        </w:rPr>
        <w:t xml:space="preserve"> </w:t>
      </w:r>
      <w:r>
        <w:t>maximum</w:t>
      </w:r>
      <w:r>
        <w:rPr>
          <w:spacing w:val="-3"/>
        </w:rPr>
        <w:t xml:space="preserve"> </w:t>
      </w:r>
      <w:r>
        <w:t>amount</w:t>
      </w:r>
      <w:r>
        <w:rPr>
          <w:spacing w:val="-8"/>
        </w:rPr>
        <w:t xml:space="preserve"> </w:t>
      </w:r>
      <w:r>
        <w:t>chargeable</w:t>
      </w:r>
      <w:r>
        <w:rPr>
          <w:spacing w:val="7"/>
        </w:rPr>
        <w:t xml:space="preserve"> </w:t>
      </w:r>
      <w:r w:rsidR="00EE27CF">
        <w:rPr>
          <w:spacing w:val="7"/>
        </w:rPr>
        <w:t>online</w:t>
      </w:r>
      <w:r w:rsidR="00934BF9">
        <w:rPr>
          <w:spacing w:val="7"/>
        </w:rPr>
        <w:t xml:space="preserve"> and race day</w:t>
      </w:r>
      <w:r w:rsidR="00EE27CF">
        <w:rPr>
          <w:spacing w:val="7"/>
        </w:rPr>
        <w:t xml:space="preserve"> </w:t>
      </w:r>
      <w:r>
        <w:t>without</w:t>
      </w:r>
      <w:r>
        <w:rPr>
          <w:spacing w:val="-4"/>
        </w:rPr>
        <w:t xml:space="preserve"> </w:t>
      </w:r>
      <w:r>
        <w:t>special</w:t>
      </w:r>
      <w:r>
        <w:rPr>
          <w:spacing w:val="-9"/>
        </w:rPr>
        <w:t xml:space="preserve"> </w:t>
      </w:r>
      <w:r>
        <w:t>Competition</w:t>
      </w:r>
      <w:r>
        <w:rPr>
          <w:spacing w:val="-2"/>
        </w:rPr>
        <w:t xml:space="preserve"> </w:t>
      </w:r>
      <w:r>
        <w:t>Committee approval</w:t>
      </w:r>
      <w:r>
        <w:rPr>
          <w:spacing w:val="-7"/>
        </w:rPr>
        <w:t xml:space="preserve"> </w:t>
      </w:r>
      <w:r>
        <w:t>is</w:t>
      </w:r>
      <w:r>
        <w:rPr>
          <w:spacing w:val="-11"/>
        </w:rPr>
        <w:t xml:space="preserve"> </w:t>
      </w:r>
      <w:r>
        <w:t>as</w:t>
      </w:r>
      <w:r>
        <w:rPr>
          <w:spacing w:val="-11"/>
        </w:rPr>
        <w:t xml:space="preserve"> </w:t>
      </w:r>
      <w:r>
        <w:t>follows:</w:t>
      </w:r>
    </w:p>
    <w:p w14:paraId="38048561" w14:textId="02DC2228" w:rsidR="00934BF9" w:rsidRPr="006371C0" w:rsidRDefault="00934BF9" w:rsidP="00934BF9">
      <w:pPr>
        <w:pStyle w:val="ListParagraph"/>
        <w:tabs>
          <w:tab w:val="left" w:pos="1559"/>
          <w:tab w:val="left" w:pos="1560"/>
        </w:tabs>
        <w:spacing w:line="269" w:lineRule="exact"/>
        <w:ind w:left="1559" w:firstLine="0"/>
        <w:rPr>
          <w:b/>
          <w:bCs/>
          <w:u w:val="single"/>
        </w:rPr>
      </w:pPr>
      <w:r w:rsidRPr="006371C0">
        <w:rPr>
          <w:b/>
          <w:bCs/>
          <w:u w:val="single"/>
        </w:rPr>
        <w:t xml:space="preserve">ONLINE ENTRY </w:t>
      </w:r>
    </w:p>
    <w:p w14:paraId="3FF1AAA0" w14:textId="51E85874" w:rsidR="00237078" w:rsidRDefault="00B42D80">
      <w:pPr>
        <w:pStyle w:val="ListParagraph"/>
        <w:numPr>
          <w:ilvl w:val="1"/>
          <w:numId w:val="7"/>
        </w:numPr>
        <w:tabs>
          <w:tab w:val="left" w:pos="1559"/>
          <w:tab w:val="left" w:pos="1560"/>
        </w:tabs>
        <w:spacing w:line="269" w:lineRule="exact"/>
        <w:ind w:hanging="359"/>
      </w:pPr>
      <w:r>
        <w:t>Standard Event</w:t>
      </w:r>
      <w:r>
        <w:rPr>
          <w:spacing w:val="-29"/>
        </w:rPr>
        <w:t xml:space="preserve"> </w:t>
      </w:r>
      <w:r>
        <w:rPr>
          <w:color w:val="1B1B1B"/>
        </w:rPr>
        <w:t>-</w:t>
      </w:r>
      <w:r>
        <w:rPr>
          <w:color w:val="1B1B1B"/>
          <w:spacing w:val="-31"/>
        </w:rPr>
        <w:t xml:space="preserve"> </w:t>
      </w:r>
      <w:r w:rsidR="00092C8E">
        <w:rPr>
          <w:spacing w:val="2"/>
        </w:rPr>
        <w:t>Big Bike, Quad</w:t>
      </w:r>
      <w:r w:rsidR="00154532">
        <w:rPr>
          <w:spacing w:val="2"/>
        </w:rPr>
        <w:t xml:space="preserve"> </w:t>
      </w:r>
      <w:r w:rsidRPr="00154532">
        <w:rPr>
          <w:color w:val="FF0000"/>
          <w:spacing w:val="2"/>
        </w:rPr>
        <w:t>$</w:t>
      </w:r>
      <w:r w:rsidR="00154532" w:rsidRPr="00154532">
        <w:rPr>
          <w:color w:val="FF0000"/>
          <w:spacing w:val="2"/>
        </w:rPr>
        <w:t>7</w:t>
      </w:r>
      <w:r w:rsidRPr="00154532">
        <w:rPr>
          <w:color w:val="FF0000"/>
          <w:spacing w:val="2"/>
        </w:rPr>
        <w:t>0.00</w:t>
      </w:r>
      <w:r w:rsidR="0060226C">
        <w:rPr>
          <w:spacing w:val="2"/>
        </w:rPr>
        <w:t xml:space="preserve">. </w:t>
      </w:r>
      <w:r>
        <w:rPr>
          <w:spacing w:val="-19"/>
        </w:rPr>
        <w:t xml:space="preserve"> </w:t>
      </w:r>
      <w:r w:rsidR="0060226C">
        <w:t>Jr. Women</w:t>
      </w:r>
      <w:r>
        <w:t>, Mini</w:t>
      </w:r>
      <w:r>
        <w:rPr>
          <w:spacing w:val="-1"/>
        </w:rPr>
        <w:t xml:space="preserve"> </w:t>
      </w:r>
      <w:r>
        <w:t>Bike</w:t>
      </w:r>
      <w:r>
        <w:rPr>
          <w:spacing w:val="1"/>
        </w:rPr>
        <w:t xml:space="preserve"> </w:t>
      </w:r>
      <w:r>
        <w:t>&amp;</w:t>
      </w:r>
      <w:r>
        <w:rPr>
          <w:spacing w:val="-1"/>
        </w:rPr>
        <w:t xml:space="preserve"> </w:t>
      </w:r>
      <w:r>
        <w:t>Pitbike</w:t>
      </w:r>
      <w:r>
        <w:rPr>
          <w:spacing w:val="-1"/>
        </w:rPr>
        <w:t xml:space="preserve"> </w:t>
      </w:r>
      <w:r w:rsidRPr="00154532">
        <w:rPr>
          <w:color w:val="FF0000"/>
        </w:rPr>
        <w:t>$</w:t>
      </w:r>
      <w:r w:rsidR="00154532" w:rsidRPr="00154532">
        <w:rPr>
          <w:color w:val="FF0000"/>
        </w:rPr>
        <w:t>5</w:t>
      </w:r>
      <w:r w:rsidR="00092C8E" w:rsidRPr="00154532">
        <w:rPr>
          <w:color w:val="FF0000"/>
        </w:rPr>
        <w:t>0.00</w:t>
      </w:r>
      <w:r w:rsidRPr="00154532">
        <w:rPr>
          <w:color w:val="FF0000"/>
          <w:spacing w:val="-1"/>
        </w:rPr>
        <w:t xml:space="preserve"> </w:t>
      </w:r>
    </w:p>
    <w:p w14:paraId="5608E893" w14:textId="77777777" w:rsidR="00B42D80" w:rsidRPr="00B42D80" w:rsidRDefault="00034852" w:rsidP="000925EE">
      <w:pPr>
        <w:pStyle w:val="ListParagraph"/>
        <w:numPr>
          <w:ilvl w:val="1"/>
          <w:numId w:val="7"/>
        </w:numPr>
        <w:tabs>
          <w:tab w:val="left" w:pos="1559"/>
          <w:tab w:val="left" w:pos="1560"/>
        </w:tabs>
        <w:spacing w:line="269" w:lineRule="exact"/>
        <w:ind w:hanging="359"/>
        <w:rPr>
          <w:color w:val="000000" w:themeColor="text1"/>
        </w:rPr>
      </w:pPr>
      <w:bookmarkStart w:id="27" w:name="_Hlk136878095"/>
      <w:r>
        <w:t>AA</w:t>
      </w:r>
      <w:r w:rsidRPr="00B42D80">
        <w:rPr>
          <w:spacing w:val="-9"/>
        </w:rPr>
        <w:t xml:space="preserve"> </w:t>
      </w:r>
      <w:r>
        <w:t>Premier- Desert</w:t>
      </w:r>
      <w:r w:rsidRPr="00B42D80">
        <w:rPr>
          <w:spacing w:val="6"/>
        </w:rPr>
        <w:t xml:space="preserve"> </w:t>
      </w:r>
      <w:r>
        <w:t>&amp;</w:t>
      </w:r>
      <w:r w:rsidRPr="00B42D80">
        <w:rPr>
          <w:spacing w:val="-14"/>
        </w:rPr>
        <w:t xml:space="preserve"> </w:t>
      </w:r>
      <w:r>
        <w:t>Grand</w:t>
      </w:r>
      <w:r w:rsidRPr="00B42D80">
        <w:rPr>
          <w:spacing w:val="2"/>
        </w:rPr>
        <w:t xml:space="preserve"> </w:t>
      </w:r>
      <w:r>
        <w:t>Prix</w:t>
      </w:r>
      <w:r w:rsidRPr="00B42D80">
        <w:rPr>
          <w:spacing w:val="-7"/>
        </w:rPr>
        <w:t xml:space="preserve"> </w:t>
      </w:r>
      <w:r>
        <w:t>Series</w:t>
      </w:r>
      <w:r w:rsidRPr="00B42D80">
        <w:rPr>
          <w:spacing w:val="-6"/>
        </w:rPr>
        <w:t xml:space="preserve"> </w:t>
      </w:r>
      <w:r w:rsidR="00397252">
        <w:t>$100.00</w:t>
      </w:r>
      <w:r>
        <w:t>.</w:t>
      </w:r>
      <w:r w:rsidRPr="00B42D80">
        <w:rPr>
          <w:spacing w:val="-2"/>
        </w:rPr>
        <w:t xml:space="preserve"> </w:t>
      </w:r>
      <w:bookmarkEnd w:id="27"/>
    </w:p>
    <w:p w14:paraId="623F2C42" w14:textId="069D27B4" w:rsidR="00237078" w:rsidRPr="00B42D80" w:rsidRDefault="00034852" w:rsidP="000925EE">
      <w:pPr>
        <w:pStyle w:val="ListParagraph"/>
        <w:numPr>
          <w:ilvl w:val="1"/>
          <w:numId w:val="7"/>
        </w:numPr>
        <w:tabs>
          <w:tab w:val="left" w:pos="1559"/>
          <w:tab w:val="left" w:pos="1560"/>
        </w:tabs>
        <w:spacing w:line="269" w:lineRule="exact"/>
        <w:ind w:hanging="359"/>
        <w:rPr>
          <w:color w:val="000000" w:themeColor="text1"/>
        </w:rPr>
      </w:pPr>
      <w:r w:rsidRPr="00B42D80">
        <w:rPr>
          <w:color w:val="000000" w:themeColor="text1"/>
        </w:rPr>
        <w:t>Team – Desert Series</w:t>
      </w:r>
      <w:r w:rsidRPr="00B42D80">
        <w:rPr>
          <w:color w:val="000000" w:themeColor="text1"/>
          <w:spacing w:val="-4"/>
        </w:rPr>
        <w:t xml:space="preserve"> </w:t>
      </w:r>
      <w:r w:rsidRPr="00B42D80">
        <w:rPr>
          <w:color w:val="FF0000"/>
        </w:rPr>
        <w:t>$1</w:t>
      </w:r>
      <w:r w:rsidR="00154532" w:rsidRPr="00B42D80">
        <w:rPr>
          <w:color w:val="FF0000"/>
        </w:rPr>
        <w:t>2</w:t>
      </w:r>
      <w:r w:rsidRPr="00B42D80">
        <w:rPr>
          <w:color w:val="FF0000"/>
        </w:rPr>
        <w:t>0</w:t>
      </w:r>
      <w:r w:rsidR="00397252" w:rsidRPr="00B42D80">
        <w:rPr>
          <w:color w:val="FF0000"/>
        </w:rPr>
        <w:t>.00</w:t>
      </w:r>
    </w:p>
    <w:p w14:paraId="2C91BF49" w14:textId="7E95F0CC" w:rsidR="00237078" w:rsidRPr="00934BF9" w:rsidRDefault="00034852">
      <w:pPr>
        <w:pStyle w:val="Heading4"/>
        <w:numPr>
          <w:ilvl w:val="1"/>
          <w:numId w:val="7"/>
        </w:numPr>
        <w:tabs>
          <w:tab w:val="left" w:pos="1559"/>
          <w:tab w:val="left" w:pos="1560"/>
        </w:tabs>
        <w:spacing w:line="269" w:lineRule="exact"/>
        <w:ind w:hanging="359"/>
        <w:rPr>
          <w:b w:val="0"/>
          <w:bCs w:val="0"/>
          <w:color w:val="000000" w:themeColor="text1"/>
        </w:rPr>
      </w:pPr>
      <w:r w:rsidRPr="00934BF9">
        <w:rPr>
          <w:b w:val="0"/>
          <w:bCs w:val="0"/>
          <w:color w:val="000000" w:themeColor="text1"/>
        </w:rPr>
        <w:t xml:space="preserve">Any MRAN Event – 50cc and 65cc Novice Maximum </w:t>
      </w:r>
      <w:r w:rsidRPr="00C82315">
        <w:rPr>
          <w:b w:val="0"/>
          <w:bCs w:val="0"/>
          <w:color w:val="FF0000"/>
        </w:rPr>
        <w:t>$</w:t>
      </w:r>
      <w:r w:rsidR="00C82315" w:rsidRPr="00C82315">
        <w:rPr>
          <w:b w:val="0"/>
          <w:bCs w:val="0"/>
          <w:color w:val="FF0000"/>
        </w:rPr>
        <w:t>40.00</w:t>
      </w:r>
      <w:r w:rsidRPr="00C82315">
        <w:rPr>
          <w:b w:val="0"/>
          <w:bCs w:val="0"/>
          <w:color w:val="FF0000"/>
          <w:spacing w:val="-3"/>
        </w:rPr>
        <w:t xml:space="preserve"> </w:t>
      </w:r>
    </w:p>
    <w:p w14:paraId="6F680E42" w14:textId="3989C56C" w:rsidR="00FB1F73" w:rsidRPr="00FB1F73" w:rsidRDefault="00071244" w:rsidP="00FB1F73">
      <w:pPr>
        <w:pStyle w:val="ListParagraph"/>
        <w:numPr>
          <w:ilvl w:val="1"/>
          <w:numId w:val="7"/>
        </w:numPr>
        <w:tabs>
          <w:tab w:val="left" w:pos="1559"/>
          <w:tab w:val="left" w:pos="1560"/>
        </w:tabs>
        <w:spacing w:line="282" w:lineRule="exact"/>
        <w:ind w:left="1560"/>
        <w:rPr>
          <w:color w:val="FF0000"/>
        </w:rPr>
      </w:pPr>
      <w:r>
        <w:rPr>
          <w:position w:val="1"/>
        </w:rPr>
        <w:t>One-Day</w:t>
      </w:r>
      <w:r w:rsidR="00286428">
        <w:rPr>
          <w:position w:val="1"/>
        </w:rPr>
        <w:t xml:space="preserve"> Event</w:t>
      </w:r>
      <w:r>
        <w:rPr>
          <w:position w:val="1"/>
        </w:rPr>
        <w:t xml:space="preserve">, </w:t>
      </w:r>
      <w:r w:rsidR="009C74B4">
        <w:rPr>
          <w:position w:val="1"/>
        </w:rPr>
        <w:t>Multi</w:t>
      </w:r>
      <w:r>
        <w:rPr>
          <w:position w:val="1"/>
        </w:rPr>
        <w:t xml:space="preserve">ple Races - First Event - Big Bike &amp; Quad </w:t>
      </w:r>
      <w:r w:rsidRPr="00C82315">
        <w:rPr>
          <w:color w:val="FF0000"/>
          <w:position w:val="1"/>
        </w:rPr>
        <w:t>$</w:t>
      </w:r>
      <w:r w:rsidR="00C82315" w:rsidRPr="00C82315">
        <w:rPr>
          <w:color w:val="FF0000"/>
          <w:position w:val="1"/>
        </w:rPr>
        <w:t>7</w:t>
      </w:r>
      <w:r w:rsidRPr="00C82315">
        <w:rPr>
          <w:color w:val="FF0000"/>
          <w:position w:val="1"/>
        </w:rPr>
        <w:t>0.00</w:t>
      </w:r>
      <w:r>
        <w:rPr>
          <w:position w:val="1"/>
        </w:rPr>
        <w:t xml:space="preserve">---Jr. Women, Mini Bike &amp; Pitbike </w:t>
      </w:r>
      <w:r w:rsidRPr="00C82315">
        <w:rPr>
          <w:color w:val="FF0000"/>
          <w:position w:val="1"/>
        </w:rPr>
        <w:t>$</w:t>
      </w:r>
      <w:r w:rsidR="00C82315" w:rsidRPr="00C82315">
        <w:rPr>
          <w:color w:val="FF0000"/>
          <w:position w:val="1"/>
        </w:rPr>
        <w:t>5</w:t>
      </w:r>
      <w:r w:rsidR="00457B82" w:rsidRPr="00C82315">
        <w:rPr>
          <w:color w:val="FF0000"/>
          <w:position w:val="1"/>
        </w:rPr>
        <w:t>0.00</w:t>
      </w:r>
    </w:p>
    <w:p w14:paraId="1471F0FE" w14:textId="407D8EF8" w:rsidR="00FB1F73" w:rsidRPr="00FB1F73" w:rsidRDefault="00FB1F73" w:rsidP="00FB1F73">
      <w:pPr>
        <w:pStyle w:val="ListParagraph"/>
        <w:numPr>
          <w:ilvl w:val="1"/>
          <w:numId w:val="7"/>
        </w:numPr>
        <w:tabs>
          <w:tab w:val="left" w:pos="1559"/>
          <w:tab w:val="left" w:pos="1560"/>
        </w:tabs>
        <w:spacing w:line="282" w:lineRule="exact"/>
        <w:ind w:left="1560"/>
        <w:rPr>
          <w:color w:val="FF0000"/>
        </w:rPr>
        <w:sectPr w:rsidR="00FB1F73" w:rsidRPr="00FB1F73">
          <w:pgSz w:w="12240" w:h="15840"/>
          <w:pgMar w:top="720" w:right="80" w:bottom="280" w:left="600" w:header="720" w:footer="720" w:gutter="0"/>
          <w:cols w:space="720"/>
        </w:sectPr>
      </w:pPr>
      <w:r>
        <w:rPr>
          <w:position w:val="1"/>
        </w:rPr>
        <w:t xml:space="preserve">One-Day, </w:t>
      </w:r>
      <w:r w:rsidR="007C636A">
        <w:rPr>
          <w:position w:val="1"/>
        </w:rPr>
        <w:t>Multiple Races – Additional Event – All Classes $20.00</w:t>
      </w:r>
      <w:r>
        <w:tab/>
      </w:r>
      <w:r>
        <w:tab/>
      </w:r>
    </w:p>
    <w:p w14:paraId="411BDDA0" w14:textId="62410FD8" w:rsidR="00237078" w:rsidRDefault="00034852">
      <w:pPr>
        <w:pStyle w:val="ListParagraph"/>
        <w:numPr>
          <w:ilvl w:val="1"/>
          <w:numId w:val="7"/>
        </w:numPr>
        <w:tabs>
          <w:tab w:val="left" w:pos="1559"/>
          <w:tab w:val="left" w:pos="1560"/>
        </w:tabs>
        <w:spacing w:line="269" w:lineRule="exact"/>
        <w:ind w:hanging="359"/>
        <w:rPr>
          <w:color w:val="000000" w:themeColor="text1"/>
        </w:rPr>
      </w:pPr>
      <w:r w:rsidRPr="00457B82">
        <w:rPr>
          <w:color w:val="000000" w:themeColor="text1"/>
        </w:rPr>
        <w:lastRenderedPageBreak/>
        <w:t>All</w:t>
      </w:r>
      <w:r w:rsidRPr="00457B82">
        <w:rPr>
          <w:color w:val="000000" w:themeColor="text1"/>
          <w:spacing w:val="-1"/>
        </w:rPr>
        <w:t xml:space="preserve"> </w:t>
      </w:r>
      <w:r w:rsidRPr="00457B82">
        <w:rPr>
          <w:color w:val="000000" w:themeColor="text1"/>
        </w:rPr>
        <w:t>events</w:t>
      </w:r>
      <w:r w:rsidRPr="00457B82">
        <w:rPr>
          <w:color w:val="000000" w:themeColor="text1"/>
          <w:spacing w:val="-17"/>
        </w:rPr>
        <w:t xml:space="preserve"> </w:t>
      </w:r>
      <w:r w:rsidRPr="00457B82">
        <w:rPr>
          <w:color w:val="000000" w:themeColor="text1"/>
        </w:rPr>
        <w:t>not</w:t>
      </w:r>
      <w:r w:rsidRPr="00457B82">
        <w:rPr>
          <w:color w:val="000000" w:themeColor="text1"/>
          <w:spacing w:val="-18"/>
        </w:rPr>
        <w:t xml:space="preserve"> </w:t>
      </w:r>
      <w:r w:rsidRPr="00457B82">
        <w:rPr>
          <w:color w:val="000000" w:themeColor="text1"/>
        </w:rPr>
        <w:t>covered</w:t>
      </w:r>
      <w:r w:rsidRPr="00457B82">
        <w:rPr>
          <w:color w:val="000000" w:themeColor="text1"/>
          <w:spacing w:val="-9"/>
        </w:rPr>
        <w:t xml:space="preserve"> </w:t>
      </w:r>
      <w:r w:rsidRPr="00457B82">
        <w:rPr>
          <w:color w:val="000000" w:themeColor="text1"/>
        </w:rPr>
        <w:t>above-</w:t>
      </w:r>
      <w:r w:rsidRPr="00457B82">
        <w:rPr>
          <w:color w:val="000000" w:themeColor="text1"/>
          <w:spacing w:val="-15"/>
        </w:rPr>
        <w:t xml:space="preserve"> </w:t>
      </w:r>
      <w:r w:rsidRPr="00457B82">
        <w:rPr>
          <w:color w:val="000000" w:themeColor="text1"/>
        </w:rPr>
        <w:t>-</w:t>
      </w:r>
      <w:r w:rsidRPr="00457B82">
        <w:rPr>
          <w:color w:val="000000" w:themeColor="text1"/>
          <w:spacing w:val="-25"/>
        </w:rPr>
        <w:t xml:space="preserve"> </w:t>
      </w:r>
      <w:r w:rsidRPr="00457B82">
        <w:rPr>
          <w:color w:val="000000" w:themeColor="text1"/>
        </w:rPr>
        <w:t>Big</w:t>
      </w:r>
      <w:r w:rsidRPr="00457B82">
        <w:rPr>
          <w:color w:val="000000" w:themeColor="text1"/>
          <w:spacing w:val="-2"/>
        </w:rPr>
        <w:t xml:space="preserve"> </w:t>
      </w:r>
      <w:r w:rsidRPr="00457B82">
        <w:rPr>
          <w:color w:val="000000" w:themeColor="text1"/>
        </w:rPr>
        <w:t>Bike,</w:t>
      </w:r>
      <w:r w:rsidRPr="00457B82">
        <w:rPr>
          <w:color w:val="000000" w:themeColor="text1"/>
          <w:spacing w:val="-16"/>
        </w:rPr>
        <w:t xml:space="preserve"> </w:t>
      </w:r>
      <w:r w:rsidRPr="00457B82">
        <w:rPr>
          <w:color w:val="000000" w:themeColor="text1"/>
        </w:rPr>
        <w:t>Quad</w:t>
      </w:r>
      <w:r w:rsidRPr="00457B82">
        <w:rPr>
          <w:color w:val="000000" w:themeColor="text1"/>
          <w:spacing w:val="-1"/>
        </w:rPr>
        <w:t xml:space="preserve"> </w:t>
      </w:r>
      <w:r w:rsidRPr="00B42D80">
        <w:rPr>
          <w:color w:val="FF0000"/>
        </w:rPr>
        <w:t>$</w:t>
      </w:r>
      <w:r w:rsidR="009C74B4" w:rsidRPr="00B42D80">
        <w:rPr>
          <w:color w:val="FF0000"/>
        </w:rPr>
        <w:t>7</w:t>
      </w:r>
      <w:r w:rsidRPr="00B42D80">
        <w:rPr>
          <w:color w:val="FF0000"/>
        </w:rPr>
        <w:t>0.00</w:t>
      </w:r>
      <w:r w:rsidRPr="00457B82">
        <w:rPr>
          <w:color w:val="000000" w:themeColor="text1"/>
        </w:rPr>
        <w:t>-------Jr.</w:t>
      </w:r>
      <w:r w:rsidRPr="00457B82">
        <w:rPr>
          <w:color w:val="000000" w:themeColor="text1"/>
          <w:spacing w:val="-29"/>
        </w:rPr>
        <w:t xml:space="preserve"> </w:t>
      </w:r>
      <w:r w:rsidRPr="00457B82">
        <w:rPr>
          <w:color w:val="000000" w:themeColor="text1"/>
        </w:rPr>
        <w:t>Women,</w:t>
      </w:r>
      <w:r w:rsidRPr="00457B82">
        <w:rPr>
          <w:color w:val="000000" w:themeColor="text1"/>
          <w:spacing w:val="-2"/>
        </w:rPr>
        <w:t xml:space="preserve"> </w:t>
      </w:r>
      <w:r w:rsidRPr="00457B82">
        <w:rPr>
          <w:color w:val="000000" w:themeColor="text1"/>
        </w:rPr>
        <w:t>Mini</w:t>
      </w:r>
      <w:r w:rsidRPr="00457B82">
        <w:rPr>
          <w:color w:val="000000" w:themeColor="text1"/>
          <w:spacing w:val="-1"/>
        </w:rPr>
        <w:t xml:space="preserve"> </w:t>
      </w:r>
      <w:r w:rsidRPr="00457B82">
        <w:rPr>
          <w:color w:val="000000" w:themeColor="text1"/>
        </w:rPr>
        <w:t>Bike</w:t>
      </w:r>
      <w:r w:rsidRPr="00457B82">
        <w:rPr>
          <w:color w:val="000000" w:themeColor="text1"/>
          <w:spacing w:val="-8"/>
        </w:rPr>
        <w:t xml:space="preserve"> </w:t>
      </w:r>
      <w:r w:rsidRPr="00457B82">
        <w:rPr>
          <w:color w:val="000000" w:themeColor="text1"/>
        </w:rPr>
        <w:t>&amp;</w:t>
      </w:r>
      <w:r w:rsidRPr="00457B82">
        <w:rPr>
          <w:color w:val="000000" w:themeColor="text1"/>
          <w:spacing w:val="-2"/>
        </w:rPr>
        <w:t xml:space="preserve"> </w:t>
      </w:r>
      <w:r w:rsidRPr="00457B82">
        <w:rPr>
          <w:color w:val="000000" w:themeColor="text1"/>
        </w:rPr>
        <w:t xml:space="preserve">Pitbike </w:t>
      </w:r>
      <w:r w:rsidRPr="00B42D80">
        <w:rPr>
          <w:color w:val="FF0000"/>
        </w:rPr>
        <w:t>$</w:t>
      </w:r>
      <w:r w:rsidR="009C74B4" w:rsidRPr="00B42D80">
        <w:rPr>
          <w:color w:val="FF0000"/>
        </w:rPr>
        <w:t>5</w:t>
      </w:r>
      <w:r w:rsidRPr="00B42D80">
        <w:rPr>
          <w:color w:val="FF0000"/>
        </w:rPr>
        <w:t>0.00</w:t>
      </w:r>
    </w:p>
    <w:p w14:paraId="16503D8F" w14:textId="7EC0B666" w:rsidR="00934BF9" w:rsidRPr="00F541EA" w:rsidRDefault="006371C0" w:rsidP="006371C0">
      <w:pPr>
        <w:pStyle w:val="ListParagraph"/>
        <w:tabs>
          <w:tab w:val="left" w:pos="1559"/>
          <w:tab w:val="left" w:pos="1560"/>
        </w:tabs>
        <w:spacing w:line="269" w:lineRule="exact"/>
        <w:ind w:left="1559" w:firstLine="0"/>
        <w:rPr>
          <w:b/>
          <w:bCs/>
          <w:color w:val="000000" w:themeColor="text1"/>
          <w:u w:val="single"/>
        </w:rPr>
      </w:pPr>
      <w:r w:rsidRPr="00F541EA">
        <w:rPr>
          <w:b/>
          <w:bCs/>
          <w:color w:val="000000" w:themeColor="text1"/>
          <w:u w:val="single"/>
        </w:rPr>
        <w:t xml:space="preserve">RACE DAY </w:t>
      </w:r>
    </w:p>
    <w:p w14:paraId="6E83E079" w14:textId="41B7AE3B" w:rsidR="003A4597" w:rsidRPr="00286428" w:rsidRDefault="00B42D80" w:rsidP="003A4597">
      <w:pPr>
        <w:pStyle w:val="ListParagraph"/>
        <w:numPr>
          <w:ilvl w:val="1"/>
          <w:numId w:val="7"/>
        </w:numPr>
        <w:rPr>
          <w:color w:val="000000" w:themeColor="text1"/>
        </w:rPr>
      </w:pPr>
      <w:r w:rsidRPr="00286428">
        <w:rPr>
          <w:color w:val="000000" w:themeColor="text1"/>
        </w:rPr>
        <w:t>Standard Event</w:t>
      </w:r>
      <w:r w:rsidR="003A4597" w:rsidRPr="00286428">
        <w:rPr>
          <w:color w:val="000000" w:themeColor="text1"/>
        </w:rPr>
        <w:t xml:space="preserve"> - Big Bike, Quad</w:t>
      </w:r>
      <w:r w:rsidR="001F2213" w:rsidRPr="00286428">
        <w:rPr>
          <w:color w:val="000000" w:themeColor="text1"/>
        </w:rPr>
        <w:t xml:space="preserve"> </w:t>
      </w:r>
      <w:r w:rsidR="00397252" w:rsidRPr="00286428">
        <w:rPr>
          <w:color w:val="FF0000"/>
        </w:rPr>
        <w:t>$7</w:t>
      </w:r>
      <w:r w:rsidR="001F2213" w:rsidRPr="00286428">
        <w:rPr>
          <w:color w:val="FF0000"/>
        </w:rPr>
        <w:t>5</w:t>
      </w:r>
      <w:r w:rsidR="00397252" w:rsidRPr="00286428">
        <w:rPr>
          <w:color w:val="FF0000"/>
        </w:rPr>
        <w:t>.00</w:t>
      </w:r>
      <w:r w:rsidR="003A4597" w:rsidRPr="00286428">
        <w:rPr>
          <w:color w:val="FF0000"/>
        </w:rPr>
        <w:t xml:space="preserve">.  </w:t>
      </w:r>
      <w:r w:rsidR="003A4597" w:rsidRPr="00286428">
        <w:rPr>
          <w:color w:val="000000" w:themeColor="text1"/>
        </w:rPr>
        <w:t xml:space="preserve">Jr. Women, Mini Bike &amp; Pitbike </w:t>
      </w:r>
      <w:r w:rsidR="00397252" w:rsidRPr="00286428">
        <w:rPr>
          <w:color w:val="FF0000"/>
        </w:rPr>
        <w:t>$5</w:t>
      </w:r>
      <w:r w:rsidR="001F2213" w:rsidRPr="00286428">
        <w:rPr>
          <w:color w:val="FF0000"/>
        </w:rPr>
        <w:t>5</w:t>
      </w:r>
      <w:r w:rsidR="00397252" w:rsidRPr="00286428">
        <w:rPr>
          <w:color w:val="FF0000"/>
        </w:rPr>
        <w:t>.00</w:t>
      </w:r>
      <w:r w:rsidR="003A4597" w:rsidRPr="00286428">
        <w:rPr>
          <w:color w:val="FF0000"/>
        </w:rPr>
        <w:t xml:space="preserve"> </w:t>
      </w:r>
    </w:p>
    <w:p w14:paraId="06CB283F" w14:textId="52055945" w:rsidR="003A4597" w:rsidRPr="00286428" w:rsidRDefault="003A4597" w:rsidP="003A4597">
      <w:pPr>
        <w:pStyle w:val="ListParagraph"/>
        <w:numPr>
          <w:ilvl w:val="1"/>
          <w:numId w:val="7"/>
        </w:numPr>
        <w:rPr>
          <w:color w:val="000000" w:themeColor="text1"/>
        </w:rPr>
      </w:pPr>
      <w:r w:rsidRPr="00286428">
        <w:rPr>
          <w:color w:val="000000" w:themeColor="text1"/>
        </w:rPr>
        <w:t xml:space="preserve">AA Premier- Desert &amp; Grand Prix Series </w:t>
      </w:r>
      <w:r w:rsidR="00397252" w:rsidRPr="00286428">
        <w:rPr>
          <w:color w:val="000000" w:themeColor="text1"/>
        </w:rPr>
        <w:t>$110.00</w:t>
      </w:r>
      <w:r w:rsidRPr="00286428">
        <w:rPr>
          <w:color w:val="000000" w:themeColor="text1"/>
        </w:rPr>
        <w:t>. (See Night Race series rules for Fee’s)</w:t>
      </w:r>
    </w:p>
    <w:p w14:paraId="463E7BFF" w14:textId="15BFE09E" w:rsidR="003A4597" w:rsidRPr="00286428" w:rsidRDefault="003A4597" w:rsidP="003A4597">
      <w:pPr>
        <w:pStyle w:val="ListParagraph"/>
        <w:numPr>
          <w:ilvl w:val="1"/>
          <w:numId w:val="7"/>
        </w:numPr>
        <w:rPr>
          <w:color w:val="000000" w:themeColor="text1"/>
        </w:rPr>
      </w:pPr>
      <w:r w:rsidRPr="00286428">
        <w:rPr>
          <w:color w:val="000000" w:themeColor="text1"/>
        </w:rPr>
        <w:t xml:space="preserve">Team – Desert Series </w:t>
      </w:r>
      <w:r w:rsidR="00397252" w:rsidRPr="00286428">
        <w:rPr>
          <w:color w:val="FF0000"/>
        </w:rPr>
        <w:t>$1</w:t>
      </w:r>
      <w:r w:rsidR="001F2213" w:rsidRPr="00286428">
        <w:rPr>
          <w:color w:val="FF0000"/>
        </w:rPr>
        <w:t>25</w:t>
      </w:r>
      <w:r w:rsidR="00397252" w:rsidRPr="00286428">
        <w:rPr>
          <w:color w:val="FF0000"/>
        </w:rPr>
        <w:t>.00</w:t>
      </w:r>
    </w:p>
    <w:p w14:paraId="1BF29B74" w14:textId="6C430605" w:rsidR="003A4597" w:rsidRPr="00286428" w:rsidRDefault="003A4597" w:rsidP="003A4597">
      <w:pPr>
        <w:pStyle w:val="ListParagraph"/>
        <w:numPr>
          <w:ilvl w:val="1"/>
          <w:numId w:val="7"/>
        </w:numPr>
        <w:rPr>
          <w:color w:val="000000" w:themeColor="text1"/>
        </w:rPr>
      </w:pPr>
      <w:r w:rsidRPr="00286428">
        <w:rPr>
          <w:color w:val="000000" w:themeColor="text1"/>
        </w:rPr>
        <w:t xml:space="preserve">Any MRAN Event – 50cc and 65cc Novice Maximum </w:t>
      </w:r>
      <w:r w:rsidR="00397252" w:rsidRPr="00286428">
        <w:rPr>
          <w:color w:val="000000" w:themeColor="text1"/>
        </w:rPr>
        <w:t>$45.00</w:t>
      </w:r>
      <w:r w:rsidRPr="00286428">
        <w:rPr>
          <w:color w:val="000000" w:themeColor="text1"/>
        </w:rPr>
        <w:t xml:space="preserve"> </w:t>
      </w:r>
    </w:p>
    <w:p w14:paraId="2B7157D6" w14:textId="6CE56883" w:rsidR="00286428" w:rsidRPr="00286428" w:rsidRDefault="00286428" w:rsidP="00286428">
      <w:pPr>
        <w:pStyle w:val="ListParagraph"/>
        <w:numPr>
          <w:ilvl w:val="1"/>
          <w:numId w:val="7"/>
        </w:numPr>
        <w:tabs>
          <w:tab w:val="left" w:pos="1559"/>
          <w:tab w:val="left" w:pos="1560"/>
        </w:tabs>
        <w:spacing w:line="282" w:lineRule="exact"/>
        <w:ind w:left="1560"/>
        <w:rPr>
          <w:color w:val="FF0000"/>
        </w:rPr>
      </w:pPr>
      <w:r w:rsidRPr="00286428">
        <w:rPr>
          <w:position w:val="1"/>
        </w:rPr>
        <w:t xml:space="preserve">One-Day Event, Multiple Races - First Event - Big Bike &amp; Quad </w:t>
      </w:r>
      <w:r w:rsidRPr="00286428">
        <w:rPr>
          <w:color w:val="FF0000"/>
          <w:position w:val="1"/>
        </w:rPr>
        <w:t>$7</w:t>
      </w:r>
      <w:r w:rsidR="0065343D">
        <w:rPr>
          <w:color w:val="FF0000"/>
          <w:position w:val="1"/>
        </w:rPr>
        <w:t>5</w:t>
      </w:r>
      <w:r w:rsidRPr="00286428">
        <w:rPr>
          <w:color w:val="FF0000"/>
          <w:position w:val="1"/>
        </w:rPr>
        <w:t>.00</w:t>
      </w:r>
      <w:r w:rsidRPr="00286428">
        <w:rPr>
          <w:position w:val="1"/>
        </w:rPr>
        <w:t xml:space="preserve">---Jr. Women, Mini Bike &amp; Pitbike </w:t>
      </w:r>
      <w:r w:rsidRPr="00286428">
        <w:rPr>
          <w:color w:val="FF0000"/>
          <w:position w:val="1"/>
        </w:rPr>
        <w:t>$5</w:t>
      </w:r>
      <w:r w:rsidR="0065343D">
        <w:rPr>
          <w:color w:val="FF0000"/>
          <w:position w:val="1"/>
        </w:rPr>
        <w:t>5</w:t>
      </w:r>
      <w:r w:rsidRPr="00286428">
        <w:rPr>
          <w:color w:val="FF0000"/>
          <w:position w:val="1"/>
        </w:rPr>
        <w:t>.00</w:t>
      </w:r>
    </w:p>
    <w:p w14:paraId="2EBBEBC6" w14:textId="77777777" w:rsidR="00286428" w:rsidRPr="00286428" w:rsidRDefault="00286428" w:rsidP="00286428">
      <w:pPr>
        <w:pStyle w:val="ListParagraph"/>
        <w:numPr>
          <w:ilvl w:val="1"/>
          <w:numId w:val="7"/>
        </w:numPr>
        <w:rPr>
          <w:color w:val="000000" w:themeColor="text1"/>
        </w:rPr>
      </w:pPr>
      <w:r w:rsidRPr="00286428">
        <w:rPr>
          <w:position w:val="1"/>
        </w:rPr>
        <w:t>One-Day, Multiple Races – Additional Event – All Classes $20.00</w:t>
      </w:r>
      <w:r w:rsidRPr="00286428">
        <w:tab/>
      </w:r>
    </w:p>
    <w:p w14:paraId="7F1ED45C" w14:textId="51DEEFF4" w:rsidR="00397252" w:rsidRPr="00286428" w:rsidRDefault="001410FD" w:rsidP="00286428">
      <w:pPr>
        <w:pStyle w:val="ListParagraph"/>
        <w:numPr>
          <w:ilvl w:val="1"/>
          <w:numId w:val="7"/>
        </w:numPr>
        <w:rPr>
          <w:color w:val="FF0000"/>
        </w:rPr>
      </w:pPr>
      <w:r w:rsidRPr="00286428">
        <w:rPr>
          <w:color w:val="000000" w:themeColor="text1"/>
        </w:rPr>
        <w:t xml:space="preserve">All events not covered above- - Big Bike, Quad </w:t>
      </w:r>
      <w:r w:rsidR="00397252" w:rsidRPr="00286428">
        <w:rPr>
          <w:color w:val="FF0000"/>
        </w:rPr>
        <w:t>$7</w:t>
      </w:r>
      <w:r w:rsidR="00286428" w:rsidRPr="00286428">
        <w:rPr>
          <w:color w:val="FF0000"/>
        </w:rPr>
        <w:t>5</w:t>
      </w:r>
      <w:r w:rsidR="00397252" w:rsidRPr="00286428">
        <w:rPr>
          <w:color w:val="FF0000"/>
        </w:rPr>
        <w:t>.00</w:t>
      </w:r>
      <w:r w:rsidRPr="00286428">
        <w:rPr>
          <w:color w:val="000000" w:themeColor="text1"/>
        </w:rPr>
        <w:t xml:space="preserve">-------Jr. Women, Mini Bike &amp; Pitbike </w:t>
      </w:r>
      <w:r w:rsidR="00397252" w:rsidRPr="00286428">
        <w:rPr>
          <w:color w:val="FF0000"/>
        </w:rPr>
        <w:t>$5</w:t>
      </w:r>
      <w:r w:rsidR="00286428" w:rsidRPr="00286428">
        <w:rPr>
          <w:color w:val="FF0000"/>
        </w:rPr>
        <w:t>5</w:t>
      </w:r>
      <w:r w:rsidR="00397252" w:rsidRPr="00286428">
        <w:rPr>
          <w:color w:val="FF0000"/>
        </w:rPr>
        <w:t>.0</w:t>
      </w:r>
      <w:r w:rsidR="00F541EA" w:rsidRPr="00286428">
        <w:rPr>
          <w:color w:val="FF0000"/>
        </w:rPr>
        <w:t>0</w:t>
      </w:r>
      <w:r w:rsidR="00F34F2C">
        <w:rPr>
          <w:color w:val="FF0000"/>
        </w:rPr>
        <w:t xml:space="preserve"> (Nov.2025)</w:t>
      </w:r>
    </w:p>
    <w:p w14:paraId="060BCEC4" w14:textId="77777777" w:rsidR="006371C0" w:rsidRPr="001410FD" w:rsidRDefault="006371C0" w:rsidP="001410FD">
      <w:pPr>
        <w:tabs>
          <w:tab w:val="left" w:pos="1559"/>
          <w:tab w:val="left" w:pos="1560"/>
        </w:tabs>
        <w:spacing w:line="269" w:lineRule="exact"/>
        <w:ind w:left="1199"/>
        <w:rPr>
          <w:b/>
          <w:bCs/>
          <w:color w:val="000000" w:themeColor="text1"/>
        </w:rPr>
      </w:pPr>
    </w:p>
    <w:p w14:paraId="6512080F" w14:textId="0EF454D0" w:rsidR="00237078" w:rsidRDefault="00034852">
      <w:pPr>
        <w:pStyle w:val="ListParagraph"/>
        <w:numPr>
          <w:ilvl w:val="0"/>
          <w:numId w:val="7"/>
        </w:numPr>
        <w:tabs>
          <w:tab w:val="left" w:pos="839"/>
          <w:tab w:val="left" w:pos="840"/>
        </w:tabs>
        <w:spacing w:line="237" w:lineRule="auto"/>
        <w:ind w:right="1651"/>
        <w:rPr>
          <w:rFonts w:ascii="Courier New" w:hAnsi="Courier New"/>
          <w:color w:val="232323"/>
        </w:rPr>
      </w:pPr>
      <w:r>
        <w:t>Clubs wishing to charge above the maximum allowable amount must have prior approval from</w:t>
      </w:r>
      <w:r>
        <w:rPr>
          <w:spacing w:val="-35"/>
        </w:rPr>
        <w:t xml:space="preserve"> </w:t>
      </w:r>
      <w:r>
        <w:t>MRAN Competition Committee. Examples of</w:t>
      </w:r>
      <w:r w:rsidR="003F5EBD">
        <w:t xml:space="preserve"> </w:t>
      </w:r>
      <w:r>
        <w:t>extra costs that</w:t>
      </w:r>
      <w:r w:rsidR="003F5EBD">
        <w:t xml:space="preserve"> </w:t>
      </w:r>
      <w:r>
        <w:t>have previously been</w:t>
      </w:r>
      <w:r w:rsidR="003F5EBD">
        <w:t xml:space="preserve"> </w:t>
      </w:r>
      <w:r>
        <w:t xml:space="preserve">passed </w:t>
      </w:r>
      <w:r>
        <w:rPr>
          <w:spacing w:val="4"/>
        </w:rPr>
        <w:t>on</w:t>
      </w:r>
      <w:r w:rsidR="003F5EBD">
        <w:rPr>
          <w:spacing w:val="4"/>
        </w:rPr>
        <w:t xml:space="preserve"> </w:t>
      </w:r>
      <w:r>
        <w:rPr>
          <w:spacing w:val="4"/>
        </w:rPr>
        <w:t>to</w:t>
      </w:r>
      <w:r w:rsidR="003F5EBD">
        <w:rPr>
          <w:spacing w:val="4"/>
        </w:rPr>
        <w:t xml:space="preserve"> </w:t>
      </w:r>
      <w:r>
        <w:rPr>
          <w:spacing w:val="4"/>
        </w:rPr>
        <w:t>the</w:t>
      </w:r>
      <w:r w:rsidR="003F5EBD">
        <w:rPr>
          <w:spacing w:val="4"/>
        </w:rPr>
        <w:t xml:space="preserve"> </w:t>
      </w:r>
      <w:r>
        <w:rPr>
          <w:spacing w:val="4"/>
        </w:rPr>
        <w:t>rider</w:t>
      </w:r>
      <w:r w:rsidR="003F5EBD">
        <w:rPr>
          <w:spacing w:val="4"/>
        </w:rPr>
        <w:t xml:space="preserve"> </w:t>
      </w:r>
      <w:proofErr w:type="gramStart"/>
      <w:r>
        <w:rPr>
          <w:spacing w:val="4"/>
        </w:rPr>
        <w:t>are:</w:t>
      </w:r>
      <w:proofErr w:type="gramEnd"/>
      <w:r>
        <w:rPr>
          <w:spacing w:val="4"/>
        </w:rPr>
        <w:t xml:space="preserve"> </w:t>
      </w:r>
      <w:r>
        <w:t>Gate</w:t>
      </w:r>
      <w:r>
        <w:rPr>
          <w:spacing w:val="-21"/>
        </w:rPr>
        <w:t xml:space="preserve"> </w:t>
      </w:r>
      <w:r>
        <w:t>Fees,</w:t>
      </w:r>
      <w:r>
        <w:rPr>
          <w:spacing w:val="-26"/>
        </w:rPr>
        <w:t xml:space="preserve"> </w:t>
      </w:r>
      <w:r>
        <w:t>Additional</w:t>
      </w:r>
      <w:r>
        <w:rPr>
          <w:spacing w:val="-24"/>
        </w:rPr>
        <w:t xml:space="preserve"> </w:t>
      </w:r>
      <w:r>
        <w:t>insurance</w:t>
      </w:r>
      <w:r>
        <w:rPr>
          <w:spacing w:val="-26"/>
        </w:rPr>
        <w:t xml:space="preserve"> </w:t>
      </w:r>
      <w:r>
        <w:t>required</w:t>
      </w:r>
      <w:r>
        <w:rPr>
          <w:spacing w:val="-27"/>
        </w:rPr>
        <w:t xml:space="preserve"> </w:t>
      </w:r>
      <w:r>
        <w:t>(in</w:t>
      </w:r>
      <w:r>
        <w:rPr>
          <w:spacing w:val="-30"/>
        </w:rPr>
        <w:t xml:space="preserve"> </w:t>
      </w:r>
      <w:r>
        <w:t>Grand</w:t>
      </w:r>
      <w:r>
        <w:rPr>
          <w:spacing w:val="-28"/>
        </w:rPr>
        <w:t xml:space="preserve"> </w:t>
      </w:r>
      <w:r>
        <w:t>Prix’s</w:t>
      </w:r>
      <w:r>
        <w:rPr>
          <w:spacing w:val="-29"/>
        </w:rPr>
        <w:t xml:space="preserve"> </w:t>
      </w:r>
      <w:r>
        <w:t>usually),</w:t>
      </w:r>
      <w:r>
        <w:rPr>
          <w:spacing w:val="-26"/>
        </w:rPr>
        <w:t xml:space="preserve"> </w:t>
      </w:r>
      <w:r>
        <w:t>starting</w:t>
      </w:r>
      <w:r>
        <w:rPr>
          <w:spacing w:val="-28"/>
        </w:rPr>
        <w:t xml:space="preserve"> </w:t>
      </w:r>
      <w:r>
        <w:t>kits</w:t>
      </w:r>
      <w:r>
        <w:rPr>
          <w:spacing w:val="-31"/>
        </w:rPr>
        <w:t xml:space="preserve"> </w:t>
      </w:r>
      <w:r>
        <w:t>(decals,</w:t>
      </w:r>
      <w:r>
        <w:rPr>
          <w:spacing w:val="-27"/>
        </w:rPr>
        <w:t xml:space="preserve"> </w:t>
      </w:r>
      <w:r>
        <w:t>tee</w:t>
      </w:r>
      <w:r>
        <w:rPr>
          <w:spacing w:val="-32"/>
        </w:rPr>
        <w:t xml:space="preserve"> </w:t>
      </w:r>
      <w:r>
        <w:t>shirts,</w:t>
      </w:r>
      <w:r>
        <w:rPr>
          <w:spacing w:val="-24"/>
        </w:rPr>
        <w:t xml:space="preserve"> </w:t>
      </w:r>
      <w:r>
        <w:t>etc.), donations</w:t>
      </w:r>
      <w:r>
        <w:rPr>
          <w:spacing w:val="-9"/>
        </w:rPr>
        <w:t xml:space="preserve"> </w:t>
      </w:r>
      <w:r>
        <w:t>to</w:t>
      </w:r>
      <w:r>
        <w:rPr>
          <w:spacing w:val="-6"/>
        </w:rPr>
        <w:t xml:space="preserve"> </w:t>
      </w:r>
      <w:r>
        <w:t>town</w:t>
      </w:r>
      <w:r>
        <w:rPr>
          <w:spacing w:val="-5"/>
        </w:rPr>
        <w:t xml:space="preserve"> </w:t>
      </w:r>
      <w:r>
        <w:t>fire</w:t>
      </w:r>
      <w:r>
        <w:rPr>
          <w:spacing w:val="-4"/>
        </w:rPr>
        <w:t xml:space="preserve"> </w:t>
      </w:r>
      <w:r>
        <w:t>departments,</w:t>
      </w:r>
      <w:r>
        <w:rPr>
          <w:spacing w:val="7"/>
        </w:rPr>
        <w:t xml:space="preserve"> </w:t>
      </w:r>
      <w:r>
        <w:t>etc.,</w:t>
      </w:r>
      <w:r>
        <w:rPr>
          <w:spacing w:val="-3"/>
        </w:rPr>
        <w:t xml:space="preserve"> </w:t>
      </w:r>
      <w:r>
        <w:t>for</w:t>
      </w:r>
      <w:r>
        <w:rPr>
          <w:spacing w:val="-7"/>
        </w:rPr>
        <w:t xml:space="preserve"> </w:t>
      </w:r>
      <w:r>
        <w:t>Grand</w:t>
      </w:r>
      <w:r>
        <w:rPr>
          <w:spacing w:val="-10"/>
        </w:rPr>
        <w:t xml:space="preserve"> </w:t>
      </w:r>
      <w:r>
        <w:t>Prix</w:t>
      </w:r>
      <w:r>
        <w:rPr>
          <w:spacing w:val="-10"/>
        </w:rPr>
        <w:t xml:space="preserve"> </w:t>
      </w:r>
      <w:r>
        <w:t>events</w:t>
      </w:r>
      <w:r>
        <w:rPr>
          <w:spacing w:val="-1"/>
        </w:rPr>
        <w:t xml:space="preserve"> </w:t>
      </w:r>
      <w:r>
        <w:t>held</w:t>
      </w:r>
      <w:r>
        <w:rPr>
          <w:spacing w:val="4"/>
        </w:rPr>
        <w:t xml:space="preserve"> </w:t>
      </w:r>
      <w:r>
        <w:t>in</w:t>
      </w:r>
      <w:r>
        <w:rPr>
          <w:spacing w:val="-10"/>
        </w:rPr>
        <w:t xml:space="preserve"> </w:t>
      </w:r>
      <w:r>
        <w:t>towns.</w:t>
      </w:r>
    </w:p>
    <w:p w14:paraId="7FCC057B" w14:textId="77777777" w:rsidR="00237078" w:rsidRDefault="00237078">
      <w:pPr>
        <w:pStyle w:val="BodyText"/>
      </w:pPr>
    </w:p>
    <w:p w14:paraId="50FB3E50" w14:textId="77777777" w:rsidR="00237078" w:rsidRDefault="00237078">
      <w:pPr>
        <w:pStyle w:val="BodyText"/>
      </w:pPr>
    </w:p>
    <w:p w14:paraId="51925C00" w14:textId="77777777" w:rsidR="00237078" w:rsidRDefault="00034852">
      <w:pPr>
        <w:ind w:left="120"/>
        <w:rPr>
          <w:b/>
          <w:sz w:val="27"/>
        </w:rPr>
      </w:pPr>
      <w:r>
        <w:rPr>
          <w:b/>
          <w:w w:val="105"/>
          <w:sz w:val="27"/>
          <w:u w:val="thick" w:color="2F2F2F"/>
        </w:rPr>
        <w:t>SECTION 22. DESERT SERIES POINTS RULES</w:t>
      </w:r>
    </w:p>
    <w:p w14:paraId="76E05D24" w14:textId="77777777" w:rsidR="00237078" w:rsidRDefault="00237078">
      <w:pPr>
        <w:pStyle w:val="BodyText"/>
        <w:spacing w:before="5"/>
        <w:rPr>
          <w:b/>
          <w:sz w:val="17"/>
        </w:rPr>
      </w:pPr>
    </w:p>
    <w:p w14:paraId="1862128F" w14:textId="77777777" w:rsidR="00237078" w:rsidRDefault="00034852">
      <w:pPr>
        <w:pStyle w:val="ListParagraph"/>
        <w:numPr>
          <w:ilvl w:val="0"/>
          <w:numId w:val="6"/>
        </w:numPr>
        <w:tabs>
          <w:tab w:val="left" w:pos="1027"/>
        </w:tabs>
        <w:spacing w:before="56"/>
      </w:pPr>
      <w:r>
        <w:rPr>
          <w:w w:val="105"/>
        </w:rPr>
        <w:t xml:space="preserve">Points schedule--see </w:t>
      </w:r>
      <w:r>
        <w:rPr>
          <w:b/>
          <w:w w:val="105"/>
        </w:rPr>
        <w:t xml:space="preserve">Section 24 for </w:t>
      </w:r>
      <w:r>
        <w:rPr>
          <w:b/>
          <w:w w:val="105"/>
        </w:rPr>
        <w:t>Desert series points</w:t>
      </w:r>
      <w:r>
        <w:rPr>
          <w:b/>
          <w:spacing w:val="-24"/>
          <w:w w:val="105"/>
        </w:rPr>
        <w:t xml:space="preserve"> </w:t>
      </w:r>
      <w:r>
        <w:rPr>
          <w:b/>
          <w:w w:val="105"/>
        </w:rPr>
        <w:t>schedule</w:t>
      </w:r>
      <w:r>
        <w:rPr>
          <w:w w:val="105"/>
        </w:rPr>
        <w:t>.</w:t>
      </w:r>
    </w:p>
    <w:p w14:paraId="056EC1C2" w14:textId="77777777" w:rsidR="00237078" w:rsidRDefault="00034852">
      <w:pPr>
        <w:pStyle w:val="ListParagraph"/>
        <w:numPr>
          <w:ilvl w:val="0"/>
          <w:numId w:val="6"/>
        </w:numPr>
        <w:tabs>
          <w:tab w:val="left" w:pos="1027"/>
        </w:tabs>
        <w:ind w:right="676"/>
      </w:pPr>
      <w:r>
        <w:t>Members</w:t>
      </w:r>
      <w:r>
        <w:rPr>
          <w:spacing w:val="-7"/>
        </w:rPr>
        <w:t xml:space="preserve"> </w:t>
      </w:r>
      <w:r>
        <w:t>of</w:t>
      </w:r>
      <w:r>
        <w:rPr>
          <w:spacing w:val="-15"/>
        </w:rPr>
        <w:t xml:space="preserve"> </w:t>
      </w:r>
      <w:r>
        <w:t>MRAN</w:t>
      </w:r>
      <w:r>
        <w:rPr>
          <w:spacing w:val="-16"/>
        </w:rPr>
        <w:t xml:space="preserve"> </w:t>
      </w:r>
      <w:r>
        <w:t>clubs</w:t>
      </w:r>
      <w:r>
        <w:rPr>
          <w:spacing w:val="-11"/>
        </w:rPr>
        <w:t xml:space="preserve"> </w:t>
      </w:r>
      <w:r>
        <w:t>shall</w:t>
      </w:r>
      <w:r>
        <w:rPr>
          <w:spacing w:val="-15"/>
        </w:rPr>
        <w:t xml:space="preserve"> </w:t>
      </w:r>
      <w:r>
        <w:t>receive</w:t>
      </w:r>
      <w:r>
        <w:rPr>
          <w:spacing w:val="-11"/>
        </w:rPr>
        <w:t xml:space="preserve"> </w:t>
      </w:r>
      <w:r>
        <w:t>Five</w:t>
      </w:r>
      <w:r>
        <w:rPr>
          <w:spacing w:val="-15"/>
        </w:rPr>
        <w:t xml:space="preserve"> </w:t>
      </w:r>
      <w:r>
        <w:t>(5)</w:t>
      </w:r>
      <w:r>
        <w:rPr>
          <w:spacing w:val="-17"/>
        </w:rPr>
        <w:t xml:space="preserve"> </w:t>
      </w:r>
      <w:r>
        <w:t>extra</w:t>
      </w:r>
      <w:r>
        <w:rPr>
          <w:spacing w:val="-13"/>
        </w:rPr>
        <w:t xml:space="preserve"> </w:t>
      </w:r>
      <w:r>
        <w:t>points</w:t>
      </w:r>
      <w:r>
        <w:rPr>
          <w:spacing w:val="-14"/>
        </w:rPr>
        <w:t xml:space="preserve"> </w:t>
      </w:r>
      <w:r>
        <w:t>per</w:t>
      </w:r>
      <w:r>
        <w:rPr>
          <w:spacing w:val="-13"/>
        </w:rPr>
        <w:t xml:space="preserve"> </w:t>
      </w:r>
      <w:r>
        <w:t>race</w:t>
      </w:r>
      <w:r>
        <w:rPr>
          <w:spacing w:val="-13"/>
        </w:rPr>
        <w:t xml:space="preserve"> </w:t>
      </w:r>
      <w:r>
        <w:t>started</w:t>
      </w:r>
      <w:r>
        <w:rPr>
          <w:spacing w:val="-14"/>
        </w:rPr>
        <w:t xml:space="preserve"> </w:t>
      </w:r>
      <w:r>
        <w:t>and</w:t>
      </w:r>
      <w:r>
        <w:rPr>
          <w:spacing w:val="-11"/>
        </w:rPr>
        <w:t xml:space="preserve"> </w:t>
      </w:r>
      <w:r>
        <w:t>fifteen</w:t>
      </w:r>
      <w:r>
        <w:rPr>
          <w:spacing w:val="-9"/>
        </w:rPr>
        <w:t xml:space="preserve"> </w:t>
      </w:r>
      <w:r>
        <w:t>(15)</w:t>
      </w:r>
      <w:r>
        <w:rPr>
          <w:spacing w:val="-16"/>
        </w:rPr>
        <w:t xml:space="preserve"> </w:t>
      </w:r>
      <w:r>
        <w:t>extra</w:t>
      </w:r>
      <w:r>
        <w:rPr>
          <w:spacing w:val="-16"/>
        </w:rPr>
        <w:t xml:space="preserve"> </w:t>
      </w:r>
      <w:r>
        <w:t>points</w:t>
      </w:r>
      <w:r>
        <w:rPr>
          <w:spacing w:val="-12"/>
        </w:rPr>
        <w:t xml:space="preserve"> </w:t>
      </w:r>
      <w:r>
        <w:t>per</w:t>
      </w:r>
      <w:r>
        <w:rPr>
          <w:spacing w:val="-17"/>
        </w:rPr>
        <w:t xml:space="preserve"> </w:t>
      </w:r>
      <w:r>
        <w:t>race finished</w:t>
      </w:r>
      <w:r>
        <w:rPr>
          <w:spacing w:val="-3"/>
        </w:rPr>
        <w:t xml:space="preserve"> </w:t>
      </w:r>
      <w:r>
        <w:t>for</w:t>
      </w:r>
      <w:r>
        <w:rPr>
          <w:spacing w:val="-9"/>
        </w:rPr>
        <w:t xml:space="preserve"> </w:t>
      </w:r>
      <w:r>
        <w:t>a</w:t>
      </w:r>
      <w:r>
        <w:rPr>
          <w:spacing w:val="-11"/>
        </w:rPr>
        <w:t xml:space="preserve"> </w:t>
      </w:r>
      <w:r>
        <w:t>total</w:t>
      </w:r>
      <w:r>
        <w:rPr>
          <w:spacing w:val="-9"/>
        </w:rPr>
        <w:t xml:space="preserve"> </w:t>
      </w:r>
      <w:r>
        <w:t>of</w:t>
      </w:r>
      <w:r>
        <w:rPr>
          <w:spacing w:val="-12"/>
        </w:rPr>
        <w:t xml:space="preserve"> </w:t>
      </w:r>
      <w:r>
        <w:t>20</w:t>
      </w:r>
      <w:r>
        <w:rPr>
          <w:spacing w:val="-10"/>
        </w:rPr>
        <w:t xml:space="preserve"> </w:t>
      </w:r>
      <w:r>
        <w:t>points</w:t>
      </w:r>
      <w:r>
        <w:rPr>
          <w:spacing w:val="-8"/>
        </w:rPr>
        <w:t xml:space="preserve"> </w:t>
      </w:r>
      <w:r>
        <w:t>per</w:t>
      </w:r>
      <w:r>
        <w:rPr>
          <w:spacing w:val="-14"/>
        </w:rPr>
        <w:t xml:space="preserve"> </w:t>
      </w:r>
      <w:r>
        <w:t>race.</w:t>
      </w:r>
      <w:r>
        <w:rPr>
          <w:spacing w:val="-11"/>
        </w:rPr>
        <w:t xml:space="preserve"> </w:t>
      </w:r>
      <w:r>
        <w:t>Racers</w:t>
      </w:r>
      <w:r>
        <w:rPr>
          <w:spacing w:val="-5"/>
        </w:rPr>
        <w:t xml:space="preserve"> </w:t>
      </w:r>
      <w:r>
        <w:t>will</w:t>
      </w:r>
      <w:r>
        <w:rPr>
          <w:spacing w:val="-11"/>
        </w:rPr>
        <w:t xml:space="preserve"> </w:t>
      </w:r>
      <w:r>
        <w:t>also</w:t>
      </w:r>
      <w:r>
        <w:rPr>
          <w:spacing w:val="-6"/>
        </w:rPr>
        <w:t xml:space="preserve"> </w:t>
      </w:r>
      <w:r>
        <w:t>be</w:t>
      </w:r>
      <w:r>
        <w:rPr>
          <w:spacing w:val="-11"/>
        </w:rPr>
        <w:t xml:space="preserve"> </w:t>
      </w:r>
      <w:r>
        <w:t>given</w:t>
      </w:r>
      <w:r>
        <w:rPr>
          <w:spacing w:val="-8"/>
        </w:rPr>
        <w:t xml:space="preserve"> </w:t>
      </w:r>
      <w:r>
        <w:t>30</w:t>
      </w:r>
      <w:r>
        <w:rPr>
          <w:spacing w:val="-14"/>
        </w:rPr>
        <w:t xml:space="preserve"> </w:t>
      </w:r>
      <w:r>
        <w:t>Club</w:t>
      </w:r>
      <w:r>
        <w:rPr>
          <w:spacing w:val="-12"/>
        </w:rPr>
        <w:t xml:space="preserve"> </w:t>
      </w:r>
      <w:r>
        <w:t>points</w:t>
      </w:r>
      <w:r>
        <w:rPr>
          <w:spacing w:val="-9"/>
        </w:rPr>
        <w:t xml:space="preserve"> </w:t>
      </w:r>
      <w:r>
        <w:t>at</w:t>
      </w:r>
      <w:r>
        <w:rPr>
          <w:spacing w:val="-7"/>
        </w:rPr>
        <w:t xml:space="preserve"> </w:t>
      </w:r>
      <w:r>
        <w:t>the</w:t>
      </w:r>
      <w:r>
        <w:rPr>
          <w:spacing w:val="-14"/>
        </w:rPr>
        <w:t xml:space="preserve"> </w:t>
      </w:r>
      <w:r>
        <w:t>end</w:t>
      </w:r>
      <w:r>
        <w:rPr>
          <w:spacing w:val="-8"/>
        </w:rPr>
        <w:t xml:space="preserve"> </w:t>
      </w:r>
      <w:r>
        <w:t>of</w:t>
      </w:r>
      <w:r>
        <w:rPr>
          <w:spacing w:val="-11"/>
        </w:rPr>
        <w:t xml:space="preserve"> </w:t>
      </w:r>
      <w:r>
        <w:t>year.</w:t>
      </w:r>
      <w:r>
        <w:rPr>
          <w:spacing w:val="26"/>
        </w:rPr>
        <w:t xml:space="preserve"> </w:t>
      </w:r>
      <w:r>
        <w:t>Riders</w:t>
      </w:r>
      <w:r>
        <w:rPr>
          <w:spacing w:val="-6"/>
        </w:rPr>
        <w:t xml:space="preserve"> </w:t>
      </w:r>
      <w:r>
        <w:t xml:space="preserve">must physically work their club’s race to be eligible for points. Clubs shall notify MRAN referees of those not working. This work can be on days other than race day. A list of official club members must be turned in by the first race of each year. </w:t>
      </w:r>
      <w:proofErr w:type="gramStart"/>
      <w:r>
        <w:t>”To</w:t>
      </w:r>
      <w:proofErr w:type="gramEnd"/>
      <w:r>
        <w:t xml:space="preserve"> be eligible for club points, members must join a club prior to that club’s race. Club points will be awarded from that point on and are not retroactive to the beginning of the year.” The referee</w:t>
      </w:r>
      <w:r>
        <w:rPr>
          <w:spacing w:val="-2"/>
        </w:rPr>
        <w:t xml:space="preserve"> </w:t>
      </w:r>
      <w:r>
        <w:t>should</w:t>
      </w:r>
      <w:r>
        <w:rPr>
          <w:spacing w:val="-2"/>
        </w:rPr>
        <w:t xml:space="preserve"> </w:t>
      </w:r>
      <w:r>
        <w:t>be</w:t>
      </w:r>
      <w:r>
        <w:rPr>
          <w:spacing w:val="-3"/>
        </w:rPr>
        <w:t xml:space="preserve"> </w:t>
      </w:r>
      <w:r>
        <w:t>informed</w:t>
      </w:r>
      <w:r>
        <w:rPr>
          <w:spacing w:val="-2"/>
        </w:rPr>
        <w:t xml:space="preserve"> </w:t>
      </w:r>
      <w:r>
        <w:t>of</w:t>
      </w:r>
      <w:r>
        <w:rPr>
          <w:spacing w:val="-3"/>
        </w:rPr>
        <w:t xml:space="preserve"> </w:t>
      </w:r>
      <w:r>
        <w:t>your</w:t>
      </w:r>
      <w:r>
        <w:rPr>
          <w:spacing w:val="-2"/>
        </w:rPr>
        <w:t xml:space="preserve"> </w:t>
      </w:r>
      <w:r>
        <w:t>club</w:t>
      </w:r>
      <w:r>
        <w:rPr>
          <w:spacing w:val="-2"/>
        </w:rPr>
        <w:t xml:space="preserve"> </w:t>
      </w:r>
      <w:r>
        <w:t>membership</w:t>
      </w:r>
      <w:r>
        <w:rPr>
          <w:spacing w:val="-3"/>
        </w:rPr>
        <w:t xml:space="preserve"> </w:t>
      </w:r>
      <w:r>
        <w:t>when</w:t>
      </w:r>
      <w:r>
        <w:rPr>
          <w:spacing w:val="-2"/>
        </w:rPr>
        <w:t xml:space="preserve"> </w:t>
      </w:r>
      <w:r>
        <w:t>you</w:t>
      </w:r>
      <w:r>
        <w:rPr>
          <w:spacing w:val="-2"/>
        </w:rPr>
        <w:t xml:space="preserve"> </w:t>
      </w:r>
      <w:r>
        <w:t>apply</w:t>
      </w:r>
      <w:r>
        <w:rPr>
          <w:spacing w:val="-3"/>
        </w:rPr>
        <w:t xml:space="preserve"> </w:t>
      </w:r>
      <w:r>
        <w:t>for</w:t>
      </w:r>
      <w:r>
        <w:rPr>
          <w:spacing w:val="-3"/>
        </w:rPr>
        <w:t xml:space="preserve"> </w:t>
      </w:r>
      <w:r>
        <w:t>your</w:t>
      </w:r>
      <w:r>
        <w:rPr>
          <w:spacing w:val="-2"/>
        </w:rPr>
        <w:t xml:space="preserve"> </w:t>
      </w:r>
      <w:r>
        <w:t>MRAN</w:t>
      </w:r>
      <w:r>
        <w:rPr>
          <w:spacing w:val="-3"/>
        </w:rPr>
        <w:t xml:space="preserve"> </w:t>
      </w:r>
      <w:r>
        <w:t>number.</w:t>
      </w:r>
      <w:r>
        <w:rPr>
          <w:spacing w:val="-2"/>
        </w:rPr>
        <w:t xml:space="preserve"> </w:t>
      </w:r>
      <w:r>
        <w:t>Should</w:t>
      </w:r>
      <w:r>
        <w:rPr>
          <w:spacing w:val="-3"/>
        </w:rPr>
        <w:t xml:space="preserve"> </w:t>
      </w:r>
      <w:r>
        <w:t>you</w:t>
      </w:r>
      <w:r>
        <w:rPr>
          <w:spacing w:val="-3"/>
        </w:rPr>
        <w:t xml:space="preserve"> </w:t>
      </w:r>
      <w:r>
        <w:t>join a</w:t>
      </w:r>
      <w:r>
        <w:rPr>
          <w:spacing w:val="-21"/>
        </w:rPr>
        <w:t xml:space="preserve"> </w:t>
      </w:r>
      <w:r>
        <w:t>club</w:t>
      </w:r>
      <w:r>
        <w:rPr>
          <w:spacing w:val="-15"/>
        </w:rPr>
        <w:t xml:space="preserve"> </w:t>
      </w:r>
      <w:r>
        <w:t>after</w:t>
      </w:r>
      <w:r>
        <w:rPr>
          <w:spacing w:val="-21"/>
        </w:rPr>
        <w:t xml:space="preserve"> </w:t>
      </w:r>
      <w:r>
        <w:t>applying</w:t>
      </w:r>
      <w:r>
        <w:rPr>
          <w:spacing w:val="-22"/>
        </w:rPr>
        <w:t xml:space="preserve"> </w:t>
      </w:r>
      <w:r>
        <w:t>for</w:t>
      </w:r>
      <w:r>
        <w:rPr>
          <w:spacing w:val="-22"/>
        </w:rPr>
        <w:t xml:space="preserve"> </w:t>
      </w:r>
      <w:r>
        <w:t>a</w:t>
      </w:r>
      <w:r>
        <w:rPr>
          <w:spacing w:val="-23"/>
        </w:rPr>
        <w:t xml:space="preserve"> </w:t>
      </w:r>
      <w:r>
        <w:t>MRAN</w:t>
      </w:r>
      <w:r>
        <w:rPr>
          <w:spacing w:val="-22"/>
        </w:rPr>
        <w:t xml:space="preserve"> </w:t>
      </w:r>
      <w:r>
        <w:t>number,</w:t>
      </w:r>
      <w:r>
        <w:rPr>
          <w:spacing w:val="-22"/>
        </w:rPr>
        <w:t xml:space="preserve"> </w:t>
      </w:r>
      <w:r>
        <w:t>the</w:t>
      </w:r>
      <w:r>
        <w:rPr>
          <w:spacing w:val="-22"/>
        </w:rPr>
        <w:t xml:space="preserve"> </w:t>
      </w:r>
      <w:r>
        <w:t>referee</w:t>
      </w:r>
      <w:r>
        <w:rPr>
          <w:spacing w:val="-22"/>
        </w:rPr>
        <w:t xml:space="preserve"> </w:t>
      </w:r>
      <w:r>
        <w:t>should</w:t>
      </w:r>
      <w:r>
        <w:rPr>
          <w:spacing w:val="-22"/>
        </w:rPr>
        <w:t xml:space="preserve"> </w:t>
      </w:r>
      <w:r>
        <w:t>be</w:t>
      </w:r>
      <w:r>
        <w:rPr>
          <w:spacing w:val="-23"/>
        </w:rPr>
        <w:t xml:space="preserve"> </w:t>
      </w:r>
      <w:r>
        <w:t>informed</w:t>
      </w:r>
      <w:r>
        <w:rPr>
          <w:spacing w:val="-22"/>
        </w:rPr>
        <w:t xml:space="preserve"> </w:t>
      </w:r>
      <w:r>
        <w:t>of</w:t>
      </w:r>
      <w:r>
        <w:rPr>
          <w:spacing w:val="-22"/>
        </w:rPr>
        <w:t xml:space="preserve"> </w:t>
      </w:r>
      <w:r>
        <w:t>your</w:t>
      </w:r>
      <w:r>
        <w:rPr>
          <w:spacing w:val="-22"/>
        </w:rPr>
        <w:t xml:space="preserve"> </w:t>
      </w:r>
      <w:r>
        <w:t>change</w:t>
      </w:r>
      <w:r>
        <w:rPr>
          <w:spacing w:val="-22"/>
        </w:rPr>
        <w:t xml:space="preserve"> </w:t>
      </w:r>
      <w:r>
        <w:t>in</w:t>
      </w:r>
      <w:r>
        <w:rPr>
          <w:spacing w:val="-22"/>
        </w:rPr>
        <w:t xml:space="preserve"> </w:t>
      </w:r>
      <w:r>
        <w:t>status.</w:t>
      </w:r>
      <w:r>
        <w:rPr>
          <w:spacing w:val="-23"/>
        </w:rPr>
        <w:t xml:space="preserve"> </w:t>
      </w:r>
      <w:r>
        <w:t>Failure</w:t>
      </w:r>
      <w:r>
        <w:rPr>
          <w:spacing w:val="-22"/>
        </w:rPr>
        <w:t xml:space="preserve"> </w:t>
      </w:r>
      <w:r>
        <w:t>to</w:t>
      </w:r>
      <w:r>
        <w:rPr>
          <w:spacing w:val="-22"/>
        </w:rPr>
        <w:t xml:space="preserve"> </w:t>
      </w:r>
      <w:r>
        <w:t>keep the referee informed may result in loss of club</w:t>
      </w:r>
      <w:r>
        <w:rPr>
          <w:spacing w:val="-14"/>
        </w:rPr>
        <w:t xml:space="preserve"> </w:t>
      </w:r>
      <w:r>
        <w:t>points.</w:t>
      </w:r>
    </w:p>
    <w:p w14:paraId="3392E1E0" w14:textId="57B63822" w:rsidR="00237078" w:rsidRPr="006B6874" w:rsidRDefault="00074719" w:rsidP="005D240C">
      <w:pPr>
        <w:pStyle w:val="ListParagraph"/>
        <w:numPr>
          <w:ilvl w:val="0"/>
          <w:numId w:val="6"/>
        </w:numPr>
        <w:tabs>
          <w:tab w:val="left" w:pos="1026"/>
          <w:tab w:val="left" w:pos="1027"/>
        </w:tabs>
        <w:ind w:right="1097"/>
        <w:rPr>
          <w:strike/>
          <w:color w:val="000000" w:themeColor="text1"/>
        </w:rPr>
      </w:pPr>
      <w:r w:rsidRPr="006B6874">
        <w:rPr>
          <w:color w:val="000000" w:themeColor="text1"/>
        </w:rPr>
        <w:t xml:space="preserve">To be eligible for a championship, a rider must participate in </w:t>
      </w:r>
      <w:r w:rsidR="0016040E" w:rsidRPr="006B6874">
        <w:rPr>
          <w:color w:val="000000" w:themeColor="text1"/>
        </w:rPr>
        <w:t>50</w:t>
      </w:r>
      <w:r w:rsidRPr="006B6874">
        <w:rPr>
          <w:color w:val="000000" w:themeColor="text1"/>
        </w:rPr>
        <w:t>% of the scheduled races</w:t>
      </w:r>
      <w:r w:rsidR="00DA7E3F" w:rsidRPr="006B6874">
        <w:rPr>
          <w:color w:val="000000" w:themeColor="text1"/>
        </w:rPr>
        <w:t xml:space="preserve">, rounding </w:t>
      </w:r>
      <w:r w:rsidR="00AB537B" w:rsidRPr="006B6874">
        <w:rPr>
          <w:color w:val="000000" w:themeColor="text1"/>
        </w:rPr>
        <w:t>up</w:t>
      </w:r>
      <w:r w:rsidR="00DA7E3F" w:rsidRPr="006B6874">
        <w:rPr>
          <w:color w:val="000000" w:themeColor="text1"/>
        </w:rPr>
        <w:t xml:space="preserve"> to the nearest whole number race total. For </w:t>
      </w:r>
      <w:r w:rsidR="0016040E" w:rsidRPr="006B6874">
        <w:rPr>
          <w:color w:val="000000" w:themeColor="text1"/>
        </w:rPr>
        <w:t>9</w:t>
      </w:r>
      <w:r w:rsidR="00DA7E3F" w:rsidRPr="006B6874">
        <w:rPr>
          <w:color w:val="000000" w:themeColor="text1"/>
        </w:rPr>
        <w:t xml:space="preserve"> </w:t>
      </w:r>
      <w:r w:rsidR="004F494E" w:rsidRPr="006B6874">
        <w:rPr>
          <w:color w:val="000000" w:themeColor="text1"/>
        </w:rPr>
        <w:t xml:space="preserve">total </w:t>
      </w:r>
      <w:r w:rsidR="00DA7E3F" w:rsidRPr="006B6874">
        <w:rPr>
          <w:color w:val="000000" w:themeColor="text1"/>
        </w:rPr>
        <w:t xml:space="preserve">races, </w:t>
      </w:r>
      <w:r w:rsidR="00AB537B" w:rsidRPr="006B6874">
        <w:rPr>
          <w:color w:val="000000" w:themeColor="text1"/>
        </w:rPr>
        <w:t>5</w:t>
      </w:r>
      <w:r w:rsidR="004F494E" w:rsidRPr="006B6874">
        <w:rPr>
          <w:color w:val="000000" w:themeColor="text1"/>
        </w:rPr>
        <w:t xml:space="preserve"> races must be participated it. </w:t>
      </w:r>
    </w:p>
    <w:p w14:paraId="24F01928" w14:textId="3007D75C" w:rsidR="00237078" w:rsidRDefault="0094031A">
      <w:pPr>
        <w:pStyle w:val="ListParagraph"/>
        <w:numPr>
          <w:ilvl w:val="0"/>
          <w:numId w:val="6"/>
        </w:numPr>
        <w:tabs>
          <w:tab w:val="left" w:pos="1027"/>
        </w:tabs>
        <w:ind w:right="801"/>
      </w:pPr>
      <w:r>
        <w:t>Members</w:t>
      </w:r>
      <w:r>
        <w:rPr>
          <w:spacing w:val="-36"/>
        </w:rPr>
        <w:t xml:space="preserve"> </w:t>
      </w:r>
      <w:r w:rsidR="00BA2CBF">
        <w:rPr>
          <w:spacing w:val="-36"/>
        </w:rPr>
        <w:t>of</w:t>
      </w:r>
      <w:r w:rsidR="00BA2CBF">
        <w:t xml:space="preserve"> </w:t>
      </w:r>
      <w:proofErr w:type="gramStart"/>
      <w:r w:rsidR="00BA2CBF">
        <w:rPr>
          <w:spacing w:val="-39"/>
        </w:rPr>
        <w:t>a</w:t>
      </w:r>
      <w:r>
        <w:t xml:space="preserve"> </w:t>
      </w:r>
      <w:r>
        <w:rPr>
          <w:spacing w:val="-40"/>
        </w:rPr>
        <w:t xml:space="preserve"> </w:t>
      </w:r>
      <w:r>
        <w:t>club</w:t>
      </w:r>
      <w:proofErr w:type="gramEnd"/>
      <w:r>
        <w:t xml:space="preserve"> </w:t>
      </w:r>
      <w:r>
        <w:rPr>
          <w:spacing w:val="-37"/>
        </w:rPr>
        <w:t xml:space="preserve"> </w:t>
      </w:r>
      <w:r>
        <w:t xml:space="preserve">missing </w:t>
      </w:r>
      <w:r>
        <w:rPr>
          <w:spacing w:val="-34"/>
        </w:rPr>
        <w:t xml:space="preserve"> </w:t>
      </w:r>
      <w:r>
        <w:t>two</w:t>
      </w:r>
      <w:r>
        <w:rPr>
          <w:spacing w:val="-37"/>
        </w:rPr>
        <w:t xml:space="preserve"> </w:t>
      </w:r>
      <w:r>
        <w:t xml:space="preserve">(2) </w:t>
      </w:r>
      <w:r>
        <w:rPr>
          <w:spacing w:val="-38"/>
        </w:rPr>
        <w:t xml:space="preserve"> </w:t>
      </w:r>
      <w:r>
        <w:t>consecutive</w:t>
      </w:r>
      <w:r>
        <w:rPr>
          <w:spacing w:val="-34"/>
        </w:rPr>
        <w:t xml:space="preserve">  </w:t>
      </w:r>
      <w:r>
        <w:t>Competition</w:t>
      </w:r>
      <w:r>
        <w:rPr>
          <w:spacing w:val="-34"/>
        </w:rPr>
        <w:t xml:space="preserve">  </w:t>
      </w:r>
      <w:r>
        <w:t xml:space="preserve">Committee </w:t>
      </w:r>
      <w:r>
        <w:rPr>
          <w:spacing w:val="-35"/>
        </w:rPr>
        <w:t xml:space="preserve"> </w:t>
      </w:r>
      <w:r>
        <w:t xml:space="preserve">meetings </w:t>
      </w:r>
      <w:r>
        <w:rPr>
          <w:spacing w:val="-35"/>
        </w:rPr>
        <w:t xml:space="preserve"> </w:t>
      </w:r>
      <w:r>
        <w:t xml:space="preserve">may </w:t>
      </w:r>
      <w:r>
        <w:rPr>
          <w:spacing w:val="-37"/>
        </w:rPr>
        <w:t xml:space="preserve"> </w:t>
      </w:r>
      <w:r>
        <w:t xml:space="preserve">lose </w:t>
      </w:r>
      <w:r>
        <w:rPr>
          <w:spacing w:val="-38"/>
        </w:rPr>
        <w:t xml:space="preserve"> </w:t>
      </w:r>
      <w:r>
        <w:t>extra</w:t>
      </w:r>
      <w:r>
        <w:rPr>
          <w:spacing w:val="-36"/>
        </w:rPr>
        <w:t xml:space="preserve">  </w:t>
      </w:r>
      <w:r>
        <w:t>club</w:t>
      </w:r>
      <w:r>
        <w:rPr>
          <w:spacing w:val="-38"/>
        </w:rPr>
        <w:t xml:space="preserve">  </w:t>
      </w:r>
      <w:r>
        <w:t>points</w:t>
      </w:r>
      <w:r>
        <w:rPr>
          <w:spacing w:val="-35"/>
        </w:rPr>
        <w:t xml:space="preserve"> </w:t>
      </w:r>
      <w:r>
        <w:t xml:space="preserve">and </w:t>
      </w:r>
      <w:r>
        <w:rPr>
          <w:spacing w:val="-33"/>
        </w:rPr>
        <w:t xml:space="preserve"> </w:t>
      </w:r>
      <w:r>
        <w:t>up to fifty percent (50%) of total</w:t>
      </w:r>
      <w:r>
        <w:rPr>
          <w:spacing w:val="-16"/>
        </w:rPr>
        <w:t xml:space="preserve"> </w:t>
      </w:r>
      <w:r>
        <w:t>points.</w:t>
      </w:r>
    </w:p>
    <w:p w14:paraId="2A01D1A6" w14:textId="77777777" w:rsidR="00237078" w:rsidRDefault="00034852">
      <w:pPr>
        <w:pStyle w:val="ListParagraph"/>
        <w:numPr>
          <w:ilvl w:val="0"/>
          <w:numId w:val="6"/>
        </w:numPr>
        <w:tabs>
          <w:tab w:val="left" w:pos="1027"/>
        </w:tabs>
        <w:ind w:right="1414"/>
      </w:pPr>
      <w:r>
        <w:t>No</w:t>
      </w:r>
      <w:r>
        <w:rPr>
          <w:spacing w:val="-2"/>
        </w:rPr>
        <w:t xml:space="preserve"> </w:t>
      </w:r>
      <w:r>
        <w:t>race</w:t>
      </w:r>
      <w:r>
        <w:rPr>
          <w:spacing w:val="-2"/>
        </w:rPr>
        <w:t xml:space="preserve"> </w:t>
      </w:r>
      <w:r>
        <w:t>shall</w:t>
      </w:r>
      <w:r>
        <w:rPr>
          <w:spacing w:val="-2"/>
        </w:rPr>
        <w:t xml:space="preserve"> </w:t>
      </w:r>
      <w:r>
        <w:t>be</w:t>
      </w:r>
      <w:r>
        <w:rPr>
          <w:spacing w:val="-3"/>
        </w:rPr>
        <w:t xml:space="preserve"> </w:t>
      </w:r>
      <w:r>
        <w:t>a</w:t>
      </w:r>
      <w:r>
        <w:rPr>
          <w:spacing w:val="-3"/>
        </w:rPr>
        <w:t xml:space="preserve"> </w:t>
      </w:r>
      <w:r>
        <w:t>point</w:t>
      </w:r>
      <w:r>
        <w:rPr>
          <w:spacing w:val="-3"/>
        </w:rPr>
        <w:t xml:space="preserve"> </w:t>
      </w:r>
      <w:r>
        <w:t>race</w:t>
      </w:r>
      <w:r>
        <w:rPr>
          <w:spacing w:val="-1"/>
        </w:rPr>
        <w:t xml:space="preserve"> </w:t>
      </w:r>
      <w:r>
        <w:t>unless</w:t>
      </w:r>
      <w:r>
        <w:rPr>
          <w:spacing w:val="-2"/>
        </w:rPr>
        <w:t xml:space="preserve"> </w:t>
      </w:r>
      <w:r>
        <w:t>posted</w:t>
      </w:r>
      <w:r>
        <w:rPr>
          <w:spacing w:val="-2"/>
        </w:rPr>
        <w:t xml:space="preserve"> </w:t>
      </w:r>
      <w:r>
        <w:t>at</w:t>
      </w:r>
      <w:r>
        <w:rPr>
          <w:color w:val="0000FF"/>
          <w:spacing w:val="-3"/>
        </w:rPr>
        <w:t xml:space="preserve"> </w:t>
      </w:r>
      <w:r>
        <w:rPr>
          <w:color w:val="0000FF"/>
          <w:u w:val="single" w:color="0000FF"/>
        </w:rPr>
        <w:t>www.racemran.com</w:t>
      </w:r>
      <w:r>
        <w:rPr>
          <w:color w:val="0000FF"/>
          <w:spacing w:val="-3"/>
        </w:rPr>
        <w:t xml:space="preserve"> </w:t>
      </w:r>
      <w:r>
        <w:t>(via</w:t>
      </w:r>
      <w:r>
        <w:rPr>
          <w:spacing w:val="-20"/>
        </w:rPr>
        <w:t xml:space="preserve"> </w:t>
      </w:r>
      <w:r>
        <w:t>Website</w:t>
      </w:r>
      <w:r>
        <w:rPr>
          <w:spacing w:val="-10"/>
        </w:rPr>
        <w:t xml:space="preserve"> </w:t>
      </w:r>
      <w:r>
        <w:t>Administrator)</w:t>
      </w:r>
      <w:r>
        <w:rPr>
          <w:spacing w:val="-3"/>
        </w:rPr>
        <w:t xml:space="preserve"> </w:t>
      </w:r>
      <w:r>
        <w:t>at</w:t>
      </w:r>
      <w:r>
        <w:rPr>
          <w:spacing w:val="-3"/>
        </w:rPr>
        <w:t xml:space="preserve"> </w:t>
      </w:r>
      <w:r>
        <w:t>least fourteen (</w:t>
      </w:r>
      <w:r>
        <w:rPr>
          <w:b/>
        </w:rPr>
        <w:t>14</w:t>
      </w:r>
      <w:r>
        <w:t>) days prior to the</w:t>
      </w:r>
      <w:r>
        <w:rPr>
          <w:spacing w:val="-5"/>
        </w:rPr>
        <w:t xml:space="preserve"> </w:t>
      </w:r>
      <w:r>
        <w:t>event.</w:t>
      </w:r>
    </w:p>
    <w:p w14:paraId="22D49709" w14:textId="77777777" w:rsidR="00237078" w:rsidRDefault="00034852">
      <w:pPr>
        <w:pStyle w:val="ListParagraph"/>
        <w:numPr>
          <w:ilvl w:val="0"/>
          <w:numId w:val="6"/>
        </w:numPr>
        <w:tabs>
          <w:tab w:val="left" w:pos="1026"/>
          <w:tab w:val="left" w:pos="1027"/>
        </w:tabs>
        <w:ind w:right="678"/>
      </w:pPr>
      <w:r>
        <w:t>Tie Breaker rule for number 1 plate. The rider with the most first place wins will get the number one plate if two or more riders finish the year with the same number of competition points. If two or more riders have</w:t>
      </w:r>
      <w:r>
        <w:rPr>
          <w:spacing w:val="-35"/>
        </w:rPr>
        <w:t xml:space="preserve"> </w:t>
      </w:r>
      <w:r>
        <w:t xml:space="preserve">the same points, and the same number of wins, the one with the most second place finishes get the number 1 plate. If needed, then the number of third place finishes will be used to decide which person gets the number 1 plate etc. </w:t>
      </w:r>
      <w:r>
        <w:rPr>
          <w:color w:val="111111"/>
        </w:rPr>
        <w:t xml:space="preserve">If </w:t>
      </w:r>
      <w:r>
        <w:t xml:space="preserve">riders have the same number of place finishes, then the rider that placed highest in the last event receives the number </w:t>
      </w:r>
      <w:r>
        <w:rPr>
          <w:color w:val="111111"/>
        </w:rPr>
        <w:t>1</w:t>
      </w:r>
      <w:r>
        <w:rPr>
          <w:color w:val="111111"/>
          <w:spacing w:val="15"/>
        </w:rPr>
        <w:t xml:space="preserve"> </w:t>
      </w:r>
      <w:r>
        <w:t>plate.</w:t>
      </w:r>
    </w:p>
    <w:p w14:paraId="4D986440" w14:textId="77777777" w:rsidR="00237078" w:rsidRDefault="00237078">
      <w:pPr>
        <w:sectPr w:rsidR="00237078">
          <w:pgSz w:w="12240" w:h="15840"/>
          <w:pgMar w:top="680" w:right="80" w:bottom="280" w:left="600" w:header="720" w:footer="720" w:gutter="0"/>
          <w:cols w:space="720"/>
        </w:sectPr>
      </w:pPr>
      <w:bookmarkStart w:id="28" w:name="SECTION_23._GRAND_PRIX_POINTS_RULES"/>
      <w:bookmarkEnd w:id="28"/>
    </w:p>
    <w:p w14:paraId="649A0A1A" w14:textId="77777777" w:rsidR="00CC5CDB" w:rsidRDefault="00CC5CDB" w:rsidP="00CC5CDB">
      <w:pPr>
        <w:pStyle w:val="BodyText"/>
        <w:spacing w:before="40"/>
        <w:ind w:left="1020"/>
        <w:rPr>
          <w:b/>
          <w:bCs/>
          <w:sz w:val="28"/>
          <w:szCs w:val="28"/>
          <w:u w:val="single"/>
        </w:rPr>
      </w:pPr>
      <w:r w:rsidRPr="00CC5CDB">
        <w:rPr>
          <w:b/>
          <w:bCs/>
          <w:sz w:val="28"/>
          <w:szCs w:val="28"/>
          <w:u w:val="single"/>
        </w:rPr>
        <w:lastRenderedPageBreak/>
        <w:t>SECTION 23. GRAND PRIX POINTS RULES</w:t>
      </w:r>
    </w:p>
    <w:p w14:paraId="2BD0F324" w14:textId="39C6E794" w:rsidR="00654E42" w:rsidRPr="00654E42" w:rsidRDefault="00654E42" w:rsidP="00654E42">
      <w:pPr>
        <w:pStyle w:val="Heading2"/>
        <w:numPr>
          <w:ilvl w:val="0"/>
          <w:numId w:val="48"/>
        </w:numPr>
        <w:rPr>
          <w:color w:val="FF0000"/>
          <w:u w:val="none"/>
        </w:rPr>
      </w:pPr>
      <w:r w:rsidRPr="009062EE">
        <w:rPr>
          <w:color w:val="FF0000"/>
          <w:u w:val="none"/>
        </w:rPr>
        <w:t>The Grand Prix series is no longer applicable for MRAN. As of 2026, please refer to Desert Series for all rules and regulations. (Nov.2025)</w:t>
      </w:r>
    </w:p>
    <w:p w14:paraId="048269C1" w14:textId="77777777" w:rsidR="00CC5CDB" w:rsidRDefault="00CC5CDB" w:rsidP="00CC5CDB">
      <w:pPr>
        <w:pStyle w:val="BodyText"/>
        <w:spacing w:before="40"/>
        <w:ind w:left="1020"/>
      </w:pPr>
    </w:p>
    <w:p w14:paraId="1A1FD095" w14:textId="77777777" w:rsidR="00CC5CDB" w:rsidRPr="00654E42" w:rsidRDefault="00CC5CDB" w:rsidP="00CC5CDB">
      <w:pPr>
        <w:pStyle w:val="BodyText"/>
        <w:spacing w:before="40"/>
        <w:ind w:left="1020"/>
        <w:rPr>
          <w:strike/>
        </w:rPr>
      </w:pPr>
      <w:r w:rsidRPr="00654E42">
        <w:rPr>
          <w:strike/>
        </w:rPr>
        <w:t>a.</w:t>
      </w:r>
      <w:r w:rsidRPr="00654E42">
        <w:rPr>
          <w:strike/>
        </w:rPr>
        <w:tab/>
        <w:t>Points schedule--see Section 25 for G.P. points.</w:t>
      </w:r>
    </w:p>
    <w:p w14:paraId="519191D6" w14:textId="77777777" w:rsidR="00CC5CDB" w:rsidRPr="00654E42" w:rsidRDefault="00CC5CDB" w:rsidP="00CC5CDB">
      <w:pPr>
        <w:pStyle w:val="BodyText"/>
        <w:spacing w:before="40"/>
        <w:ind w:left="1020"/>
        <w:rPr>
          <w:strike/>
        </w:rPr>
      </w:pPr>
      <w:r w:rsidRPr="00654E42">
        <w:rPr>
          <w:strike/>
        </w:rPr>
        <w:t>b.</w:t>
      </w:r>
      <w:r w:rsidRPr="00654E42">
        <w:rPr>
          <w:strike/>
        </w:rPr>
        <w:tab/>
        <w:t>G.P. year end points shall be computed on all races in the GP series for the calendar year.</w:t>
      </w:r>
    </w:p>
    <w:p w14:paraId="6A4AD366" w14:textId="56892AFE" w:rsidR="00237078" w:rsidRPr="00654E42" w:rsidRDefault="00CC5CDB" w:rsidP="00CC5CDB">
      <w:pPr>
        <w:pStyle w:val="BodyText"/>
        <w:spacing w:before="40"/>
        <w:ind w:left="1020"/>
        <w:rPr>
          <w:strike/>
        </w:rPr>
      </w:pPr>
      <w:r w:rsidRPr="00654E42">
        <w:rPr>
          <w:strike/>
        </w:rPr>
        <w:t>c.</w:t>
      </w:r>
      <w:r w:rsidRPr="00654E42">
        <w:rPr>
          <w:strike/>
        </w:rPr>
        <w:tab/>
        <w:t>No race shall be a point race unless posted at www.racemran.com (via Website Administrator) at least fourteen (14) days prior to the event.</w:t>
      </w:r>
    </w:p>
    <w:p w14:paraId="539CDC53" w14:textId="2A39538C" w:rsidR="00237078" w:rsidRPr="00654E42" w:rsidRDefault="00034852" w:rsidP="00CC5CDB">
      <w:pPr>
        <w:pStyle w:val="ListParagraph"/>
        <w:numPr>
          <w:ilvl w:val="1"/>
          <w:numId w:val="8"/>
        </w:numPr>
        <w:tabs>
          <w:tab w:val="left" w:pos="1020"/>
        </w:tabs>
        <w:ind w:right="643"/>
        <w:rPr>
          <w:strike/>
        </w:rPr>
      </w:pPr>
      <w:r w:rsidRPr="00654E42">
        <w:rPr>
          <w:strike/>
        </w:rPr>
        <w:t xml:space="preserve">Tie Breaker rule for number 1 plate. The rider with the most first place wins will get the number one plate if two or more riders finish the year with the same number of competition points. If two or more riders have the same points, and the same number of wins, the one with the most second place finishes </w:t>
      </w:r>
      <w:proofErr w:type="gramStart"/>
      <w:r w:rsidRPr="00654E42">
        <w:rPr>
          <w:strike/>
        </w:rPr>
        <w:t>gets</w:t>
      </w:r>
      <w:proofErr w:type="gramEnd"/>
      <w:r w:rsidRPr="00654E42">
        <w:rPr>
          <w:strike/>
        </w:rPr>
        <w:t xml:space="preserve"> the number 1 plate. If needed, then the number of third place finishes will be used to decide which person gets the number 1</w:t>
      </w:r>
      <w:r w:rsidRPr="00654E42">
        <w:rPr>
          <w:strike/>
          <w:spacing w:val="-31"/>
        </w:rPr>
        <w:t xml:space="preserve"> </w:t>
      </w:r>
      <w:r w:rsidRPr="00654E42">
        <w:rPr>
          <w:strike/>
        </w:rPr>
        <w:t>plate</w:t>
      </w:r>
      <w:r w:rsidRPr="00654E42">
        <w:rPr>
          <w:strike/>
          <w:spacing w:val="-3"/>
        </w:rPr>
        <w:t xml:space="preserve"> </w:t>
      </w:r>
      <w:r w:rsidRPr="00654E42">
        <w:rPr>
          <w:strike/>
        </w:rPr>
        <w:t>etc.</w:t>
      </w:r>
      <w:r w:rsidRPr="00654E42">
        <w:rPr>
          <w:strike/>
          <w:spacing w:val="-2"/>
        </w:rPr>
        <w:t xml:space="preserve"> </w:t>
      </w:r>
      <w:r w:rsidRPr="00654E42">
        <w:rPr>
          <w:strike/>
        </w:rPr>
        <w:t>If</w:t>
      </w:r>
      <w:r w:rsidRPr="00654E42">
        <w:rPr>
          <w:strike/>
          <w:spacing w:val="-2"/>
        </w:rPr>
        <w:t xml:space="preserve"> </w:t>
      </w:r>
      <w:r w:rsidRPr="00654E42">
        <w:rPr>
          <w:strike/>
        </w:rPr>
        <w:t>riders</w:t>
      </w:r>
      <w:r w:rsidRPr="00654E42">
        <w:rPr>
          <w:strike/>
          <w:spacing w:val="-2"/>
        </w:rPr>
        <w:t xml:space="preserve"> </w:t>
      </w:r>
      <w:r w:rsidRPr="00654E42">
        <w:rPr>
          <w:strike/>
        </w:rPr>
        <w:t>have</w:t>
      </w:r>
      <w:r w:rsidRPr="00654E42">
        <w:rPr>
          <w:strike/>
          <w:spacing w:val="-2"/>
        </w:rPr>
        <w:t xml:space="preserve"> </w:t>
      </w:r>
      <w:r w:rsidRPr="00654E42">
        <w:rPr>
          <w:strike/>
        </w:rPr>
        <w:t>the</w:t>
      </w:r>
      <w:r w:rsidRPr="00654E42">
        <w:rPr>
          <w:strike/>
          <w:spacing w:val="-2"/>
        </w:rPr>
        <w:t xml:space="preserve"> </w:t>
      </w:r>
      <w:r w:rsidRPr="00654E42">
        <w:rPr>
          <w:strike/>
        </w:rPr>
        <w:t>same</w:t>
      </w:r>
      <w:r w:rsidRPr="00654E42">
        <w:rPr>
          <w:strike/>
          <w:spacing w:val="-3"/>
        </w:rPr>
        <w:t xml:space="preserve"> </w:t>
      </w:r>
      <w:r w:rsidRPr="00654E42">
        <w:rPr>
          <w:strike/>
        </w:rPr>
        <w:t>number</w:t>
      </w:r>
      <w:r w:rsidRPr="00654E42">
        <w:rPr>
          <w:strike/>
          <w:spacing w:val="-3"/>
        </w:rPr>
        <w:t xml:space="preserve"> </w:t>
      </w:r>
      <w:r w:rsidRPr="00654E42">
        <w:rPr>
          <w:strike/>
        </w:rPr>
        <w:t>of</w:t>
      </w:r>
      <w:r w:rsidRPr="00654E42">
        <w:rPr>
          <w:strike/>
          <w:spacing w:val="-3"/>
        </w:rPr>
        <w:t xml:space="preserve"> </w:t>
      </w:r>
      <w:r w:rsidRPr="00654E42">
        <w:rPr>
          <w:strike/>
        </w:rPr>
        <w:t>place</w:t>
      </w:r>
      <w:r w:rsidRPr="00654E42">
        <w:rPr>
          <w:strike/>
          <w:spacing w:val="-2"/>
        </w:rPr>
        <w:t xml:space="preserve"> </w:t>
      </w:r>
      <w:r w:rsidRPr="00654E42">
        <w:rPr>
          <w:strike/>
        </w:rPr>
        <w:t>finishes,</w:t>
      </w:r>
      <w:r w:rsidRPr="00654E42">
        <w:rPr>
          <w:strike/>
          <w:spacing w:val="-3"/>
        </w:rPr>
        <w:t xml:space="preserve"> </w:t>
      </w:r>
      <w:r w:rsidRPr="00654E42">
        <w:rPr>
          <w:strike/>
        </w:rPr>
        <w:t>then</w:t>
      </w:r>
      <w:r w:rsidRPr="00654E42">
        <w:rPr>
          <w:strike/>
          <w:spacing w:val="-2"/>
        </w:rPr>
        <w:t xml:space="preserve"> </w:t>
      </w:r>
      <w:r w:rsidRPr="00654E42">
        <w:rPr>
          <w:strike/>
        </w:rPr>
        <w:t>the</w:t>
      </w:r>
      <w:r w:rsidRPr="00654E42">
        <w:rPr>
          <w:strike/>
          <w:spacing w:val="-3"/>
        </w:rPr>
        <w:t xml:space="preserve"> </w:t>
      </w:r>
      <w:r w:rsidRPr="00654E42">
        <w:rPr>
          <w:strike/>
        </w:rPr>
        <w:t>rider</w:t>
      </w:r>
      <w:r w:rsidRPr="00654E42">
        <w:rPr>
          <w:strike/>
          <w:spacing w:val="-2"/>
        </w:rPr>
        <w:t xml:space="preserve"> </w:t>
      </w:r>
      <w:r w:rsidRPr="00654E42">
        <w:rPr>
          <w:strike/>
        </w:rPr>
        <w:t>that</w:t>
      </w:r>
      <w:r w:rsidRPr="00654E42">
        <w:rPr>
          <w:strike/>
          <w:spacing w:val="-3"/>
        </w:rPr>
        <w:t xml:space="preserve"> </w:t>
      </w:r>
      <w:r w:rsidRPr="00654E42">
        <w:rPr>
          <w:strike/>
        </w:rPr>
        <w:t>placed</w:t>
      </w:r>
      <w:r w:rsidRPr="00654E42">
        <w:rPr>
          <w:strike/>
          <w:spacing w:val="-2"/>
        </w:rPr>
        <w:t xml:space="preserve"> </w:t>
      </w:r>
      <w:r w:rsidRPr="00654E42">
        <w:rPr>
          <w:strike/>
        </w:rPr>
        <w:t>highest</w:t>
      </w:r>
      <w:r w:rsidRPr="00654E42">
        <w:rPr>
          <w:strike/>
          <w:spacing w:val="-3"/>
        </w:rPr>
        <w:t xml:space="preserve"> </w:t>
      </w:r>
      <w:r w:rsidRPr="00654E42">
        <w:rPr>
          <w:strike/>
        </w:rPr>
        <w:t>in</w:t>
      </w:r>
      <w:r w:rsidRPr="00654E42">
        <w:rPr>
          <w:strike/>
          <w:spacing w:val="-3"/>
        </w:rPr>
        <w:t xml:space="preserve"> </w:t>
      </w:r>
      <w:r w:rsidRPr="00654E42">
        <w:rPr>
          <w:strike/>
        </w:rPr>
        <w:t>the</w:t>
      </w:r>
      <w:r w:rsidRPr="00654E42">
        <w:rPr>
          <w:strike/>
          <w:spacing w:val="-2"/>
        </w:rPr>
        <w:t xml:space="preserve"> </w:t>
      </w:r>
      <w:r w:rsidRPr="00654E42">
        <w:rPr>
          <w:strike/>
        </w:rPr>
        <w:t>last</w:t>
      </w:r>
      <w:r w:rsidRPr="00654E42">
        <w:rPr>
          <w:strike/>
          <w:spacing w:val="-3"/>
        </w:rPr>
        <w:t xml:space="preserve"> </w:t>
      </w:r>
      <w:r w:rsidRPr="00654E42">
        <w:rPr>
          <w:strike/>
        </w:rPr>
        <w:t>event receives the number 1 plate,</w:t>
      </w:r>
      <w:r w:rsidRPr="00654E42">
        <w:rPr>
          <w:strike/>
          <w:spacing w:val="-29"/>
        </w:rPr>
        <w:t xml:space="preserve"> </w:t>
      </w:r>
      <w:r w:rsidRPr="00654E42">
        <w:rPr>
          <w:strike/>
        </w:rPr>
        <w:t>etc.</w:t>
      </w:r>
    </w:p>
    <w:p w14:paraId="43BD480D" w14:textId="77777777" w:rsidR="00237078" w:rsidRDefault="00237078">
      <w:pPr>
        <w:pStyle w:val="BodyText"/>
      </w:pPr>
    </w:p>
    <w:p w14:paraId="4F81E3C7" w14:textId="77777777" w:rsidR="00237078" w:rsidRDefault="00034852">
      <w:pPr>
        <w:pStyle w:val="Heading2"/>
        <w:rPr>
          <w:u w:val="none"/>
        </w:rPr>
      </w:pPr>
      <w:bookmarkStart w:id="29" w:name="SECTION_24._POINT_SCHEDULES_FOR_MRAN_DES"/>
      <w:bookmarkEnd w:id="29"/>
      <w:r>
        <w:rPr>
          <w:u w:val="thick" w:color="282828"/>
        </w:rPr>
        <w:t>SECTION 24. POINT SCHEDULES FOR MRAN DESERT SERIES EVENTS</w:t>
      </w:r>
    </w:p>
    <w:p w14:paraId="450C26F4" w14:textId="77777777" w:rsidR="00237078" w:rsidRDefault="00034852">
      <w:pPr>
        <w:pStyle w:val="BodyText"/>
        <w:ind w:left="120"/>
      </w:pPr>
      <w:r>
        <w:t>The following point schedule will be used for all "DESERT SERIES" events to determine year-end standing.</w:t>
      </w:r>
    </w:p>
    <w:tbl>
      <w:tblPr>
        <w:tblW w:w="0" w:type="auto"/>
        <w:tblInd w:w="161" w:type="dxa"/>
        <w:tblLayout w:type="fixed"/>
        <w:tblCellMar>
          <w:left w:w="0" w:type="dxa"/>
          <w:right w:w="0" w:type="dxa"/>
        </w:tblCellMar>
        <w:tblLook w:val="01E0" w:firstRow="1" w:lastRow="1" w:firstColumn="1" w:lastColumn="1" w:noHBand="0" w:noVBand="0"/>
      </w:tblPr>
      <w:tblGrid>
        <w:gridCol w:w="1392"/>
        <w:gridCol w:w="918"/>
        <w:gridCol w:w="1167"/>
        <w:gridCol w:w="868"/>
      </w:tblGrid>
      <w:tr w:rsidR="00F65676" w14:paraId="12795E33" w14:textId="77777777" w:rsidTr="00471A3B">
        <w:trPr>
          <w:trHeight w:val="244"/>
        </w:trPr>
        <w:tc>
          <w:tcPr>
            <w:tcW w:w="1392" w:type="dxa"/>
          </w:tcPr>
          <w:p w14:paraId="7E9C2786" w14:textId="77777777" w:rsidR="00F65676" w:rsidRDefault="00F65676" w:rsidP="00471A3B">
            <w:pPr>
              <w:pStyle w:val="TableParagraph"/>
              <w:spacing w:line="224" w:lineRule="exact"/>
              <w:ind w:left="724" w:right="107"/>
            </w:pPr>
            <w:r>
              <w:t>Finish</w:t>
            </w:r>
          </w:p>
        </w:tc>
        <w:tc>
          <w:tcPr>
            <w:tcW w:w="918" w:type="dxa"/>
          </w:tcPr>
          <w:p w14:paraId="47A5377D" w14:textId="77777777" w:rsidR="00F65676" w:rsidRDefault="00F65676" w:rsidP="00471A3B">
            <w:pPr>
              <w:pStyle w:val="TableParagraph"/>
              <w:spacing w:line="224" w:lineRule="exact"/>
              <w:ind w:left="101" w:right="106"/>
            </w:pPr>
            <w:r>
              <w:t>EXPERT</w:t>
            </w:r>
          </w:p>
        </w:tc>
        <w:tc>
          <w:tcPr>
            <w:tcW w:w="1167" w:type="dxa"/>
          </w:tcPr>
          <w:p w14:paraId="284EA156" w14:textId="77777777" w:rsidR="00F65676" w:rsidRDefault="00F65676" w:rsidP="00471A3B">
            <w:pPr>
              <w:pStyle w:val="TableParagraph"/>
              <w:spacing w:line="224" w:lineRule="exact"/>
              <w:ind w:left="120"/>
              <w:jc w:val="left"/>
            </w:pPr>
            <w:r>
              <w:t>AMATEUR</w:t>
            </w:r>
          </w:p>
        </w:tc>
        <w:tc>
          <w:tcPr>
            <w:tcW w:w="868" w:type="dxa"/>
          </w:tcPr>
          <w:p w14:paraId="6B901B6F" w14:textId="77777777" w:rsidR="00F65676" w:rsidRDefault="00F65676" w:rsidP="00471A3B">
            <w:pPr>
              <w:pStyle w:val="TableParagraph"/>
              <w:spacing w:line="224" w:lineRule="exact"/>
              <w:ind w:left="100" w:right="35"/>
            </w:pPr>
            <w:r>
              <w:t>NOVICE</w:t>
            </w:r>
          </w:p>
        </w:tc>
      </w:tr>
      <w:tr w:rsidR="00F65676" w14:paraId="277C9C7F" w14:textId="77777777" w:rsidTr="00471A3B">
        <w:trPr>
          <w:trHeight w:val="268"/>
        </w:trPr>
        <w:tc>
          <w:tcPr>
            <w:tcW w:w="1392" w:type="dxa"/>
          </w:tcPr>
          <w:p w14:paraId="551F7B28" w14:textId="77777777" w:rsidR="00F65676" w:rsidRDefault="00F65676" w:rsidP="00471A3B">
            <w:pPr>
              <w:pStyle w:val="TableParagraph"/>
              <w:ind w:left="706"/>
            </w:pPr>
            <w:r>
              <w:t>1</w:t>
            </w:r>
          </w:p>
        </w:tc>
        <w:tc>
          <w:tcPr>
            <w:tcW w:w="918" w:type="dxa"/>
          </w:tcPr>
          <w:p w14:paraId="33C482F3" w14:textId="77777777" w:rsidR="00F65676" w:rsidRDefault="00F65676" w:rsidP="00471A3B">
            <w:pPr>
              <w:pStyle w:val="TableParagraph"/>
              <w:ind w:left="101" w:right="42"/>
            </w:pPr>
            <w:r>
              <w:t>100</w:t>
            </w:r>
          </w:p>
        </w:tc>
        <w:tc>
          <w:tcPr>
            <w:tcW w:w="1167" w:type="dxa"/>
          </w:tcPr>
          <w:p w14:paraId="14E080D1" w14:textId="77777777" w:rsidR="00F65676" w:rsidRDefault="00F65676" w:rsidP="00471A3B">
            <w:pPr>
              <w:pStyle w:val="TableParagraph"/>
              <w:ind w:left="594"/>
              <w:jc w:val="left"/>
            </w:pPr>
            <w:r>
              <w:t>75</w:t>
            </w:r>
          </w:p>
        </w:tc>
        <w:tc>
          <w:tcPr>
            <w:tcW w:w="868" w:type="dxa"/>
          </w:tcPr>
          <w:p w14:paraId="03BA91EB" w14:textId="77777777" w:rsidR="00F65676" w:rsidRDefault="00F65676" w:rsidP="00471A3B">
            <w:pPr>
              <w:pStyle w:val="TableParagraph"/>
              <w:ind w:left="83" w:right="35"/>
            </w:pPr>
            <w:r>
              <w:t>60</w:t>
            </w:r>
          </w:p>
        </w:tc>
      </w:tr>
      <w:tr w:rsidR="00F65676" w14:paraId="30C082FE" w14:textId="77777777" w:rsidTr="00471A3B">
        <w:trPr>
          <w:trHeight w:val="268"/>
        </w:trPr>
        <w:tc>
          <w:tcPr>
            <w:tcW w:w="1392" w:type="dxa"/>
          </w:tcPr>
          <w:p w14:paraId="728C697C" w14:textId="77777777" w:rsidR="00F65676" w:rsidRDefault="00F65676" w:rsidP="00471A3B">
            <w:pPr>
              <w:pStyle w:val="TableParagraph"/>
              <w:ind w:left="706"/>
            </w:pPr>
            <w:r>
              <w:t>2</w:t>
            </w:r>
          </w:p>
        </w:tc>
        <w:tc>
          <w:tcPr>
            <w:tcW w:w="918" w:type="dxa"/>
          </w:tcPr>
          <w:p w14:paraId="0FB7A07A" w14:textId="77777777" w:rsidR="00F65676" w:rsidRDefault="00F65676" w:rsidP="00471A3B">
            <w:pPr>
              <w:pStyle w:val="TableParagraph"/>
              <w:ind w:left="57" w:right="106"/>
            </w:pPr>
            <w:r>
              <w:t>89</w:t>
            </w:r>
          </w:p>
        </w:tc>
        <w:tc>
          <w:tcPr>
            <w:tcW w:w="1167" w:type="dxa"/>
          </w:tcPr>
          <w:p w14:paraId="1294277D" w14:textId="77777777" w:rsidR="00F65676" w:rsidRDefault="00F65676" w:rsidP="00471A3B">
            <w:pPr>
              <w:pStyle w:val="TableParagraph"/>
              <w:ind w:left="594"/>
              <w:jc w:val="left"/>
            </w:pPr>
            <w:r>
              <w:t>67</w:t>
            </w:r>
          </w:p>
        </w:tc>
        <w:tc>
          <w:tcPr>
            <w:tcW w:w="868" w:type="dxa"/>
          </w:tcPr>
          <w:p w14:paraId="58BB9E9B" w14:textId="77777777" w:rsidR="00F65676" w:rsidRDefault="00F65676" w:rsidP="00471A3B">
            <w:pPr>
              <w:pStyle w:val="TableParagraph"/>
              <w:ind w:left="83" w:right="35"/>
            </w:pPr>
            <w:r>
              <w:t>54</w:t>
            </w:r>
          </w:p>
        </w:tc>
      </w:tr>
      <w:tr w:rsidR="00F65676" w14:paraId="643D88E2" w14:textId="77777777" w:rsidTr="00471A3B">
        <w:trPr>
          <w:trHeight w:val="268"/>
        </w:trPr>
        <w:tc>
          <w:tcPr>
            <w:tcW w:w="1392" w:type="dxa"/>
          </w:tcPr>
          <w:p w14:paraId="646E0637" w14:textId="77777777" w:rsidR="00F65676" w:rsidRDefault="00F65676" w:rsidP="00471A3B">
            <w:pPr>
              <w:pStyle w:val="TableParagraph"/>
              <w:ind w:left="706"/>
            </w:pPr>
            <w:r>
              <w:t>3</w:t>
            </w:r>
          </w:p>
        </w:tc>
        <w:tc>
          <w:tcPr>
            <w:tcW w:w="918" w:type="dxa"/>
          </w:tcPr>
          <w:p w14:paraId="6BF151CE" w14:textId="77777777" w:rsidR="00F65676" w:rsidRDefault="00F65676" w:rsidP="00471A3B">
            <w:pPr>
              <w:pStyle w:val="TableParagraph"/>
              <w:ind w:left="57" w:right="106"/>
            </w:pPr>
            <w:r>
              <w:t>82</w:t>
            </w:r>
          </w:p>
        </w:tc>
        <w:tc>
          <w:tcPr>
            <w:tcW w:w="1167" w:type="dxa"/>
          </w:tcPr>
          <w:p w14:paraId="23DC4645" w14:textId="77777777" w:rsidR="00F65676" w:rsidRDefault="00F65676" w:rsidP="00471A3B">
            <w:pPr>
              <w:pStyle w:val="TableParagraph"/>
              <w:ind w:left="594"/>
              <w:jc w:val="left"/>
            </w:pPr>
            <w:r>
              <w:t>62</w:t>
            </w:r>
          </w:p>
        </w:tc>
        <w:tc>
          <w:tcPr>
            <w:tcW w:w="868" w:type="dxa"/>
          </w:tcPr>
          <w:p w14:paraId="54809769" w14:textId="77777777" w:rsidR="00F65676" w:rsidRDefault="00F65676" w:rsidP="00471A3B">
            <w:pPr>
              <w:pStyle w:val="TableParagraph"/>
              <w:ind w:left="83" w:right="35"/>
            </w:pPr>
            <w:r>
              <w:t>50</w:t>
            </w:r>
          </w:p>
        </w:tc>
      </w:tr>
      <w:tr w:rsidR="00F65676" w14:paraId="47EBFD75" w14:textId="77777777" w:rsidTr="00471A3B">
        <w:trPr>
          <w:trHeight w:val="268"/>
        </w:trPr>
        <w:tc>
          <w:tcPr>
            <w:tcW w:w="1392" w:type="dxa"/>
          </w:tcPr>
          <w:p w14:paraId="27B93BF7" w14:textId="77777777" w:rsidR="00F65676" w:rsidRDefault="00F65676" w:rsidP="00471A3B">
            <w:pPr>
              <w:pStyle w:val="TableParagraph"/>
              <w:ind w:left="706"/>
            </w:pPr>
            <w:r>
              <w:t>4</w:t>
            </w:r>
          </w:p>
        </w:tc>
        <w:tc>
          <w:tcPr>
            <w:tcW w:w="918" w:type="dxa"/>
          </w:tcPr>
          <w:p w14:paraId="083E41DC" w14:textId="77777777" w:rsidR="00F65676" w:rsidRDefault="00F65676" w:rsidP="00471A3B">
            <w:pPr>
              <w:pStyle w:val="TableParagraph"/>
              <w:ind w:left="57" w:right="106"/>
            </w:pPr>
            <w:r>
              <w:t>78</w:t>
            </w:r>
          </w:p>
        </w:tc>
        <w:tc>
          <w:tcPr>
            <w:tcW w:w="1167" w:type="dxa"/>
          </w:tcPr>
          <w:p w14:paraId="57714134" w14:textId="77777777" w:rsidR="00F65676" w:rsidRDefault="00F65676" w:rsidP="00471A3B">
            <w:pPr>
              <w:pStyle w:val="TableParagraph"/>
              <w:ind w:left="594"/>
              <w:jc w:val="left"/>
            </w:pPr>
            <w:r>
              <w:t>58</w:t>
            </w:r>
          </w:p>
        </w:tc>
        <w:tc>
          <w:tcPr>
            <w:tcW w:w="868" w:type="dxa"/>
          </w:tcPr>
          <w:p w14:paraId="2EDF4F25" w14:textId="77777777" w:rsidR="00F65676" w:rsidRDefault="00F65676" w:rsidP="00471A3B">
            <w:pPr>
              <w:pStyle w:val="TableParagraph"/>
              <w:ind w:left="83" w:right="35"/>
            </w:pPr>
            <w:r>
              <w:t>47</w:t>
            </w:r>
          </w:p>
        </w:tc>
      </w:tr>
      <w:tr w:rsidR="00F65676" w14:paraId="5EB77EF8" w14:textId="77777777" w:rsidTr="00471A3B">
        <w:trPr>
          <w:trHeight w:val="268"/>
        </w:trPr>
        <w:tc>
          <w:tcPr>
            <w:tcW w:w="1392" w:type="dxa"/>
          </w:tcPr>
          <w:p w14:paraId="43674220" w14:textId="77777777" w:rsidR="00F65676" w:rsidRDefault="00F65676" w:rsidP="00471A3B">
            <w:pPr>
              <w:pStyle w:val="TableParagraph"/>
              <w:ind w:left="706"/>
            </w:pPr>
            <w:r>
              <w:t>5</w:t>
            </w:r>
          </w:p>
        </w:tc>
        <w:tc>
          <w:tcPr>
            <w:tcW w:w="918" w:type="dxa"/>
          </w:tcPr>
          <w:p w14:paraId="6B60B08C" w14:textId="77777777" w:rsidR="00F65676" w:rsidRDefault="00F65676" w:rsidP="00471A3B">
            <w:pPr>
              <w:pStyle w:val="TableParagraph"/>
              <w:ind w:left="57" w:right="106"/>
            </w:pPr>
            <w:r>
              <w:t>73</w:t>
            </w:r>
          </w:p>
        </w:tc>
        <w:tc>
          <w:tcPr>
            <w:tcW w:w="1167" w:type="dxa"/>
          </w:tcPr>
          <w:p w14:paraId="7761CC6A" w14:textId="77777777" w:rsidR="00F65676" w:rsidRDefault="00F65676" w:rsidP="00471A3B">
            <w:pPr>
              <w:pStyle w:val="TableParagraph"/>
              <w:ind w:left="595"/>
              <w:jc w:val="left"/>
            </w:pPr>
            <w:r>
              <w:t>55</w:t>
            </w:r>
          </w:p>
        </w:tc>
        <w:tc>
          <w:tcPr>
            <w:tcW w:w="868" w:type="dxa"/>
          </w:tcPr>
          <w:p w14:paraId="7DEBEB86" w14:textId="77777777" w:rsidR="00F65676" w:rsidRDefault="00F65676" w:rsidP="00471A3B">
            <w:pPr>
              <w:pStyle w:val="TableParagraph"/>
              <w:ind w:left="83" w:right="35"/>
            </w:pPr>
            <w:r>
              <w:t>44</w:t>
            </w:r>
          </w:p>
        </w:tc>
      </w:tr>
      <w:tr w:rsidR="00F65676" w14:paraId="4DA7BAC1" w14:textId="77777777" w:rsidTr="00471A3B">
        <w:trPr>
          <w:trHeight w:val="268"/>
        </w:trPr>
        <w:tc>
          <w:tcPr>
            <w:tcW w:w="1392" w:type="dxa"/>
          </w:tcPr>
          <w:p w14:paraId="408EE3B5" w14:textId="77777777" w:rsidR="00F65676" w:rsidRDefault="00F65676" w:rsidP="00471A3B">
            <w:pPr>
              <w:pStyle w:val="TableParagraph"/>
              <w:ind w:left="706"/>
            </w:pPr>
            <w:r>
              <w:t>6</w:t>
            </w:r>
          </w:p>
        </w:tc>
        <w:tc>
          <w:tcPr>
            <w:tcW w:w="918" w:type="dxa"/>
          </w:tcPr>
          <w:p w14:paraId="44C27B02" w14:textId="77777777" w:rsidR="00F65676" w:rsidRDefault="00F65676" w:rsidP="00471A3B">
            <w:pPr>
              <w:pStyle w:val="TableParagraph"/>
              <w:ind w:left="57" w:right="106"/>
            </w:pPr>
            <w:r>
              <w:t>69</w:t>
            </w:r>
          </w:p>
        </w:tc>
        <w:tc>
          <w:tcPr>
            <w:tcW w:w="1167" w:type="dxa"/>
          </w:tcPr>
          <w:p w14:paraId="73F5D6E9" w14:textId="77777777" w:rsidR="00F65676" w:rsidRDefault="00F65676" w:rsidP="00471A3B">
            <w:pPr>
              <w:pStyle w:val="TableParagraph"/>
              <w:ind w:left="594"/>
              <w:jc w:val="left"/>
            </w:pPr>
            <w:r>
              <w:t>52</w:t>
            </w:r>
          </w:p>
        </w:tc>
        <w:tc>
          <w:tcPr>
            <w:tcW w:w="868" w:type="dxa"/>
          </w:tcPr>
          <w:p w14:paraId="3942AB05" w14:textId="77777777" w:rsidR="00F65676" w:rsidRDefault="00F65676" w:rsidP="00471A3B">
            <w:pPr>
              <w:pStyle w:val="TableParagraph"/>
              <w:ind w:left="83" w:right="35"/>
            </w:pPr>
            <w:r>
              <w:t>42</w:t>
            </w:r>
          </w:p>
        </w:tc>
      </w:tr>
      <w:tr w:rsidR="00F65676" w14:paraId="029C99EC" w14:textId="77777777" w:rsidTr="00471A3B">
        <w:trPr>
          <w:trHeight w:val="268"/>
        </w:trPr>
        <w:tc>
          <w:tcPr>
            <w:tcW w:w="1392" w:type="dxa"/>
          </w:tcPr>
          <w:p w14:paraId="36B45315" w14:textId="77777777" w:rsidR="00F65676" w:rsidRDefault="00F65676" w:rsidP="00471A3B">
            <w:pPr>
              <w:pStyle w:val="TableParagraph"/>
              <w:ind w:left="706"/>
            </w:pPr>
            <w:r>
              <w:t>7</w:t>
            </w:r>
          </w:p>
        </w:tc>
        <w:tc>
          <w:tcPr>
            <w:tcW w:w="918" w:type="dxa"/>
          </w:tcPr>
          <w:p w14:paraId="3EE425B8" w14:textId="77777777" w:rsidR="00F65676" w:rsidRDefault="00F65676" w:rsidP="00471A3B">
            <w:pPr>
              <w:pStyle w:val="TableParagraph"/>
              <w:ind w:left="57" w:right="106"/>
            </w:pPr>
            <w:r>
              <w:t>66</w:t>
            </w:r>
          </w:p>
        </w:tc>
        <w:tc>
          <w:tcPr>
            <w:tcW w:w="1167" w:type="dxa"/>
          </w:tcPr>
          <w:p w14:paraId="5187DC8F" w14:textId="77777777" w:rsidR="00F65676" w:rsidRDefault="00F65676" w:rsidP="00471A3B">
            <w:pPr>
              <w:pStyle w:val="TableParagraph"/>
              <w:ind w:left="594"/>
              <w:jc w:val="left"/>
            </w:pPr>
            <w:r>
              <w:t>49</w:t>
            </w:r>
          </w:p>
        </w:tc>
        <w:tc>
          <w:tcPr>
            <w:tcW w:w="868" w:type="dxa"/>
          </w:tcPr>
          <w:p w14:paraId="6425362F" w14:textId="77777777" w:rsidR="00F65676" w:rsidRDefault="00F65676" w:rsidP="00471A3B">
            <w:pPr>
              <w:pStyle w:val="TableParagraph"/>
              <w:ind w:left="83" w:right="35"/>
            </w:pPr>
            <w:r>
              <w:t>40</w:t>
            </w:r>
          </w:p>
        </w:tc>
      </w:tr>
      <w:tr w:rsidR="00F65676" w14:paraId="2E89F82A" w14:textId="77777777" w:rsidTr="00471A3B">
        <w:trPr>
          <w:trHeight w:val="268"/>
        </w:trPr>
        <w:tc>
          <w:tcPr>
            <w:tcW w:w="1392" w:type="dxa"/>
          </w:tcPr>
          <w:p w14:paraId="4CC994FA" w14:textId="77777777" w:rsidR="00F65676" w:rsidRDefault="00F65676" w:rsidP="00471A3B">
            <w:pPr>
              <w:pStyle w:val="TableParagraph"/>
              <w:ind w:left="706"/>
            </w:pPr>
            <w:r>
              <w:t>8</w:t>
            </w:r>
          </w:p>
        </w:tc>
        <w:tc>
          <w:tcPr>
            <w:tcW w:w="918" w:type="dxa"/>
          </w:tcPr>
          <w:p w14:paraId="6C651509" w14:textId="77777777" w:rsidR="00F65676" w:rsidRDefault="00F65676" w:rsidP="00471A3B">
            <w:pPr>
              <w:pStyle w:val="TableParagraph"/>
              <w:ind w:left="57" w:right="106"/>
            </w:pPr>
            <w:r>
              <w:t>63</w:t>
            </w:r>
          </w:p>
        </w:tc>
        <w:tc>
          <w:tcPr>
            <w:tcW w:w="1167" w:type="dxa"/>
          </w:tcPr>
          <w:p w14:paraId="7CE4DF6B" w14:textId="77777777" w:rsidR="00F65676" w:rsidRDefault="00F65676" w:rsidP="00471A3B">
            <w:pPr>
              <w:pStyle w:val="TableParagraph"/>
              <w:ind w:left="594"/>
              <w:jc w:val="left"/>
            </w:pPr>
            <w:r>
              <w:t>47</w:t>
            </w:r>
          </w:p>
        </w:tc>
        <w:tc>
          <w:tcPr>
            <w:tcW w:w="868" w:type="dxa"/>
          </w:tcPr>
          <w:p w14:paraId="735C1476" w14:textId="77777777" w:rsidR="00F65676" w:rsidRDefault="00F65676" w:rsidP="00471A3B">
            <w:pPr>
              <w:pStyle w:val="TableParagraph"/>
              <w:ind w:left="83" w:right="35"/>
            </w:pPr>
            <w:r>
              <w:t>38</w:t>
            </w:r>
          </w:p>
        </w:tc>
      </w:tr>
      <w:tr w:rsidR="00F65676" w14:paraId="2826A576" w14:textId="77777777" w:rsidTr="00471A3B">
        <w:trPr>
          <w:trHeight w:val="268"/>
        </w:trPr>
        <w:tc>
          <w:tcPr>
            <w:tcW w:w="1392" w:type="dxa"/>
          </w:tcPr>
          <w:p w14:paraId="7E02427D" w14:textId="77777777" w:rsidR="00F65676" w:rsidRDefault="00F65676" w:rsidP="00471A3B">
            <w:pPr>
              <w:pStyle w:val="TableParagraph"/>
              <w:ind w:left="706"/>
            </w:pPr>
            <w:r>
              <w:t>9</w:t>
            </w:r>
          </w:p>
        </w:tc>
        <w:tc>
          <w:tcPr>
            <w:tcW w:w="918" w:type="dxa"/>
          </w:tcPr>
          <w:p w14:paraId="37BDB071" w14:textId="77777777" w:rsidR="00F65676" w:rsidRDefault="00F65676" w:rsidP="00471A3B">
            <w:pPr>
              <w:pStyle w:val="TableParagraph"/>
              <w:ind w:left="57" w:right="106"/>
            </w:pPr>
            <w:r>
              <w:t>60</w:t>
            </w:r>
          </w:p>
        </w:tc>
        <w:tc>
          <w:tcPr>
            <w:tcW w:w="1167" w:type="dxa"/>
          </w:tcPr>
          <w:p w14:paraId="0326C2C9" w14:textId="77777777" w:rsidR="00F65676" w:rsidRDefault="00F65676" w:rsidP="00471A3B">
            <w:pPr>
              <w:pStyle w:val="TableParagraph"/>
              <w:ind w:left="594"/>
              <w:jc w:val="left"/>
            </w:pPr>
            <w:r>
              <w:t>45</w:t>
            </w:r>
          </w:p>
        </w:tc>
        <w:tc>
          <w:tcPr>
            <w:tcW w:w="868" w:type="dxa"/>
          </w:tcPr>
          <w:p w14:paraId="010B436F" w14:textId="77777777" w:rsidR="00F65676" w:rsidRDefault="00F65676" w:rsidP="00471A3B">
            <w:pPr>
              <w:pStyle w:val="TableParagraph"/>
              <w:ind w:left="83" w:right="35"/>
            </w:pPr>
            <w:r>
              <w:t>37</w:t>
            </w:r>
          </w:p>
        </w:tc>
      </w:tr>
      <w:tr w:rsidR="00F65676" w14:paraId="2E424F74" w14:textId="77777777" w:rsidTr="00471A3B">
        <w:trPr>
          <w:trHeight w:val="268"/>
        </w:trPr>
        <w:tc>
          <w:tcPr>
            <w:tcW w:w="1392" w:type="dxa"/>
          </w:tcPr>
          <w:p w14:paraId="6DA669D0" w14:textId="77777777" w:rsidR="00F65676" w:rsidRDefault="00F65676" w:rsidP="00471A3B">
            <w:pPr>
              <w:pStyle w:val="TableParagraph"/>
              <w:ind w:left="724" w:right="6"/>
            </w:pPr>
            <w:r>
              <w:t>10</w:t>
            </w:r>
          </w:p>
        </w:tc>
        <w:tc>
          <w:tcPr>
            <w:tcW w:w="918" w:type="dxa"/>
          </w:tcPr>
          <w:p w14:paraId="24364856" w14:textId="77777777" w:rsidR="00F65676" w:rsidRDefault="00F65676" w:rsidP="00471A3B">
            <w:pPr>
              <w:pStyle w:val="TableParagraph"/>
              <w:ind w:left="57" w:right="106"/>
            </w:pPr>
            <w:r>
              <w:t>58</w:t>
            </w:r>
          </w:p>
        </w:tc>
        <w:tc>
          <w:tcPr>
            <w:tcW w:w="1167" w:type="dxa"/>
          </w:tcPr>
          <w:p w14:paraId="5181DF89" w14:textId="77777777" w:rsidR="00F65676" w:rsidRDefault="00F65676" w:rsidP="00471A3B">
            <w:pPr>
              <w:pStyle w:val="TableParagraph"/>
              <w:ind w:left="594"/>
              <w:jc w:val="left"/>
            </w:pPr>
            <w:r>
              <w:t>43</w:t>
            </w:r>
          </w:p>
        </w:tc>
        <w:tc>
          <w:tcPr>
            <w:tcW w:w="868" w:type="dxa"/>
          </w:tcPr>
          <w:p w14:paraId="7E6971DE" w14:textId="77777777" w:rsidR="00F65676" w:rsidRDefault="00F65676" w:rsidP="00471A3B">
            <w:pPr>
              <w:pStyle w:val="TableParagraph"/>
              <w:ind w:left="83" w:right="35"/>
            </w:pPr>
            <w:r>
              <w:t>35</w:t>
            </w:r>
          </w:p>
        </w:tc>
      </w:tr>
      <w:tr w:rsidR="00F65676" w14:paraId="5AE24E30" w14:textId="77777777" w:rsidTr="00471A3B">
        <w:trPr>
          <w:trHeight w:val="268"/>
        </w:trPr>
        <w:tc>
          <w:tcPr>
            <w:tcW w:w="1392" w:type="dxa"/>
          </w:tcPr>
          <w:p w14:paraId="40EEEE15" w14:textId="77777777" w:rsidR="00F65676" w:rsidRDefault="00F65676" w:rsidP="00471A3B">
            <w:pPr>
              <w:pStyle w:val="TableParagraph"/>
              <w:ind w:left="724" w:right="5"/>
            </w:pPr>
            <w:r>
              <w:t>11</w:t>
            </w:r>
          </w:p>
        </w:tc>
        <w:tc>
          <w:tcPr>
            <w:tcW w:w="918" w:type="dxa"/>
          </w:tcPr>
          <w:p w14:paraId="29306669" w14:textId="77777777" w:rsidR="00F65676" w:rsidRDefault="00F65676" w:rsidP="00471A3B">
            <w:pPr>
              <w:pStyle w:val="TableParagraph"/>
              <w:ind w:left="57" w:right="106"/>
            </w:pPr>
            <w:r>
              <w:t>55</w:t>
            </w:r>
          </w:p>
        </w:tc>
        <w:tc>
          <w:tcPr>
            <w:tcW w:w="1167" w:type="dxa"/>
          </w:tcPr>
          <w:p w14:paraId="40D58843" w14:textId="77777777" w:rsidR="00F65676" w:rsidRDefault="00F65676" w:rsidP="00471A3B">
            <w:pPr>
              <w:pStyle w:val="TableParagraph"/>
              <w:ind w:left="595"/>
              <w:jc w:val="left"/>
            </w:pPr>
            <w:r>
              <w:t>41</w:t>
            </w:r>
          </w:p>
        </w:tc>
        <w:tc>
          <w:tcPr>
            <w:tcW w:w="868" w:type="dxa"/>
          </w:tcPr>
          <w:p w14:paraId="5AD93C11" w14:textId="77777777" w:rsidR="00F65676" w:rsidRDefault="00F65676" w:rsidP="00471A3B">
            <w:pPr>
              <w:pStyle w:val="TableParagraph"/>
              <w:ind w:left="84" w:right="35"/>
            </w:pPr>
            <w:r>
              <w:t>34</w:t>
            </w:r>
          </w:p>
        </w:tc>
      </w:tr>
      <w:tr w:rsidR="00F65676" w14:paraId="76697787" w14:textId="77777777" w:rsidTr="00471A3B">
        <w:trPr>
          <w:trHeight w:val="268"/>
        </w:trPr>
        <w:tc>
          <w:tcPr>
            <w:tcW w:w="1392" w:type="dxa"/>
          </w:tcPr>
          <w:p w14:paraId="36DE6480" w14:textId="77777777" w:rsidR="00F65676" w:rsidRDefault="00F65676" w:rsidP="00471A3B">
            <w:pPr>
              <w:pStyle w:val="TableParagraph"/>
              <w:ind w:left="724" w:right="6"/>
            </w:pPr>
            <w:r>
              <w:t>12</w:t>
            </w:r>
          </w:p>
        </w:tc>
        <w:tc>
          <w:tcPr>
            <w:tcW w:w="918" w:type="dxa"/>
          </w:tcPr>
          <w:p w14:paraId="0CC24CE8" w14:textId="77777777" w:rsidR="00F65676" w:rsidRDefault="00F65676" w:rsidP="00471A3B">
            <w:pPr>
              <w:pStyle w:val="TableParagraph"/>
              <w:ind w:left="57" w:right="106"/>
            </w:pPr>
            <w:r>
              <w:t>53</w:t>
            </w:r>
          </w:p>
        </w:tc>
        <w:tc>
          <w:tcPr>
            <w:tcW w:w="1167" w:type="dxa"/>
          </w:tcPr>
          <w:p w14:paraId="150D21EC" w14:textId="77777777" w:rsidR="00F65676" w:rsidRDefault="00F65676" w:rsidP="00471A3B">
            <w:pPr>
              <w:pStyle w:val="TableParagraph"/>
              <w:ind w:left="595"/>
              <w:jc w:val="left"/>
            </w:pPr>
            <w:r>
              <w:t>40</w:t>
            </w:r>
          </w:p>
        </w:tc>
        <w:tc>
          <w:tcPr>
            <w:tcW w:w="868" w:type="dxa"/>
          </w:tcPr>
          <w:p w14:paraId="33DB12B5" w14:textId="77777777" w:rsidR="00F65676" w:rsidRDefault="00F65676" w:rsidP="00471A3B">
            <w:pPr>
              <w:pStyle w:val="TableParagraph"/>
              <w:ind w:left="83" w:right="35"/>
            </w:pPr>
            <w:r>
              <w:t>32</w:t>
            </w:r>
          </w:p>
        </w:tc>
      </w:tr>
      <w:tr w:rsidR="00F65676" w14:paraId="7DFAB07D" w14:textId="77777777" w:rsidTr="00471A3B">
        <w:trPr>
          <w:trHeight w:val="268"/>
        </w:trPr>
        <w:tc>
          <w:tcPr>
            <w:tcW w:w="1392" w:type="dxa"/>
          </w:tcPr>
          <w:p w14:paraId="471B64B6" w14:textId="77777777" w:rsidR="00F65676" w:rsidRDefault="00F65676" w:rsidP="00471A3B">
            <w:pPr>
              <w:pStyle w:val="TableParagraph"/>
              <w:ind w:left="724" w:right="6"/>
            </w:pPr>
            <w:r>
              <w:t>13</w:t>
            </w:r>
          </w:p>
        </w:tc>
        <w:tc>
          <w:tcPr>
            <w:tcW w:w="918" w:type="dxa"/>
          </w:tcPr>
          <w:p w14:paraId="00F37EE6" w14:textId="77777777" w:rsidR="00F65676" w:rsidRDefault="00F65676" w:rsidP="00471A3B">
            <w:pPr>
              <w:pStyle w:val="TableParagraph"/>
              <w:ind w:left="57" w:right="106"/>
            </w:pPr>
            <w:r>
              <w:t>51</w:t>
            </w:r>
          </w:p>
        </w:tc>
        <w:tc>
          <w:tcPr>
            <w:tcW w:w="1167" w:type="dxa"/>
          </w:tcPr>
          <w:p w14:paraId="1857FCCC" w14:textId="77777777" w:rsidR="00F65676" w:rsidRDefault="00F65676" w:rsidP="00471A3B">
            <w:pPr>
              <w:pStyle w:val="TableParagraph"/>
              <w:ind w:left="594"/>
              <w:jc w:val="left"/>
            </w:pPr>
            <w:r>
              <w:t>38</w:t>
            </w:r>
          </w:p>
        </w:tc>
        <w:tc>
          <w:tcPr>
            <w:tcW w:w="868" w:type="dxa"/>
          </w:tcPr>
          <w:p w14:paraId="0289DD47" w14:textId="77777777" w:rsidR="00F65676" w:rsidRDefault="00F65676" w:rsidP="00471A3B">
            <w:pPr>
              <w:pStyle w:val="TableParagraph"/>
              <w:ind w:left="83" w:right="35"/>
            </w:pPr>
            <w:r>
              <w:t>31</w:t>
            </w:r>
          </w:p>
        </w:tc>
      </w:tr>
      <w:tr w:rsidR="00F65676" w14:paraId="70A0EC8D" w14:textId="77777777" w:rsidTr="00471A3B">
        <w:trPr>
          <w:trHeight w:val="268"/>
        </w:trPr>
        <w:tc>
          <w:tcPr>
            <w:tcW w:w="1392" w:type="dxa"/>
          </w:tcPr>
          <w:p w14:paraId="15519CBF" w14:textId="77777777" w:rsidR="00F65676" w:rsidRDefault="00F65676" w:rsidP="00471A3B">
            <w:pPr>
              <w:pStyle w:val="TableParagraph"/>
              <w:ind w:left="724" w:right="6"/>
            </w:pPr>
            <w:r>
              <w:t>14</w:t>
            </w:r>
          </w:p>
        </w:tc>
        <w:tc>
          <w:tcPr>
            <w:tcW w:w="918" w:type="dxa"/>
          </w:tcPr>
          <w:p w14:paraId="76F6F86A" w14:textId="77777777" w:rsidR="00F65676" w:rsidRDefault="00F65676" w:rsidP="00471A3B">
            <w:pPr>
              <w:pStyle w:val="TableParagraph"/>
              <w:ind w:left="57" w:right="106"/>
            </w:pPr>
            <w:r>
              <w:t>49</w:t>
            </w:r>
          </w:p>
        </w:tc>
        <w:tc>
          <w:tcPr>
            <w:tcW w:w="1167" w:type="dxa"/>
          </w:tcPr>
          <w:p w14:paraId="7BA50113" w14:textId="77777777" w:rsidR="00F65676" w:rsidRDefault="00F65676" w:rsidP="00471A3B">
            <w:pPr>
              <w:pStyle w:val="TableParagraph"/>
              <w:ind w:left="594"/>
              <w:jc w:val="left"/>
            </w:pPr>
            <w:r>
              <w:t>37</w:t>
            </w:r>
          </w:p>
        </w:tc>
        <w:tc>
          <w:tcPr>
            <w:tcW w:w="868" w:type="dxa"/>
          </w:tcPr>
          <w:p w14:paraId="04273ECD" w14:textId="77777777" w:rsidR="00F65676" w:rsidRDefault="00F65676" w:rsidP="00471A3B">
            <w:pPr>
              <w:pStyle w:val="TableParagraph"/>
              <w:ind w:left="83" w:right="35"/>
            </w:pPr>
            <w:r>
              <w:t>30</w:t>
            </w:r>
          </w:p>
        </w:tc>
      </w:tr>
      <w:tr w:rsidR="00F65676" w14:paraId="240A361D" w14:textId="77777777" w:rsidTr="00471A3B">
        <w:trPr>
          <w:trHeight w:val="268"/>
        </w:trPr>
        <w:tc>
          <w:tcPr>
            <w:tcW w:w="1392" w:type="dxa"/>
          </w:tcPr>
          <w:p w14:paraId="689FD242" w14:textId="77777777" w:rsidR="00F65676" w:rsidRDefault="00F65676" w:rsidP="00471A3B">
            <w:pPr>
              <w:pStyle w:val="TableParagraph"/>
              <w:ind w:left="724" w:right="6"/>
            </w:pPr>
            <w:r>
              <w:t>15</w:t>
            </w:r>
          </w:p>
        </w:tc>
        <w:tc>
          <w:tcPr>
            <w:tcW w:w="918" w:type="dxa"/>
          </w:tcPr>
          <w:p w14:paraId="565223B0" w14:textId="77777777" w:rsidR="00F65676" w:rsidRDefault="00F65676" w:rsidP="00471A3B">
            <w:pPr>
              <w:pStyle w:val="TableParagraph"/>
              <w:ind w:left="57" w:right="106"/>
            </w:pPr>
            <w:r>
              <w:t>47</w:t>
            </w:r>
          </w:p>
        </w:tc>
        <w:tc>
          <w:tcPr>
            <w:tcW w:w="1167" w:type="dxa"/>
          </w:tcPr>
          <w:p w14:paraId="282FFE7D" w14:textId="77777777" w:rsidR="00F65676" w:rsidRDefault="00F65676" w:rsidP="00471A3B">
            <w:pPr>
              <w:pStyle w:val="TableParagraph"/>
              <w:ind w:left="594"/>
              <w:jc w:val="left"/>
            </w:pPr>
            <w:r>
              <w:t>36</w:t>
            </w:r>
          </w:p>
        </w:tc>
        <w:tc>
          <w:tcPr>
            <w:tcW w:w="868" w:type="dxa"/>
          </w:tcPr>
          <w:p w14:paraId="5442DC4C" w14:textId="77777777" w:rsidR="00F65676" w:rsidRDefault="00F65676" w:rsidP="00471A3B">
            <w:pPr>
              <w:pStyle w:val="TableParagraph"/>
              <w:ind w:left="83" w:right="35"/>
            </w:pPr>
            <w:r>
              <w:t>29</w:t>
            </w:r>
          </w:p>
        </w:tc>
      </w:tr>
      <w:tr w:rsidR="00F65676" w14:paraId="5BE0F3A8" w14:textId="77777777" w:rsidTr="00471A3B">
        <w:trPr>
          <w:trHeight w:val="268"/>
        </w:trPr>
        <w:tc>
          <w:tcPr>
            <w:tcW w:w="1392" w:type="dxa"/>
          </w:tcPr>
          <w:p w14:paraId="36CABC98" w14:textId="77777777" w:rsidR="00F65676" w:rsidRDefault="00F65676" w:rsidP="00471A3B">
            <w:pPr>
              <w:pStyle w:val="TableParagraph"/>
              <w:ind w:left="724" w:right="6"/>
            </w:pPr>
            <w:r>
              <w:t>16</w:t>
            </w:r>
          </w:p>
        </w:tc>
        <w:tc>
          <w:tcPr>
            <w:tcW w:w="918" w:type="dxa"/>
          </w:tcPr>
          <w:p w14:paraId="1AB1E6B1" w14:textId="77777777" w:rsidR="00F65676" w:rsidRDefault="00F65676" w:rsidP="00471A3B">
            <w:pPr>
              <w:pStyle w:val="TableParagraph"/>
              <w:ind w:left="57" w:right="106"/>
            </w:pPr>
            <w:r>
              <w:t>45</w:t>
            </w:r>
          </w:p>
        </w:tc>
        <w:tc>
          <w:tcPr>
            <w:tcW w:w="1167" w:type="dxa"/>
          </w:tcPr>
          <w:p w14:paraId="35EBD51D" w14:textId="77777777" w:rsidR="00F65676" w:rsidRDefault="00F65676" w:rsidP="00471A3B">
            <w:pPr>
              <w:pStyle w:val="TableParagraph"/>
              <w:ind w:left="594"/>
              <w:jc w:val="left"/>
            </w:pPr>
            <w:r>
              <w:t>35</w:t>
            </w:r>
          </w:p>
        </w:tc>
        <w:tc>
          <w:tcPr>
            <w:tcW w:w="868" w:type="dxa"/>
          </w:tcPr>
          <w:p w14:paraId="335B97F2" w14:textId="77777777" w:rsidR="00F65676" w:rsidRDefault="00F65676" w:rsidP="00471A3B">
            <w:pPr>
              <w:pStyle w:val="TableParagraph"/>
              <w:ind w:left="83" w:right="35"/>
            </w:pPr>
            <w:r>
              <w:t>28</w:t>
            </w:r>
          </w:p>
        </w:tc>
      </w:tr>
      <w:tr w:rsidR="00F65676" w14:paraId="7C54360A" w14:textId="77777777" w:rsidTr="00471A3B">
        <w:trPr>
          <w:trHeight w:val="268"/>
        </w:trPr>
        <w:tc>
          <w:tcPr>
            <w:tcW w:w="1392" w:type="dxa"/>
          </w:tcPr>
          <w:p w14:paraId="5FF05E94" w14:textId="77777777" w:rsidR="00F65676" w:rsidRDefault="00F65676" w:rsidP="00471A3B">
            <w:pPr>
              <w:pStyle w:val="TableParagraph"/>
              <w:ind w:left="724" w:right="6"/>
            </w:pPr>
            <w:r>
              <w:t>17</w:t>
            </w:r>
          </w:p>
        </w:tc>
        <w:tc>
          <w:tcPr>
            <w:tcW w:w="918" w:type="dxa"/>
          </w:tcPr>
          <w:p w14:paraId="236938D9" w14:textId="77777777" w:rsidR="00F65676" w:rsidRDefault="00F65676" w:rsidP="00471A3B">
            <w:pPr>
              <w:pStyle w:val="TableParagraph"/>
              <w:ind w:left="57" w:right="106"/>
            </w:pPr>
            <w:r>
              <w:t>44</w:t>
            </w:r>
          </w:p>
        </w:tc>
        <w:tc>
          <w:tcPr>
            <w:tcW w:w="1167" w:type="dxa"/>
          </w:tcPr>
          <w:p w14:paraId="16B69196" w14:textId="77777777" w:rsidR="00F65676" w:rsidRDefault="00F65676" w:rsidP="00471A3B">
            <w:pPr>
              <w:pStyle w:val="TableParagraph"/>
              <w:ind w:left="594"/>
              <w:jc w:val="left"/>
            </w:pPr>
            <w:r>
              <w:t>34</w:t>
            </w:r>
          </w:p>
        </w:tc>
        <w:tc>
          <w:tcPr>
            <w:tcW w:w="868" w:type="dxa"/>
          </w:tcPr>
          <w:p w14:paraId="74FBD62B" w14:textId="77777777" w:rsidR="00F65676" w:rsidRDefault="00F65676" w:rsidP="00471A3B">
            <w:pPr>
              <w:pStyle w:val="TableParagraph"/>
              <w:ind w:left="83" w:right="35"/>
            </w:pPr>
            <w:r>
              <w:t>27</w:t>
            </w:r>
          </w:p>
        </w:tc>
      </w:tr>
      <w:tr w:rsidR="00F65676" w14:paraId="688ADF85" w14:textId="77777777" w:rsidTr="00471A3B">
        <w:trPr>
          <w:trHeight w:val="268"/>
        </w:trPr>
        <w:tc>
          <w:tcPr>
            <w:tcW w:w="1392" w:type="dxa"/>
          </w:tcPr>
          <w:p w14:paraId="45AA18BD" w14:textId="77777777" w:rsidR="00F65676" w:rsidRDefault="00F65676" w:rsidP="00471A3B">
            <w:pPr>
              <w:pStyle w:val="TableParagraph"/>
              <w:ind w:left="724" w:right="6"/>
            </w:pPr>
            <w:r>
              <w:t>18</w:t>
            </w:r>
          </w:p>
        </w:tc>
        <w:tc>
          <w:tcPr>
            <w:tcW w:w="918" w:type="dxa"/>
          </w:tcPr>
          <w:p w14:paraId="2983F549" w14:textId="77777777" w:rsidR="00F65676" w:rsidRDefault="00F65676" w:rsidP="00471A3B">
            <w:pPr>
              <w:pStyle w:val="TableParagraph"/>
              <w:ind w:left="57" w:right="106"/>
            </w:pPr>
            <w:r>
              <w:t>42</w:t>
            </w:r>
          </w:p>
        </w:tc>
        <w:tc>
          <w:tcPr>
            <w:tcW w:w="1167" w:type="dxa"/>
          </w:tcPr>
          <w:p w14:paraId="4665B734" w14:textId="77777777" w:rsidR="00F65676" w:rsidRDefault="00F65676" w:rsidP="00471A3B">
            <w:pPr>
              <w:pStyle w:val="TableParagraph"/>
              <w:ind w:left="595"/>
              <w:jc w:val="left"/>
            </w:pPr>
            <w:r>
              <w:t>33</w:t>
            </w:r>
          </w:p>
        </w:tc>
        <w:tc>
          <w:tcPr>
            <w:tcW w:w="868" w:type="dxa"/>
          </w:tcPr>
          <w:p w14:paraId="47321CE2" w14:textId="77777777" w:rsidR="00F65676" w:rsidRDefault="00F65676" w:rsidP="00471A3B">
            <w:pPr>
              <w:pStyle w:val="TableParagraph"/>
              <w:ind w:left="83" w:right="35"/>
            </w:pPr>
            <w:r>
              <w:t>26</w:t>
            </w:r>
          </w:p>
        </w:tc>
      </w:tr>
      <w:tr w:rsidR="00F65676" w14:paraId="14928BA4" w14:textId="77777777" w:rsidTr="00471A3B">
        <w:trPr>
          <w:trHeight w:val="268"/>
        </w:trPr>
        <w:tc>
          <w:tcPr>
            <w:tcW w:w="1392" w:type="dxa"/>
          </w:tcPr>
          <w:p w14:paraId="32ADCDDB" w14:textId="77777777" w:rsidR="00F65676" w:rsidRDefault="00F65676" w:rsidP="00471A3B">
            <w:pPr>
              <w:pStyle w:val="TableParagraph"/>
              <w:ind w:left="724" w:right="6"/>
            </w:pPr>
            <w:r>
              <w:t>19</w:t>
            </w:r>
          </w:p>
        </w:tc>
        <w:tc>
          <w:tcPr>
            <w:tcW w:w="918" w:type="dxa"/>
          </w:tcPr>
          <w:p w14:paraId="50BF0A8C" w14:textId="77777777" w:rsidR="00F65676" w:rsidRDefault="00F65676" w:rsidP="00471A3B">
            <w:pPr>
              <w:pStyle w:val="TableParagraph"/>
              <w:ind w:left="57" w:right="106"/>
            </w:pPr>
            <w:r>
              <w:t>41</w:t>
            </w:r>
          </w:p>
        </w:tc>
        <w:tc>
          <w:tcPr>
            <w:tcW w:w="1167" w:type="dxa"/>
          </w:tcPr>
          <w:p w14:paraId="4C047B58" w14:textId="77777777" w:rsidR="00F65676" w:rsidRDefault="00F65676" w:rsidP="00471A3B">
            <w:pPr>
              <w:pStyle w:val="TableParagraph"/>
              <w:ind w:left="595"/>
              <w:jc w:val="left"/>
            </w:pPr>
            <w:r>
              <w:t>32</w:t>
            </w:r>
          </w:p>
        </w:tc>
        <w:tc>
          <w:tcPr>
            <w:tcW w:w="868" w:type="dxa"/>
          </w:tcPr>
          <w:p w14:paraId="62FCBAAE" w14:textId="77777777" w:rsidR="00F65676" w:rsidRDefault="00F65676" w:rsidP="00471A3B">
            <w:pPr>
              <w:pStyle w:val="TableParagraph"/>
              <w:ind w:left="83" w:right="35"/>
            </w:pPr>
            <w:r>
              <w:t>25</w:t>
            </w:r>
          </w:p>
        </w:tc>
      </w:tr>
      <w:tr w:rsidR="00F65676" w14:paraId="293B0853" w14:textId="77777777" w:rsidTr="00471A3B">
        <w:trPr>
          <w:trHeight w:val="268"/>
        </w:trPr>
        <w:tc>
          <w:tcPr>
            <w:tcW w:w="1392" w:type="dxa"/>
          </w:tcPr>
          <w:p w14:paraId="5503D1AB" w14:textId="77777777" w:rsidR="00F65676" w:rsidRDefault="00F65676" w:rsidP="00471A3B">
            <w:pPr>
              <w:pStyle w:val="TableParagraph"/>
              <w:ind w:left="724" w:right="6"/>
            </w:pPr>
            <w:r>
              <w:t>20</w:t>
            </w:r>
          </w:p>
        </w:tc>
        <w:tc>
          <w:tcPr>
            <w:tcW w:w="918" w:type="dxa"/>
          </w:tcPr>
          <w:p w14:paraId="0E8F64B7" w14:textId="77777777" w:rsidR="00F65676" w:rsidRDefault="00F65676" w:rsidP="00471A3B">
            <w:pPr>
              <w:pStyle w:val="TableParagraph"/>
              <w:ind w:left="57" w:right="106"/>
            </w:pPr>
            <w:r>
              <w:t>40</w:t>
            </w:r>
          </w:p>
        </w:tc>
        <w:tc>
          <w:tcPr>
            <w:tcW w:w="1167" w:type="dxa"/>
          </w:tcPr>
          <w:p w14:paraId="2E1780EC" w14:textId="77777777" w:rsidR="00F65676" w:rsidRDefault="00F65676" w:rsidP="00471A3B">
            <w:pPr>
              <w:pStyle w:val="TableParagraph"/>
              <w:ind w:left="595"/>
              <w:jc w:val="left"/>
            </w:pPr>
            <w:r>
              <w:t>31</w:t>
            </w:r>
          </w:p>
        </w:tc>
        <w:tc>
          <w:tcPr>
            <w:tcW w:w="868" w:type="dxa"/>
          </w:tcPr>
          <w:p w14:paraId="56B9994D" w14:textId="77777777" w:rsidR="00F65676" w:rsidRDefault="00F65676" w:rsidP="00471A3B">
            <w:pPr>
              <w:pStyle w:val="TableParagraph"/>
              <w:ind w:left="83" w:right="35"/>
            </w:pPr>
            <w:r>
              <w:t>24</w:t>
            </w:r>
          </w:p>
        </w:tc>
      </w:tr>
      <w:tr w:rsidR="00F65676" w14:paraId="4FBD2733" w14:textId="77777777" w:rsidTr="00471A3B">
        <w:trPr>
          <w:trHeight w:val="268"/>
        </w:trPr>
        <w:tc>
          <w:tcPr>
            <w:tcW w:w="1392" w:type="dxa"/>
          </w:tcPr>
          <w:p w14:paraId="58BB1A76" w14:textId="77777777" w:rsidR="00F65676" w:rsidRDefault="00F65676" w:rsidP="00471A3B">
            <w:pPr>
              <w:pStyle w:val="TableParagraph"/>
              <w:ind w:left="724" w:right="6"/>
            </w:pPr>
            <w:r>
              <w:t>21</w:t>
            </w:r>
          </w:p>
        </w:tc>
        <w:tc>
          <w:tcPr>
            <w:tcW w:w="918" w:type="dxa"/>
          </w:tcPr>
          <w:p w14:paraId="1CF3178E" w14:textId="77777777" w:rsidR="00F65676" w:rsidRDefault="00F65676" w:rsidP="00471A3B">
            <w:pPr>
              <w:pStyle w:val="TableParagraph"/>
              <w:ind w:left="57" w:right="106"/>
            </w:pPr>
            <w:r>
              <w:t>39</w:t>
            </w:r>
          </w:p>
        </w:tc>
        <w:tc>
          <w:tcPr>
            <w:tcW w:w="1167" w:type="dxa"/>
          </w:tcPr>
          <w:p w14:paraId="34DB71A3" w14:textId="77777777" w:rsidR="00F65676" w:rsidRDefault="00F65676" w:rsidP="00471A3B">
            <w:pPr>
              <w:pStyle w:val="TableParagraph"/>
              <w:ind w:left="594"/>
              <w:jc w:val="left"/>
            </w:pPr>
            <w:r>
              <w:t>30</w:t>
            </w:r>
          </w:p>
        </w:tc>
        <w:tc>
          <w:tcPr>
            <w:tcW w:w="868" w:type="dxa"/>
          </w:tcPr>
          <w:p w14:paraId="61A345E4" w14:textId="77777777" w:rsidR="00F65676" w:rsidRDefault="00F65676" w:rsidP="00471A3B">
            <w:pPr>
              <w:pStyle w:val="TableParagraph"/>
              <w:ind w:left="83" w:right="35"/>
            </w:pPr>
            <w:r>
              <w:t>23</w:t>
            </w:r>
          </w:p>
        </w:tc>
      </w:tr>
      <w:tr w:rsidR="00F65676" w14:paraId="5E05C06C" w14:textId="77777777" w:rsidTr="00471A3B">
        <w:trPr>
          <w:trHeight w:val="268"/>
        </w:trPr>
        <w:tc>
          <w:tcPr>
            <w:tcW w:w="1392" w:type="dxa"/>
          </w:tcPr>
          <w:p w14:paraId="2695B488" w14:textId="77777777" w:rsidR="00F65676" w:rsidRDefault="00F65676" w:rsidP="00471A3B">
            <w:pPr>
              <w:pStyle w:val="TableParagraph"/>
              <w:ind w:left="724" w:right="6"/>
            </w:pPr>
            <w:r>
              <w:t>22</w:t>
            </w:r>
          </w:p>
        </w:tc>
        <w:tc>
          <w:tcPr>
            <w:tcW w:w="918" w:type="dxa"/>
          </w:tcPr>
          <w:p w14:paraId="583B998D" w14:textId="77777777" w:rsidR="00F65676" w:rsidRDefault="00F65676" w:rsidP="00471A3B">
            <w:pPr>
              <w:pStyle w:val="TableParagraph"/>
              <w:ind w:left="57" w:right="106"/>
            </w:pPr>
            <w:r>
              <w:t>38</w:t>
            </w:r>
          </w:p>
        </w:tc>
        <w:tc>
          <w:tcPr>
            <w:tcW w:w="1167" w:type="dxa"/>
          </w:tcPr>
          <w:p w14:paraId="017E8F64" w14:textId="77777777" w:rsidR="00F65676" w:rsidRDefault="00F65676" w:rsidP="00471A3B">
            <w:pPr>
              <w:pStyle w:val="TableParagraph"/>
              <w:ind w:left="594"/>
              <w:jc w:val="left"/>
            </w:pPr>
            <w:r>
              <w:t>29</w:t>
            </w:r>
          </w:p>
        </w:tc>
        <w:tc>
          <w:tcPr>
            <w:tcW w:w="868" w:type="dxa"/>
          </w:tcPr>
          <w:p w14:paraId="6F4FA8A5" w14:textId="77777777" w:rsidR="00F65676" w:rsidRDefault="00F65676" w:rsidP="00471A3B">
            <w:pPr>
              <w:pStyle w:val="TableParagraph"/>
              <w:ind w:left="83" w:right="35"/>
            </w:pPr>
            <w:r>
              <w:t>22</w:t>
            </w:r>
          </w:p>
        </w:tc>
      </w:tr>
      <w:tr w:rsidR="00F65676" w14:paraId="78FB6962" w14:textId="77777777" w:rsidTr="00471A3B">
        <w:trPr>
          <w:trHeight w:val="268"/>
        </w:trPr>
        <w:tc>
          <w:tcPr>
            <w:tcW w:w="1392" w:type="dxa"/>
          </w:tcPr>
          <w:p w14:paraId="1DB3C5A1" w14:textId="77777777" w:rsidR="00F65676" w:rsidRDefault="00F65676" w:rsidP="00471A3B">
            <w:pPr>
              <w:pStyle w:val="TableParagraph"/>
              <w:ind w:left="724" w:right="6"/>
            </w:pPr>
            <w:r>
              <w:t>23</w:t>
            </w:r>
          </w:p>
        </w:tc>
        <w:tc>
          <w:tcPr>
            <w:tcW w:w="918" w:type="dxa"/>
          </w:tcPr>
          <w:p w14:paraId="14B17587" w14:textId="77777777" w:rsidR="00F65676" w:rsidRDefault="00F65676" w:rsidP="00471A3B">
            <w:pPr>
              <w:pStyle w:val="TableParagraph"/>
              <w:ind w:left="57" w:right="106"/>
            </w:pPr>
            <w:r>
              <w:t>37</w:t>
            </w:r>
          </w:p>
        </w:tc>
        <w:tc>
          <w:tcPr>
            <w:tcW w:w="1167" w:type="dxa"/>
          </w:tcPr>
          <w:p w14:paraId="76F66CD1" w14:textId="77777777" w:rsidR="00F65676" w:rsidRDefault="00F65676" w:rsidP="00471A3B">
            <w:pPr>
              <w:pStyle w:val="TableParagraph"/>
              <w:ind w:left="594"/>
              <w:jc w:val="left"/>
            </w:pPr>
            <w:r>
              <w:t>28</w:t>
            </w:r>
          </w:p>
        </w:tc>
        <w:tc>
          <w:tcPr>
            <w:tcW w:w="868" w:type="dxa"/>
          </w:tcPr>
          <w:p w14:paraId="66B997A4" w14:textId="77777777" w:rsidR="00F65676" w:rsidRDefault="00F65676" w:rsidP="00471A3B">
            <w:pPr>
              <w:pStyle w:val="TableParagraph"/>
              <w:ind w:left="83" w:right="35"/>
            </w:pPr>
            <w:r>
              <w:t>21</w:t>
            </w:r>
          </w:p>
        </w:tc>
      </w:tr>
      <w:tr w:rsidR="00F65676" w14:paraId="4147F30B" w14:textId="77777777" w:rsidTr="00471A3B">
        <w:trPr>
          <w:trHeight w:val="268"/>
        </w:trPr>
        <w:tc>
          <w:tcPr>
            <w:tcW w:w="1392" w:type="dxa"/>
          </w:tcPr>
          <w:p w14:paraId="6006C9A3" w14:textId="77777777" w:rsidR="00F65676" w:rsidRDefault="00F65676" w:rsidP="00471A3B">
            <w:pPr>
              <w:pStyle w:val="TableParagraph"/>
              <w:ind w:left="724" w:right="6"/>
            </w:pPr>
            <w:r>
              <w:t>24</w:t>
            </w:r>
          </w:p>
        </w:tc>
        <w:tc>
          <w:tcPr>
            <w:tcW w:w="918" w:type="dxa"/>
          </w:tcPr>
          <w:p w14:paraId="7F7267EC" w14:textId="77777777" w:rsidR="00F65676" w:rsidRDefault="00F65676" w:rsidP="00471A3B">
            <w:pPr>
              <w:pStyle w:val="TableParagraph"/>
              <w:ind w:left="57" w:right="106"/>
            </w:pPr>
            <w:r>
              <w:t>36</w:t>
            </w:r>
          </w:p>
        </w:tc>
        <w:tc>
          <w:tcPr>
            <w:tcW w:w="1167" w:type="dxa"/>
          </w:tcPr>
          <w:p w14:paraId="6309D6A6" w14:textId="77777777" w:rsidR="00F65676" w:rsidRDefault="00F65676" w:rsidP="00471A3B">
            <w:pPr>
              <w:pStyle w:val="TableParagraph"/>
              <w:ind w:left="594"/>
              <w:jc w:val="left"/>
            </w:pPr>
            <w:r>
              <w:t>27</w:t>
            </w:r>
          </w:p>
        </w:tc>
        <w:tc>
          <w:tcPr>
            <w:tcW w:w="868" w:type="dxa"/>
          </w:tcPr>
          <w:p w14:paraId="0B7C7959" w14:textId="77777777" w:rsidR="00F65676" w:rsidRDefault="00F65676" w:rsidP="00471A3B">
            <w:pPr>
              <w:pStyle w:val="TableParagraph"/>
              <w:ind w:left="83" w:right="35"/>
            </w:pPr>
            <w:r>
              <w:t>20</w:t>
            </w:r>
          </w:p>
        </w:tc>
      </w:tr>
      <w:tr w:rsidR="00F65676" w14:paraId="0745BD81" w14:textId="77777777" w:rsidTr="00471A3B">
        <w:trPr>
          <w:trHeight w:val="244"/>
        </w:trPr>
        <w:tc>
          <w:tcPr>
            <w:tcW w:w="1392" w:type="dxa"/>
          </w:tcPr>
          <w:p w14:paraId="0043D12E" w14:textId="77777777" w:rsidR="00F65676" w:rsidRDefault="00F65676" w:rsidP="00471A3B">
            <w:pPr>
              <w:pStyle w:val="TableParagraph"/>
              <w:spacing w:line="224" w:lineRule="exact"/>
              <w:ind w:left="724" w:right="6"/>
            </w:pPr>
            <w:r>
              <w:t>25</w:t>
            </w:r>
          </w:p>
        </w:tc>
        <w:tc>
          <w:tcPr>
            <w:tcW w:w="918" w:type="dxa"/>
          </w:tcPr>
          <w:p w14:paraId="44BC7F91" w14:textId="77777777" w:rsidR="00F65676" w:rsidRDefault="00F65676" w:rsidP="00471A3B">
            <w:pPr>
              <w:pStyle w:val="TableParagraph"/>
              <w:spacing w:line="224" w:lineRule="exact"/>
              <w:ind w:left="57" w:right="106"/>
            </w:pPr>
            <w:r>
              <w:t>35</w:t>
            </w:r>
          </w:p>
        </w:tc>
        <w:tc>
          <w:tcPr>
            <w:tcW w:w="1167" w:type="dxa"/>
          </w:tcPr>
          <w:p w14:paraId="0E76BDD0" w14:textId="77777777" w:rsidR="00F65676" w:rsidRDefault="00F65676" w:rsidP="00471A3B">
            <w:pPr>
              <w:pStyle w:val="TableParagraph"/>
              <w:spacing w:line="224" w:lineRule="exact"/>
              <w:ind w:left="594"/>
              <w:jc w:val="left"/>
            </w:pPr>
            <w:r>
              <w:t>26</w:t>
            </w:r>
          </w:p>
        </w:tc>
        <w:tc>
          <w:tcPr>
            <w:tcW w:w="868" w:type="dxa"/>
          </w:tcPr>
          <w:p w14:paraId="7C5C9825" w14:textId="77777777" w:rsidR="00F65676" w:rsidRDefault="00F65676" w:rsidP="00471A3B">
            <w:pPr>
              <w:pStyle w:val="TableParagraph"/>
              <w:spacing w:line="224" w:lineRule="exact"/>
              <w:ind w:left="83" w:right="35"/>
            </w:pPr>
            <w:r>
              <w:t>19</w:t>
            </w:r>
          </w:p>
        </w:tc>
      </w:tr>
    </w:tbl>
    <w:p w14:paraId="6C6876A2" w14:textId="77777777" w:rsidR="00F65676" w:rsidRDefault="00F65676">
      <w:pPr>
        <w:pStyle w:val="BodyText"/>
        <w:ind w:left="120"/>
      </w:pPr>
    </w:p>
    <w:p w14:paraId="7E3F3A6D" w14:textId="77777777" w:rsidR="00237078" w:rsidRDefault="00237078">
      <w:pPr>
        <w:pStyle w:val="BodyText"/>
      </w:pPr>
    </w:p>
    <w:p w14:paraId="5AB154FE" w14:textId="77777777" w:rsidR="00237078" w:rsidRDefault="00034852">
      <w:pPr>
        <w:pStyle w:val="Heading2"/>
        <w:rPr>
          <w:u w:val="none"/>
        </w:rPr>
      </w:pPr>
      <w:bookmarkStart w:id="30" w:name="SECTION_25._POINT_SCHEDULES_FOR_MRAN_GRA"/>
      <w:bookmarkEnd w:id="30"/>
      <w:r>
        <w:rPr>
          <w:u w:val="thick" w:color="282828"/>
        </w:rPr>
        <w:t>SECTION 25. POINT SCHEDULES FOR MRAN GRAND PRIX EVENTS</w:t>
      </w:r>
    </w:p>
    <w:p w14:paraId="6016759B" w14:textId="77777777" w:rsidR="00237078" w:rsidRDefault="00034852">
      <w:pPr>
        <w:pStyle w:val="BodyText"/>
        <w:ind w:left="120"/>
      </w:pPr>
      <w:r>
        <w:t>The following point schedule will be used for "GRAND PRIX" events to determine year-end standing.</w:t>
      </w:r>
    </w:p>
    <w:p w14:paraId="2D4FECE6" w14:textId="77777777" w:rsidR="006B6874" w:rsidRPr="00654E42" w:rsidRDefault="006B6874" w:rsidP="006B6874">
      <w:pPr>
        <w:pStyle w:val="Heading2"/>
        <w:numPr>
          <w:ilvl w:val="0"/>
          <w:numId w:val="48"/>
        </w:numPr>
        <w:rPr>
          <w:color w:val="FF0000"/>
          <w:u w:val="none"/>
        </w:rPr>
      </w:pPr>
      <w:r w:rsidRPr="009062EE">
        <w:rPr>
          <w:color w:val="FF0000"/>
          <w:u w:val="none"/>
        </w:rPr>
        <w:t>The Grand Prix series is no longer applicable for MRAN. As of 2026, please refer to Desert Series for all rules and regulations. (Nov.2025)</w:t>
      </w:r>
    </w:p>
    <w:p w14:paraId="2A4ED50C" w14:textId="77777777" w:rsidR="006B6874" w:rsidRDefault="006B6874">
      <w:pPr>
        <w:pStyle w:val="BodyText"/>
        <w:ind w:left="120"/>
      </w:pPr>
    </w:p>
    <w:p w14:paraId="565CA1B1" w14:textId="77777777" w:rsidR="006B6874" w:rsidRDefault="006B6874">
      <w:pPr>
        <w:pStyle w:val="BodyText"/>
        <w:ind w:left="120"/>
      </w:pPr>
    </w:p>
    <w:p w14:paraId="58AA9346" w14:textId="77777777" w:rsidR="00237078" w:rsidRDefault="00237078">
      <w:pPr>
        <w:pStyle w:val="BodyText"/>
        <w:rPr>
          <w:sz w:val="20"/>
        </w:rPr>
      </w:pPr>
    </w:p>
    <w:p w14:paraId="22E0C7B6" w14:textId="77777777" w:rsidR="00237078" w:rsidRDefault="00237078">
      <w:pPr>
        <w:pStyle w:val="BodyText"/>
        <w:spacing w:before="8"/>
        <w:rPr>
          <w:sz w:val="11"/>
        </w:rPr>
      </w:pPr>
    </w:p>
    <w:p w14:paraId="6951516A" w14:textId="77777777" w:rsidR="00237078" w:rsidRDefault="00237078">
      <w:pPr>
        <w:pStyle w:val="BodyText"/>
      </w:pPr>
    </w:p>
    <w:p w14:paraId="6FAD3D6D" w14:textId="77777777" w:rsidR="00237078" w:rsidRDefault="00237078">
      <w:pPr>
        <w:pStyle w:val="BodyText"/>
        <w:spacing w:before="3"/>
        <w:rPr>
          <w:sz w:val="20"/>
        </w:rPr>
      </w:pPr>
    </w:p>
    <w:p w14:paraId="641A6A58" w14:textId="77777777" w:rsidR="00237078" w:rsidRDefault="00034852">
      <w:pPr>
        <w:pStyle w:val="Heading2"/>
        <w:rPr>
          <w:u w:val="none"/>
        </w:rPr>
      </w:pPr>
      <w:r>
        <w:rPr>
          <w:w w:val="105"/>
          <w:u w:val="thick" w:color="343434"/>
        </w:rPr>
        <w:t>SECTION 26. HIGH POINT CLUB DETERMINATION</w:t>
      </w:r>
    </w:p>
    <w:p w14:paraId="646E9399" w14:textId="77777777" w:rsidR="00237078" w:rsidRDefault="00034852">
      <w:pPr>
        <w:pStyle w:val="BodyText"/>
        <w:ind w:left="120"/>
      </w:pPr>
      <w:r>
        <w:t>The club with the most combined race and club points for all members will be awarded the high point club trophy.</w:t>
      </w:r>
    </w:p>
    <w:p w14:paraId="0BFFBA67" w14:textId="77777777" w:rsidR="00653BCB" w:rsidRDefault="00653BCB" w:rsidP="00653BCB">
      <w:pPr>
        <w:pStyle w:val="Heading2"/>
        <w:rPr>
          <w:u w:val="thick" w:color="2B2B2B"/>
        </w:rPr>
      </w:pPr>
    </w:p>
    <w:p w14:paraId="1F12EC6D" w14:textId="77777777" w:rsidR="00653BCB" w:rsidRDefault="00653BCB" w:rsidP="00653BCB">
      <w:pPr>
        <w:pStyle w:val="Heading2"/>
        <w:rPr>
          <w:u w:val="thick" w:color="2B2B2B"/>
        </w:rPr>
      </w:pPr>
    </w:p>
    <w:p w14:paraId="398A133A" w14:textId="77777777" w:rsidR="00653BCB" w:rsidRDefault="00653BCB" w:rsidP="00653BCB">
      <w:pPr>
        <w:pStyle w:val="Heading2"/>
        <w:rPr>
          <w:u w:val="thick" w:color="2B2B2B"/>
        </w:rPr>
      </w:pPr>
    </w:p>
    <w:p w14:paraId="6BE6AC3B" w14:textId="77777777" w:rsidR="00653BCB" w:rsidRDefault="00653BCB" w:rsidP="00653BCB">
      <w:pPr>
        <w:pStyle w:val="Heading2"/>
        <w:rPr>
          <w:u w:val="thick" w:color="2B2B2B"/>
        </w:rPr>
      </w:pPr>
    </w:p>
    <w:p w14:paraId="6AE60EC1" w14:textId="01105DAF" w:rsidR="00653BCB" w:rsidRDefault="00653BCB" w:rsidP="00653BCB">
      <w:pPr>
        <w:pStyle w:val="Heading2"/>
        <w:rPr>
          <w:u w:val="none"/>
        </w:rPr>
      </w:pPr>
      <w:r>
        <w:rPr>
          <w:u w:val="thick" w:color="2B2B2B"/>
        </w:rPr>
        <w:t>SECTION 27. POINT SCHEDULE FOR OVERALL POINTS</w:t>
      </w:r>
    </w:p>
    <w:p w14:paraId="1876A6F6" w14:textId="16D0F86E" w:rsidR="00653BCB" w:rsidRDefault="00653BCB" w:rsidP="00653BCB">
      <w:pPr>
        <w:pStyle w:val="BodyText"/>
        <w:ind w:left="120" w:right="1501"/>
      </w:pPr>
      <w:r>
        <w:t>Desert Overall Points Leader: Expert, Amateur, and Novice. The overall point’s leader is for riders in a club. Points are awarded by a rider’s overall finish of the races. See points table below. You will receive 1" place</w:t>
      </w:r>
    </w:p>
    <w:p w14:paraId="702D43BB" w14:textId="1746F6CC" w:rsidR="00237078" w:rsidRDefault="00034852">
      <w:pPr>
        <w:pStyle w:val="BodyText"/>
        <w:ind w:left="120" w:right="1501"/>
      </w:pPr>
      <w:r>
        <w:t>points for your club’s race. Trophies will be given to 1</w:t>
      </w:r>
      <w:r w:rsidR="00381C82" w:rsidRPr="00381C82">
        <w:rPr>
          <w:vertAlign w:val="superscript"/>
        </w:rPr>
        <w:t>st</w:t>
      </w:r>
      <w:r>
        <w:t xml:space="preserve"> in each Expert, Amateur, and Novice for their overall points in each class. For races that all don’t race together points will be by each race if all classes race together.</w:t>
      </w:r>
      <w:r w:rsidR="00897F2A">
        <w:t xml:space="preserve"> </w:t>
      </w:r>
      <w:r w:rsidR="00897F2A" w:rsidRPr="00897F2A">
        <w:t>Most desert races this will not be a problem but if it is then that race could be thrown out.</w:t>
      </w:r>
    </w:p>
    <w:p w14:paraId="4D06CEB7" w14:textId="77777777" w:rsidR="00237078" w:rsidRDefault="00237078"/>
    <w:p w14:paraId="25F0E2F0" w14:textId="77777777" w:rsidR="00653BCB" w:rsidRDefault="00653BCB"/>
    <w:tbl>
      <w:tblPr>
        <w:tblW w:w="0" w:type="auto"/>
        <w:tblInd w:w="184" w:type="dxa"/>
        <w:tblLayout w:type="fixed"/>
        <w:tblCellMar>
          <w:left w:w="0" w:type="dxa"/>
          <w:right w:w="0" w:type="dxa"/>
        </w:tblCellMar>
        <w:tblLook w:val="01E0" w:firstRow="1" w:lastRow="1" w:firstColumn="1" w:lastColumn="1" w:noHBand="0" w:noVBand="0"/>
      </w:tblPr>
      <w:tblGrid>
        <w:gridCol w:w="1061"/>
        <w:gridCol w:w="1061"/>
        <w:gridCol w:w="1056"/>
        <w:gridCol w:w="1056"/>
        <w:gridCol w:w="1056"/>
        <w:gridCol w:w="1061"/>
        <w:gridCol w:w="1051"/>
        <w:gridCol w:w="1061"/>
        <w:gridCol w:w="1119"/>
        <w:gridCol w:w="1076"/>
      </w:tblGrid>
      <w:tr w:rsidR="00653BCB" w14:paraId="04C88C6E" w14:textId="77777777" w:rsidTr="00CB0B8E">
        <w:trPr>
          <w:trHeight w:val="641"/>
        </w:trPr>
        <w:tc>
          <w:tcPr>
            <w:tcW w:w="1061" w:type="dxa"/>
            <w:tcBorders>
              <w:top w:val="single" w:sz="12" w:space="0" w:color="282828"/>
              <w:left w:val="single" w:sz="12" w:space="0" w:color="282828"/>
              <w:bottom w:val="single" w:sz="12" w:space="0" w:color="282828"/>
              <w:right w:val="single" w:sz="12" w:space="0" w:color="282828"/>
            </w:tcBorders>
          </w:tcPr>
          <w:p w14:paraId="48D0BA7B" w14:textId="77777777" w:rsidR="00653BCB" w:rsidRDefault="00653BCB" w:rsidP="00CB0B8E">
            <w:pPr>
              <w:pStyle w:val="TableParagraph"/>
              <w:spacing w:before="25" w:line="264" w:lineRule="auto"/>
              <w:ind w:left="430" w:right="227" w:hanging="95"/>
              <w:jc w:val="left"/>
            </w:pPr>
            <w:r>
              <w:rPr>
                <w:w w:val="95"/>
              </w:rPr>
              <w:t xml:space="preserve">Place </w:t>
            </w:r>
            <w:r>
              <w:t>OA</w:t>
            </w:r>
          </w:p>
        </w:tc>
        <w:tc>
          <w:tcPr>
            <w:tcW w:w="1061" w:type="dxa"/>
            <w:tcBorders>
              <w:top w:val="single" w:sz="12" w:space="0" w:color="282828"/>
              <w:left w:val="single" w:sz="12" w:space="0" w:color="282828"/>
              <w:bottom w:val="single" w:sz="12" w:space="0" w:color="282828"/>
              <w:right w:val="single" w:sz="12" w:space="0" w:color="282828"/>
            </w:tcBorders>
          </w:tcPr>
          <w:p w14:paraId="0A8EDC66" w14:textId="77777777" w:rsidR="00653BCB" w:rsidRDefault="00653BCB" w:rsidP="00CB0B8E">
            <w:pPr>
              <w:pStyle w:val="TableParagraph"/>
              <w:spacing w:before="25" w:line="264" w:lineRule="auto"/>
              <w:ind w:left="427" w:right="201" w:hanging="145"/>
              <w:jc w:val="left"/>
            </w:pPr>
            <w:r>
              <w:rPr>
                <w:w w:val="95"/>
              </w:rPr>
              <w:t xml:space="preserve">Points </w:t>
            </w:r>
            <w:r>
              <w:t>OA</w:t>
            </w:r>
          </w:p>
        </w:tc>
        <w:tc>
          <w:tcPr>
            <w:tcW w:w="1056" w:type="dxa"/>
            <w:tcBorders>
              <w:top w:val="single" w:sz="12" w:space="0" w:color="282828"/>
              <w:left w:val="single" w:sz="12" w:space="0" w:color="282828"/>
              <w:bottom w:val="single" w:sz="12" w:space="0" w:color="282828"/>
              <w:right w:val="single" w:sz="12" w:space="0" w:color="282828"/>
            </w:tcBorders>
          </w:tcPr>
          <w:p w14:paraId="25A9F51F" w14:textId="77777777" w:rsidR="00653BCB" w:rsidRDefault="00653BCB" w:rsidP="00CB0B8E">
            <w:pPr>
              <w:pStyle w:val="TableParagraph"/>
              <w:spacing w:before="25" w:line="264" w:lineRule="auto"/>
              <w:ind w:left="424" w:right="235" w:hanging="102"/>
              <w:jc w:val="left"/>
            </w:pPr>
            <w:r>
              <w:rPr>
                <w:w w:val="95"/>
              </w:rPr>
              <w:t xml:space="preserve">Place </w:t>
            </w:r>
            <w:r>
              <w:t>OA</w:t>
            </w:r>
          </w:p>
        </w:tc>
        <w:tc>
          <w:tcPr>
            <w:tcW w:w="1056" w:type="dxa"/>
            <w:tcBorders>
              <w:top w:val="single" w:sz="12" w:space="0" w:color="282828"/>
              <w:left w:val="single" w:sz="12" w:space="0" w:color="282828"/>
              <w:bottom w:val="single" w:sz="12" w:space="0" w:color="282828"/>
              <w:right w:val="single" w:sz="12" w:space="0" w:color="282828"/>
            </w:tcBorders>
          </w:tcPr>
          <w:p w14:paraId="042D655B" w14:textId="77777777" w:rsidR="00653BCB" w:rsidRDefault="00653BCB" w:rsidP="00CB0B8E">
            <w:pPr>
              <w:pStyle w:val="TableParagraph"/>
              <w:spacing w:before="25" w:line="264" w:lineRule="auto"/>
              <w:ind w:left="427" w:right="189" w:hanging="138"/>
              <w:jc w:val="left"/>
            </w:pPr>
            <w:r>
              <w:rPr>
                <w:w w:val="95"/>
              </w:rPr>
              <w:t xml:space="preserve">Points </w:t>
            </w:r>
            <w:r>
              <w:t>OA</w:t>
            </w:r>
          </w:p>
        </w:tc>
        <w:tc>
          <w:tcPr>
            <w:tcW w:w="1056" w:type="dxa"/>
            <w:tcBorders>
              <w:top w:val="single" w:sz="12" w:space="0" w:color="282828"/>
              <w:left w:val="single" w:sz="12" w:space="0" w:color="282828"/>
              <w:bottom w:val="single" w:sz="12" w:space="0" w:color="282828"/>
              <w:right w:val="single" w:sz="12" w:space="0" w:color="282828"/>
            </w:tcBorders>
          </w:tcPr>
          <w:p w14:paraId="5C960549" w14:textId="77777777" w:rsidR="00653BCB" w:rsidRDefault="00653BCB" w:rsidP="00CB0B8E">
            <w:pPr>
              <w:pStyle w:val="TableParagraph"/>
              <w:spacing w:before="25" w:line="264" w:lineRule="auto"/>
              <w:ind w:left="422" w:right="230" w:hanging="95"/>
              <w:jc w:val="left"/>
            </w:pPr>
            <w:r>
              <w:rPr>
                <w:w w:val="95"/>
              </w:rPr>
              <w:t xml:space="preserve">Place </w:t>
            </w:r>
            <w:r>
              <w:t>OA</w:t>
            </w:r>
          </w:p>
        </w:tc>
        <w:tc>
          <w:tcPr>
            <w:tcW w:w="1061" w:type="dxa"/>
            <w:tcBorders>
              <w:top w:val="single" w:sz="12" w:space="0" w:color="282828"/>
              <w:left w:val="single" w:sz="12" w:space="0" w:color="282828"/>
              <w:bottom w:val="single" w:sz="12" w:space="0" w:color="282828"/>
              <w:right w:val="single" w:sz="12" w:space="0" w:color="282828"/>
            </w:tcBorders>
          </w:tcPr>
          <w:p w14:paraId="0255A853" w14:textId="77777777" w:rsidR="00653BCB" w:rsidRDefault="00653BCB" w:rsidP="00CB0B8E">
            <w:pPr>
              <w:pStyle w:val="TableParagraph"/>
              <w:spacing w:before="25" w:line="264" w:lineRule="auto"/>
              <w:ind w:left="432" w:right="196" w:hanging="145"/>
              <w:jc w:val="left"/>
            </w:pPr>
            <w:r>
              <w:rPr>
                <w:w w:val="95"/>
              </w:rPr>
              <w:t xml:space="preserve">Points </w:t>
            </w:r>
            <w:r>
              <w:t>OA</w:t>
            </w:r>
          </w:p>
        </w:tc>
        <w:tc>
          <w:tcPr>
            <w:tcW w:w="1051" w:type="dxa"/>
            <w:tcBorders>
              <w:top w:val="single" w:sz="12" w:space="0" w:color="282828"/>
              <w:left w:val="single" w:sz="12" w:space="0" w:color="282828"/>
              <w:bottom w:val="single" w:sz="12" w:space="0" w:color="282828"/>
              <w:right w:val="single" w:sz="12" w:space="0" w:color="282828"/>
            </w:tcBorders>
          </w:tcPr>
          <w:p w14:paraId="2B2733B9" w14:textId="77777777" w:rsidR="00653BCB" w:rsidRDefault="00653BCB" w:rsidP="00CB0B8E">
            <w:pPr>
              <w:pStyle w:val="TableParagraph"/>
              <w:spacing w:before="25" w:line="264" w:lineRule="auto"/>
              <w:ind w:left="429" w:right="225" w:hanging="102"/>
              <w:jc w:val="left"/>
            </w:pPr>
            <w:r>
              <w:rPr>
                <w:w w:val="95"/>
              </w:rPr>
              <w:t xml:space="preserve">Place </w:t>
            </w:r>
            <w:r>
              <w:t>OA</w:t>
            </w:r>
          </w:p>
        </w:tc>
        <w:tc>
          <w:tcPr>
            <w:tcW w:w="1061" w:type="dxa"/>
            <w:tcBorders>
              <w:top w:val="single" w:sz="12" w:space="0" w:color="282828"/>
              <w:left w:val="single" w:sz="12" w:space="0" w:color="282828"/>
              <w:bottom w:val="single" w:sz="12" w:space="0" w:color="282828"/>
              <w:right w:val="single" w:sz="12" w:space="0" w:color="282828"/>
            </w:tcBorders>
          </w:tcPr>
          <w:p w14:paraId="19F80333" w14:textId="77777777" w:rsidR="00653BCB" w:rsidRDefault="00653BCB" w:rsidP="00CB0B8E">
            <w:pPr>
              <w:pStyle w:val="TableParagraph"/>
              <w:spacing w:before="25" w:line="264" w:lineRule="auto"/>
              <w:ind w:left="430" w:right="191" w:hanging="138"/>
              <w:jc w:val="left"/>
            </w:pPr>
            <w:r>
              <w:rPr>
                <w:w w:val="95"/>
              </w:rPr>
              <w:t xml:space="preserve">Points </w:t>
            </w:r>
            <w:r>
              <w:t>OA</w:t>
            </w:r>
          </w:p>
        </w:tc>
        <w:tc>
          <w:tcPr>
            <w:tcW w:w="1119" w:type="dxa"/>
            <w:tcBorders>
              <w:top w:val="single" w:sz="12" w:space="0" w:color="282828"/>
              <w:left w:val="single" w:sz="12" w:space="0" w:color="282828"/>
              <w:bottom w:val="single" w:sz="12" w:space="0" w:color="282828"/>
              <w:right w:val="single" w:sz="12" w:space="0" w:color="282828"/>
            </w:tcBorders>
          </w:tcPr>
          <w:p w14:paraId="5A9F6E7A" w14:textId="77777777" w:rsidR="00653BCB" w:rsidRDefault="00653BCB" w:rsidP="00CB0B8E">
            <w:pPr>
              <w:pStyle w:val="TableParagraph"/>
              <w:spacing w:before="25" w:line="264" w:lineRule="auto"/>
              <w:ind w:left="455" w:right="260" w:hanging="95"/>
              <w:jc w:val="left"/>
            </w:pPr>
            <w:r>
              <w:rPr>
                <w:w w:val="95"/>
              </w:rPr>
              <w:t xml:space="preserve">Place </w:t>
            </w:r>
            <w:r>
              <w:t>OA</w:t>
            </w:r>
          </w:p>
        </w:tc>
        <w:tc>
          <w:tcPr>
            <w:tcW w:w="1076" w:type="dxa"/>
            <w:tcBorders>
              <w:top w:val="single" w:sz="12" w:space="0" w:color="282828"/>
              <w:left w:val="single" w:sz="12" w:space="0" w:color="282828"/>
              <w:bottom w:val="single" w:sz="12" w:space="0" w:color="282828"/>
              <w:right w:val="single" w:sz="12" w:space="0" w:color="282828"/>
            </w:tcBorders>
          </w:tcPr>
          <w:p w14:paraId="315E2BF1" w14:textId="77777777" w:rsidR="00653BCB" w:rsidRDefault="00653BCB" w:rsidP="00CB0B8E">
            <w:pPr>
              <w:pStyle w:val="TableParagraph"/>
              <w:spacing w:before="25" w:line="264" w:lineRule="auto"/>
              <w:ind w:left="432" w:right="211" w:hanging="145"/>
              <w:jc w:val="left"/>
            </w:pPr>
            <w:r>
              <w:rPr>
                <w:w w:val="95"/>
              </w:rPr>
              <w:t xml:space="preserve">Points </w:t>
            </w:r>
            <w:r>
              <w:t>OA</w:t>
            </w:r>
          </w:p>
        </w:tc>
      </w:tr>
      <w:tr w:rsidR="00653BCB" w14:paraId="37F94C8E" w14:textId="77777777" w:rsidTr="00CB0B8E">
        <w:trPr>
          <w:trHeight w:val="292"/>
        </w:trPr>
        <w:tc>
          <w:tcPr>
            <w:tcW w:w="1061" w:type="dxa"/>
            <w:tcBorders>
              <w:top w:val="single" w:sz="12" w:space="0" w:color="282828"/>
            </w:tcBorders>
          </w:tcPr>
          <w:p w14:paraId="1CBFFD34" w14:textId="77777777" w:rsidR="00653BCB" w:rsidRDefault="00653BCB" w:rsidP="00CB0B8E">
            <w:pPr>
              <w:pStyle w:val="TableParagraph"/>
              <w:spacing w:line="263" w:lineRule="exact"/>
              <w:ind w:left="108"/>
            </w:pPr>
            <w:r>
              <w:rPr>
                <w:w w:val="96"/>
              </w:rPr>
              <w:t>1</w:t>
            </w:r>
          </w:p>
        </w:tc>
        <w:tc>
          <w:tcPr>
            <w:tcW w:w="1061" w:type="dxa"/>
            <w:tcBorders>
              <w:top w:val="single" w:sz="12" w:space="0" w:color="282828"/>
            </w:tcBorders>
          </w:tcPr>
          <w:p w14:paraId="0C6171EF" w14:textId="77777777" w:rsidR="00653BCB" w:rsidRDefault="00653BCB" w:rsidP="00CB0B8E">
            <w:pPr>
              <w:pStyle w:val="TableParagraph"/>
              <w:spacing w:line="263" w:lineRule="exact"/>
              <w:ind w:right="314"/>
              <w:jc w:val="right"/>
            </w:pPr>
            <w:r>
              <w:rPr>
                <w:w w:val="95"/>
              </w:rPr>
              <w:t>300</w:t>
            </w:r>
          </w:p>
        </w:tc>
        <w:tc>
          <w:tcPr>
            <w:tcW w:w="1056" w:type="dxa"/>
            <w:tcBorders>
              <w:top w:val="single" w:sz="12" w:space="0" w:color="282828"/>
            </w:tcBorders>
          </w:tcPr>
          <w:p w14:paraId="115CA097" w14:textId="77777777" w:rsidR="00653BCB" w:rsidRDefault="00653BCB" w:rsidP="00CB0B8E">
            <w:pPr>
              <w:pStyle w:val="TableParagraph"/>
              <w:spacing w:line="263" w:lineRule="exact"/>
              <w:ind w:right="364"/>
              <w:jc w:val="right"/>
            </w:pPr>
            <w:r>
              <w:rPr>
                <w:w w:val="95"/>
              </w:rPr>
              <w:t>26</w:t>
            </w:r>
          </w:p>
        </w:tc>
        <w:tc>
          <w:tcPr>
            <w:tcW w:w="1056" w:type="dxa"/>
            <w:tcBorders>
              <w:top w:val="single" w:sz="12" w:space="0" w:color="282828"/>
            </w:tcBorders>
          </w:tcPr>
          <w:p w14:paraId="29896E44" w14:textId="77777777" w:rsidR="00653BCB" w:rsidRDefault="00653BCB" w:rsidP="00CB0B8E">
            <w:pPr>
              <w:pStyle w:val="TableParagraph"/>
              <w:spacing w:line="263" w:lineRule="exact"/>
              <w:ind w:left="386" w:right="274"/>
            </w:pPr>
            <w:r>
              <w:t>265</w:t>
            </w:r>
          </w:p>
        </w:tc>
        <w:tc>
          <w:tcPr>
            <w:tcW w:w="1056" w:type="dxa"/>
            <w:tcBorders>
              <w:top w:val="single" w:sz="12" w:space="0" w:color="282828"/>
            </w:tcBorders>
          </w:tcPr>
          <w:p w14:paraId="1857DD07" w14:textId="77777777" w:rsidR="00653BCB" w:rsidRDefault="00653BCB" w:rsidP="00CB0B8E">
            <w:pPr>
              <w:pStyle w:val="TableParagraph"/>
              <w:spacing w:line="263" w:lineRule="exact"/>
              <w:ind w:left="386" w:right="274"/>
            </w:pPr>
            <w:r>
              <w:t>51</w:t>
            </w:r>
          </w:p>
        </w:tc>
        <w:tc>
          <w:tcPr>
            <w:tcW w:w="1061" w:type="dxa"/>
            <w:tcBorders>
              <w:top w:val="single" w:sz="12" w:space="0" w:color="282828"/>
            </w:tcBorders>
          </w:tcPr>
          <w:p w14:paraId="7DC72377" w14:textId="77777777" w:rsidR="00653BCB" w:rsidRDefault="00653BCB" w:rsidP="00CB0B8E">
            <w:pPr>
              <w:pStyle w:val="TableParagraph"/>
              <w:spacing w:line="263" w:lineRule="exact"/>
              <w:ind w:right="314"/>
              <w:jc w:val="right"/>
            </w:pPr>
            <w:r>
              <w:rPr>
                <w:w w:val="95"/>
              </w:rPr>
              <w:t>240</w:t>
            </w:r>
          </w:p>
        </w:tc>
        <w:tc>
          <w:tcPr>
            <w:tcW w:w="1051" w:type="dxa"/>
            <w:tcBorders>
              <w:top w:val="single" w:sz="12" w:space="0" w:color="282828"/>
            </w:tcBorders>
          </w:tcPr>
          <w:p w14:paraId="5BA888D6" w14:textId="77777777" w:rsidR="00653BCB" w:rsidRDefault="00653BCB" w:rsidP="00CB0B8E">
            <w:pPr>
              <w:pStyle w:val="TableParagraph"/>
              <w:spacing w:line="263" w:lineRule="exact"/>
              <w:ind w:left="388" w:right="282"/>
            </w:pPr>
            <w:r>
              <w:t>76</w:t>
            </w:r>
          </w:p>
        </w:tc>
        <w:tc>
          <w:tcPr>
            <w:tcW w:w="1061" w:type="dxa"/>
            <w:tcBorders>
              <w:top w:val="single" w:sz="12" w:space="0" w:color="282828"/>
            </w:tcBorders>
          </w:tcPr>
          <w:p w14:paraId="6B965647" w14:textId="77777777" w:rsidR="00653BCB" w:rsidRDefault="00653BCB" w:rsidP="00CB0B8E">
            <w:pPr>
              <w:pStyle w:val="TableParagraph"/>
              <w:spacing w:line="263" w:lineRule="exact"/>
              <w:ind w:right="306"/>
              <w:jc w:val="right"/>
            </w:pPr>
            <w:r>
              <w:rPr>
                <w:w w:val="95"/>
              </w:rPr>
              <w:t>215</w:t>
            </w:r>
          </w:p>
        </w:tc>
        <w:tc>
          <w:tcPr>
            <w:tcW w:w="1119" w:type="dxa"/>
            <w:tcBorders>
              <w:top w:val="single" w:sz="12" w:space="0" w:color="282828"/>
            </w:tcBorders>
          </w:tcPr>
          <w:p w14:paraId="0178C826" w14:textId="77777777" w:rsidR="00653BCB" w:rsidRDefault="00653BCB" w:rsidP="00CB0B8E">
            <w:pPr>
              <w:pStyle w:val="TableParagraph"/>
              <w:spacing w:line="263" w:lineRule="exact"/>
              <w:ind w:right="347"/>
              <w:jc w:val="right"/>
            </w:pPr>
            <w:r>
              <w:rPr>
                <w:w w:val="95"/>
              </w:rPr>
              <w:t>101</w:t>
            </w:r>
          </w:p>
        </w:tc>
        <w:tc>
          <w:tcPr>
            <w:tcW w:w="1076" w:type="dxa"/>
            <w:tcBorders>
              <w:top w:val="single" w:sz="12" w:space="0" w:color="282828"/>
            </w:tcBorders>
          </w:tcPr>
          <w:p w14:paraId="11A31214" w14:textId="77777777" w:rsidR="00653BCB" w:rsidRDefault="00653BCB" w:rsidP="00CB0B8E">
            <w:pPr>
              <w:pStyle w:val="TableParagraph"/>
              <w:spacing w:line="263" w:lineRule="exact"/>
              <w:ind w:left="385" w:right="306"/>
            </w:pPr>
            <w:r>
              <w:t>190</w:t>
            </w:r>
          </w:p>
        </w:tc>
      </w:tr>
      <w:tr w:rsidR="00653BCB" w14:paraId="499F2FF2" w14:textId="77777777" w:rsidTr="00CB0B8E">
        <w:trPr>
          <w:trHeight w:val="294"/>
        </w:trPr>
        <w:tc>
          <w:tcPr>
            <w:tcW w:w="1061" w:type="dxa"/>
          </w:tcPr>
          <w:p w14:paraId="71FAA6E8" w14:textId="77777777" w:rsidR="00653BCB" w:rsidRDefault="00653BCB" w:rsidP="00CB0B8E">
            <w:pPr>
              <w:pStyle w:val="TableParagraph"/>
              <w:spacing w:line="258" w:lineRule="exact"/>
              <w:ind w:left="107"/>
            </w:pPr>
            <w:r>
              <w:rPr>
                <w:w w:val="97"/>
              </w:rPr>
              <w:t>2</w:t>
            </w:r>
          </w:p>
        </w:tc>
        <w:tc>
          <w:tcPr>
            <w:tcW w:w="1061" w:type="dxa"/>
          </w:tcPr>
          <w:p w14:paraId="37E2072C" w14:textId="77777777" w:rsidR="00653BCB" w:rsidRDefault="00653BCB" w:rsidP="00CB0B8E">
            <w:pPr>
              <w:pStyle w:val="TableParagraph"/>
              <w:spacing w:line="258" w:lineRule="exact"/>
              <w:ind w:right="308"/>
              <w:jc w:val="right"/>
            </w:pPr>
            <w:r>
              <w:rPr>
                <w:w w:val="95"/>
              </w:rPr>
              <w:t>295</w:t>
            </w:r>
          </w:p>
        </w:tc>
        <w:tc>
          <w:tcPr>
            <w:tcW w:w="1056" w:type="dxa"/>
          </w:tcPr>
          <w:p w14:paraId="7539E43E" w14:textId="77777777" w:rsidR="00653BCB" w:rsidRDefault="00653BCB" w:rsidP="00CB0B8E">
            <w:pPr>
              <w:pStyle w:val="TableParagraph"/>
              <w:spacing w:line="258" w:lineRule="exact"/>
              <w:ind w:right="362"/>
              <w:jc w:val="right"/>
            </w:pPr>
            <w:r>
              <w:rPr>
                <w:w w:val="95"/>
              </w:rPr>
              <w:t>27</w:t>
            </w:r>
          </w:p>
        </w:tc>
        <w:tc>
          <w:tcPr>
            <w:tcW w:w="1056" w:type="dxa"/>
          </w:tcPr>
          <w:p w14:paraId="48F626BE" w14:textId="77777777" w:rsidR="00653BCB" w:rsidRDefault="00653BCB" w:rsidP="00CB0B8E">
            <w:pPr>
              <w:pStyle w:val="TableParagraph"/>
              <w:spacing w:line="258" w:lineRule="exact"/>
              <w:ind w:left="386" w:right="274"/>
            </w:pPr>
            <w:r>
              <w:t>264</w:t>
            </w:r>
          </w:p>
        </w:tc>
        <w:tc>
          <w:tcPr>
            <w:tcW w:w="1056" w:type="dxa"/>
          </w:tcPr>
          <w:p w14:paraId="2639298E" w14:textId="77777777" w:rsidR="00653BCB" w:rsidRDefault="00653BCB" w:rsidP="00CB0B8E">
            <w:pPr>
              <w:pStyle w:val="TableParagraph"/>
              <w:spacing w:line="258" w:lineRule="exact"/>
              <w:ind w:left="386" w:right="274"/>
            </w:pPr>
            <w:r>
              <w:t>52</w:t>
            </w:r>
          </w:p>
        </w:tc>
        <w:tc>
          <w:tcPr>
            <w:tcW w:w="1061" w:type="dxa"/>
          </w:tcPr>
          <w:p w14:paraId="79FC00F4" w14:textId="77777777" w:rsidR="00653BCB" w:rsidRDefault="00653BCB" w:rsidP="00CB0B8E">
            <w:pPr>
              <w:pStyle w:val="TableParagraph"/>
              <w:spacing w:line="258" w:lineRule="exact"/>
              <w:ind w:right="311"/>
              <w:jc w:val="right"/>
            </w:pPr>
            <w:r>
              <w:rPr>
                <w:w w:val="95"/>
              </w:rPr>
              <w:t>239</w:t>
            </w:r>
          </w:p>
        </w:tc>
        <w:tc>
          <w:tcPr>
            <w:tcW w:w="1051" w:type="dxa"/>
          </w:tcPr>
          <w:p w14:paraId="53BD7EB6" w14:textId="77777777" w:rsidR="00653BCB" w:rsidRDefault="00653BCB" w:rsidP="00CB0B8E">
            <w:pPr>
              <w:pStyle w:val="TableParagraph"/>
              <w:spacing w:line="258" w:lineRule="exact"/>
              <w:ind w:left="388" w:right="287"/>
            </w:pPr>
            <w:r>
              <w:t>77</w:t>
            </w:r>
          </w:p>
        </w:tc>
        <w:tc>
          <w:tcPr>
            <w:tcW w:w="1061" w:type="dxa"/>
          </w:tcPr>
          <w:p w14:paraId="27B2DF84" w14:textId="77777777" w:rsidR="00653BCB" w:rsidRDefault="00653BCB" w:rsidP="00CB0B8E">
            <w:pPr>
              <w:pStyle w:val="TableParagraph"/>
              <w:spacing w:line="258" w:lineRule="exact"/>
              <w:ind w:right="313"/>
              <w:jc w:val="right"/>
            </w:pPr>
            <w:r>
              <w:rPr>
                <w:w w:val="95"/>
              </w:rPr>
              <w:t>214</w:t>
            </w:r>
          </w:p>
        </w:tc>
        <w:tc>
          <w:tcPr>
            <w:tcW w:w="1119" w:type="dxa"/>
          </w:tcPr>
          <w:p w14:paraId="143584CD" w14:textId="77777777" w:rsidR="00653BCB" w:rsidRDefault="00653BCB" w:rsidP="00CB0B8E">
            <w:pPr>
              <w:pStyle w:val="TableParagraph"/>
              <w:spacing w:line="258" w:lineRule="exact"/>
              <w:ind w:right="347"/>
              <w:jc w:val="right"/>
            </w:pPr>
            <w:r>
              <w:rPr>
                <w:w w:val="95"/>
              </w:rPr>
              <w:t>102</w:t>
            </w:r>
          </w:p>
        </w:tc>
        <w:tc>
          <w:tcPr>
            <w:tcW w:w="1076" w:type="dxa"/>
          </w:tcPr>
          <w:p w14:paraId="643468A3" w14:textId="77777777" w:rsidR="00653BCB" w:rsidRDefault="00653BCB" w:rsidP="00CB0B8E">
            <w:pPr>
              <w:pStyle w:val="TableParagraph"/>
              <w:spacing w:line="258" w:lineRule="exact"/>
              <w:ind w:left="385" w:right="309"/>
            </w:pPr>
            <w:r>
              <w:t>189</w:t>
            </w:r>
          </w:p>
        </w:tc>
      </w:tr>
      <w:tr w:rsidR="00653BCB" w14:paraId="28E23070" w14:textId="77777777" w:rsidTr="00CB0B8E">
        <w:trPr>
          <w:trHeight w:val="301"/>
        </w:trPr>
        <w:tc>
          <w:tcPr>
            <w:tcW w:w="1061" w:type="dxa"/>
          </w:tcPr>
          <w:p w14:paraId="7AFF44FB" w14:textId="77777777" w:rsidR="00653BCB" w:rsidRDefault="00653BCB" w:rsidP="00CB0B8E">
            <w:pPr>
              <w:pStyle w:val="TableParagraph"/>
              <w:spacing w:line="264" w:lineRule="exact"/>
              <w:ind w:left="109"/>
            </w:pPr>
            <w:r>
              <w:rPr>
                <w:w w:val="97"/>
              </w:rPr>
              <w:t>3</w:t>
            </w:r>
          </w:p>
        </w:tc>
        <w:tc>
          <w:tcPr>
            <w:tcW w:w="1061" w:type="dxa"/>
          </w:tcPr>
          <w:p w14:paraId="2E064ADE" w14:textId="77777777" w:rsidR="00653BCB" w:rsidRDefault="00653BCB" w:rsidP="00CB0B8E">
            <w:pPr>
              <w:pStyle w:val="TableParagraph"/>
              <w:spacing w:line="264" w:lineRule="exact"/>
              <w:ind w:right="315"/>
              <w:jc w:val="right"/>
            </w:pPr>
            <w:r>
              <w:rPr>
                <w:w w:val="95"/>
              </w:rPr>
              <w:t>291</w:t>
            </w:r>
          </w:p>
        </w:tc>
        <w:tc>
          <w:tcPr>
            <w:tcW w:w="1056" w:type="dxa"/>
          </w:tcPr>
          <w:p w14:paraId="4272FFE3" w14:textId="77777777" w:rsidR="00653BCB" w:rsidRDefault="00653BCB" w:rsidP="00CB0B8E">
            <w:pPr>
              <w:pStyle w:val="TableParagraph"/>
              <w:spacing w:line="264" w:lineRule="exact"/>
              <w:ind w:right="364"/>
              <w:jc w:val="right"/>
            </w:pPr>
            <w:r>
              <w:rPr>
                <w:w w:val="95"/>
              </w:rPr>
              <w:t>28</w:t>
            </w:r>
          </w:p>
        </w:tc>
        <w:tc>
          <w:tcPr>
            <w:tcW w:w="1056" w:type="dxa"/>
          </w:tcPr>
          <w:p w14:paraId="50CF8E1E" w14:textId="77777777" w:rsidR="00653BCB" w:rsidRDefault="00653BCB" w:rsidP="00CB0B8E">
            <w:pPr>
              <w:pStyle w:val="TableParagraph"/>
              <w:spacing w:line="264" w:lineRule="exact"/>
              <w:ind w:left="386" w:right="271"/>
            </w:pPr>
            <w:r>
              <w:t>263</w:t>
            </w:r>
          </w:p>
        </w:tc>
        <w:tc>
          <w:tcPr>
            <w:tcW w:w="1056" w:type="dxa"/>
          </w:tcPr>
          <w:p w14:paraId="458BE8E5" w14:textId="77777777" w:rsidR="00653BCB" w:rsidRDefault="00653BCB" w:rsidP="00CB0B8E">
            <w:pPr>
              <w:pStyle w:val="TableParagraph"/>
              <w:spacing w:line="264" w:lineRule="exact"/>
              <w:ind w:left="386" w:right="274"/>
            </w:pPr>
            <w:r>
              <w:t>53</w:t>
            </w:r>
          </w:p>
        </w:tc>
        <w:tc>
          <w:tcPr>
            <w:tcW w:w="1061" w:type="dxa"/>
          </w:tcPr>
          <w:p w14:paraId="2372646C" w14:textId="77777777" w:rsidR="00653BCB" w:rsidRDefault="00653BCB" w:rsidP="00CB0B8E">
            <w:pPr>
              <w:pStyle w:val="TableParagraph"/>
              <w:spacing w:line="264" w:lineRule="exact"/>
              <w:ind w:right="314"/>
              <w:jc w:val="right"/>
            </w:pPr>
            <w:r>
              <w:rPr>
                <w:w w:val="95"/>
              </w:rPr>
              <w:t>238</w:t>
            </w:r>
          </w:p>
        </w:tc>
        <w:tc>
          <w:tcPr>
            <w:tcW w:w="1051" w:type="dxa"/>
          </w:tcPr>
          <w:p w14:paraId="768344CB" w14:textId="77777777" w:rsidR="00653BCB" w:rsidRDefault="00653BCB" w:rsidP="00CB0B8E">
            <w:pPr>
              <w:pStyle w:val="TableParagraph"/>
              <w:spacing w:line="264" w:lineRule="exact"/>
              <w:ind w:left="385" w:right="287"/>
            </w:pPr>
            <w:r>
              <w:t>78</w:t>
            </w:r>
          </w:p>
        </w:tc>
        <w:tc>
          <w:tcPr>
            <w:tcW w:w="1061" w:type="dxa"/>
          </w:tcPr>
          <w:p w14:paraId="24F31D7A" w14:textId="77777777" w:rsidR="00653BCB" w:rsidRDefault="00653BCB" w:rsidP="00CB0B8E">
            <w:pPr>
              <w:pStyle w:val="TableParagraph"/>
              <w:spacing w:line="264" w:lineRule="exact"/>
              <w:ind w:right="313"/>
              <w:jc w:val="right"/>
            </w:pPr>
            <w:r>
              <w:rPr>
                <w:w w:val="95"/>
              </w:rPr>
              <w:t>213</w:t>
            </w:r>
          </w:p>
        </w:tc>
        <w:tc>
          <w:tcPr>
            <w:tcW w:w="1119" w:type="dxa"/>
          </w:tcPr>
          <w:p w14:paraId="1DBEA35F" w14:textId="77777777" w:rsidR="00653BCB" w:rsidRDefault="00653BCB" w:rsidP="00CB0B8E">
            <w:pPr>
              <w:pStyle w:val="TableParagraph"/>
              <w:spacing w:line="264" w:lineRule="exact"/>
              <w:ind w:right="344"/>
              <w:jc w:val="right"/>
            </w:pPr>
            <w:r>
              <w:rPr>
                <w:w w:val="95"/>
              </w:rPr>
              <w:t>103</w:t>
            </w:r>
          </w:p>
        </w:tc>
        <w:tc>
          <w:tcPr>
            <w:tcW w:w="1076" w:type="dxa"/>
          </w:tcPr>
          <w:p w14:paraId="358E2304" w14:textId="77777777" w:rsidR="00653BCB" w:rsidRDefault="00653BCB" w:rsidP="00CB0B8E">
            <w:pPr>
              <w:pStyle w:val="TableParagraph"/>
              <w:spacing w:line="264" w:lineRule="exact"/>
              <w:ind w:left="385" w:right="303"/>
            </w:pPr>
            <w:r>
              <w:t>188</w:t>
            </w:r>
          </w:p>
        </w:tc>
      </w:tr>
      <w:tr w:rsidR="00653BCB" w14:paraId="17C85D36" w14:textId="77777777" w:rsidTr="00CB0B8E">
        <w:trPr>
          <w:trHeight w:val="298"/>
        </w:trPr>
        <w:tc>
          <w:tcPr>
            <w:tcW w:w="1061" w:type="dxa"/>
          </w:tcPr>
          <w:p w14:paraId="08690651" w14:textId="77777777" w:rsidR="00653BCB" w:rsidRDefault="00653BCB" w:rsidP="00CB0B8E">
            <w:pPr>
              <w:pStyle w:val="TableParagraph"/>
              <w:spacing w:line="265" w:lineRule="exact"/>
              <w:ind w:left="109"/>
            </w:pPr>
            <w:r>
              <w:rPr>
                <w:color w:val="0B0B0B"/>
                <w:w w:val="99"/>
              </w:rPr>
              <w:t>4</w:t>
            </w:r>
          </w:p>
        </w:tc>
        <w:tc>
          <w:tcPr>
            <w:tcW w:w="1061" w:type="dxa"/>
          </w:tcPr>
          <w:p w14:paraId="40240BCC" w14:textId="77777777" w:rsidR="00653BCB" w:rsidRDefault="00653BCB" w:rsidP="00CB0B8E">
            <w:pPr>
              <w:pStyle w:val="TableParagraph"/>
              <w:spacing w:line="265" w:lineRule="exact"/>
              <w:ind w:right="311"/>
              <w:jc w:val="right"/>
            </w:pPr>
            <w:r>
              <w:rPr>
                <w:w w:val="95"/>
              </w:rPr>
              <w:t>288</w:t>
            </w:r>
          </w:p>
        </w:tc>
        <w:tc>
          <w:tcPr>
            <w:tcW w:w="1056" w:type="dxa"/>
          </w:tcPr>
          <w:p w14:paraId="41E557B1" w14:textId="77777777" w:rsidR="00653BCB" w:rsidRDefault="00653BCB" w:rsidP="00CB0B8E">
            <w:pPr>
              <w:pStyle w:val="TableParagraph"/>
              <w:spacing w:line="265" w:lineRule="exact"/>
              <w:ind w:right="362"/>
              <w:jc w:val="right"/>
            </w:pPr>
            <w:r>
              <w:rPr>
                <w:w w:val="95"/>
              </w:rPr>
              <w:t>29</w:t>
            </w:r>
          </w:p>
        </w:tc>
        <w:tc>
          <w:tcPr>
            <w:tcW w:w="1056" w:type="dxa"/>
          </w:tcPr>
          <w:p w14:paraId="1661FF30" w14:textId="77777777" w:rsidR="00653BCB" w:rsidRDefault="00653BCB" w:rsidP="00CB0B8E">
            <w:pPr>
              <w:pStyle w:val="TableParagraph"/>
              <w:spacing w:line="265" w:lineRule="exact"/>
              <w:ind w:left="386" w:right="277"/>
            </w:pPr>
            <w:r>
              <w:t>262</w:t>
            </w:r>
          </w:p>
        </w:tc>
        <w:tc>
          <w:tcPr>
            <w:tcW w:w="1056" w:type="dxa"/>
          </w:tcPr>
          <w:p w14:paraId="48879EC4" w14:textId="77777777" w:rsidR="00653BCB" w:rsidRDefault="00653BCB" w:rsidP="00CB0B8E">
            <w:pPr>
              <w:pStyle w:val="TableParagraph"/>
              <w:spacing w:line="265" w:lineRule="exact"/>
              <w:ind w:left="386" w:right="281"/>
            </w:pPr>
            <w:r>
              <w:t>54</w:t>
            </w:r>
          </w:p>
        </w:tc>
        <w:tc>
          <w:tcPr>
            <w:tcW w:w="1061" w:type="dxa"/>
          </w:tcPr>
          <w:p w14:paraId="15E2A63D" w14:textId="77777777" w:rsidR="00653BCB" w:rsidRDefault="00653BCB" w:rsidP="00CB0B8E">
            <w:pPr>
              <w:pStyle w:val="TableParagraph"/>
              <w:spacing w:line="265" w:lineRule="exact"/>
              <w:ind w:right="314"/>
              <w:jc w:val="right"/>
            </w:pPr>
            <w:r>
              <w:rPr>
                <w:w w:val="95"/>
              </w:rPr>
              <w:t>237</w:t>
            </w:r>
          </w:p>
        </w:tc>
        <w:tc>
          <w:tcPr>
            <w:tcW w:w="1051" w:type="dxa"/>
          </w:tcPr>
          <w:p w14:paraId="33102E41" w14:textId="77777777" w:rsidR="00653BCB" w:rsidRDefault="00653BCB" w:rsidP="00CB0B8E">
            <w:pPr>
              <w:pStyle w:val="TableParagraph"/>
              <w:spacing w:line="265" w:lineRule="exact"/>
              <w:ind w:left="388" w:right="287"/>
            </w:pPr>
            <w:r>
              <w:t>79</w:t>
            </w:r>
          </w:p>
        </w:tc>
        <w:tc>
          <w:tcPr>
            <w:tcW w:w="1061" w:type="dxa"/>
          </w:tcPr>
          <w:p w14:paraId="0ECB4104" w14:textId="77777777" w:rsidR="00653BCB" w:rsidRDefault="00653BCB" w:rsidP="00CB0B8E">
            <w:pPr>
              <w:pStyle w:val="TableParagraph"/>
              <w:spacing w:line="265" w:lineRule="exact"/>
              <w:ind w:right="313"/>
              <w:jc w:val="right"/>
            </w:pPr>
            <w:r>
              <w:rPr>
                <w:w w:val="95"/>
              </w:rPr>
              <w:t>212</w:t>
            </w:r>
          </w:p>
        </w:tc>
        <w:tc>
          <w:tcPr>
            <w:tcW w:w="1119" w:type="dxa"/>
          </w:tcPr>
          <w:p w14:paraId="268A0248" w14:textId="77777777" w:rsidR="00653BCB" w:rsidRDefault="00653BCB" w:rsidP="00CB0B8E">
            <w:pPr>
              <w:pStyle w:val="TableParagraph"/>
              <w:spacing w:line="265" w:lineRule="exact"/>
              <w:ind w:right="344"/>
              <w:jc w:val="right"/>
            </w:pPr>
            <w:r>
              <w:rPr>
                <w:w w:val="95"/>
              </w:rPr>
              <w:t>104</w:t>
            </w:r>
          </w:p>
        </w:tc>
        <w:tc>
          <w:tcPr>
            <w:tcW w:w="1076" w:type="dxa"/>
          </w:tcPr>
          <w:p w14:paraId="1786571B" w14:textId="77777777" w:rsidR="00653BCB" w:rsidRDefault="00653BCB" w:rsidP="00CB0B8E">
            <w:pPr>
              <w:pStyle w:val="TableParagraph"/>
              <w:spacing w:line="265" w:lineRule="exact"/>
              <w:ind w:left="385" w:right="309"/>
            </w:pPr>
            <w:r>
              <w:t>187</w:t>
            </w:r>
          </w:p>
        </w:tc>
      </w:tr>
      <w:tr w:rsidR="00653BCB" w14:paraId="6B85250F" w14:textId="77777777" w:rsidTr="00CB0B8E">
        <w:trPr>
          <w:trHeight w:val="298"/>
        </w:trPr>
        <w:tc>
          <w:tcPr>
            <w:tcW w:w="1061" w:type="dxa"/>
          </w:tcPr>
          <w:p w14:paraId="7CAC8F25" w14:textId="77777777" w:rsidR="00653BCB" w:rsidRDefault="00653BCB" w:rsidP="00CB0B8E">
            <w:pPr>
              <w:pStyle w:val="TableParagraph"/>
              <w:spacing w:line="262" w:lineRule="exact"/>
              <w:ind w:left="110"/>
            </w:pPr>
            <w:r>
              <w:rPr>
                <w:color w:val="131313"/>
                <w:w w:val="96"/>
              </w:rPr>
              <w:t>5</w:t>
            </w:r>
          </w:p>
        </w:tc>
        <w:tc>
          <w:tcPr>
            <w:tcW w:w="1061" w:type="dxa"/>
          </w:tcPr>
          <w:p w14:paraId="02FC76EE" w14:textId="77777777" w:rsidR="00653BCB" w:rsidRDefault="00653BCB" w:rsidP="00CB0B8E">
            <w:pPr>
              <w:pStyle w:val="TableParagraph"/>
              <w:spacing w:line="262" w:lineRule="exact"/>
              <w:ind w:right="311"/>
              <w:jc w:val="right"/>
            </w:pPr>
            <w:r>
              <w:rPr>
                <w:w w:val="95"/>
              </w:rPr>
              <w:t>286</w:t>
            </w:r>
          </w:p>
        </w:tc>
        <w:tc>
          <w:tcPr>
            <w:tcW w:w="1056" w:type="dxa"/>
          </w:tcPr>
          <w:p w14:paraId="2A6B3EEF" w14:textId="77777777" w:rsidR="00653BCB" w:rsidRDefault="00653BCB" w:rsidP="00CB0B8E">
            <w:pPr>
              <w:pStyle w:val="TableParagraph"/>
              <w:spacing w:line="262" w:lineRule="exact"/>
              <w:ind w:right="359"/>
              <w:jc w:val="right"/>
            </w:pPr>
            <w:r>
              <w:t>30</w:t>
            </w:r>
          </w:p>
        </w:tc>
        <w:tc>
          <w:tcPr>
            <w:tcW w:w="1056" w:type="dxa"/>
          </w:tcPr>
          <w:p w14:paraId="6F5A32B0" w14:textId="77777777" w:rsidR="00653BCB" w:rsidRDefault="00653BCB" w:rsidP="00CB0B8E">
            <w:pPr>
              <w:pStyle w:val="TableParagraph"/>
              <w:spacing w:line="262" w:lineRule="exact"/>
              <w:ind w:left="386" w:right="274"/>
            </w:pPr>
            <w:r>
              <w:t>261</w:t>
            </w:r>
          </w:p>
        </w:tc>
        <w:tc>
          <w:tcPr>
            <w:tcW w:w="1056" w:type="dxa"/>
          </w:tcPr>
          <w:p w14:paraId="72576EF0" w14:textId="77777777" w:rsidR="00653BCB" w:rsidRDefault="00653BCB" w:rsidP="00CB0B8E">
            <w:pPr>
              <w:pStyle w:val="TableParagraph"/>
              <w:spacing w:line="262" w:lineRule="exact"/>
              <w:ind w:left="386" w:right="274"/>
            </w:pPr>
            <w:r>
              <w:t>55</w:t>
            </w:r>
          </w:p>
        </w:tc>
        <w:tc>
          <w:tcPr>
            <w:tcW w:w="1061" w:type="dxa"/>
          </w:tcPr>
          <w:p w14:paraId="1F47E7B3" w14:textId="77777777" w:rsidR="00653BCB" w:rsidRDefault="00653BCB" w:rsidP="00CB0B8E">
            <w:pPr>
              <w:pStyle w:val="TableParagraph"/>
              <w:spacing w:line="262" w:lineRule="exact"/>
              <w:ind w:right="314"/>
              <w:jc w:val="right"/>
            </w:pPr>
            <w:r>
              <w:rPr>
                <w:w w:val="95"/>
              </w:rPr>
              <w:t>236</w:t>
            </w:r>
          </w:p>
        </w:tc>
        <w:tc>
          <w:tcPr>
            <w:tcW w:w="1051" w:type="dxa"/>
          </w:tcPr>
          <w:p w14:paraId="249070E8" w14:textId="77777777" w:rsidR="00653BCB" w:rsidRDefault="00653BCB" w:rsidP="00CB0B8E">
            <w:pPr>
              <w:pStyle w:val="TableParagraph"/>
              <w:spacing w:line="262" w:lineRule="exact"/>
              <w:ind w:left="388" w:right="282"/>
            </w:pPr>
            <w:r>
              <w:t>80</w:t>
            </w:r>
          </w:p>
        </w:tc>
        <w:tc>
          <w:tcPr>
            <w:tcW w:w="1061" w:type="dxa"/>
          </w:tcPr>
          <w:p w14:paraId="54483492" w14:textId="77777777" w:rsidR="00653BCB" w:rsidRDefault="00653BCB" w:rsidP="00CB0B8E">
            <w:pPr>
              <w:pStyle w:val="TableParagraph"/>
              <w:spacing w:line="262" w:lineRule="exact"/>
              <w:ind w:right="306"/>
              <w:jc w:val="right"/>
            </w:pPr>
            <w:r>
              <w:rPr>
                <w:w w:val="95"/>
              </w:rPr>
              <w:t>211</w:t>
            </w:r>
          </w:p>
        </w:tc>
        <w:tc>
          <w:tcPr>
            <w:tcW w:w="1119" w:type="dxa"/>
          </w:tcPr>
          <w:p w14:paraId="71159908" w14:textId="77777777" w:rsidR="00653BCB" w:rsidRDefault="00653BCB" w:rsidP="00CB0B8E">
            <w:pPr>
              <w:pStyle w:val="TableParagraph"/>
              <w:spacing w:line="262" w:lineRule="exact"/>
              <w:ind w:right="344"/>
              <w:jc w:val="right"/>
            </w:pPr>
            <w:r>
              <w:rPr>
                <w:w w:val="95"/>
              </w:rPr>
              <w:t>105</w:t>
            </w:r>
          </w:p>
        </w:tc>
        <w:tc>
          <w:tcPr>
            <w:tcW w:w="1076" w:type="dxa"/>
          </w:tcPr>
          <w:p w14:paraId="649CB97F" w14:textId="77777777" w:rsidR="00653BCB" w:rsidRDefault="00653BCB" w:rsidP="00CB0B8E">
            <w:pPr>
              <w:pStyle w:val="TableParagraph"/>
              <w:spacing w:line="262" w:lineRule="exact"/>
              <w:ind w:left="385" w:right="303"/>
            </w:pPr>
            <w:r>
              <w:t>186</w:t>
            </w:r>
          </w:p>
        </w:tc>
      </w:tr>
      <w:tr w:rsidR="00653BCB" w14:paraId="002B0D19" w14:textId="77777777" w:rsidTr="00CB0B8E">
        <w:trPr>
          <w:trHeight w:val="298"/>
        </w:trPr>
        <w:tc>
          <w:tcPr>
            <w:tcW w:w="1061" w:type="dxa"/>
          </w:tcPr>
          <w:p w14:paraId="6DEBAE2D" w14:textId="77777777" w:rsidR="00653BCB" w:rsidRDefault="00653BCB" w:rsidP="00CB0B8E">
            <w:pPr>
              <w:pStyle w:val="TableParagraph"/>
              <w:spacing w:line="264" w:lineRule="exact"/>
              <w:ind w:left="104"/>
            </w:pPr>
            <w:r>
              <w:rPr>
                <w:w w:val="93"/>
              </w:rPr>
              <w:t>6</w:t>
            </w:r>
          </w:p>
        </w:tc>
        <w:tc>
          <w:tcPr>
            <w:tcW w:w="1061" w:type="dxa"/>
          </w:tcPr>
          <w:p w14:paraId="0585ECC3" w14:textId="77777777" w:rsidR="00653BCB" w:rsidRDefault="00653BCB" w:rsidP="00CB0B8E">
            <w:pPr>
              <w:pStyle w:val="TableParagraph"/>
              <w:spacing w:line="264" w:lineRule="exact"/>
              <w:ind w:right="315"/>
              <w:jc w:val="right"/>
            </w:pPr>
            <w:r>
              <w:rPr>
                <w:w w:val="95"/>
              </w:rPr>
              <w:t>285</w:t>
            </w:r>
          </w:p>
        </w:tc>
        <w:tc>
          <w:tcPr>
            <w:tcW w:w="1056" w:type="dxa"/>
          </w:tcPr>
          <w:p w14:paraId="7DD8A46A" w14:textId="77777777" w:rsidR="00653BCB" w:rsidRDefault="00653BCB" w:rsidP="00CB0B8E">
            <w:pPr>
              <w:pStyle w:val="TableParagraph"/>
              <w:spacing w:line="264" w:lineRule="exact"/>
              <w:ind w:right="361"/>
              <w:jc w:val="right"/>
            </w:pPr>
            <w:r>
              <w:rPr>
                <w:w w:val="95"/>
              </w:rPr>
              <w:t>31</w:t>
            </w:r>
          </w:p>
        </w:tc>
        <w:tc>
          <w:tcPr>
            <w:tcW w:w="1056" w:type="dxa"/>
          </w:tcPr>
          <w:p w14:paraId="7B2883D2" w14:textId="77777777" w:rsidR="00653BCB" w:rsidRDefault="00653BCB" w:rsidP="00CB0B8E">
            <w:pPr>
              <w:pStyle w:val="TableParagraph"/>
              <w:spacing w:line="264" w:lineRule="exact"/>
              <w:ind w:left="386" w:right="271"/>
            </w:pPr>
            <w:r>
              <w:t>260</w:t>
            </w:r>
          </w:p>
        </w:tc>
        <w:tc>
          <w:tcPr>
            <w:tcW w:w="1056" w:type="dxa"/>
          </w:tcPr>
          <w:p w14:paraId="5C55FF4E" w14:textId="77777777" w:rsidR="00653BCB" w:rsidRDefault="00653BCB" w:rsidP="00CB0B8E">
            <w:pPr>
              <w:pStyle w:val="TableParagraph"/>
              <w:spacing w:line="264" w:lineRule="exact"/>
              <w:ind w:left="385" w:right="283"/>
            </w:pPr>
            <w:r>
              <w:t>56</w:t>
            </w:r>
          </w:p>
        </w:tc>
        <w:tc>
          <w:tcPr>
            <w:tcW w:w="1061" w:type="dxa"/>
          </w:tcPr>
          <w:p w14:paraId="6A304274" w14:textId="77777777" w:rsidR="00653BCB" w:rsidRDefault="00653BCB" w:rsidP="00CB0B8E">
            <w:pPr>
              <w:pStyle w:val="TableParagraph"/>
              <w:spacing w:line="264" w:lineRule="exact"/>
              <w:ind w:right="311"/>
              <w:jc w:val="right"/>
            </w:pPr>
            <w:r>
              <w:rPr>
                <w:w w:val="95"/>
              </w:rPr>
              <w:t>235</w:t>
            </w:r>
          </w:p>
        </w:tc>
        <w:tc>
          <w:tcPr>
            <w:tcW w:w="1051" w:type="dxa"/>
          </w:tcPr>
          <w:p w14:paraId="5872444A" w14:textId="77777777" w:rsidR="00653BCB" w:rsidRDefault="00653BCB" w:rsidP="00CB0B8E">
            <w:pPr>
              <w:pStyle w:val="TableParagraph"/>
              <w:spacing w:line="264" w:lineRule="exact"/>
              <w:ind w:left="388" w:right="284"/>
            </w:pPr>
            <w:r>
              <w:t>81</w:t>
            </w:r>
          </w:p>
        </w:tc>
        <w:tc>
          <w:tcPr>
            <w:tcW w:w="1061" w:type="dxa"/>
          </w:tcPr>
          <w:p w14:paraId="32B2B728" w14:textId="77777777" w:rsidR="00653BCB" w:rsidRDefault="00653BCB" w:rsidP="00CB0B8E">
            <w:pPr>
              <w:pStyle w:val="TableParagraph"/>
              <w:spacing w:line="264" w:lineRule="exact"/>
              <w:ind w:right="309"/>
              <w:jc w:val="right"/>
            </w:pPr>
            <w:r>
              <w:rPr>
                <w:w w:val="95"/>
              </w:rPr>
              <w:t>210</w:t>
            </w:r>
          </w:p>
        </w:tc>
        <w:tc>
          <w:tcPr>
            <w:tcW w:w="1119" w:type="dxa"/>
          </w:tcPr>
          <w:p w14:paraId="0D293F11" w14:textId="77777777" w:rsidR="00653BCB" w:rsidRDefault="00653BCB" w:rsidP="00CB0B8E">
            <w:pPr>
              <w:pStyle w:val="TableParagraph"/>
              <w:spacing w:line="264" w:lineRule="exact"/>
              <w:ind w:right="340"/>
              <w:jc w:val="right"/>
            </w:pPr>
            <w:r>
              <w:rPr>
                <w:w w:val="95"/>
              </w:rPr>
              <w:t>106</w:t>
            </w:r>
          </w:p>
        </w:tc>
        <w:tc>
          <w:tcPr>
            <w:tcW w:w="1076" w:type="dxa"/>
          </w:tcPr>
          <w:p w14:paraId="0265383C" w14:textId="77777777" w:rsidR="00653BCB" w:rsidRDefault="00653BCB" w:rsidP="00CB0B8E">
            <w:pPr>
              <w:pStyle w:val="TableParagraph"/>
              <w:spacing w:line="264" w:lineRule="exact"/>
              <w:ind w:left="385" w:right="306"/>
            </w:pPr>
            <w:r>
              <w:t>185</w:t>
            </w:r>
          </w:p>
        </w:tc>
      </w:tr>
      <w:tr w:rsidR="00653BCB" w14:paraId="48BA6FE8" w14:textId="77777777" w:rsidTr="00CB0B8E">
        <w:trPr>
          <w:trHeight w:val="298"/>
        </w:trPr>
        <w:tc>
          <w:tcPr>
            <w:tcW w:w="1061" w:type="dxa"/>
          </w:tcPr>
          <w:p w14:paraId="0EA22D83" w14:textId="77777777" w:rsidR="00653BCB" w:rsidRDefault="00653BCB" w:rsidP="00CB0B8E">
            <w:pPr>
              <w:pStyle w:val="TableParagraph"/>
              <w:spacing w:line="262" w:lineRule="exact"/>
              <w:ind w:left="106"/>
            </w:pPr>
            <w:r>
              <w:rPr>
                <w:color w:val="0B0B0B"/>
                <w:w w:val="93"/>
              </w:rPr>
              <w:t>7</w:t>
            </w:r>
          </w:p>
        </w:tc>
        <w:tc>
          <w:tcPr>
            <w:tcW w:w="1061" w:type="dxa"/>
          </w:tcPr>
          <w:p w14:paraId="7EB8B241" w14:textId="77777777" w:rsidR="00653BCB" w:rsidRDefault="00653BCB" w:rsidP="00CB0B8E">
            <w:pPr>
              <w:pStyle w:val="TableParagraph"/>
              <w:spacing w:line="262" w:lineRule="exact"/>
              <w:ind w:right="321"/>
              <w:jc w:val="right"/>
            </w:pPr>
            <w:r>
              <w:rPr>
                <w:w w:val="90"/>
              </w:rPr>
              <w:t>284</w:t>
            </w:r>
          </w:p>
        </w:tc>
        <w:tc>
          <w:tcPr>
            <w:tcW w:w="1056" w:type="dxa"/>
          </w:tcPr>
          <w:p w14:paraId="0E9B55FC" w14:textId="77777777" w:rsidR="00653BCB" w:rsidRDefault="00653BCB" w:rsidP="00CB0B8E">
            <w:pPr>
              <w:pStyle w:val="TableParagraph"/>
              <w:spacing w:line="262" w:lineRule="exact"/>
              <w:ind w:right="370"/>
              <w:jc w:val="right"/>
            </w:pPr>
            <w:r>
              <w:rPr>
                <w:w w:val="95"/>
              </w:rPr>
              <w:t>32</w:t>
            </w:r>
          </w:p>
        </w:tc>
        <w:tc>
          <w:tcPr>
            <w:tcW w:w="1056" w:type="dxa"/>
          </w:tcPr>
          <w:p w14:paraId="783E6D73" w14:textId="77777777" w:rsidR="00653BCB" w:rsidRDefault="00653BCB" w:rsidP="00CB0B8E">
            <w:pPr>
              <w:pStyle w:val="TableParagraph"/>
              <w:spacing w:line="262" w:lineRule="exact"/>
              <w:ind w:left="386" w:right="280"/>
            </w:pPr>
            <w:r>
              <w:t>259</w:t>
            </w:r>
          </w:p>
        </w:tc>
        <w:tc>
          <w:tcPr>
            <w:tcW w:w="1056" w:type="dxa"/>
          </w:tcPr>
          <w:p w14:paraId="0DF9CADE" w14:textId="77777777" w:rsidR="00653BCB" w:rsidRDefault="00653BCB" w:rsidP="00CB0B8E">
            <w:pPr>
              <w:pStyle w:val="TableParagraph"/>
              <w:spacing w:line="262" w:lineRule="exact"/>
              <w:ind w:left="386" w:right="278"/>
            </w:pPr>
            <w:r>
              <w:t>57</w:t>
            </w:r>
          </w:p>
        </w:tc>
        <w:tc>
          <w:tcPr>
            <w:tcW w:w="1061" w:type="dxa"/>
          </w:tcPr>
          <w:p w14:paraId="42E86451" w14:textId="77777777" w:rsidR="00653BCB" w:rsidRDefault="00653BCB" w:rsidP="00CB0B8E">
            <w:pPr>
              <w:pStyle w:val="TableParagraph"/>
              <w:spacing w:line="262" w:lineRule="exact"/>
              <w:ind w:right="317"/>
              <w:jc w:val="right"/>
            </w:pPr>
            <w:r>
              <w:rPr>
                <w:w w:val="95"/>
              </w:rPr>
              <w:t>234</w:t>
            </w:r>
          </w:p>
        </w:tc>
        <w:tc>
          <w:tcPr>
            <w:tcW w:w="1051" w:type="dxa"/>
          </w:tcPr>
          <w:p w14:paraId="685D3DB5" w14:textId="77777777" w:rsidR="00653BCB" w:rsidRDefault="00653BCB" w:rsidP="00CB0B8E">
            <w:pPr>
              <w:pStyle w:val="TableParagraph"/>
              <w:spacing w:line="262" w:lineRule="exact"/>
              <w:ind w:left="382" w:right="287"/>
            </w:pPr>
            <w:r>
              <w:t>82</w:t>
            </w:r>
          </w:p>
        </w:tc>
        <w:tc>
          <w:tcPr>
            <w:tcW w:w="1061" w:type="dxa"/>
          </w:tcPr>
          <w:p w14:paraId="5C153121" w14:textId="77777777" w:rsidR="00653BCB" w:rsidRDefault="00653BCB" w:rsidP="00CB0B8E">
            <w:pPr>
              <w:pStyle w:val="TableParagraph"/>
              <w:spacing w:line="262" w:lineRule="exact"/>
              <w:ind w:right="306"/>
              <w:jc w:val="right"/>
            </w:pPr>
            <w:r>
              <w:rPr>
                <w:w w:val="95"/>
              </w:rPr>
              <w:t>209</w:t>
            </w:r>
          </w:p>
        </w:tc>
        <w:tc>
          <w:tcPr>
            <w:tcW w:w="1119" w:type="dxa"/>
          </w:tcPr>
          <w:p w14:paraId="340A99CD" w14:textId="77777777" w:rsidR="00653BCB" w:rsidRDefault="00653BCB" w:rsidP="00CB0B8E">
            <w:pPr>
              <w:pStyle w:val="TableParagraph"/>
              <w:spacing w:line="262" w:lineRule="exact"/>
              <w:ind w:right="347"/>
              <w:jc w:val="right"/>
            </w:pPr>
            <w:r>
              <w:rPr>
                <w:w w:val="95"/>
              </w:rPr>
              <w:t>107</w:t>
            </w:r>
          </w:p>
        </w:tc>
        <w:tc>
          <w:tcPr>
            <w:tcW w:w="1076" w:type="dxa"/>
          </w:tcPr>
          <w:p w14:paraId="15BB2D02" w14:textId="77777777" w:rsidR="00653BCB" w:rsidRDefault="00653BCB" w:rsidP="00CB0B8E">
            <w:pPr>
              <w:pStyle w:val="TableParagraph"/>
              <w:spacing w:line="262" w:lineRule="exact"/>
              <w:ind w:left="385" w:right="306"/>
            </w:pPr>
            <w:r>
              <w:t>184</w:t>
            </w:r>
          </w:p>
        </w:tc>
      </w:tr>
      <w:tr w:rsidR="00653BCB" w14:paraId="224855A6" w14:textId="77777777" w:rsidTr="00CB0B8E">
        <w:trPr>
          <w:trHeight w:val="301"/>
        </w:trPr>
        <w:tc>
          <w:tcPr>
            <w:tcW w:w="1061" w:type="dxa"/>
          </w:tcPr>
          <w:p w14:paraId="3363EA61" w14:textId="77777777" w:rsidR="00653BCB" w:rsidRDefault="00653BCB" w:rsidP="00CB0B8E">
            <w:pPr>
              <w:pStyle w:val="TableParagraph"/>
              <w:spacing w:line="264" w:lineRule="exact"/>
              <w:ind w:left="116"/>
            </w:pPr>
            <w:r>
              <w:rPr>
                <w:color w:val="141414"/>
                <w:w w:val="98"/>
              </w:rPr>
              <w:t>8</w:t>
            </w:r>
          </w:p>
        </w:tc>
        <w:tc>
          <w:tcPr>
            <w:tcW w:w="1061" w:type="dxa"/>
          </w:tcPr>
          <w:p w14:paraId="1B234F93" w14:textId="77777777" w:rsidR="00653BCB" w:rsidRDefault="00653BCB" w:rsidP="00CB0B8E">
            <w:pPr>
              <w:pStyle w:val="TableParagraph"/>
              <w:spacing w:line="264" w:lineRule="exact"/>
              <w:ind w:right="315"/>
              <w:jc w:val="right"/>
            </w:pPr>
            <w:r>
              <w:rPr>
                <w:w w:val="95"/>
              </w:rPr>
              <w:t>283</w:t>
            </w:r>
          </w:p>
        </w:tc>
        <w:tc>
          <w:tcPr>
            <w:tcW w:w="1056" w:type="dxa"/>
          </w:tcPr>
          <w:p w14:paraId="34B0870E" w14:textId="77777777" w:rsidR="00653BCB" w:rsidRDefault="00653BCB" w:rsidP="00CB0B8E">
            <w:pPr>
              <w:pStyle w:val="TableParagraph"/>
              <w:spacing w:line="264" w:lineRule="exact"/>
              <w:ind w:right="368"/>
              <w:jc w:val="right"/>
            </w:pPr>
            <w:r>
              <w:rPr>
                <w:w w:val="95"/>
              </w:rPr>
              <w:t>33</w:t>
            </w:r>
          </w:p>
        </w:tc>
        <w:tc>
          <w:tcPr>
            <w:tcW w:w="1056" w:type="dxa"/>
          </w:tcPr>
          <w:p w14:paraId="7339F6F4" w14:textId="77777777" w:rsidR="00653BCB" w:rsidRDefault="00653BCB" w:rsidP="00CB0B8E">
            <w:pPr>
              <w:pStyle w:val="TableParagraph"/>
              <w:spacing w:line="264" w:lineRule="exact"/>
              <w:ind w:left="386" w:right="280"/>
            </w:pPr>
            <w:r>
              <w:t>258</w:t>
            </w:r>
          </w:p>
        </w:tc>
        <w:tc>
          <w:tcPr>
            <w:tcW w:w="1056" w:type="dxa"/>
          </w:tcPr>
          <w:p w14:paraId="11C3EACD" w14:textId="77777777" w:rsidR="00653BCB" w:rsidRDefault="00653BCB" w:rsidP="00CB0B8E">
            <w:pPr>
              <w:pStyle w:val="TableParagraph"/>
              <w:spacing w:line="264" w:lineRule="exact"/>
              <w:ind w:left="385" w:right="283"/>
            </w:pPr>
            <w:r>
              <w:t>58</w:t>
            </w:r>
          </w:p>
        </w:tc>
        <w:tc>
          <w:tcPr>
            <w:tcW w:w="1061" w:type="dxa"/>
          </w:tcPr>
          <w:p w14:paraId="24136D33" w14:textId="77777777" w:rsidR="00653BCB" w:rsidRDefault="00653BCB" w:rsidP="00CB0B8E">
            <w:pPr>
              <w:pStyle w:val="TableParagraph"/>
              <w:spacing w:line="264" w:lineRule="exact"/>
              <w:ind w:right="317"/>
              <w:jc w:val="right"/>
            </w:pPr>
            <w:r>
              <w:rPr>
                <w:w w:val="95"/>
              </w:rPr>
              <w:t>233</w:t>
            </w:r>
          </w:p>
        </w:tc>
        <w:tc>
          <w:tcPr>
            <w:tcW w:w="1051" w:type="dxa"/>
          </w:tcPr>
          <w:p w14:paraId="1851163F" w14:textId="77777777" w:rsidR="00653BCB" w:rsidRDefault="00653BCB" w:rsidP="00CB0B8E">
            <w:pPr>
              <w:pStyle w:val="TableParagraph"/>
              <w:spacing w:line="264" w:lineRule="exact"/>
              <w:ind w:left="388" w:right="284"/>
            </w:pPr>
            <w:r>
              <w:t>83</w:t>
            </w:r>
          </w:p>
        </w:tc>
        <w:tc>
          <w:tcPr>
            <w:tcW w:w="1061" w:type="dxa"/>
          </w:tcPr>
          <w:p w14:paraId="79CF24C2" w14:textId="77777777" w:rsidR="00653BCB" w:rsidRDefault="00653BCB" w:rsidP="00CB0B8E">
            <w:pPr>
              <w:pStyle w:val="TableParagraph"/>
              <w:spacing w:line="264" w:lineRule="exact"/>
              <w:ind w:right="309"/>
              <w:jc w:val="right"/>
            </w:pPr>
            <w:r>
              <w:rPr>
                <w:w w:val="95"/>
              </w:rPr>
              <w:t>208</w:t>
            </w:r>
          </w:p>
        </w:tc>
        <w:tc>
          <w:tcPr>
            <w:tcW w:w="1119" w:type="dxa"/>
          </w:tcPr>
          <w:p w14:paraId="1AC21752" w14:textId="77777777" w:rsidR="00653BCB" w:rsidRDefault="00653BCB" w:rsidP="00CB0B8E">
            <w:pPr>
              <w:pStyle w:val="TableParagraph"/>
              <w:spacing w:line="264" w:lineRule="exact"/>
              <w:ind w:right="340"/>
              <w:jc w:val="right"/>
            </w:pPr>
            <w:r>
              <w:rPr>
                <w:w w:val="95"/>
              </w:rPr>
              <w:t>108</w:t>
            </w:r>
          </w:p>
        </w:tc>
        <w:tc>
          <w:tcPr>
            <w:tcW w:w="1076" w:type="dxa"/>
          </w:tcPr>
          <w:p w14:paraId="23056D8C" w14:textId="77777777" w:rsidR="00653BCB" w:rsidRDefault="00653BCB" w:rsidP="00CB0B8E">
            <w:pPr>
              <w:pStyle w:val="TableParagraph"/>
              <w:spacing w:line="264" w:lineRule="exact"/>
              <w:ind w:left="385" w:right="306"/>
            </w:pPr>
            <w:r>
              <w:t>183</w:t>
            </w:r>
          </w:p>
        </w:tc>
      </w:tr>
      <w:tr w:rsidR="00653BCB" w14:paraId="73DE9060" w14:textId="77777777" w:rsidTr="00CB0B8E">
        <w:trPr>
          <w:trHeight w:val="301"/>
        </w:trPr>
        <w:tc>
          <w:tcPr>
            <w:tcW w:w="1061" w:type="dxa"/>
          </w:tcPr>
          <w:p w14:paraId="4C0A8736" w14:textId="77777777" w:rsidR="00653BCB" w:rsidRDefault="00653BCB" w:rsidP="00CB0B8E">
            <w:pPr>
              <w:pStyle w:val="TableParagraph"/>
              <w:spacing w:line="265" w:lineRule="exact"/>
              <w:ind w:left="109"/>
            </w:pPr>
            <w:r>
              <w:rPr>
                <w:w w:val="92"/>
              </w:rPr>
              <w:t>9</w:t>
            </w:r>
          </w:p>
        </w:tc>
        <w:tc>
          <w:tcPr>
            <w:tcW w:w="1061" w:type="dxa"/>
          </w:tcPr>
          <w:p w14:paraId="4AF20E83" w14:textId="77777777" w:rsidR="00653BCB" w:rsidRDefault="00653BCB" w:rsidP="00CB0B8E">
            <w:pPr>
              <w:pStyle w:val="TableParagraph"/>
              <w:spacing w:line="265" w:lineRule="exact"/>
              <w:ind w:right="315"/>
              <w:jc w:val="right"/>
            </w:pPr>
            <w:r>
              <w:rPr>
                <w:w w:val="95"/>
              </w:rPr>
              <w:t>282</w:t>
            </w:r>
          </w:p>
        </w:tc>
        <w:tc>
          <w:tcPr>
            <w:tcW w:w="1056" w:type="dxa"/>
          </w:tcPr>
          <w:p w14:paraId="4323A702" w14:textId="77777777" w:rsidR="00653BCB" w:rsidRDefault="00653BCB" w:rsidP="00CB0B8E">
            <w:pPr>
              <w:pStyle w:val="TableParagraph"/>
              <w:spacing w:line="265" w:lineRule="exact"/>
              <w:ind w:right="368"/>
              <w:jc w:val="right"/>
            </w:pPr>
            <w:r>
              <w:rPr>
                <w:w w:val="95"/>
              </w:rPr>
              <w:t>34</w:t>
            </w:r>
          </w:p>
        </w:tc>
        <w:tc>
          <w:tcPr>
            <w:tcW w:w="1056" w:type="dxa"/>
          </w:tcPr>
          <w:p w14:paraId="49CAD563" w14:textId="77777777" w:rsidR="00653BCB" w:rsidRDefault="00653BCB" w:rsidP="00CB0B8E">
            <w:pPr>
              <w:pStyle w:val="TableParagraph"/>
              <w:spacing w:line="265" w:lineRule="exact"/>
              <w:ind w:left="386" w:right="280"/>
            </w:pPr>
            <w:r>
              <w:t>257</w:t>
            </w:r>
          </w:p>
        </w:tc>
        <w:tc>
          <w:tcPr>
            <w:tcW w:w="1056" w:type="dxa"/>
          </w:tcPr>
          <w:p w14:paraId="056912C2" w14:textId="77777777" w:rsidR="00653BCB" w:rsidRDefault="00653BCB" w:rsidP="00CB0B8E">
            <w:pPr>
              <w:pStyle w:val="TableParagraph"/>
              <w:spacing w:line="265" w:lineRule="exact"/>
              <w:ind w:left="386" w:right="278"/>
            </w:pPr>
            <w:r>
              <w:t>59</w:t>
            </w:r>
          </w:p>
        </w:tc>
        <w:tc>
          <w:tcPr>
            <w:tcW w:w="1061" w:type="dxa"/>
          </w:tcPr>
          <w:p w14:paraId="2B013D26" w14:textId="77777777" w:rsidR="00653BCB" w:rsidRDefault="00653BCB" w:rsidP="00CB0B8E">
            <w:pPr>
              <w:pStyle w:val="TableParagraph"/>
              <w:spacing w:line="265" w:lineRule="exact"/>
              <w:ind w:right="317"/>
              <w:jc w:val="right"/>
            </w:pPr>
            <w:r>
              <w:rPr>
                <w:w w:val="95"/>
              </w:rPr>
              <w:t>232</w:t>
            </w:r>
          </w:p>
        </w:tc>
        <w:tc>
          <w:tcPr>
            <w:tcW w:w="1051" w:type="dxa"/>
          </w:tcPr>
          <w:p w14:paraId="699395C5" w14:textId="77777777" w:rsidR="00653BCB" w:rsidRDefault="00653BCB" w:rsidP="00CB0B8E">
            <w:pPr>
              <w:pStyle w:val="TableParagraph"/>
              <w:spacing w:line="265" w:lineRule="exact"/>
              <w:ind w:left="388" w:right="282"/>
            </w:pPr>
            <w:r>
              <w:t>84</w:t>
            </w:r>
          </w:p>
        </w:tc>
        <w:tc>
          <w:tcPr>
            <w:tcW w:w="1061" w:type="dxa"/>
          </w:tcPr>
          <w:p w14:paraId="5DE5A4E5" w14:textId="77777777" w:rsidR="00653BCB" w:rsidRDefault="00653BCB" w:rsidP="00CB0B8E">
            <w:pPr>
              <w:pStyle w:val="TableParagraph"/>
              <w:spacing w:line="265" w:lineRule="exact"/>
              <w:ind w:right="316"/>
              <w:jc w:val="right"/>
            </w:pPr>
            <w:r>
              <w:rPr>
                <w:w w:val="95"/>
              </w:rPr>
              <w:t>207</w:t>
            </w:r>
          </w:p>
        </w:tc>
        <w:tc>
          <w:tcPr>
            <w:tcW w:w="1119" w:type="dxa"/>
          </w:tcPr>
          <w:p w14:paraId="4DF3C879" w14:textId="77777777" w:rsidR="00653BCB" w:rsidRDefault="00653BCB" w:rsidP="00CB0B8E">
            <w:pPr>
              <w:pStyle w:val="TableParagraph"/>
              <w:spacing w:line="265" w:lineRule="exact"/>
              <w:ind w:right="340"/>
              <w:jc w:val="right"/>
            </w:pPr>
            <w:r>
              <w:rPr>
                <w:w w:val="95"/>
              </w:rPr>
              <w:t>109</w:t>
            </w:r>
          </w:p>
        </w:tc>
        <w:tc>
          <w:tcPr>
            <w:tcW w:w="1076" w:type="dxa"/>
          </w:tcPr>
          <w:p w14:paraId="1C5E9749" w14:textId="77777777" w:rsidR="00653BCB" w:rsidRDefault="00653BCB" w:rsidP="00CB0B8E">
            <w:pPr>
              <w:pStyle w:val="TableParagraph"/>
              <w:spacing w:line="265" w:lineRule="exact"/>
              <w:ind w:left="385" w:right="309"/>
            </w:pPr>
            <w:r>
              <w:t>182</w:t>
            </w:r>
          </w:p>
        </w:tc>
      </w:tr>
      <w:tr w:rsidR="00653BCB" w14:paraId="2037DFA8" w14:textId="77777777" w:rsidTr="00CB0B8E">
        <w:trPr>
          <w:trHeight w:val="298"/>
        </w:trPr>
        <w:tc>
          <w:tcPr>
            <w:tcW w:w="1061" w:type="dxa"/>
          </w:tcPr>
          <w:p w14:paraId="3C55B04E" w14:textId="77777777" w:rsidR="00653BCB" w:rsidRDefault="00653BCB" w:rsidP="00CB0B8E">
            <w:pPr>
              <w:pStyle w:val="TableParagraph"/>
              <w:spacing w:line="265" w:lineRule="exact"/>
              <w:ind w:left="453" w:right="345"/>
            </w:pPr>
            <w:r>
              <w:t>10</w:t>
            </w:r>
          </w:p>
        </w:tc>
        <w:tc>
          <w:tcPr>
            <w:tcW w:w="1061" w:type="dxa"/>
          </w:tcPr>
          <w:p w14:paraId="3E597CDF" w14:textId="77777777" w:rsidR="00653BCB" w:rsidRDefault="00653BCB" w:rsidP="00CB0B8E">
            <w:pPr>
              <w:pStyle w:val="TableParagraph"/>
              <w:spacing w:line="265" w:lineRule="exact"/>
              <w:ind w:right="315"/>
              <w:jc w:val="right"/>
            </w:pPr>
            <w:r>
              <w:rPr>
                <w:w w:val="95"/>
              </w:rPr>
              <w:t>281</w:t>
            </w:r>
          </w:p>
        </w:tc>
        <w:tc>
          <w:tcPr>
            <w:tcW w:w="1056" w:type="dxa"/>
          </w:tcPr>
          <w:p w14:paraId="0A185D5E" w14:textId="77777777" w:rsidR="00653BCB" w:rsidRDefault="00653BCB" w:rsidP="00CB0B8E">
            <w:pPr>
              <w:pStyle w:val="TableParagraph"/>
              <w:spacing w:line="265" w:lineRule="exact"/>
              <w:ind w:right="361"/>
              <w:jc w:val="right"/>
            </w:pPr>
            <w:r>
              <w:rPr>
                <w:w w:val="95"/>
              </w:rPr>
              <w:t>35</w:t>
            </w:r>
          </w:p>
        </w:tc>
        <w:tc>
          <w:tcPr>
            <w:tcW w:w="1056" w:type="dxa"/>
          </w:tcPr>
          <w:p w14:paraId="63C29745" w14:textId="77777777" w:rsidR="00653BCB" w:rsidRDefault="00653BCB" w:rsidP="00CB0B8E">
            <w:pPr>
              <w:pStyle w:val="TableParagraph"/>
              <w:spacing w:line="265" w:lineRule="exact"/>
              <w:ind w:left="386" w:right="282"/>
            </w:pPr>
            <w:r>
              <w:t>256</w:t>
            </w:r>
          </w:p>
        </w:tc>
        <w:tc>
          <w:tcPr>
            <w:tcW w:w="1056" w:type="dxa"/>
          </w:tcPr>
          <w:p w14:paraId="3B320DC7" w14:textId="77777777" w:rsidR="00653BCB" w:rsidRDefault="00653BCB" w:rsidP="00CB0B8E">
            <w:pPr>
              <w:pStyle w:val="TableParagraph"/>
              <w:spacing w:line="265" w:lineRule="exact"/>
              <w:ind w:left="386" w:right="277"/>
            </w:pPr>
            <w:r>
              <w:t>60</w:t>
            </w:r>
          </w:p>
        </w:tc>
        <w:tc>
          <w:tcPr>
            <w:tcW w:w="1061" w:type="dxa"/>
          </w:tcPr>
          <w:p w14:paraId="0A4771B9" w14:textId="77777777" w:rsidR="00653BCB" w:rsidRDefault="00653BCB" w:rsidP="00CB0B8E">
            <w:pPr>
              <w:pStyle w:val="TableParagraph"/>
              <w:spacing w:line="265" w:lineRule="exact"/>
              <w:ind w:right="311"/>
              <w:jc w:val="right"/>
            </w:pPr>
            <w:r>
              <w:rPr>
                <w:w w:val="95"/>
              </w:rPr>
              <w:t>231</w:t>
            </w:r>
          </w:p>
        </w:tc>
        <w:tc>
          <w:tcPr>
            <w:tcW w:w="1051" w:type="dxa"/>
          </w:tcPr>
          <w:p w14:paraId="71E2854B" w14:textId="77777777" w:rsidR="00653BCB" w:rsidRDefault="00653BCB" w:rsidP="00CB0B8E">
            <w:pPr>
              <w:pStyle w:val="TableParagraph"/>
              <w:spacing w:line="265" w:lineRule="exact"/>
              <w:ind w:left="388" w:right="284"/>
            </w:pPr>
            <w:r>
              <w:t>85</w:t>
            </w:r>
          </w:p>
        </w:tc>
        <w:tc>
          <w:tcPr>
            <w:tcW w:w="1061" w:type="dxa"/>
          </w:tcPr>
          <w:p w14:paraId="1A208C34" w14:textId="77777777" w:rsidR="00653BCB" w:rsidRDefault="00653BCB" w:rsidP="00CB0B8E">
            <w:pPr>
              <w:pStyle w:val="TableParagraph"/>
              <w:spacing w:line="265" w:lineRule="exact"/>
              <w:ind w:right="309"/>
              <w:jc w:val="right"/>
            </w:pPr>
            <w:r>
              <w:rPr>
                <w:w w:val="95"/>
              </w:rPr>
              <w:t>206</w:t>
            </w:r>
          </w:p>
        </w:tc>
        <w:tc>
          <w:tcPr>
            <w:tcW w:w="1119" w:type="dxa"/>
          </w:tcPr>
          <w:p w14:paraId="6DAF6767" w14:textId="77777777" w:rsidR="00653BCB" w:rsidRDefault="00653BCB" w:rsidP="00CB0B8E">
            <w:pPr>
              <w:pStyle w:val="TableParagraph"/>
              <w:spacing w:line="265" w:lineRule="exact"/>
              <w:ind w:right="344"/>
              <w:jc w:val="right"/>
            </w:pPr>
            <w:r>
              <w:rPr>
                <w:w w:val="95"/>
              </w:rPr>
              <w:t>110</w:t>
            </w:r>
          </w:p>
        </w:tc>
        <w:tc>
          <w:tcPr>
            <w:tcW w:w="1076" w:type="dxa"/>
          </w:tcPr>
          <w:p w14:paraId="7D1EC350" w14:textId="77777777" w:rsidR="00653BCB" w:rsidRDefault="00653BCB" w:rsidP="00CB0B8E">
            <w:pPr>
              <w:pStyle w:val="TableParagraph"/>
              <w:spacing w:line="265" w:lineRule="exact"/>
              <w:ind w:left="385" w:right="309"/>
            </w:pPr>
            <w:r>
              <w:t>181</w:t>
            </w:r>
          </w:p>
        </w:tc>
      </w:tr>
      <w:tr w:rsidR="00653BCB" w14:paraId="0783EAD9" w14:textId="77777777" w:rsidTr="00CB0B8E">
        <w:trPr>
          <w:trHeight w:val="298"/>
        </w:trPr>
        <w:tc>
          <w:tcPr>
            <w:tcW w:w="1061" w:type="dxa"/>
          </w:tcPr>
          <w:p w14:paraId="1A8BF2CC" w14:textId="77777777" w:rsidR="00653BCB" w:rsidRDefault="00653BCB" w:rsidP="00CB0B8E">
            <w:pPr>
              <w:pStyle w:val="TableParagraph"/>
              <w:spacing w:line="262" w:lineRule="exact"/>
              <w:ind w:left="453" w:right="345"/>
            </w:pPr>
            <w:r>
              <w:t>11</w:t>
            </w:r>
          </w:p>
        </w:tc>
        <w:tc>
          <w:tcPr>
            <w:tcW w:w="1061" w:type="dxa"/>
          </w:tcPr>
          <w:p w14:paraId="05EE2985" w14:textId="77777777" w:rsidR="00653BCB" w:rsidRDefault="00653BCB" w:rsidP="00CB0B8E">
            <w:pPr>
              <w:pStyle w:val="TableParagraph"/>
              <w:spacing w:line="262" w:lineRule="exact"/>
              <w:ind w:right="311"/>
              <w:jc w:val="right"/>
            </w:pPr>
            <w:r>
              <w:rPr>
                <w:w w:val="95"/>
              </w:rPr>
              <w:t>280</w:t>
            </w:r>
          </w:p>
        </w:tc>
        <w:tc>
          <w:tcPr>
            <w:tcW w:w="1056" w:type="dxa"/>
          </w:tcPr>
          <w:p w14:paraId="1CBB89A4" w14:textId="77777777" w:rsidR="00653BCB" w:rsidRDefault="00653BCB" w:rsidP="00CB0B8E">
            <w:pPr>
              <w:pStyle w:val="TableParagraph"/>
              <w:spacing w:line="262" w:lineRule="exact"/>
              <w:ind w:right="365"/>
              <w:jc w:val="right"/>
            </w:pPr>
            <w:r>
              <w:rPr>
                <w:w w:val="95"/>
              </w:rPr>
              <w:t>36</w:t>
            </w:r>
          </w:p>
        </w:tc>
        <w:tc>
          <w:tcPr>
            <w:tcW w:w="1056" w:type="dxa"/>
          </w:tcPr>
          <w:p w14:paraId="619C2680" w14:textId="77777777" w:rsidR="00653BCB" w:rsidRDefault="00653BCB" w:rsidP="00CB0B8E">
            <w:pPr>
              <w:pStyle w:val="TableParagraph"/>
              <w:spacing w:line="262" w:lineRule="exact"/>
              <w:ind w:left="386" w:right="274"/>
            </w:pPr>
            <w:r>
              <w:t>255</w:t>
            </w:r>
          </w:p>
        </w:tc>
        <w:tc>
          <w:tcPr>
            <w:tcW w:w="1056" w:type="dxa"/>
          </w:tcPr>
          <w:p w14:paraId="3E7DF91B" w14:textId="77777777" w:rsidR="00653BCB" w:rsidRDefault="00653BCB" w:rsidP="00CB0B8E">
            <w:pPr>
              <w:pStyle w:val="TableParagraph"/>
              <w:spacing w:line="262" w:lineRule="exact"/>
              <w:ind w:left="386" w:right="276"/>
            </w:pPr>
            <w:r>
              <w:t>61</w:t>
            </w:r>
          </w:p>
        </w:tc>
        <w:tc>
          <w:tcPr>
            <w:tcW w:w="1061" w:type="dxa"/>
          </w:tcPr>
          <w:p w14:paraId="01CA5D46" w14:textId="77777777" w:rsidR="00653BCB" w:rsidRDefault="00653BCB" w:rsidP="00CB0B8E">
            <w:pPr>
              <w:pStyle w:val="TableParagraph"/>
              <w:spacing w:line="262" w:lineRule="exact"/>
              <w:ind w:right="314"/>
              <w:jc w:val="right"/>
            </w:pPr>
            <w:r>
              <w:rPr>
                <w:w w:val="95"/>
              </w:rPr>
              <w:t>230</w:t>
            </w:r>
          </w:p>
        </w:tc>
        <w:tc>
          <w:tcPr>
            <w:tcW w:w="1051" w:type="dxa"/>
          </w:tcPr>
          <w:p w14:paraId="4B68FF73" w14:textId="77777777" w:rsidR="00653BCB" w:rsidRDefault="00653BCB" w:rsidP="00CB0B8E">
            <w:pPr>
              <w:pStyle w:val="TableParagraph"/>
              <w:spacing w:line="262" w:lineRule="exact"/>
              <w:ind w:left="387" w:right="287"/>
            </w:pPr>
            <w:r>
              <w:t>86</w:t>
            </w:r>
          </w:p>
        </w:tc>
        <w:tc>
          <w:tcPr>
            <w:tcW w:w="1061" w:type="dxa"/>
          </w:tcPr>
          <w:p w14:paraId="161CC163" w14:textId="77777777" w:rsidR="00653BCB" w:rsidRDefault="00653BCB" w:rsidP="00CB0B8E">
            <w:pPr>
              <w:pStyle w:val="TableParagraph"/>
              <w:spacing w:line="262" w:lineRule="exact"/>
              <w:ind w:right="310"/>
              <w:jc w:val="right"/>
            </w:pPr>
            <w:r>
              <w:t>20S</w:t>
            </w:r>
          </w:p>
        </w:tc>
        <w:tc>
          <w:tcPr>
            <w:tcW w:w="1119" w:type="dxa"/>
          </w:tcPr>
          <w:p w14:paraId="6833BEF1" w14:textId="77777777" w:rsidR="00653BCB" w:rsidRDefault="00653BCB" w:rsidP="00CB0B8E">
            <w:pPr>
              <w:pStyle w:val="TableParagraph"/>
              <w:spacing w:line="262" w:lineRule="exact"/>
              <w:ind w:right="347"/>
              <w:jc w:val="right"/>
            </w:pPr>
            <w:r>
              <w:rPr>
                <w:w w:val="95"/>
              </w:rPr>
              <w:t>111</w:t>
            </w:r>
          </w:p>
        </w:tc>
        <w:tc>
          <w:tcPr>
            <w:tcW w:w="1076" w:type="dxa"/>
          </w:tcPr>
          <w:p w14:paraId="2431046F" w14:textId="77777777" w:rsidR="00653BCB" w:rsidRDefault="00653BCB" w:rsidP="00CB0B8E">
            <w:pPr>
              <w:pStyle w:val="TableParagraph"/>
              <w:spacing w:line="262" w:lineRule="exact"/>
              <w:ind w:left="385" w:right="306"/>
            </w:pPr>
            <w:r>
              <w:t>180</w:t>
            </w:r>
          </w:p>
        </w:tc>
      </w:tr>
      <w:tr w:rsidR="00653BCB" w14:paraId="49D7857E" w14:textId="77777777" w:rsidTr="00CB0B8E">
        <w:trPr>
          <w:trHeight w:val="301"/>
        </w:trPr>
        <w:tc>
          <w:tcPr>
            <w:tcW w:w="1061" w:type="dxa"/>
          </w:tcPr>
          <w:p w14:paraId="6AD5361C" w14:textId="77777777" w:rsidR="00653BCB" w:rsidRDefault="00653BCB" w:rsidP="00CB0B8E">
            <w:pPr>
              <w:pStyle w:val="TableParagraph"/>
              <w:spacing w:line="264" w:lineRule="exact"/>
              <w:ind w:left="453" w:right="345"/>
            </w:pPr>
            <w:r>
              <w:t>12</w:t>
            </w:r>
          </w:p>
        </w:tc>
        <w:tc>
          <w:tcPr>
            <w:tcW w:w="1061" w:type="dxa"/>
          </w:tcPr>
          <w:p w14:paraId="1089C19E" w14:textId="77777777" w:rsidR="00653BCB" w:rsidRDefault="00653BCB" w:rsidP="00CB0B8E">
            <w:pPr>
              <w:pStyle w:val="TableParagraph"/>
              <w:spacing w:line="264" w:lineRule="exact"/>
              <w:ind w:right="308"/>
              <w:jc w:val="right"/>
            </w:pPr>
            <w:r>
              <w:rPr>
                <w:w w:val="95"/>
              </w:rPr>
              <w:t>279</w:t>
            </w:r>
          </w:p>
        </w:tc>
        <w:tc>
          <w:tcPr>
            <w:tcW w:w="1056" w:type="dxa"/>
          </w:tcPr>
          <w:p w14:paraId="0FD57E2D" w14:textId="77777777" w:rsidR="00653BCB" w:rsidRDefault="00653BCB" w:rsidP="00CB0B8E">
            <w:pPr>
              <w:pStyle w:val="TableParagraph"/>
              <w:spacing w:line="264" w:lineRule="exact"/>
              <w:ind w:right="372"/>
              <w:jc w:val="right"/>
            </w:pPr>
            <w:r>
              <w:rPr>
                <w:w w:val="90"/>
              </w:rPr>
              <w:t>37</w:t>
            </w:r>
          </w:p>
        </w:tc>
        <w:tc>
          <w:tcPr>
            <w:tcW w:w="1056" w:type="dxa"/>
          </w:tcPr>
          <w:p w14:paraId="0C564B88" w14:textId="77777777" w:rsidR="00653BCB" w:rsidRDefault="00653BCB" w:rsidP="00CB0B8E">
            <w:pPr>
              <w:pStyle w:val="TableParagraph"/>
              <w:spacing w:line="264" w:lineRule="exact"/>
              <w:ind w:left="386" w:right="274"/>
            </w:pPr>
            <w:r>
              <w:t>254</w:t>
            </w:r>
          </w:p>
        </w:tc>
        <w:tc>
          <w:tcPr>
            <w:tcW w:w="1056" w:type="dxa"/>
          </w:tcPr>
          <w:p w14:paraId="659C694F" w14:textId="77777777" w:rsidR="00653BCB" w:rsidRDefault="00653BCB" w:rsidP="00CB0B8E">
            <w:pPr>
              <w:pStyle w:val="TableParagraph"/>
              <w:spacing w:line="264" w:lineRule="exact"/>
              <w:ind w:left="381" w:right="283"/>
            </w:pPr>
            <w:r>
              <w:t>62</w:t>
            </w:r>
          </w:p>
        </w:tc>
        <w:tc>
          <w:tcPr>
            <w:tcW w:w="1061" w:type="dxa"/>
          </w:tcPr>
          <w:p w14:paraId="3C80F1C9" w14:textId="77777777" w:rsidR="00653BCB" w:rsidRDefault="00653BCB" w:rsidP="00CB0B8E">
            <w:pPr>
              <w:pStyle w:val="TableParagraph"/>
              <w:spacing w:line="264" w:lineRule="exact"/>
              <w:ind w:right="311"/>
              <w:jc w:val="right"/>
            </w:pPr>
            <w:r>
              <w:rPr>
                <w:w w:val="95"/>
              </w:rPr>
              <w:t>229</w:t>
            </w:r>
          </w:p>
        </w:tc>
        <w:tc>
          <w:tcPr>
            <w:tcW w:w="1051" w:type="dxa"/>
          </w:tcPr>
          <w:p w14:paraId="39C8900D" w14:textId="77777777" w:rsidR="00653BCB" w:rsidRDefault="00653BCB" w:rsidP="00CB0B8E">
            <w:pPr>
              <w:pStyle w:val="TableParagraph"/>
              <w:spacing w:line="264" w:lineRule="exact"/>
              <w:ind w:left="388" w:right="286"/>
            </w:pPr>
            <w:r>
              <w:t>87</w:t>
            </w:r>
          </w:p>
        </w:tc>
        <w:tc>
          <w:tcPr>
            <w:tcW w:w="1061" w:type="dxa"/>
          </w:tcPr>
          <w:p w14:paraId="5E4B0901" w14:textId="77777777" w:rsidR="00653BCB" w:rsidRDefault="00653BCB" w:rsidP="00CB0B8E">
            <w:pPr>
              <w:pStyle w:val="TableParagraph"/>
              <w:spacing w:line="264" w:lineRule="exact"/>
              <w:ind w:right="313"/>
              <w:jc w:val="right"/>
            </w:pPr>
            <w:r>
              <w:rPr>
                <w:w w:val="95"/>
              </w:rPr>
              <w:t>204</w:t>
            </w:r>
          </w:p>
        </w:tc>
        <w:tc>
          <w:tcPr>
            <w:tcW w:w="1119" w:type="dxa"/>
          </w:tcPr>
          <w:p w14:paraId="7FA553BC" w14:textId="77777777" w:rsidR="00653BCB" w:rsidRDefault="00653BCB" w:rsidP="00CB0B8E">
            <w:pPr>
              <w:pStyle w:val="TableParagraph"/>
              <w:spacing w:line="264" w:lineRule="exact"/>
              <w:ind w:right="347"/>
              <w:jc w:val="right"/>
            </w:pPr>
            <w:r>
              <w:rPr>
                <w:w w:val="95"/>
              </w:rPr>
              <w:t>112</w:t>
            </w:r>
          </w:p>
        </w:tc>
        <w:tc>
          <w:tcPr>
            <w:tcW w:w="1076" w:type="dxa"/>
          </w:tcPr>
          <w:p w14:paraId="048A547A" w14:textId="77777777" w:rsidR="00653BCB" w:rsidRDefault="00653BCB" w:rsidP="00CB0B8E">
            <w:pPr>
              <w:pStyle w:val="TableParagraph"/>
              <w:spacing w:line="264" w:lineRule="exact"/>
              <w:ind w:left="385" w:right="309"/>
            </w:pPr>
            <w:r>
              <w:t>179</w:t>
            </w:r>
          </w:p>
        </w:tc>
      </w:tr>
      <w:tr w:rsidR="00653BCB" w14:paraId="1DCDA2F3" w14:textId="77777777" w:rsidTr="00CB0B8E">
        <w:trPr>
          <w:trHeight w:val="298"/>
        </w:trPr>
        <w:tc>
          <w:tcPr>
            <w:tcW w:w="1061" w:type="dxa"/>
          </w:tcPr>
          <w:p w14:paraId="6C28FCF3" w14:textId="77777777" w:rsidR="00653BCB" w:rsidRDefault="00653BCB" w:rsidP="00CB0B8E">
            <w:pPr>
              <w:pStyle w:val="TableParagraph"/>
              <w:spacing w:line="265" w:lineRule="exact"/>
              <w:ind w:left="453" w:right="345"/>
            </w:pPr>
            <w:r>
              <w:rPr>
                <w:color w:val="0F0F0F"/>
              </w:rPr>
              <w:t>13</w:t>
            </w:r>
          </w:p>
        </w:tc>
        <w:tc>
          <w:tcPr>
            <w:tcW w:w="1061" w:type="dxa"/>
          </w:tcPr>
          <w:p w14:paraId="7B7CEFBC" w14:textId="77777777" w:rsidR="00653BCB" w:rsidRDefault="00653BCB" w:rsidP="00CB0B8E">
            <w:pPr>
              <w:pStyle w:val="TableParagraph"/>
              <w:spacing w:line="265" w:lineRule="exact"/>
              <w:ind w:right="311"/>
              <w:jc w:val="right"/>
            </w:pPr>
            <w:r>
              <w:rPr>
                <w:w w:val="95"/>
              </w:rPr>
              <w:t>278</w:t>
            </w:r>
          </w:p>
        </w:tc>
        <w:tc>
          <w:tcPr>
            <w:tcW w:w="1056" w:type="dxa"/>
          </w:tcPr>
          <w:p w14:paraId="0305EA13" w14:textId="77777777" w:rsidR="00653BCB" w:rsidRDefault="00653BCB" w:rsidP="00CB0B8E">
            <w:pPr>
              <w:pStyle w:val="TableParagraph"/>
              <w:spacing w:line="265" w:lineRule="exact"/>
              <w:ind w:right="365"/>
              <w:jc w:val="right"/>
            </w:pPr>
            <w:r>
              <w:rPr>
                <w:w w:val="95"/>
              </w:rPr>
              <w:t>38</w:t>
            </w:r>
          </w:p>
        </w:tc>
        <w:tc>
          <w:tcPr>
            <w:tcW w:w="1056" w:type="dxa"/>
          </w:tcPr>
          <w:p w14:paraId="14F1883D" w14:textId="77777777" w:rsidR="00653BCB" w:rsidRDefault="00653BCB" w:rsidP="00CB0B8E">
            <w:pPr>
              <w:pStyle w:val="TableParagraph"/>
              <w:spacing w:line="265" w:lineRule="exact"/>
              <w:ind w:left="386" w:right="271"/>
            </w:pPr>
            <w:r>
              <w:t>253</w:t>
            </w:r>
          </w:p>
        </w:tc>
        <w:tc>
          <w:tcPr>
            <w:tcW w:w="1056" w:type="dxa"/>
          </w:tcPr>
          <w:p w14:paraId="11043B85" w14:textId="77777777" w:rsidR="00653BCB" w:rsidRDefault="00653BCB" w:rsidP="00CB0B8E">
            <w:pPr>
              <w:pStyle w:val="TableParagraph"/>
              <w:spacing w:line="265" w:lineRule="exact"/>
              <w:ind w:left="386" w:right="283"/>
            </w:pPr>
            <w:r>
              <w:rPr>
                <w:color w:val="0F0F0F"/>
              </w:rPr>
              <w:t>63</w:t>
            </w:r>
          </w:p>
        </w:tc>
        <w:tc>
          <w:tcPr>
            <w:tcW w:w="1061" w:type="dxa"/>
          </w:tcPr>
          <w:p w14:paraId="6A6C2000" w14:textId="77777777" w:rsidR="00653BCB" w:rsidRDefault="00653BCB" w:rsidP="00CB0B8E">
            <w:pPr>
              <w:pStyle w:val="TableParagraph"/>
              <w:spacing w:line="265" w:lineRule="exact"/>
              <w:ind w:right="314"/>
              <w:jc w:val="right"/>
            </w:pPr>
            <w:r>
              <w:rPr>
                <w:w w:val="95"/>
              </w:rPr>
              <w:t>228</w:t>
            </w:r>
          </w:p>
        </w:tc>
        <w:tc>
          <w:tcPr>
            <w:tcW w:w="1051" w:type="dxa"/>
          </w:tcPr>
          <w:p w14:paraId="5114932A" w14:textId="77777777" w:rsidR="00653BCB" w:rsidRDefault="00653BCB" w:rsidP="00CB0B8E">
            <w:pPr>
              <w:pStyle w:val="TableParagraph"/>
              <w:spacing w:line="265" w:lineRule="exact"/>
              <w:ind w:left="387" w:right="287"/>
            </w:pPr>
            <w:r>
              <w:t>88</w:t>
            </w:r>
          </w:p>
        </w:tc>
        <w:tc>
          <w:tcPr>
            <w:tcW w:w="1061" w:type="dxa"/>
          </w:tcPr>
          <w:p w14:paraId="1D5E9311" w14:textId="77777777" w:rsidR="00653BCB" w:rsidRDefault="00653BCB" w:rsidP="00CB0B8E">
            <w:pPr>
              <w:pStyle w:val="TableParagraph"/>
              <w:spacing w:line="265" w:lineRule="exact"/>
              <w:ind w:right="313"/>
              <w:jc w:val="right"/>
            </w:pPr>
            <w:r>
              <w:rPr>
                <w:w w:val="95"/>
              </w:rPr>
              <w:t>203</w:t>
            </w:r>
          </w:p>
        </w:tc>
        <w:tc>
          <w:tcPr>
            <w:tcW w:w="1119" w:type="dxa"/>
          </w:tcPr>
          <w:p w14:paraId="503CC0BA" w14:textId="77777777" w:rsidR="00653BCB" w:rsidRDefault="00653BCB" w:rsidP="00CB0B8E">
            <w:pPr>
              <w:pStyle w:val="TableParagraph"/>
              <w:spacing w:line="265" w:lineRule="exact"/>
              <w:ind w:right="344"/>
              <w:jc w:val="right"/>
            </w:pPr>
            <w:r>
              <w:rPr>
                <w:w w:val="95"/>
              </w:rPr>
              <w:t>113</w:t>
            </w:r>
          </w:p>
        </w:tc>
        <w:tc>
          <w:tcPr>
            <w:tcW w:w="1076" w:type="dxa"/>
          </w:tcPr>
          <w:p w14:paraId="45BA7956" w14:textId="77777777" w:rsidR="00653BCB" w:rsidRDefault="00653BCB" w:rsidP="00CB0B8E">
            <w:pPr>
              <w:pStyle w:val="TableParagraph"/>
              <w:spacing w:line="265" w:lineRule="exact"/>
              <w:ind w:left="385" w:right="303"/>
            </w:pPr>
            <w:r>
              <w:t>178</w:t>
            </w:r>
          </w:p>
        </w:tc>
      </w:tr>
      <w:tr w:rsidR="00653BCB" w14:paraId="15FADF08" w14:textId="77777777" w:rsidTr="00CB0B8E">
        <w:trPr>
          <w:trHeight w:val="297"/>
        </w:trPr>
        <w:tc>
          <w:tcPr>
            <w:tcW w:w="1061" w:type="dxa"/>
          </w:tcPr>
          <w:p w14:paraId="74F0FB6C" w14:textId="77777777" w:rsidR="00653BCB" w:rsidRDefault="00653BCB" w:rsidP="00CB0B8E">
            <w:pPr>
              <w:pStyle w:val="TableParagraph"/>
              <w:spacing w:line="262" w:lineRule="exact"/>
              <w:ind w:left="453" w:right="345"/>
            </w:pPr>
            <w:r>
              <w:t>14</w:t>
            </w:r>
          </w:p>
        </w:tc>
        <w:tc>
          <w:tcPr>
            <w:tcW w:w="1061" w:type="dxa"/>
          </w:tcPr>
          <w:p w14:paraId="5BEA5272" w14:textId="77777777" w:rsidR="00653BCB" w:rsidRDefault="00653BCB" w:rsidP="00CB0B8E">
            <w:pPr>
              <w:pStyle w:val="TableParagraph"/>
              <w:spacing w:line="262" w:lineRule="exact"/>
              <w:ind w:right="318"/>
              <w:jc w:val="right"/>
            </w:pPr>
            <w:r>
              <w:rPr>
                <w:w w:val="95"/>
              </w:rPr>
              <w:t>277</w:t>
            </w:r>
          </w:p>
        </w:tc>
        <w:tc>
          <w:tcPr>
            <w:tcW w:w="1056" w:type="dxa"/>
          </w:tcPr>
          <w:p w14:paraId="4769D520" w14:textId="77777777" w:rsidR="00653BCB" w:rsidRDefault="00653BCB" w:rsidP="00CB0B8E">
            <w:pPr>
              <w:pStyle w:val="TableParagraph"/>
              <w:spacing w:line="262" w:lineRule="exact"/>
              <w:ind w:right="361"/>
              <w:jc w:val="right"/>
            </w:pPr>
            <w:r>
              <w:rPr>
                <w:w w:val="95"/>
              </w:rPr>
              <w:t>39</w:t>
            </w:r>
          </w:p>
        </w:tc>
        <w:tc>
          <w:tcPr>
            <w:tcW w:w="1056" w:type="dxa"/>
          </w:tcPr>
          <w:p w14:paraId="4222142D" w14:textId="77777777" w:rsidR="00653BCB" w:rsidRDefault="00653BCB" w:rsidP="00CB0B8E">
            <w:pPr>
              <w:pStyle w:val="TableParagraph"/>
              <w:spacing w:line="262" w:lineRule="exact"/>
              <w:ind w:left="386" w:right="277"/>
            </w:pPr>
            <w:r>
              <w:t>252</w:t>
            </w:r>
          </w:p>
        </w:tc>
        <w:tc>
          <w:tcPr>
            <w:tcW w:w="1056" w:type="dxa"/>
          </w:tcPr>
          <w:p w14:paraId="306CDD3D" w14:textId="77777777" w:rsidR="00653BCB" w:rsidRDefault="00653BCB" w:rsidP="00CB0B8E">
            <w:pPr>
              <w:pStyle w:val="TableParagraph"/>
              <w:spacing w:line="262" w:lineRule="exact"/>
              <w:ind w:left="381" w:right="283"/>
            </w:pPr>
            <w:r>
              <w:t>64</w:t>
            </w:r>
          </w:p>
        </w:tc>
        <w:tc>
          <w:tcPr>
            <w:tcW w:w="1061" w:type="dxa"/>
          </w:tcPr>
          <w:p w14:paraId="5B702D4C" w14:textId="77777777" w:rsidR="00653BCB" w:rsidRDefault="00653BCB" w:rsidP="00CB0B8E">
            <w:pPr>
              <w:pStyle w:val="TableParagraph"/>
              <w:spacing w:line="262" w:lineRule="exact"/>
              <w:ind w:right="314"/>
              <w:jc w:val="right"/>
            </w:pPr>
            <w:r>
              <w:rPr>
                <w:w w:val="95"/>
              </w:rPr>
              <w:t>227</w:t>
            </w:r>
          </w:p>
        </w:tc>
        <w:tc>
          <w:tcPr>
            <w:tcW w:w="1051" w:type="dxa"/>
          </w:tcPr>
          <w:p w14:paraId="7986A907" w14:textId="77777777" w:rsidR="00653BCB" w:rsidRDefault="00653BCB" w:rsidP="00CB0B8E">
            <w:pPr>
              <w:pStyle w:val="TableParagraph"/>
              <w:spacing w:line="262" w:lineRule="exact"/>
              <w:ind w:left="388" w:right="286"/>
            </w:pPr>
            <w:r>
              <w:t>89</w:t>
            </w:r>
          </w:p>
        </w:tc>
        <w:tc>
          <w:tcPr>
            <w:tcW w:w="1061" w:type="dxa"/>
          </w:tcPr>
          <w:p w14:paraId="3E0F6B60" w14:textId="77777777" w:rsidR="00653BCB" w:rsidRDefault="00653BCB" w:rsidP="00CB0B8E">
            <w:pPr>
              <w:pStyle w:val="TableParagraph"/>
              <w:spacing w:line="262" w:lineRule="exact"/>
              <w:ind w:right="313"/>
              <w:jc w:val="right"/>
            </w:pPr>
            <w:r>
              <w:rPr>
                <w:w w:val="95"/>
              </w:rPr>
              <w:t>202</w:t>
            </w:r>
          </w:p>
        </w:tc>
        <w:tc>
          <w:tcPr>
            <w:tcW w:w="1119" w:type="dxa"/>
          </w:tcPr>
          <w:p w14:paraId="70972933" w14:textId="77777777" w:rsidR="00653BCB" w:rsidRDefault="00653BCB" w:rsidP="00CB0B8E">
            <w:pPr>
              <w:pStyle w:val="TableParagraph"/>
              <w:spacing w:line="262" w:lineRule="exact"/>
              <w:ind w:right="344"/>
              <w:jc w:val="right"/>
            </w:pPr>
            <w:r>
              <w:rPr>
                <w:w w:val="95"/>
              </w:rPr>
              <w:t>114</w:t>
            </w:r>
          </w:p>
        </w:tc>
        <w:tc>
          <w:tcPr>
            <w:tcW w:w="1076" w:type="dxa"/>
          </w:tcPr>
          <w:p w14:paraId="721475DF" w14:textId="77777777" w:rsidR="00653BCB" w:rsidRDefault="00653BCB" w:rsidP="00CB0B8E">
            <w:pPr>
              <w:pStyle w:val="TableParagraph"/>
              <w:spacing w:line="262" w:lineRule="exact"/>
              <w:ind w:left="385" w:right="309"/>
            </w:pPr>
            <w:r>
              <w:t>177</w:t>
            </w:r>
          </w:p>
        </w:tc>
      </w:tr>
      <w:tr w:rsidR="00653BCB" w14:paraId="14A10D78" w14:textId="77777777" w:rsidTr="00CB0B8E">
        <w:trPr>
          <w:trHeight w:val="301"/>
        </w:trPr>
        <w:tc>
          <w:tcPr>
            <w:tcW w:w="1061" w:type="dxa"/>
          </w:tcPr>
          <w:p w14:paraId="544AE27D" w14:textId="77777777" w:rsidR="00653BCB" w:rsidRDefault="00653BCB" w:rsidP="00CB0B8E">
            <w:pPr>
              <w:pStyle w:val="TableParagraph"/>
              <w:spacing w:line="264" w:lineRule="exact"/>
              <w:ind w:left="453" w:right="345"/>
            </w:pPr>
            <w:r>
              <w:t>15</w:t>
            </w:r>
          </w:p>
        </w:tc>
        <w:tc>
          <w:tcPr>
            <w:tcW w:w="1061" w:type="dxa"/>
          </w:tcPr>
          <w:p w14:paraId="57DFB22C" w14:textId="77777777" w:rsidR="00653BCB" w:rsidRDefault="00653BCB" w:rsidP="00CB0B8E">
            <w:pPr>
              <w:pStyle w:val="TableParagraph"/>
              <w:spacing w:line="264" w:lineRule="exact"/>
              <w:ind w:right="311"/>
              <w:jc w:val="right"/>
            </w:pPr>
            <w:r>
              <w:rPr>
                <w:w w:val="95"/>
              </w:rPr>
              <w:t>276</w:t>
            </w:r>
          </w:p>
        </w:tc>
        <w:tc>
          <w:tcPr>
            <w:tcW w:w="1056" w:type="dxa"/>
          </w:tcPr>
          <w:p w14:paraId="3BC316E1" w14:textId="77777777" w:rsidR="00653BCB" w:rsidRDefault="00653BCB" w:rsidP="00CB0B8E">
            <w:pPr>
              <w:pStyle w:val="TableParagraph"/>
              <w:spacing w:line="264" w:lineRule="exact"/>
              <w:ind w:right="367"/>
              <w:jc w:val="right"/>
            </w:pPr>
            <w:r>
              <w:rPr>
                <w:w w:val="95"/>
              </w:rPr>
              <w:t>40</w:t>
            </w:r>
          </w:p>
        </w:tc>
        <w:tc>
          <w:tcPr>
            <w:tcW w:w="1056" w:type="dxa"/>
          </w:tcPr>
          <w:p w14:paraId="465187DC" w14:textId="77777777" w:rsidR="00653BCB" w:rsidRDefault="00653BCB" w:rsidP="00CB0B8E">
            <w:pPr>
              <w:pStyle w:val="TableParagraph"/>
              <w:spacing w:line="264" w:lineRule="exact"/>
              <w:ind w:left="381" w:right="283"/>
            </w:pPr>
            <w:r>
              <w:t>251</w:t>
            </w:r>
          </w:p>
        </w:tc>
        <w:tc>
          <w:tcPr>
            <w:tcW w:w="1056" w:type="dxa"/>
          </w:tcPr>
          <w:p w14:paraId="40D5DFC2" w14:textId="77777777" w:rsidR="00653BCB" w:rsidRDefault="00653BCB" w:rsidP="00CB0B8E">
            <w:pPr>
              <w:pStyle w:val="TableParagraph"/>
              <w:spacing w:line="264" w:lineRule="exact"/>
              <w:ind w:left="386" w:right="283"/>
            </w:pPr>
            <w:r>
              <w:t>65</w:t>
            </w:r>
          </w:p>
        </w:tc>
        <w:tc>
          <w:tcPr>
            <w:tcW w:w="1061" w:type="dxa"/>
          </w:tcPr>
          <w:p w14:paraId="67F5F156" w14:textId="77777777" w:rsidR="00653BCB" w:rsidRDefault="00653BCB" w:rsidP="00CB0B8E">
            <w:pPr>
              <w:pStyle w:val="TableParagraph"/>
              <w:spacing w:line="264" w:lineRule="exact"/>
              <w:ind w:right="314"/>
              <w:jc w:val="right"/>
            </w:pPr>
            <w:r>
              <w:rPr>
                <w:w w:val="95"/>
              </w:rPr>
              <w:t>226</w:t>
            </w:r>
          </w:p>
        </w:tc>
        <w:tc>
          <w:tcPr>
            <w:tcW w:w="1051" w:type="dxa"/>
          </w:tcPr>
          <w:p w14:paraId="6138649B" w14:textId="77777777" w:rsidR="00653BCB" w:rsidRDefault="00653BCB" w:rsidP="00CB0B8E">
            <w:pPr>
              <w:pStyle w:val="TableParagraph"/>
              <w:spacing w:line="264" w:lineRule="exact"/>
              <w:ind w:left="388" w:right="282"/>
            </w:pPr>
            <w:r>
              <w:t>90</w:t>
            </w:r>
          </w:p>
        </w:tc>
        <w:tc>
          <w:tcPr>
            <w:tcW w:w="1061" w:type="dxa"/>
          </w:tcPr>
          <w:p w14:paraId="4B786B85" w14:textId="77777777" w:rsidR="00653BCB" w:rsidRDefault="00653BCB" w:rsidP="00CB0B8E">
            <w:pPr>
              <w:pStyle w:val="TableParagraph"/>
              <w:spacing w:line="264" w:lineRule="exact"/>
              <w:ind w:right="313"/>
              <w:jc w:val="right"/>
            </w:pPr>
            <w:r>
              <w:rPr>
                <w:w w:val="95"/>
              </w:rPr>
              <w:t>201</w:t>
            </w:r>
          </w:p>
        </w:tc>
        <w:tc>
          <w:tcPr>
            <w:tcW w:w="1119" w:type="dxa"/>
          </w:tcPr>
          <w:p w14:paraId="65C1A5A8" w14:textId="77777777" w:rsidR="00653BCB" w:rsidRDefault="00653BCB" w:rsidP="00CB0B8E">
            <w:pPr>
              <w:pStyle w:val="TableParagraph"/>
              <w:spacing w:line="264" w:lineRule="exact"/>
              <w:ind w:right="344"/>
              <w:jc w:val="right"/>
            </w:pPr>
            <w:r>
              <w:rPr>
                <w:w w:val="95"/>
              </w:rPr>
              <w:t>115</w:t>
            </w:r>
          </w:p>
        </w:tc>
        <w:tc>
          <w:tcPr>
            <w:tcW w:w="1076" w:type="dxa"/>
          </w:tcPr>
          <w:p w14:paraId="50FCFDCA" w14:textId="77777777" w:rsidR="00653BCB" w:rsidRDefault="00653BCB" w:rsidP="00CB0B8E">
            <w:pPr>
              <w:pStyle w:val="TableParagraph"/>
              <w:spacing w:line="264" w:lineRule="exact"/>
              <w:ind w:left="385" w:right="303"/>
            </w:pPr>
            <w:r>
              <w:t>176</w:t>
            </w:r>
          </w:p>
        </w:tc>
      </w:tr>
      <w:tr w:rsidR="00653BCB" w14:paraId="68FC97D0" w14:textId="77777777" w:rsidTr="00CB0B8E">
        <w:trPr>
          <w:trHeight w:val="298"/>
        </w:trPr>
        <w:tc>
          <w:tcPr>
            <w:tcW w:w="1061" w:type="dxa"/>
          </w:tcPr>
          <w:p w14:paraId="018E7B55" w14:textId="77777777" w:rsidR="00653BCB" w:rsidRDefault="00653BCB" w:rsidP="00CB0B8E">
            <w:pPr>
              <w:pStyle w:val="TableParagraph"/>
              <w:spacing w:line="265" w:lineRule="exact"/>
              <w:ind w:left="453" w:right="345"/>
            </w:pPr>
            <w:r>
              <w:t>16</w:t>
            </w:r>
          </w:p>
        </w:tc>
        <w:tc>
          <w:tcPr>
            <w:tcW w:w="1061" w:type="dxa"/>
          </w:tcPr>
          <w:p w14:paraId="521E0AF9" w14:textId="77777777" w:rsidR="00653BCB" w:rsidRDefault="00653BCB" w:rsidP="00CB0B8E">
            <w:pPr>
              <w:pStyle w:val="TableParagraph"/>
              <w:spacing w:line="265" w:lineRule="exact"/>
              <w:ind w:right="308"/>
              <w:jc w:val="right"/>
            </w:pPr>
            <w:r>
              <w:rPr>
                <w:w w:val="95"/>
              </w:rPr>
              <w:t>275</w:t>
            </w:r>
          </w:p>
        </w:tc>
        <w:tc>
          <w:tcPr>
            <w:tcW w:w="1056" w:type="dxa"/>
          </w:tcPr>
          <w:p w14:paraId="6597DAE8" w14:textId="77777777" w:rsidR="00653BCB" w:rsidRDefault="00653BCB" w:rsidP="00CB0B8E">
            <w:pPr>
              <w:pStyle w:val="TableParagraph"/>
              <w:spacing w:line="265" w:lineRule="exact"/>
              <w:ind w:right="362"/>
              <w:jc w:val="right"/>
            </w:pPr>
            <w:r>
              <w:rPr>
                <w:w w:val="95"/>
              </w:rPr>
              <w:t>41</w:t>
            </w:r>
          </w:p>
        </w:tc>
        <w:tc>
          <w:tcPr>
            <w:tcW w:w="1056" w:type="dxa"/>
          </w:tcPr>
          <w:p w14:paraId="0DB5E388" w14:textId="77777777" w:rsidR="00653BCB" w:rsidRDefault="00653BCB" w:rsidP="00CB0B8E">
            <w:pPr>
              <w:pStyle w:val="TableParagraph"/>
              <w:spacing w:line="265" w:lineRule="exact"/>
              <w:ind w:left="386" w:right="282"/>
            </w:pPr>
            <w:r>
              <w:t>250</w:t>
            </w:r>
          </w:p>
        </w:tc>
        <w:tc>
          <w:tcPr>
            <w:tcW w:w="1056" w:type="dxa"/>
          </w:tcPr>
          <w:p w14:paraId="15E68571" w14:textId="77777777" w:rsidR="00653BCB" w:rsidRDefault="00653BCB" w:rsidP="00CB0B8E">
            <w:pPr>
              <w:pStyle w:val="TableParagraph"/>
              <w:spacing w:line="265" w:lineRule="exact"/>
              <w:ind w:left="385" w:right="283"/>
            </w:pPr>
            <w:r>
              <w:t>66</w:t>
            </w:r>
          </w:p>
        </w:tc>
        <w:tc>
          <w:tcPr>
            <w:tcW w:w="1061" w:type="dxa"/>
          </w:tcPr>
          <w:p w14:paraId="4799F9E5" w14:textId="77777777" w:rsidR="00653BCB" w:rsidRDefault="00653BCB" w:rsidP="00CB0B8E">
            <w:pPr>
              <w:pStyle w:val="TableParagraph"/>
              <w:spacing w:line="265" w:lineRule="exact"/>
              <w:ind w:right="311"/>
              <w:jc w:val="right"/>
            </w:pPr>
            <w:r>
              <w:rPr>
                <w:w w:val="95"/>
              </w:rPr>
              <w:t>225</w:t>
            </w:r>
          </w:p>
        </w:tc>
        <w:tc>
          <w:tcPr>
            <w:tcW w:w="1051" w:type="dxa"/>
          </w:tcPr>
          <w:p w14:paraId="7914A8B8" w14:textId="77777777" w:rsidR="00653BCB" w:rsidRDefault="00653BCB" w:rsidP="00CB0B8E">
            <w:pPr>
              <w:pStyle w:val="TableParagraph"/>
              <w:spacing w:line="265" w:lineRule="exact"/>
              <w:ind w:left="388" w:right="284"/>
            </w:pPr>
            <w:r>
              <w:t>91</w:t>
            </w:r>
          </w:p>
        </w:tc>
        <w:tc>
          <w:tcPr>
            <w:tcW w:w="1061" w:type="dxa"/>
          </w:tcPr>
          <w:p w14:paraId="28999594" w14:textId="77777777" w:rsidR="00653BCB" w:rsidRDefault="00653BCB" w:rsidP="00CB0B8E">
            <w:pPr>
              <w:pStyle w:val="TableParagraph"/>
              <w:spacing w:line="265" w:lineRule="exact"/>
              <w:ind w:right="309"/>
              <w:jc w:val="right"/>
            </w:pPr>
            <w:r>
              <w:rPr>
                <w:w w:val="95"/>
              </w:rPr>
              <w:t>200</w:t>
            </w:r>
          </w:p>
        </w:tc>
        <w:tc>
          <w:tcPr>
            <w:tcW w:w="1119" w:type="dxa"/>
          </w:tcPr>
          <w:p w14:paraId="270C16A0" w14:textId="77777777" w:rsidR="00653BCB" w:rsidRDefault="00653BCB" w:rsidP="00CB0B8E">
            <w:pPr>
              <w:pStyle w:val="TableParagraph"/>
              <w:spacing w:line="265" w:lineRule="exact"/>
              <w:ind w:right="340"/>
              <w:jc w:val="right"/>
            </w:pPr>
            <w:r>
              <w:rPr>
                <w:w w:val="95"/>
              </w:rPr>
              <w:t>116</w:t>
            </w:r>
          </w:p>
        </w:tc>
        <w:tc>
          <w:tcPr>
            <w:tcW w:w="1076" w:type="dxa"/>
          </w:tcPr>
          <w:p w14:paraId="15CCB306" w14:textId="77777777" w:rsidR="00653BCB" w:rsidRDefault="00653BCB" w:rsidP="00CB0B8E">
            <w:pPr>
              <w:pStyle w:val="TableParagraph"/>
              <w:spacing w:line="265" w:lineRule="exact"/>
              <w:ind w:left="385" w:right="306"/>
            </w:pPr>
            <w:r>
              <w:t>175</w:t>
            </w:r>
          </w:p>
        </w:tc>
      </w:tr>
      <w:tr w:rsidR="00653BCB" w14:paraId="788F0831" w14:textId="77777777" w:rsidTr="00CB0B8E">
        <w:trPr>
          <w:trHeight w:val="298"/>
        </w:trPr>
        <w:tc>
          <w:tcPr>
            <w:tcW w:w="1061" w:type="dxa"/>
          </w:tcPr>
          <w:p w14:paraId="3D58EDF7" w14:textId="77777777" w:rsidR="00653BCB" w:rsidRDefault="00653BCB" w:rsidP="00CB0B8E">
            <w:pPr>
              <w:pStyle w:val="TableParagraph"/>
              <w:spacing w:line="262" w:lineRule="exact"/>
              <w:ind w:left="453" w:right="345"/>
            </w:pPr>
            <w:r>
              <w:t>17</w:t>
            </w:r>
          </w:p>
        </w:tc>
        <w:tc>
          <w:tcPr>
            <w:tcW w:w="1061" w:type="dxa"/>
          </w:tcPr>
          <w:p w14:paraId="17ADE9AF" w14:textId="77777777" w:rsidR="00653BCB" w:rsidRDefault="00653BCB" w:rsidP="00CB0B8E">
            <w:pPr>
              <w:pStyle w:val="TableParagraph"/>
              <w:spacing w:line="262" w:lineRule="exact"/>
              <w:ind w:right="315"/>
              <w:jc w:val="right"/>
            </w:pPr>
            <w:r>
              <w:rPr>
                <w:w w:val="95"/>
              </w:rPr>
              <w:t>274</w:t>
            </w:r>
          </w:p>
        </w:tc>
        <w:tc>
          <w:tcPr>
            <w:tcW w:w="1056" w:type="dxa"/>
          </w:tcPr>
          <w:p w14:paraId="05EAA6F5" w14:textId="77777777" w:rsidR="00653BCB" w:rsidRDefault="00653BCB" w:rsidP="00CB0B8E">
            <w:pPr>
              <w:pStyle w:val="TableParagraph"/>
              <w:spacing w:line="262" w:lineRule="exact"/>
              <w:ind w:right="369"/>
              <w:jc w:val="right"/>
            </w:pPr>
            <w:r>
              <w:rPr>
                <w:w w:val="95"/>
              </w:rPr>
              <w:t>42</w:t>
            </w:r>
          </w:p>
        </w:tc>
        <w:tc>
          <w:tcPr>
            <w:tcW w:w="1056" w:type="dxa"/>
          </w:tcPr>
          <w:p w14:paraId="1613CA51" w14:textId="77777777" w:rsidR="00653BCB" w:rsidRDefault="00653BCB" w:rsidP="00CB0B8E">
            <w:pPr>
              <w:pStyle w:val="TableParagraph"/>
              <w:spacing w:line="262" w:lineRule="exact"/>
              <w:ind w:left="386" w:right="280"/>
            </w:pPr>
            <w:r>
              <w:t>249</w:t>
            </w:r>
          </w:p>
        </w:tc>
        <w:tc>
          <w:tcPr>
            <w:tcW w:w="1056" w:type="dxa"/>
          </w:tcPr>
          <w:p w14:paraId="10453994" w14:textId="77777777" w:rsidR="00653BCB" w:rsidRDefault="00653BCB" w:rsidP="00CB0B8E">
            <w:pPr>
              <w:pStyle w:val="TableParagraph"/>
              <w:spacing w:line="262" w:lineRule="exact"/>
              <w:ind w:left="386" w:right="280"/>
            </w:pPr>
            <w:r>
              <w:t>67</w:t>
            </w:r>
          </w:p>
        </w:tc>
        <w:tc>
          <w:tcPr>
            <w:tcW w:w="1061" w:type="dxa"/>
          </w:tcPr>
          <w:p w14:paraId="4ABEA66D" w14:textId="77777777" w:rsidR="00653BCB" w:rsidRDefault="00653BCB" w:rsidP="00CB0B8E">
            <w:pPr>
              <w:pStyle w:val="TableParagraph"/>
              <w:spacing w:line="262" w:lineRule="exact"/>
              <w:ind w:right="317"/>
              <w:jc w:val="right"/>
            </w:pPr>
            <w:r>
              <w:rPr>
                <w:w w:val="95"/>
              </w:rPr>
              <w:t>224</w:t>
            </w:r>
          </w:p>
        </w:tc>
        <w:tc>
          <w:tcPr>
            <w:tcW w:w="1051" w:type="dxa"/>
          </w:tcPr>
          <w:p w14:paraId="0F037E44" w14:textId="77777777" w:rsidR="00653BCB" w:rsidRDefault="00653BCB" w:rsidP="00CB0B8E">
            <w:pPr>
              <w:pStyle w:val="TableParagraph"/>
              <w:spacing w:line="262" w:lineRule="exact"/>
              <w:ind w:left="388" w:right="284"/>
            </w:pPr>
            <w:r>
              <w:t>92</w:t>
            </w:r>
          </w:p>
        </w:tc>
        <w:tc>
          <w:tcPr>
            <w:tcW w:w="1061" w:type="dxa"/>
          </w:tcPr>
          <w:p w14:paraId="140FA1F1" w14:textId="77777777" w:rsidR="00653BCB" w:rsidRDefault="00653BCB" w:rsidP="00CB0B8E">
            <w:pPr>
              <w:pStyle w:val="TableParagraph"/>
              <w:spacing w:line="262" w:lineRule="exact"/>
              <w:ind w:right="315"/>
              <w:jc w:val="right"/>
            </w:pPr>
            <w:r>
              <w:rPr>
                <w:w w:val="95"/>
              </w:rPr>
              <w:t>199</w:t>
            </w:r>
          </w:p>
        </w:tc>
        <w:tc>
          <w:tcPr>
            <w:tcW w:w="1119" w:type="dxa"/>
          </w:tcPr>
          <w:p w14:paraId="36C4469C" w14:textId="77777777" w:rsidR="00653BCB" w:rsidRDefault="00653BCB" w:rsidP="00CB0B8E">
            <w:pPr>
              <w:pStyle w:val="TableParagraph"/>
              <w:spacing w:line="262" w:lineRule="exact"/>
              <w:ind w:right="347"/>
              <w:jc w:val="right"/>
            </w:pPr>
            <w:r>
              <w:rPr>
                <w:w w:val="95"/>
              </w:rPr>
              <w:t>117</w:t>
            </w:r>
          </w:p>
        </w:tc>
        <w:tc>
          <w:tcPr>
            <w:tcW w:w="1076" w:type="dxa"/>
          </w:tcPr>
          <w:p w14:paraId="22D5A105" w14:textId="77777777" w:rsidR="00653BCB" w:rsidRDefault="00653BCB" w:rsidP="00CB0B8E">
            <w:pPr>
              <w:pStyle w:val="TableParagraph"/>
              <w:spacing w:line="262" w:lineRule="exact"/>
              <w:ind w:left="378" w:right="309"/>
            </w:pPr>
            <w:r>
              <w:t>174</w:t>
            </w:r>
          </w:p>
        </w:tc>
      </w:tr>
      <w:tr w:rsidR="00653BCB" w14:paraId="7BDAD5AF" w14:textId="77777777" w:rsidTr="00CB0B8E">
        <w:trPr>
          <w:trHeight w:val="301"/>
        </w:trPr>
        <w:tc>
          <w:tcPr>
            <w:tcW w:w="1061" w:type="dxa"/>
          </w:tcPr>
          <w:p w14:paraId="223A35AA" w14:textId="77777777" w:rsidR="00653BCB" w:rsidRDefault="00653BCB" w:rsidP="00CB0B8E">
            <w:pPr>
              <w:pStyle w:val="TableParagraph"/>
              <w:spacing w:line="264" w:lineRule="exact"/>
              <w:ind w:left="453" w:right="345"/>
            </w:pPr>
            <w:r>
              <w:t>18</w:t>
            </w:r>
          </w:p>
        </w:tc>
        <w:tc>
          <w:tcPr>
            <w:tcW w:w="1061" w:type="dxa"/>
          </w:tcPr>
          <w:p w14:paraId="2E2989F5" w14:textId="77777777" w:rsidR="00653BCB" w:rsidRDefault="00653BCB" w:rsidP="00CB0B8E">
            <w:pPr>
              <w:pStyle w:val="TableParagraph"/>
              <w:spacing w:line="264" w:lineRule="exact"/>
              <w:ind w:right="315"/>
              <w:jc w:val="right"/>
            </w:pPr>
            <w:r>
              <w:rPr>
                <w:w w:val="95"/>
              </w:rPr>
              <w:t>273</w:t>
            </w:r>
          </w:p>
        </w:tc>
        <w:tc>
          <w:tcPr>
            <w:tcW w:w="1056" w:type="dxa"/>
          </w:tcPr>
          <w:p w14:paraId="0A9E559F" w14:textId="77777777" w:rsidR="00653BCB" w:rsidRDefault="00653BCB" w:rsidP="00CB0B8E">
            <w:pPr>
              <w:pStyle w:val="TableParagraph"/>
              <w:spacing w:line="264" w:lineRule="exact"/>
              <w:ind w:right="367"/>
              <w:jc w:val="right"/>
            </w:pPr>
            <w:r>
              <w:rPr>
                <w:w w:val="95"/>
              </w:rPr>
              <w:t>43</w:t>
            </w:r>
          </w:p>
        </w:tc>
        <w:tc>
          <w:tcPr>
            <w:tcW w:w="1056" w:type="dxa"/>
          </w:tcPr>
          <w:p w14:paraId="77477187" w14:textId="77777777" w:rsidR="00653BCB" w:rsidRDefault="00653BCB" w:rsidP="00CB0B8E">
            <w:pPr>
              <w:pStyle w:val="TableParagraph"/>
              <w:spacing w:line="264" w:lineRule="exact"/>
              <w:ind w:left="386" w:right="280"/>
            </w:pPr>
            <w:r>
              <w:t>248</w:t>
            </w:r>
          </w:p>
        </w:tc>
        <w:tc>
          <w:tcPr>
            <w:tcW w:w="1056" w:type="dxa"/>
          </w:tcPr>
          <w:p w14:paraId="0ADB2DCD" w14:textId="77777777" w:rsidR="00653BCB" w:rsidRDefault="00653BCB" w:rsidP="00CB0B8E">
            <w:pPr>
              <w:pStyle w:val="TableParagraph"/>
              <w:spacing w:line="264" w:lineRule="exact"/>
              <w:ind w:left="386" w:right="280"/>
            </w:pPr>
            <w:r>
              <w:t>68</w:t>
            </w:r>
          </w:p>
        </w:tc>
        <w:tc>
          <w:tcPr>
            <w:tcW w:w="1061" w:type="dxa"/>
          </w:tcPr>
          <w:p w14:paraId="1578B85D" w14:textId="77777777" w:rsidR="00653BCB" w:rsidRDefault="00653BCB" w:rsidP="00CB0B8E">
            <w:pPr>
              <w:pStyle w:val="TableParagraph"/>
              <w:spacing w:line="264" w:lineRule="exact"/>
              <w:ind w:right="317"/>
              <w:jc w:val="right"/>
            </w:pPr>
            <w:r>
              <w:rPr>
                <w:w w:val="95"/>
              </w:rPr>
              <w:t>223</w:t>
            </w:r>
          </w:p>
        </w:tc>
        <w:tc>
          <w:tcPr>
            <w:tcW w:w="1051" w:type="dxa"/>
          </w:tcPr>
          <w:p w14:paraId="534585AD" w14:textId="77777777" w:rsidR="00653BCB" w:rsidRDefault="00653BCB" w:rsidP="00CB0B8E">
            <w:pPr>
              <w:pStyle w:val="TableParagraph"/>
              <w:spacing w:line="264" w:lineRule="exact"/>
              <w:ind w:left="388" w:right="284"/>
            </w:pPr>
            <w:r>
              <w:t>93</w:t>
            </w:r>
          </w:p>
        </w:tc>
        <w:tc>
          <w:tcPr>
            <w:tcW w:w="1061" w:type="dxa"/>
          </w:tcPr>
          <w:p w14:paraId="2D261909" w14:textId="77777777" w:rsidR="00653BCB" w:rsidRDefault="00653BCB" w:rsidP="00CB0B8E">
            <w:pPr>
              <w:pStyle w:val="TableParagraph"/>
              <w:spacing w:line="264" w:lineRule="exact"/>
              <w:ind w:right="308"/>
              <w:jc w:val="right"/>
            </w:pPr>
            <w:r>
              <w:rPr>
                <w:w w:val="95"/>
              </w:rPr>
              <w:t>198</w:t>
            </w:r>
          </w:p>
        </w:tc>
        <w:tc>
          <w:tcPr>
            <w:tcW w:w="1119" w:type="dxa"/>
          </w:tcPr>
          <w:p w14:paraId="299B4A48" w14:textId="77777777" w:rsidR="00653BCB" w:rsidRDefault="00653BCB" w:rsidP="00CB0B8E">
            <w:pPr>
              <w:pStyle w:val="TableParagraph"/>
              <w:spacing w:line="264" w:lineRule="exact"/>
              <w:ind w:right="350"/>
              <w:jc w:val="right"/>
            </w:pPr>
            <w:r>
              <w:rPr>
                <w:w w:val="90"/>
              </w:rPr>
              <w:t>118</w:t>
            </w:r>
          </w:p>
        </w:tc>
        <w:tc>
          <w:tcPr>
            <w:tcW w:w="1076" w:type="dxa"/>
          </w:tcPr>
          <w:p w14:paraId="457D8818" w14:textId="77777777" w:rsidR="00653BCB" w:rsidRDefault="00653BCB" w:rsidP="00CB0B8E">
            <w:pPr>
              <w:pStyle w:val="TableParagraph"/>
              <w:spacing w:line="264" w:lineRule="exact"/>
              <w:ind w:left="385" w:right="306"/>
            </w:pPr>
            <w:r>
              <w:t>173</w:t>
            </w:r>
          </w:p>
        </w:tc>
      </w:tr>
      <w:tr w:rsidR="00653BCB" w14:paraId="65FA67E9" w14:textId="77777777" w:rsidTr="00CB0B8E">
        <w:trPr>
          <w:trHeight w:val="298"/>
        </w:trPr>
        <w:tc>
          <w:tcPr>
            <w:tcW w:w="1061" w:type="dxa"/>
          </w:tcPr>
          <w:p w14:paraId="15449A08" w14:textId="77777777" w:rsidR="00653BCB" w:rsidRDefault="00653BCB" w:rsidP="00CB0B8E">
            <w:pPr>
              <w:pStyle w:val="TableParagraph"/>
              <w:spacing w:line="265" w:lineRule="exact"/>
              <w:ind w:left="453" w:right="345"/>
            </w:pPr>
            <w:r>
              <w:t>19</w:t>
            </w:r>
          </w:p>
        </w:tc>
        <w:tc>
          <w:tcPr>
            <w:tcW w:w="1061" w:type="dxa"/>
          </w:tcPr>
          <w:p w14:paraId="03D5D756" w14:textId="77777777" w:rsidR="00653BCB" w:rsidRDefault="00653BCB" w:rsidP="00CB0B8E">
            <w:pPr>
              <w:pStyle w:val="TableParagraph"/>
              <w:spacing w:line="265" w:lineRule="exact"/>
              <w:ind w:right="315"/>
              <w:jc w:val="right"/>
            </w:pPr>
            <w:r>
              <w:rPr>
                <w:w w:val="95"/>
              </w:rPr>
              <w:t>272</w:t>
            </w:r>
          </w:p>
        </w:tc>
        <w:tc>
          <w:tcPr>
            <w:tcW w:w="1056" w:type="dxa"/>
          </w:tcPr>
          <w:p w14:paraId="3DB2BB16" w14:textId="77777777" w:rsidR="00653BCB" w:rsidRDefault="00653BCB" w:rsidP="00CB0B8E">
            <w:pPr>
              <w:pStyle w:val="TableParagraph"/>
              <w:spacing w:line="265" w:lineRule="exact"/>
              <w:ind w:right="367"/>
              <w:jc w:val="right"/>
            </w:pPr>
            <w:r>
              <w:rPr>
                <w:w w:val="95"/>
              </w:rPr>
              <w:t>44</w:t>
            </w:r>
          </w:p>
        </w:tc>
        <w:tc>
          <w:tcPr>
            <w:tcW w:w="1056" w:type="dxa"/>
          </w:tcPr>
          <w:p w14:paraId="0CC0015A" w14:textId="77777777" w:rsidR="00653BCB" w:rsidRDefault="00653BCB" w:rsidP="00CB0B8E">
            <w:pPr>
              <w:pStyle w:val="TableParagraph"/>
              <w:spacing w:line="265" w:lineRule="exact"/>
              <w:ind w:left="375" w:right="283"/>
            </w:pPr>
            <w:r>
              <w:t>247</w:t>
            </w:r>
          </w:p>
        </w:tc>
        <w:tc>
          <w:tcPr>
            <w:tcW w:w="1056" w:type="dxa"/>
          </w:tcPr>
          <w:p w14:paraId="3D00A2AD" w14:textId="77777777" w:rsidR="00653BCB" w:rsidRDefault="00653BCB" w:rsidP="00CB0B8E">
            <w:pPr>
              <w:pStyle w:val="TableParagraph"/>
              <w:spacing w:line="265" w:lineRule="exact"/>
              <w:ind w:left="386" w:right="276"/>
            </w:pPr>
            <w:r>
              <w:t>69</w:t>
            </w:r>
          </w:p>
        </w:tc>
        <w:tc>
          <w:tcPr>
            <w:tcW w:w="1061" w:type="dxa"/>
          </w:tcPr>
          <w:p w14:paraId="5C6D9D8A" w14:textId="77777777" w:rsidR="00653BCB" w:rsidRDefault="00653BCB" w:rsidP="00CB0B8E">
            <w:pPr>
              <w:pStyle w:val="TableParagraph"/>
              <w:spacing w:line="265" w:lineRule="exact"/>
              <w:ind w:right="317"/>
              <w:jc w:val="right"/>
            </w:pPr>
            <w:r>
              <w:rPr>
                <w:w w:val="95"/>
              </w:rPr>
              <w:t>222</w:t>
            </w:r>
          </w:p>
        </w:tc>
        <w:tc>
          <w:tcPr>
            <w:tcW w:w="1051" w:type="dxa"/>
          </w:tcPr>
          <w:p w14:paraId="7441970A" w14:textId="77777777" w:rsidR="00653BCB" w:rsidRDefault="00653BCB" w:rsidP="00CB0B8E">
            <w:pPr>
              <w:pStyle w:val="TableParagraph"/>
              <w:spacing w:line="265" w:lineRule="exact"/>
              <w:ind w:left="388" w:right="282"/>
            </w:pPr>
            <w:r>
              <w:t>94</w:t>
            </w:r>
          </w:p>
        </w:tc>
        <w:tc>
          <w:tcPr>
            <w:tcW w:w="1061" w:type="dxa"/>
          </w:tcPr>
          <w:p w14:paraId="134C47A8" w14:textId="77777777" w:rsidR="00653BCB" w:rsidRDefault="00653BCB" w:rsidP="00CB0B8E">
            <w:pPr>
              <w:pStyle w:val="TableParagraph"/>
              <w:spacing w:line="265" w:lineRule="exact"/>
              <w:ind w:right="315"/>
              <w:jc w:val="right"/>
            </w:pPr>
            <w:r>
              <w:rPr>
                <w:w w:val="95"/>
              </w:rPr>
              <w:t>197</w:t>
            </w:r>
          </w:p>
        </w:tc>
        <w:tc>
          <w:tcPr>
            <w:tcW w:w="1119" w:type="dxa"/>
          </w:tcPr>
          <w:p w14:paraId="7065B698" w14:textId="77777777" w:rsidR="00653BCB" w:rsidRDefault="00653BCB" w:rsidP="00CB0B8E">
            <w:pPr>
              <w:pStyle w:val="TableParagraph"/>
              <w:spacing w:line="265" w:lineRule="exact"/>
              <w:ind w:right="347"/>
              <w:jc w:val="right"/>
            </w:pPr>
            <w:r>
              <w:rPr>
                <w:w w:val="95"/>
              </w:rPr>
              <w:t>119</w:t>
            </w:r>
          </w:p>
        </w:tc>
        <w:tc>
          <w:tcPr>
            <w:tcW w:w="1076" w:type="dxa"/>
          </w:tcPr>
          <w:p w14:paraId="091AD8C3" w14:textId="77777777" w:rsidR="00653BCB" w:rsidRDefault="00653BCB" w:rsidP="00CB0B8E">
            <w:pPr>
              <w:pStyle w:val="TableParagraph"/>
              <w:spacing w:line="265" w:lineRule="exact"/>
              <w:ind w:left="385" w:right="309"/>
            </w:pPr>
            <w:r>
              <w:t>172</w:t>
            </w:r>
          </w:p>
        </w:tc>
      </w:tr>
      <w:tr w:rsidR="00653BCB" w14:paraId="22565CA8" w14:textId="77777777" w:rsidTr="00CB0B8E">
        <w:trPr>
          <w:trHeight w:val="297"/>
        </w:trPr>
        <w:tc>
          <w:tcPr>
            <w:tcW w:w="1061" w:type="dxa"/>
          </w:tcPr>
          <w:p w14:paraId="527142E4" w14:textId="77777777" w:rsidR="00653BCB" w:rsidRDefault="00653BCB" w:rsidP="00CB0B8E">
            <w:pPr>
              <w:pStyle w:val="TableParagraph"/>
              <w:spacing w:line="262" w:lineRule="exact"/>
              <w:ind w:left="453" w:right="345"/>
            </w:pPr>
            <w:r>
              <w:t>20</w:t>
            </w:r>
          </w:p>
        </w:tc>
        <w:tc>
          <w:tcPr>
            <w:tcW w:w="1061" w:type="dxa"/>
          </w:tcPr>
          <w:p w14:paraId="5E1FF839" w14:textId="77777777" w:rsidR="00653BCB" w:rsidRDefault="00653BCB" w:rsidP="00CB0B8E">
            <w:pPr>
              <w:pStyle w:val="TableParagraph"/>
              <w:spacing w:line="262" w:lineRule="exact"/>
              <w:ind w:right="325"/>
              <w:jc w:val="right"/>
            </w:pPr>
            <w:r>
              <w:rPr>
                <w:w w:val="90"/>
              </w:rPr>
              <w:t>271</w:t>
            </w:r>
          </w:p>
        </w:tc>
        <w:tc>
          <w:tcPr>
            <w:tcW w:w="1056" w:type="dxa"/>
          </w:tcPr>
          <w:p w14:paraId="0B8282EB" w14:textId="77777777" w:rsidR="00653BCB" w:rsidRDefault="00653BCB" w:rsidP="00CB0B8E">
            <w:pPr>
              <w:pStyle w:val="TableParagraph"/>
              <w:spacing w:line="262" w:lineRule="exact"/>
              <w:ind w:right="360"/>
              <w:jc w:val="right"/>
            </w:pPr>
            <w:r>
              <w:t>45</w:t>
            </w:r>
          </w:p>
        </w:tc>
        <w:tc>
          <w:tcPr>
            <w:tcW w:w="1056" w:type="dxa"/>
          </w:tcPr>
          <w:p w14:paraId="28E52D8A" w14:textId="77777777" w:rsidR="00653BCB" w:rsidRDefault="00653BCB" w:rsidP="00CB0B8E">
            <w:pPr>
              <w:pStyle w:val="TableParagraph"/>
              <w:spacing w:line="262" w:lineRule="exact"/>
              <w:ind w:left="386" w:right="282"/>
            </w:pPr>
            <w:r>
              <w:t>246</w:t>
            </w:r>
          </w:p>
        </w:tc>
        <w:tc>
          <w:tcPr>
            <w:tcW w:w="1056" w:type="dxa"/>
          </w:tcPr>
          <w:p w14:paraId="7B10DB80" w14:textId="77777777" w:rsidR="00653BCB" w:rsidRDefault="00653BCB" w:rsidP="00CB0B8E">
            <w:pPr>
              <w:pStyle w:val="TableParagraph"/>
              <w:spacing w:line="262" w:lineRule="exact"/>
              <w:ind w:left="386" w:right="281"/>
            </w:pPr>
            <w:r>
              <w:t>70</w:t>
            </w:r>
          </w:p>
        </w:tc>
        <w:tc>
          <w:tcPr>
            <w:tcW w:w="1061" w:type="dxa"/>
          </w:tcPr>
          <w:p w14:paraId="50C1AB92" w14:textId="77777777" w:rsidR="00653BCB" w:rsidRDefault="00653BCB" w:rsidP="00CB0B8E">
            <w:pPr>
              <w:pStyle w:val="TableParagraph"/>
              <w:spacing w:line="262" w:lineRule="exact"/>
              <w:ind w:right="317"/>
              <w:jc w:val="right"/>
            </w:pPr>
            <w:r>
              <w:rPr>
                <w:w w:val="95"/>
              </w:rPr>
              <w:t>221</w:t>
            </w:r>
          </w:p>
        </w:tc>
        <w:tc>
          <w:tcPr>
            <w:tcW w:w="1051" w:type="dxa"/>
          </w:tcPr>
          <w:p w14:paraId="30DFD36F" w14:textId="77777777" w:rsidR="00653BCB" w:rsidRDefault="00653BCB" w:rsidP="00CB0B8E">
            <w:pPr>
              <w:pStyle w:val="TableParagraph"/>
              <w:spacing w:line="262" w:lineRule="exact"/>
              <w:ind w:left="388" w:right="284"/>
            </w:pPr>
            <w:r>
              <w:t>95</w:t>
            </w:r>
          </w:p>
        </w:tc>
        <w:tc>
          <w:tcPr>
            <w:tcW w:w="1061" w:type="dxa"/>
          </w:tcPr>
          <w:p w14:paraId="15BF2989" w14:textId="77777777" w:rsidR="00653BCB" w:rsidRDefault="00653BCB" w:rsidP="00CB0B8E">
            <w:pPr>
              <w:pStyle w:val="TableParagraph"/>
              <w:spacing w:line="262" w:lineRule="exact"/>
              <w:ind w:right="308"/>
              <w:jc w:val="right"/>
            </w:pPr>
            <w:r>
              <w:rPr>
                <w:w w:val="95"/>
              </w:rPr>
              <w:t>196</w:t>
            </w:r>
          </w:p>
        </w:tc>
        <w:tc>
          <w:tcPr>
            <w:tcW w:w="1119" w:type="dxa"/>
          </w:tcPr>
          <w:p w14:paraId="61A928EF" w14:textId="77777777" w:rsidR="00653BCB" w:rsidRDefault="00653BCB" w:rsidP="00CB0B8E">
            <w:pPr>
              <w:pStyle w:val="TableParagraph"/>
              <w:spacing w:line="262" w:lineRule="exact"/>
              <w:ind w:right="344"/>
              <w:jc w:val="right"/>
            </w:pPr>
            <w:r>
              <w:rPr>
                <w:w w:val="95"/>
              </w:rPr>
              <w:t>120</w:t>
            </w:r>
          </w:p>
        </w:tc>
        <w:tc>
          <w:tcPr>
            <w:tcW w:w="1076" w:type="dxa"/>
          </w:tcPr>
          <w:p w14:paraId="3194538F" w14:textId="77777777" w:rsidR="00653BCB" w:rsidRDefault="00653BCB" w:rsidP="00CB0B8E">
            <w:pPr>
              <w:pStyle w:val="TableParagraph"/>
              <w:spacing w:line="262" w:lineRule="exact"/>
              <w:ind w:left="385" w:right="309"/>
            </w:pPr>
            <w:r>
              <w:t>171</w:t>
            </w:r>
          </w:p>
        </w:tc>
      </w:tr>
      <w:tr w:rsidR="00653BCB" w14:paraId="4A6AEF5B" w14:textId="77777777" w:rsidTr="00CB0B8E">
        <w:trPr>
          <w:trHeight w:val="297"/>
        </w:trPr>
        <w:tc>
          <w:tcPr>
            <w:tcW w:w="1061" w:type="dxa"/>
          </w:tcPr>
          <w:p w14:paraId="662D6C59" w14:textId="77777777" w:rsidR="00653BCB" w:rsidRDefault="00653BCB" w:rsidP="00CB0B8E">
            <w:pPr>
              <w:pStyle w:val="TableParagraph"/>
              <w:spacing w:line="264" w:lineRule="exact"/>
              <w:ind w:left="453" w:right="345"/>
            </w:pPr>
            <w:r>
              <w:t>21</w:t>
            </w:r>
          </w:p>
        </w:tc>
        <w:tc>
          <w:tcPr>
            <w:tcW w:w="1061" w:type="dxa"/>
          </w:tcPr>
          <w:p w14:paraId="77A291EF" w14:textId="77777777" w:rsidR="00653BCB" w:rsidRDefault="00653BCB" w:rsidP="00CB0B8E">
            <w:pPr>
              <w:pStyle w:val="TableParagraph"/>
              <w:spacing w:line="264" w:lineRule="exact"/>
              <w:ind w:right="311"/>
              <w:jc w:val="right"/>
            </w:pPr>
            <w:r>
              <w:rPr>
                <w:w w:val="95"/>
              </w:rPr>
              <w:t>270</w:t>
            </w:r>
          </w:p>
        </w:tc>
        <w:tc>
          <w:tcPr>
            <w:tcW w:w="1056" w:type="dxa"/>
          </w:tcPr>
          <w:p w14:paraId="32C5647A" w14:textId="77777777" w:rsidR="00653BCB" w:rsidRDefault="00653BCB" w:rsidP="00CB0B8E">
            <w:pPr>
              <w:pStyle w:val="TableParagraph"/>
              <w:spacing w:line="264" w:lineRule="exact"/>
              <w:ind w:right="364"/>
              <w:jc w:val="right"/>
            </w:pPr>
            <w:r>
              <w:rPr>
                <w:w w:val="95"/>
              </w:rPr>
              <w:t>46</w:t>
            </w:r>
          </w:p>
        </w:tc>
        <w:tc>
          <w:tcPr>
            <w:tcW w:w="1056" w:type="dxa"/>
          </w:tcPr>
          <w:p w14:paraId="59AC7077" w14:textId="77777777" w:rsidR="00653BCB" w:rsidRDefault="00653BCB" w:rsidP="00CB0B8E">
            <w:pPr>
              <w:pStyle w:val="TableParagraph"/>
              <w:spacing w:line="264" w:lineRule="exact"/>
              <w:ind w:left="386" w:right="274"/>
            </w:pPr>
            <w:r>
              <w:t>245</w:t>
            </w:r>
          </w:p>
        </w:tc>
        <w:tc>
          <w:tcPr>
            <w:tcW w:w="1056" w:type="dxa"/>
          </w:tcPr>
          <w:p w14:paraId="47635E65" w14:textId="77777777" w:rsidR="00653BCB" w:rsidRDefault="00653BCB" w:rsidP="00CB0B8E">
            <w:pPr>
              <w:pStyle w:val="TableParagraph"/>
              <w:spacing w:line="264" w:lineRule="exact"/>
              <w:ind w:left="377" w:right="283"/>
            </w:pPr>
            <w:r>
              <w:t>71</w:t>
            </w:r>
          </w:p>
        </w:tc>
        <w:tc>
          <w:tcPr>
            <w:tcW w:w="1061" w:type="dxa"/>
          </w:tcPr>
          <w:p w14:paraId="4A292860" w14:textId="77777777" w:rsidR="00653BCB" w:rsidRDefault="00653BCB" w:rsidP="00CB0B8E">
            <w:pPr>
              <w:pStyle w:val="TableParagraph"/>
              <w:spacing w:line="264" w:lineRule="exact"/>
              <w:ind w:right="314"/>
              <w:jc w:val="right"/>
            </w:pPr>
            <w:r>
              <w:rPr>
                <w:w w:val="95"/>
              </w:rPr>
              <w:t>220</w:t>
            </w:r>
          </w:p>
        </w:tc>
        <w:tc>
          <w:tcPr>
            <w:tcW w:w="1051" w:type="dxa"/>
          </w:tcPr>
          <w:p w14:paraId="27FEC2FE" w14:textId="77777777" w:rsidR="00653BCB" w:rsidRDefault="00653BCB" w:rsidP="00CB0B8E">
            <w:pPr>
              <w:pStyle w:val="TableParagraph"/>
              <w:spacing w:line="264" w:lineRule="exact"/>
              <w:ind w:left="387" w:right="287"/>
            </w:pPr>
            <w:r>
              <w:t>96</w:t>
            </w:r>
          </w:p>
        </w:tc>
        <w:tc>
          <w:tcPr>
            <w:tcW w:w="1061" w:type="dxa"/>
          </w:tcPr>
          <w:p w14:paraId="738B5520" w14:textId="77777777" w:rsidR="00653BCB" w:rsidRDefault="00653BCB" w:rsidP="00CB0B8E">
            <w:pPr>
              <w:pStyle w:val="TableParagraph"/>
              <w:spacing w:line="264" w:lineRule="exact"/>
              <w:ind w:right="312"/>
              <w:jc w:val="right"/>
            </w:pPr>
            <w:r>
              <w:rPr>
                <w:w w:val="95"/>
              </w:rPr>
              <w:t>195</w:t>
            </w:r>
          </w:p>
        </w:tc>
        <w:tc>
          <w:tcPr>
            <w:tcW w:w="1119" w:type="dxa"/>
          </w:tcPr>
          <w:p w14:paraId="434D9813" w14:textId="77777777" w:rsidR="00653BCB" w:rsidRDefault="00653BCB" w:rsidP="00CB0B8E">
            <w:pPr>
              <w:pStyle w:val="TableParagraph"/>
              <w:spacing w:line="264" w:lineRule="exact"/>
              <w:ind w:right="347"/>
              <w:jc w:val="right"/>
            </w:pPr>
            <w:r>
              <w:rPr>
                <w:w w:val="95"/>
              </w:rPr>
              <w:t>121</w:t>
            </w:r>
          </w:p>
        </w:tc>
        <w:tc>
          <w:tcPr>
            <w:tcW w:w="1076" w:type="dxa"/>
          </w:tcPr>
          <w:p w14:paraId="12CFD6AA" w14:textId="77777777" w:rsidR="00653BCB" w:rsidRDefault="00653BCB" w:rsidP="00CB0B8E">
            <w:pPr>
              <w:pStyle w:val="TableParagraph"/>
              <w:spacing w:line="264" w:lineRule="exact"/>
              <w:ind w:left="385" w:right="306"/>
            </w:pPr>
            <w:r>
              <w:t>170</w:t>
            </w:r>
          </w:p>
        </w:tc>
      </w:tr>
      <w:tr w:rsidR="00653BCB" w14:paraId="3C09D9C0" w14:textId="77777777" w:rsidTr="00CB0B8E">
        <w:trPr>
          <w:trHeight w:val="298"/>
        </w:trPr>
        <w:tc>
          <w:tcPr>
            <w:tcW w:w="1061" w:type="dxa"/>
          </w:tcPr>
          <w:p w14:paraId="036D475C" w14:textId="77777777" w:rsidR="00653BCB" w:rsidRDefault="00653BCB" w:rsidP="00CB0B8E">
            <w:pPr>
              <w:pStyle w:val="TableParagraph"/>
              <w:spacing w:line="262" w:lineRule="exact"/>
              <w:ind w:left="453" w:right="345"/>
            </w:pPr>
            <w:r>
              <w:t>22</w:t>
            </w:r>
          </w:p>
        </w:tc>
        <w:tc>
          <w:tcPr>
            <w:tcW w:w="1061" w:type="dxa"/>
          </w:tcPr>
          <w:p w14:paraId="12574AF9" w14:textId="77777777" w:rsidR="00653BCB" w:rsidRDefault="00653BCB" w:rsidP="00CB0B8E">
            <w:pPr>
              <w:pStyle w:val="TableParagraph"/>
              <w:spacing w:line="262" w:lineRule="exact"/>
              <w:ind w:right="318"/>
              <w:jc w:val="right"/>
            </w:pPr>
            <w:r>
              <w:rPr>
                <w:w w:val="95"/>
              </w:rPr>
              <w:t>269</w:t>
            </w:r>
          </w:p>
        </w:tc>
        <w:tc>
          <w:tcPr>
            <w:tcW w:w="1056" w:type="dxa"/>
          </w:tcPr>
          <w:p w14:paraId="39E3EEED" w14:textId="77777777" w:rsidR="00653BCB" w:rsidRDefault="00653BCB" w:rsidP="00CB0B8E">
            <w:pPr>
              <w:pStyle w:val="TableParagraph"/>
              <w:spacing w:line="262" w:lineRule="exact"/>
              <w:ind w:right="362"/>
              <w:jc w:val="right"/>
            </w:pPr>
            <w:r>
              <w:rPr>
                <w:color w:val="0F0F0F"/>
                <w:w w:val="95"/>
              </w:rPr>
              <w:t>47</w:t>
            </w:r>
          </w:p>
        </w:tc>
        <w:tc>
          <w:tcPr>
            <w:tcW w:w="1056" w:type="dxa"/>
          </w:tcPr>
          <w:p w14:paraId="7851C3F9" w14:textId="77777777" w:rsidR="00653BCB" w:rsidRDefault="00653BCB" w:rsidP="00CB0B8E">
            <w:pPr>
              <w:pStyle w:val="TableParagraph"/>
              <w:spacing w:line="262" w:lineRule="exact"/>
              <w:ind w:left="386" w:right="271"/>
            </w:pPr>
            <w:r>
              <w:t>244</w:t>
            </w:r>
          </w:p>
        </w:tc>
        <w:tc>
          <w:tcPr>
            <w:tcW w:w="1056" w:type="dxa"/>
          </w:tcPr>
          <w:p w14:paraId="73D82B67" w14:textId="77777777" w:rsidR="00653BCB" w:rsidRDefault="00653BCB" w:rsidP="00CB0B8E">
            <w:pPr>
              <w:pStyle w:val="TableParagraph"/>
              <w:spacing w:line="262" w:lineRule="exact"/>
              <w:ind w:left="386" w:right="274"/>
            </w:pPr>
            <w:r>
              <w:t>72</w:t>
            </w:r>
          </w:p>
        </w:tc>
        <w:tc>
          <w:tcPr>
            <w:tcW w:w="1061" w:type="dxa"/>
          </w:tcPr>
          <w:p w14:paraId="470609AD" w14:textId="77777777" w:rsidR="00653BCB" w:rsidRDefault="00653BCB" w:rsidP="00CB0B8E">
            <w:pPr>
              <w:pStyle w:val="TableParagraph"/>
              <w:spacing w:line="262" w:lineRule="exact"/>
              <w:ind w:right="311"/>
              <w:jc w:val="right"/>
            </w:pPr>
            <w:r>
              <w:rPr>
                <w:w w:val="95"/>
              </w:rPr>
              <w:t>219</w:t>
            </w:r>
          </w:p>
        </w:tc>
        <w:tc>
          <w:tcPr>
            <w:tcW w:w="1051" w:type="dxa"/>
          </w:tcPr>
          <w:p w14:paraId="4DAE040B" w14:textId="77777777" w:rsidR="00653BCB" w:rsidRDefault="00653BCB" w:rsidP="00CB0B8E">
            <w:pPr>
              <w:pStyle w:val="TableParagraph"/>
              <w:spacing w:line="262" w:lineRule="exact"/>
              <w:ind w:left="388" w:right="286"/>
            </w:pPr>
            <w:r>
              <w:t>97</w:t>
            </w:r>
          </w:p>
        </w:tc>
        <w:tc>
          <w:tcPr>
            <w:tcW w:w="1061" w:type="dxa"/>
          </w:tcPr>
          <w:p w14:paraId="27DDFDCD" w14:textId="77777777" w:rsidR="00653BCB" w:rsidRDefault="00653BCB" w:rsidP="00CB0B8E">
            <w:pPr>
              <w:pStyle w:val="TableParagraph"/>
              <w:spacing w:line="262" w:lineRule="exact"/>
              <w:ind w:right="312"/>
              <w:jc w:val="right"/>
            </w:pPr>
            <w:r>
              <w:rPr>
                <w:w w:val="95"/>
              </w:rPr>
              <w:t>194</w:t>
            </w:r>
          </w:p>
        </w:tc>
        <w:tc>
          <w:tcPr>
            <w:tcW w:w="1119" w:type="dxa"/>
          </w:tcPr>
          <w:p w14:paraId="0A5E7938" w14:textId="77777777" w:rsidR="00653BCB" w:rsidRDefault="00653BCB" w:rsidP="00CB0B8E">
            <w:pPr>
              <w:pStyle w:val="TableParagraph"/>
              <w:spacing w:line="262" w:lineRule="exact"/>
              <w:ind w:right="354"/>
              <w:jc w:val="right"/>
            </w:pPr>
            <w:r>
              <w:rPr>
                <w:w w:val="90"/>
              </w:rPr>
              <w:t>122</w:t>
            </w:r>
          </w:p>
        </w:tc>
        <w:tc>
          <w:tcPr>
            <w:tcW w:w="1076" w:type="dxa"/>
          </w:tcPr>
          <w:p w14:paraId="655D015A" w14:textId="77777777" w:rsidR="00653BCB" w:rsidRDefault="00653BCB" w:rsidP="00CB0B8E">
            <w:pPr>
              <w:pStyle w:val="TableParagraph"/>
              <w:spacing w:line="262" w:lineRule="exact"/>
              <w:ind w:left="385" w:right="309"/>
            </w:pPr>
            <w:r>
              <w:t>169</w:t>
            </w:r>
          </w:p>
        </w:tc>
      </w:tr>
      <w:tr w:rsidR="00653BCB" w14:paraId="4CCAFA8C" w14:textId="77777777" w:rsidTr="00CB0B8E">
        <w:trPr>
          <w:trHeight w:val="301"/>
        </w:trPr>
        <w:tc>
          <w:tcPr>
            <w:tcW w:w="1061" w:type="dxa"/>
          </w:tcPr>
          <w:p w14:paraId="60F35E7C" w14:textId="77777777" w:rsidR="00653BCB" w:rsidRDefault="00653BCB" w:rsidP="00CB0B8E">
            <w:pPr>
              <w:pStyle w:val="TableParagraph"/>
              <w:spacing w:line="264" w:lineRule="exact"/>
              <w:ind w:left="453" w:right="345"/>
            </w:pPr>
            <w:r>
              <w:t>23</w:t>
            </w:r>
          </w:p>
        </w:tc>
        <w:tc>
          <w:tcPr>
            <w:tcW w:w="1061" w:type="dxa"/>
          </w:tcPr>
          <w:p w14:paraId="737C9CAD" w14:textId="77777777" w:rsidR="00653BCB" w:rsidRDefault="00653BCB" w:rsidP="00CB0B8E">
            <w:pPr>
              <w:pStyle w:val="TableParagraph"/>
              <w:spacing w:line="264" w:lineRule="exact"/>
              <w:ind w:right="311"/>
              <w:jc w:val="right"/>
            </w:pPr>
            <w:r>
              <w:rPr>
                <w:w w:val="95"/>
              </w:rPr>
              <w:t>268</w:t>
            </w:r>
          </w:p>
        </w:tc>
        <w:tc>
          <w:tcPr>
            <w:tcW w:w="1056" w:type="dxa"/>
          </w:tcPr>
          <w:p w14:paraId="0E938CB1" w14:textId="77777777" w:rsidR="00653BCB" w:rsidRDefault="00653BCB" w:rsidP="00CB0B8E">
            <w:pPr>
              <w:pStyle w:val="TableParagraph"/>
              <w:spacing w:line="264" w:lineRule="exact"/>
              <w:ind w:right="364"/>
              <w:jc w:val="right"/>
            </w:pPr>
            <w:r>
              <w:rPr>
                <w:w w:val="95"/>
              </w:rPr>
              <w:t>48</w:t>
            </w:r>
          </w:p>
        </w:tc>
        <w:tc>
          <w:tcPr>
            <w:tcW w:w="1056" w:type="dxa"/>
          </w:tcPr>
          <w:p w14:paraId="4D890EE2" w14:textId="77777777" w:rsidR="00653BCB" w:rsidRDefault="00653BCB" w:rsidP="00CB0B8E">
            <w:pPr>
              <w:pStyle w:val="TableParagraph"/>
              <w:spacing w:line="264" w:lineRule="exact"/>
              <w:ind w:left="386" w:right="271"/>
            </w:pPr>
            <w:r>
              <w:t>243</w:t>
            </w:r>
          </w:p>
        </w:tc>
        <w:tc>
          <w:tcPr>
            <w:tcW w:w="1056" w:type="dxa"/>
          </w:tcPr>
          <w:p w14:paraId="1E0CD0DD" w14:textId="77777777" w:rsidR="00653BCB" w:rsidRDefault="00653BCB" w:rsidP="00CB0B8E">
            <w:pPr>
              <w:pStyle w:val="TableParagraph"/>
              <w:spacing w:line="264" w:lineRule="exact"/>
              <w:ind w:left="386" w:right="274"/>
            </w:pPr>
            <w:r>
              <w:t>73</w:t>
            </w:r>
          </w:p>
        </w:tc>
        <w:tc>
          <w:tcPr>
            <w:tcW w:w="1061" w:type="dxa"/>
          </w:tcPr>
          <w:p w14:paraId="6CB5832D" w14:textId="77777777" w:rsidR="00653BCB" w:rsidRDefault="00653BCB" w:rsidP="00CB0B8E">
            <w:pPr>
              <w:pStyle w:val="TableParagraph"/>
              <w:spacing w:line="264" w:lineRule="exact"/>
              <w:ind w:right="314"/>
              <w:jc w:val="right"/>
            </w:pPr>
            <w:r>
              <w:rPr>
                <w:w w:val="95"/>
              </w:rPr>
              <w:t>218</w:t>
            </w:r>
          </w:p>
        </w:tc>
        <w:tc>
          <w:tcPr>
            <w:tcW w:w="1051" w:type="dxa"/>
          </w:tcPr>
          <w:p w14:paraId="0A764DD6" w14:textId="77777777" w:rsidR="00653BCB" w:rsidRDefault="00653BCB" w:rsidP="00CB0B8E">
            <w:pPr>
              <w:pStyle w:val="TableParagraph"/>
              <w:spacing w:line="264" w:lineRule="exact"/>
              <w:ind w:left="387" w:right="287"/>
            </w:pPr>
            <w:r>
              <w:t>98</w:t>
            </w:r>
          </w:p>
        </w:tc>
        <w:tc>
          <w:tcPr>
            <w:tcW w:w="1061" w:type="dxa"/>
          </w:tcPr>
          <w:p w14:paraId="7794C136" w14:textId="77777777" w:rsidR="00653BCB" w:rsidRDefault="00653BCB" w:rsidP="00CB0B8E">
            <w:pPr>
              <w:pStyle w:val="TableParagraph"/>
              <w:spacing w:line="264" w:lineRule="exact"/>
              <w:ind w:right="312"/>
              <w:jc w:val="right"/>
            </w:pPr>
            <w:r>
              <w:rPr>
                <w:w w:val="95"/>
              </w:rPr>
              <w:t>193</w:t>
            </w:r>
          </w:p>
        </w:tc>
        <w:tc>
          <w:tcPr>
            <w:tcW w:w="1119" w:type="dxa"/>
          </w:tcPr>
          <w:p w14:paraId="20C536D8" w14:textId="77777777" w:rsidR="00653BCB" w:rsidRDefault="00653BCB" w:rsidP="00CB0B8E">
            <w:pPr>
              <w:pStyle w:val="TableParagraph"/>
              <w:spacing w:line="264" w:lineRule="exact"/>
              <w:ind w:right="344"/>
              <w:jc w:val="right"/>
            </w:pPr>
            <w:r>
              <w:rPr>
                <w:w w:val="95"/>
              </w:rPr>
              <w:t>123</w:t>
            </w:r>
          </w:p>
        </w:tc>
        <w:tc>
          <w:tcPr>
            <w:tcW w:w="1076" w:type="dxa"/>
          </w:tcPr>
          <w:p w14:paraId="48D5CA9E" w14:textId="77777777" w:rsidR="00653BCB" w:rsidRDefault="00653BCB" w:rsidP="00CB0B8E">
            <w:pPr>
              <w:pStyle w:val="TableParagraph"/>
              <w:spacing w:line="264" w:lineRule="exact"/>
              <w:ind w:left="381" w:right="309"/>
            </w:pPr>
            <w:r>
              <w:t>168</w:t>
            </w:r>
          </w:p>
        </w:tc>
      </w:tr>
      <w:tr w:rsidR="00653BCB" w14:paraId="7E7223AB" w14:textId="77777777" w:rsidTr="00CB0B8E">
        <w:trPr>
          <w:trHeight w:val="292"/>
        </w:trPr>
        <w:tc>
          <w:tcPr>
            <w:tcW w:w="1061" w:type="dxa"/>
          </w:tcPr>
          <w:p w14:paraId="21FA9CF6" w14:textId="77777777" w:rsidR="00653BCB" w:rsidRDefault="00653BCB" w:rsidP="00CB0B8E">
            <w:pPr>
              <w:pStyle w:val="TableParagraph"/>
              <w:spacing w:line="265" w:lineRule="exact"/>
              <w:ind w:left="453" w:right="345"/>
            </w:pPr>
            <w:r>
              <w:t>24</w:t>
            </w:r>
          </w:p>
        </w:tc>
        <w:tc>
          <w:tcPr>
            <w:tcW w:w="1061" w:type="dxa"/>
          </w:tcPr>
          <w:p w14:paraId="26644383" w14:textId="77777777" w:rsidR="00653BCB" w:rsidRDefault="00653BCB" w:rsidP="00CB0B8E">
            <w:pPr>
              <w:pStyle w:val="TableParagraph"/>
              <w:spacing w:line="265" w:lineRule="exact"/>
              <w:ind w:right="318"/>
              <w:jc w:val="right"/>
            </w:pPr>
            <w:r>
              <w:rPr>
                <w:w w:val="95"/>
              </w:rPr>
              <w:t>267</w:t>
            </w:r>
          </w:p>
        </w:tc>
        <w:tc>
          <w:tcPr>
            <w:tcW w:w="1056" w:type="dxa"/>
          </w:tcPr>
          <w:p w14:paraId="6F7ED0A1" w14:textId="77777777" w:rsidR="00653BCB" w:rsidRDefault="00653BCB" w:rsidP="00CB0B8E">
            <w:pPr>
              <w:pStyle w:val="TableParagraph"/>
              <w:spacing w:line="265" w:lineRule="exact"/>
              <w:ind w:right="362"/>
              <w:jc w:val="right"/>
            </w:pPr>
            <w:r>
              <w:rPr>
                <w:color w:val="0B0B0B"/>
                <w:w w:val="95"/>
              </w:rPr>
              <w:t>49</w:t>
            </w:r>
          </w:p>
        </w:tc>
        <w:tc>
          <w:tcPr>
            <w:tcW w:w="1056" w:type="dxa"/>
          </w:tcPr>
          <w:p w14:paraId="6F169ABC" w14:textId="77777777" w:rsidR="00653BCB" w:rsidRDefault="00653BCB" w:rsidP="00CB0B8E">
            <w:pPr>
              <w:pStyle w:val="TableParagraph"/>
              <w:spacing w:line="265" w:lineRule="exact"/>
              <w:ind w:left="381" w:right="283"/>
            </w:pPr>
            <w:r>
              <w:t>242</w:t>
            </w:r>
          </w:p>
        </w:tc>
        <w:tc>
          <w:tcPr>
            <w:tcW w:w="1056" w:type="dxa"/>
          </w:tcPr>
          <w:p w14:paraId="513B0E04" w14:textId="77777777" w:rsidR="00653BCB" w:rsidRDefault="00653BCB" w:rsidP="00CB0B8E">
            <w:pPr>
              <w:pStyle w:val="TableParagraph"/>
              <w:spacing w:line="265" w:lineRule="exact"/>
              <w:ind w:left="386" w:right="274"/>
            </w:pPr>
            <w:r>
              <w:t>74</w:t>
            </w:r>
          </w:p>
        </w:tc>
        <w:tc>
          <w:tcPr>
            <w:tcW w:w="1061" w:type="dxa"/>
          </w:tcPr>
          <w:p w14:paraId="619582B2" w14:textId="77777777" w:rsidR="00653BCB" w:rsidRDefault="00653BCB" w:rsidP="00CB0B8E">
            <w:pPr>
              <w:pStyle w:val="TableParagraph"/>
              <w:spacing w:line="265" w:lineRule="exact"/>
              <w:ind w:right="321"/>
              <w:jc w:val="right"/>
            </w:pPr>
            <w:r>
              <w:rPr>
                <w:w w:val="95"/>
              </w:rPr>
              <w:t>217</w:t>
            </w:r>
          </w:p>
        </w:tc>
        <w:tc>
          <w:tcPr>
            <w:tcW w:w="1051" w:type="dxa"/>
          </w:tcPr>
          <w:p w14:paraId="3FC3DF4D" w14:textId="77777777" w:rsidR="00653BCB" w:rsidRDefault="00653BCB" w:rsidP="00CB0B8E">
            <w:pPr>
              <w:pStyle w:val="TableParagraph"/>
              <w:spacing w:line="265" w:lineRule="exact"/>
              <w:ind w:left="388" w:right="286"/>
            </w:pPr>
            <w:r>
              <w:t>99</w:t>
            </w:r>
          </w:p>
        </w:tc>
        <w:tc>
          <w:tcPr>
            <w:tcW w:w="1061" w:type="dxa"/>
          </w:tcPr>
          <w:p w14:paraId="585A5162" w14:textId="77777777" w:rsidR="00653BCB" w:rsidRDefault="00653BCB" w:rsidP="00CB0B8E">
            <w:pPr>
              <w:pStyle w:val="TableParagraph"/>
              <w:spacing w:line="265" w:lineRule="exact"/>
              <w:ind w:right="315"/>
              <w:jc w:val="right"/>
            </w:pPr>
            <w:r>
              <w:rPr>
                <w:w w:val="95"/>
              </w:rPr>
              <w:t>192</w:t>
            </w:r>
          </w:p>
        </w:tc>
        <w:tc>
          <w:tcPr>
            <w:tcW w:w="1119" w:type="dxa"/>
          </w:tcPr>
          <w:p w14:paraId="1BF0F039" w14:textId="77777777" w:rsidR="00653BCB" w:rsidRDefault="00653BCB" w:rsidP="00CB0B8E">
            <w:pPr>
              <w:pStyle w:val="TableParagraph"/>
              <w:spacing w:line="265" w:lineRule="exact"/>
              <w:ind w:right="344"/>
              <w:jc w:val="right"/>
            </w:pPr>
            <w:r>
              <w:rPr>
                <w:w w:val="95"/>
              </w:rPr>
              <w:t>124</w:t>
            </w:r>
          </w:p>
        </w:tc>
        <w:tc>
          <w:tcPr>
            <w:tcW w:w="1076" w:type="dxa"/>
          </w:tcPr>
          <w:p w14:paraId="053C8976" w14:textId="77777777" w:rsidR="00653BCB" w:rsidRDefault="00653BCB" w:rsidP="00CB0B8E">
            <w:pPr>
              <w:pStyle w:val="TableParagraph"/>
              <w:spacing w:line="265" w:lineRule="exact"/>
              <w:ind w:left="385" w:right="309"/>
            </w:pPr>
            <w:r>
              <w:t>167</w:t>
            </w:r>
          </w:p>
        </w:tc>
      </w:tr>
      <w:tr w:rsidR="00653BCB" w14:paraId="0AB21B8A" w14:textId="77777777" w:rsidTr="00CB0B8E">
        <w:trPr>
          <w:trHeight w:val="80"/>
        </w:trPr>
        <w:tc>
          <w:tcPr>
            <w:tcW w:w="1061" w:type="dxa"/>
          </w:tcPr>
          <w:p w14:paraId="7BCF52F9" w14:textId="77777777" w:rsidR="00653BCB" w:rsidRDefault="00653BCB" w:rsidP="00CB0B8E">
            <w:pPr>
              <w:pStyle w:val="TableParagraph"/>
              <w:spacing w:line="231" w:lineRule="exact"/>
              <w:ind w:left="453" w:right="345"/>
            </w:pPr>
            <w:r>
              <w:t>25</w:t>
            </w:r>
          </w:p>
        </w:tc>
        <w:tc>
          <w:tcPr>
            <w:tcW w:w="1061" w:type="dxa"/>
          </w:tcPr>
          <w:p w14:paraId="5BAF2466" w14:textId="77777777" w:rsidR="00653BCB" w:rsidRDefault="00653BCB" w:rsidP="00CB0B8E">
            <w:pPr>
              <w:pStyle w:val="TableParagraph"/>
              <w:spacing w:line="231" w:lineRule="exact"/>
              <w:ind w:right="311"/>
              <w:jc w:val="right"/>
            </w:pPr>
            <w:r>
              <w:rPr>
                <w:w w:val="95"/>
              </w:rPr>
              <w:t>266</w:t>
            </w:r>
          </w:p>
        </w:tc>
        <w:tc>
          <w:tcPr>
            <w:tcW w:w="1056" w:type="dxa"/>
          </w:tcPr>
          <w:p w14:paraId="69144654" w14:textId="77777777" w:rsidR="00653BCB" w:rsidRDefault="00653BCB" w:rsidP="00CB0B8E">
            <w:pPr>
              <w:pStyle w:val="TableParagraph"/>
              <w:spacing w:line="231" w:lineRule="exact"/>
              <w:ind w:right="365"/>
              <w:jc w:val="right"/>
            </w:pPr>
            <w:r>
              <w:rPr>
                <w:w w:val="95"/>
              </w:rPr>
              <w:t>50</w:t>
            </w:r>
          </w:p>
        </w:tc>
        <w:tc>
          <w:tcPr>
            <w:tcW w:w="1056" w:type="dxa"/>
          </w:tcPr>
          <w:p w14:paraId="49DAE639" w14:textId="77777777" w:rsidR="00653BCB" w:rsidRDefault="00653BCB" w:rsidP="00CB0B8E">
            <w:pPr>
              <w:pStyle w:val="TableParagraph"/>
              <w:spacing w:line="231" w:lineRule="exact"/>
              <w:ind w:left="381" w:right="283"/>
            </w:pPr>
            <w:r>
              <w:t>241</w:t>
            </w:r>
          </w:p>
        </w:tc>
        <w:tc>
          <w:tcPr>
            <w:tcW w:w="1056" w:type="dxa"/>
          </w:tcPr>
          <w:p w14:paraId="6DBEED26" w14:textId="77777777" w:rsidR="00653BCB" w:rsidRDefault="00653BCB" w:rsidP="00CB0B8E">
            <w:pPr>
              <w:pStyle w:val="TableParagraph"/>
              <w:spacing w:line="231" w:lineRule="exact"/>
              <w:ind w:left="386" w:right="274"/>
            </w:pPr>
            <w:r>
              <w:t>75</w:t>
            </w:r>
          </w:p>
        </w:tc>
        <w:tc>
          <w:tcPr>
            <w:tcW w:w="1061" w:type="dxa"/>
          </w:tcPr>
          <w:p w14:paraId="509CBFD8" w14:textId="77777777" w:rsidR="00653BCB" w:rsidRDefault="00653BCB" w:rsidP="00CB0B8E">
            <w:pPr>
              <w:pStyle w:val="TableParagraph"/>
              <w:spacing w:line="231" w:lineRule="exact"/>
              <w:ind w:right="314"/>
              <w:jc w:val="right"/>
            </w:pPr>
            <w:r>
              <w:rPr>
                <w:w w:val="95"/>
              </w:rPr>
              <w:t>216</w:t>
            </w:r>
          </w:p>
        </w:tc>
        <w:tc>
          <w:tcPr>
            <w:tcW w:w="1051" w:type="dxa"/>
          </w:tcPr>
          <w:p w14:paraId="287890D2" w14:textId="77777777" w:rsidR="00653BCB" w:rsidRDefault="00653BCB" w:rsidP="00CB0B8E">
            <w:pPr>
              <w:pStyle w:val="TableParagraph"/>
              <w:spacing w:line="231" w:lineRule="exact"/>
              <w:ind w:left="388" w:right="287"/>
            </w:pPr>
            <w:r>
              <w:t>100</w:t>
            </w:r>
          </w:p>
        </w:tc>
        <w:tc>
          <w:tcPr>
            <w:tcW w:w="1061" w:type="dxa"/>
          </w:tcPr>
          <w:p w14:paraId="3458897A" w14:textId="77777777" w:rsidR="00653BCB" w:rsidRDefault="00653BCB" w:rsidP="00CB0B8E">
            <w:pPr>
              <w:pStyle w:val="TableParagraph"/>
              <w:spacing w:line="231" w:lineRule="exact"/>
              <w:ind w:right="315"/>
              <w:jc w:val="right"/>
            </w:pPr>
            <w:r>
              <w:rPr>
                <w:w w:val="95"/>
              </w:rPr>
              <w:t>191</w:t>
            </w:r>
          </w:p>
        </w:tc>
        <w:tc>
          <w:tcPr>
            <w:tcW w:w="1119" w:type="dxa"/>
          </w:tcPr>
          <w:p w14:paraId="439EE835" w14:textId="77777777" w:rsidR="00653BCB" w:rsidRDefault="00653BCB" w:rsidP="00CB0B8E">
            <w:pPr>
              <w:pStyle w:val="TableParagraph"/>
              <w:spacing w:line="231" w:lineRule="exact"/>
              <w:ind w:right="344"/>
              <w:jc w:val="right"/>
            </w:pPr>
            <w:r>
              <w:rPr>
                <w:w w:val="95"/>
              </w:rPr>
              <w:t>125</w:t>
            </w:r>
          </w:p>
        </w:tc>
        <w:tc>
          <w:tcPr>
            <w:tcW w:w="1076" w:type="dxa"/>
          </w:tcPr>
          <w:p w14:paraId="423F1FC2" w14:textId="77777777" w:rsidR="00653BCB" w:rsidRDefault="00653BCB" w:rsidP="00CB0B8E">
            <w:pPr>
              <w:pStyle w:val="TableParagraph"/>
              <w:spacing w:line="231" w:lineRule="exact"/>
              <w:ind w:left="381" w:right="309"/>
            </w:pPr>
            <w:r>
              <w:t>166</w:t>
            </w:r>
          </w:p>
        </w:tc>
      </w:tr>
    </w:tbl>
    <w:p w14:paraId="138C459D" w14:textId="77777777" w:rsidR="00653BCB" w:rsidRDefault="00653BCB">
      <w:pPr>
        <w:sectPr w:rsidR="00653BCB">
          <w:pgSz w:w="12240" w:h="15840"/>
          <w:pgMar w:top="680" w:right="80" w:bottom="280" w:left="600" w:header="720" w:footer="720" w:gutter="0"/>
          <w:cols w:space="720"/>
        </w:sectPr>
      </w:pPr>
    </w:p>
    <w:p w14:paraId="7F8C45C5" w14:textId="3AD628D4" w:rsidR="00653BCB" w:rsidRDefault="00653BCB" w:rsidP="00653BCB">
      <w:pPr>
        <w:tabs>
          <w:tab w:val="left" w:pos="1320"/>
        </w:tabs>
      </w:pPr>
    </w:p>
    <w:p w14:paraId="46E32F17" w14:textId="435D8336" w:rsidR="00653BCB" w:rsidRPr="00653BCB" w:rsidRDefault="00653BCB" w:rsidP="00653BCB">
      <w:pPr>
        <w:tabs>
          <w:tab w:val="left" w:pos="1320"/>
        </w:tabs>
        <w:sectPr w:rsidR="00653BCB" w:rsidRPr="00653BCB">
          <w:pgSz w:w="12240" w:h="15840"/>
          <w:pgMar w:top="680" w:right="80" w:bottom="280" w:left="600" w:header="720" w:footer="720" w:gutter="0"/>
          <w:cols w:space="720"/>
        </w:sectPr>
      </w:pPr>
      <w:r>
        <w:tab/>
      </w:r>
    </w:p>
    <w:p w14:paraId="14926557" w14:textId="77777777" w:rsidR="00237078" w:rsidRDefault="00034852">
      <w:pPr>
        <w:pStyle w:val="Heading1"/>
      </w:pPr>
      <w:bookmarkStart w:id="31" w:name="ARTICLE_6_NIGHT_RACE_SERIES_RULES"/>
      <w:bookmarkEnd w:id="31"/>
      <w:r>
        <w:rPr>
          <w:color w:val="F4693D"/>
        </w:rPr>
        <w:lastRenderedPageBreak/>
        <w:t xml:space="preserve">ARTICLE </w:t>
      </w:r>
      <w:r>
        <w:rPr>
          <w:color w:val="ED643E"/>
        </w:rPr>
        <w:t xml:space="preserve">6 </w:t>
      </w:r>
      <w:r>
        <w:rPr>
          <w:color w:val="131313"/>
        </w:rPr>
        <w:t xml:space="preserve">NIGHT </w:t>
      </w:r>
      <w:r>
        <w:rPr>
          <w:color w:val="111111"/>
        </w:rPr>
        <w:t xml:space="preserve">RACE </w:t>
      </w:r>
      <w:r>
        <w:rPr>
          <w:color w:val="161616"/>
        </w:rPr>
        <w:t xml:space="preserve">SERIES </w:t>
      </w:r>
      <w:r>
        <w:rPr>
          <w:color w:val="131313"/>
        </w:rPr>
        <w:t>RULES</w:t>
      </w:r>
    </w:p>
    <w:p w14:paraId="4F46883B" w14:textId="77777777" w:rsidR="00237078" w:rsidRDefault="00237078">
      <w:pPr>
        <w:pStyle w:val="BodyText"/>
        <w:rPr>
          <w:sz w:val="44"/>
        </w:rPr>
      </w:pPr>
    </w:p>
    <w:p w14:paraId="5FE5202A" w14:textId="77777777" w:rsidR="00237078" w:rsidRDefault="00034852">
      <w:pPr>
        <w:pStyle w:val="Heading4"/>
      </w:pPr>
      <w:r>
        <w:rPr>
          <w:u w:val="thick" w:color="1F1F1F"/>
        </w:rPr>
        <w:t>SERIES DESCRIPTION:</w:t>
      </w:r>
    </w:p>
    <w:p w14:paraId="740FD833" w14:textId="77777777" w:rsidR="00237078" w:rsidRDefault="00034852">
      <w:pPr>
        <w:pStyle w:val="BodyText"/>
        <w:ind w:left="120" w:right="1697"/>
      </w:pPr>
      <w:r>
        <w:t xml:space="preserve">The MRAN night race series is a separate series </w:t>
      </w:r>
      <w:r>
        <w:t>from the Desert and Grand Prix series. Points earned in the Night</w:t>
      </w:r>
      <w:r>
        <w:rPr>
          <w:spacing w:val="-29"/>
        </w:rPr>
        <w:t xml:space="preserve"> </w:t>
      </w:r>
      <w:r>
        <w:t>Race</w:t>
      </w:r>
      <w:r>
        <w:rPr>
          <w:spacing w:val="-29"/>
        </w:rPr>
        <w:t xml:space="preserve"> </w:t>
      </w:r>
      <w:r>
        <w:t>series</w:t>
      </w:r>
      <w:r>
        <w:rPr>
          <w:spacing w:val="-31"/>
        </w:rPr>
        <w:t xml:space="preserve"> </w:t>
      </w:r>
      <w:r>
        <w:t>do</w:t>
      </w:r>
      <w:r>
        <w:rPr>
          <w:spacing w:val="-35"/>
        </w:rPr>
        <w:t xml:space="preserve"> </w:t>
      </w:r>
      <w:r>
        <w:t>not</w:t>
      </w:r>
      <w:r>
        <w:rPr>
          <w:spacing w:val="-33"/>
        </w:rPr>
        <w:t xml:space="preserve"> </w:t>
      </w:r>
      <w:r>
        <w:t>count</w:t>
      </w:r>
      <w:r>
        <w:rPr>
          <w:spacing w:val="-30"/>
        </w:rPr>
        <w:t xml:space="preserve"> </w:t>
      </w:r>
      <w:r>
        <w:t>towards</w:t>
      </w:r>
      <w:r>
        <w:rPr>
          <w:spacing w:val="-31"/>
        </w:rPr>
        <w:t xml:space="preserve"> </w:t>
      </w:r>
      <w:r>
        <w:t>the</w:t>
      </w:r>
      <w:r>
        <w:rPr>
          <w:spacing w:val="-36"/>
        </w:rPr>
        <w:t xml:space="preserve"> </w:t>
      </w:r>
      <w:r>
        <w:t>Desert</w:t>
      </w:r>
      <w:r>
        <w:rPr>
          <w:spacing w:val="-32"/>
        </w:rPr>
        <w:t xml:space="preserve"> </w:t>
      </w:r>
      <w:r>
        <w:t>or</w:t>
      </w:r>
      <w:r>
        <w:rPr>
          <w:spacing w:val="-35"/>
        </w:rPr>
        <w:t xml:space="preserve"> </w:t>
      </w:r>
      <w:r>
        <w:t>Grand</w:t>
      </w:r>
      <w:r>
        <w:rPr>
          <w:spacing w:val="-33"/>
        </w:rPr>
        <w:t xml:space="preserve"> </w:t>
      </w:r>
      <w:r>
        <w:t>Prix</w:t>
      </w:r>
      <w:r>
        <w:rPr>
          <w:spacing w:val="-32"/>
        </w:rPr>
        <w:t xml:space="preserve"> </w:t>
      </w:r>
      <w:r>
        <w:t>standings.</w:t>
      </w:r>
      <w:r>
        <w:rPr>
          <w:spacing w:val="-32"/>
        </w:rPr>
        <w:t xml:space="preserve"> </w:t>
      </w:r>
      <w:r>
        <w:t>The</w:t>
      </w:r>
      <w:r>
        <w:rPr>
          <w:spacing w:val="-34"/>
        </w:rPr>
        <w:t xml:space="preserve"> </w:t>
      </w:r>
      <w:r>
        <w:t>MRAN</w:t>
      </w:r>
      <w:r>
        <w:rPr>
          <w:spacing w:val="-33"/>
        </w:rPr>
        <w:t xml:space="preserve"> </w:t>
      </w:r>
      <w:r>
        <w:t>night</w:t>
      </w:r>
      <w:r>
        <w:rPr>
          <w:spacing w:val="-33"/>
        </w:rPr>
        <w:t xml:space="preserve"> </w:t>
      </w:r>
      <w:r>
        <w:t>race</w:t>
      </w:r>
      <w:r>
        <w:rPr>
          <w:spacing w:val="-32"/>
        </w:rPr>
        <w:t xml:space="preserve"> </w:t>
      </w:r>
      <w:r>
        <w:t>series</w:t>
      </w:r>
      <w:r>
        <w:rPr>
          <w:spacing w:val="-32"/>
        </w:rPr>
        <w:t xml:space="preserve"> </w:t>
      </w:r>
      <w:r>
        <w:t>was</w:t>
      </w:r>
      <w:r>
        <w:rPr>
          <w:spacing w:val="-33"/>
        </w:rPr>
        <w:t xml:space="preserve"> </w:t>
      </w:r>
      <w:r>
        <w:t xml:space="preserve">created and designed to be a “Fun Series”. Since MRAN looks at this as a “Fun Series” ... teams can consist of mixed class and division riders. This allows Friends and Family members to race together. Clubs are encouraged to keep the races easier and less technical than their normal desert races. Course length is typically 12 to 25 miles per lap and is a </w:t>
      </w:r>
      <w:r>
        <w:rPr>
          <w:spacing w:val="-3"/>
        </w:rPr>
        <w:t>multi-lap</w:t>
      </w:r>
      <w:r>
        <w:rPr>
          <w:spacing w:val="-4"/>
        </w:rPr>
        <w:t xml:space="preserve"> </w:t>
      </w:r>
      <w:r>
        <w:t>race.</w:t>
      </w:r>
    </w:p>
    <w:p w14:paraId="1EE620C7" w14:textId="77777777" w:rsidR="00237078" w:rsidRDefault="00237078">
      <w:pPr>
        <w:pStyle w:val="BodyText"/>
      </w:pPr>
    </w:p>
    <w:p w14:paraId="7D843CB1" w14:textId="77777777" w:rsidR="00237078" w:rsidRDefault="00034852">
      <w:pPr>
        <w:ind w:left="120"/>
        <w:rPr>
          <w:b/>
          <w:sz w:val="24"/>
        </w:rPr>
      </w:pPr>
      <w:r>
        <w:rPr>
          <w:b/>
          <w:sz w:val="24"/>
          <w:u w:val="thick" w:color="2F2F2F"/>
        </w:rPr>
        <w:t>CLASS DESIGNATIONS:</w:t>
      </w:r>
    </w:p>
    <w:p w14:paraId="551960AA" w14:textId="77777777" w:rsidR="00237078" w:rsidRDefault="00034852">
      <w:pPr>
        <w:pStyle w:val="ListParagraph"/>
        <w:numPr>
          <w:ilvl w:val="0"/>
          <w:numId w:val="4"/>
        </w:numPr>
        <w:tabs>
          <w:tab w:val="left" w:pos="852"/>
          <w:tab w:val="left" w:pos="853"/>
        </w:tabs>
        <w:rPr>
          <w:color w:val="262626"/>
        </w:rPr>
      </w:pPr>
      <w:r>
        <w:rPr>
          <w:b/>
          <w:u w:val="thick" w:color="3E3E3E"/>
        </w:rPr>
        <w:t>AA</w:t>
      </w:r>
      <w:r>
        <w:rPr>
          <w:b/>
          <w:spacing w:val="-22"/>
          <w:u w:val="thick" w:color="3E3E3E"/>
        </w:rPr>
        <w:t xml:space="preserve"> </w:t>
      </w:r>
      <w:r>
        <w:rPr>
          <w:b/>
          <w:u w:val="thick" w:color="3E3E3E"/>
        </w:rPr>
        <w:t>PREMIER</w:t>
      </w:r>
      <w:r>
        <w:rPr>
          <w:b/>
          <w:spacing w:val="-6"/>
        </w:rPr>
        <w:t xml:space="preserve"> </w:t>
      </w:r>
      <w:r>
        <w:t>-</w:t>
      </w:r>
      <w:r>
        <w:rPr>
          <w:spacing w:val="-20"/>
        </w:rPr>
        <w:t xml:space="preserve"> </w:t>
      </w:r>
      <w:r>
        <w:t>1</w:t>
      </w:r>
      <w:r>
        <w:rPr>
          <w:spacing w:val="-15"/>
        </w:rPr>
        <w:t xml:space="preserve"> </w:t>
      </w:r>
      <w:r>
        <w:t>or</w:t>
      </w:r>
      <w:r>
        <w:rPr>
          <w:spacing w:val="-16"/>
        </w:rPr>
        <w:t xml:space="preserve"> </w:t>
      </w:r>
      <w:r>
        <w:t>2-man</w:t>
      </w:r>
      <w:r>
        <w:rPr>
          <w:spacing w:val="-6"/>
        </w:rPr>
        <w:t xml:space="preserve"> </w:t>
      </w:r>
      <w:r>
        <w:t>team</w:t>
      </w:r>
      <w:r>
        <w:rPr>
          <w:spacing w:val="-18"/>
        </w:rPr>
        <w:t xml:space="preserve"> </w:t>
      </w:r>
      <w:r>
        <w:t>-</w:t>
      </w:r>
      <w:r>
        <w:rPr>
          <w:spacing w:val="-17"/>
        </w:rPr>
        <w:t xml:space="preserve"> </w:t>
      </w:r>
      <w:r>
        <w:t>1</w:t>
      </w:r>
      <w:r>
        <w:rPr>
          <w:spacing w:val="-15"/>
        </w:rPr>
        <w:t xml:space="preserve"> </w:t>
      </w:r>
      <w:r>
        <w:t>bike</w:t>
      </w:r>
      <w:r>
        <w:rPr>
          <w:spacing w:val="-16"/>
        </w:rPr>
        <w:t xml:space="preserve"> </w:t>
      </w:r>
      <w:r>
        <w:t>or</w:t>
      </w:r>
      <w:r>
        <w:rPr>
          <w:spacing w:val="-16"/>
        </w:rPr>
        <w:t xml:space="preserve"> </w:t>
      </w:r>
      <w:r>
        <w:t>1</w:t>
      </w:r>
      <w:r>
        <w:rPr>
          <w:spacing w:val="-15"/>
        </w:rPr>
        <w:t xml:space="preserve"> </w:t>
      </w:r>
      <w:r>
        <w:t>Quad</w:t>
      </w:r>
      <w:r>
        <w:rPr>
          <w:spacing w:val="-14"/>
        </w:rPr>
        <w:t xml:space="preserve"> </w:t>
      </w:r>
      <w:r>
        <w:t>used</w:t>
      </w:r>
      <w:r>
        <w:rPr>
          <w:spacing w:val="-11"/>
        </w:rPr>
        <w:t xml:space="preserve"> </w:t>
      </w:r>
      <w:r>
        <w:t>per</w:t>
      </w:r>
      <w:r>
        <w:rPr>
          <w:spacing w:val="-10"/>
        </w:rPr>
        <w:t xml:space="preserve"> </w:t>
      </w:r>
      <w:r>
        <w:t>team</w:t>
      </w:r>
      <w:r>
        <w:rPr>
          <w:spacing w:val="-13"/>
        </w:rPr>
        <w:t xml:space="preserve"> </w:t>
      </w:r>
      <w:r>
        <w:t>-</w:t>
      </w:r>
      <w:r>
        <w:rPr>
          <w:spacing w:val="-21"/>
        </w:rPr>
        <w:t xml:space="preserve"> </w:t>
      </w:r>
      <w:r>
        <w:t>50%</w:t>
      </w:r>
      <w:r>
        <w:rPr>
          <w:spacing w:val="-14"/>
        </w:rPr>
        <w:t xml:space="preserve"> </w:t>
      </w:r>
      <w:r>
        <w:t>Pro</w:t>
      </w:r>
      <w:r>
        <w:rPr>
          <w:spacing w:val="-11"/>
        </w:rPr>
        <w:t xml:space="preserve"> </w:t>
      </w:r>
      <w:r>
        <w:t>payback</w:t>
      </w:r>
      <w:r>
        <w:rPr>
          <w:spacing w:val="-4"/>
        </w:rPr>
        <w:t xml:space="preserve"> </w:t>
      </w:r>
      <w:r>
        <w:t>to</w:t>
      </w:r>
      <w:r>
        <w:rPr>
          <w:spacing w:val="-15"/>
        </w:rPr>
        <w:t xml:space="preserve"> </w:t>
      </w:r>
      <w:r>
        <w:t>bike</w:t>
      </w:r>
      <w:r>
        <w:rPr>
          <w:spacing w:val="-12"/>
        </w:rPr>
        <w:t xml:space="preserve"> </w:t>
      </w:r>
      <w:r>
        <w:t>and</w:t>
      </w:r>
      <w:r>
        <w:rPr>
          <w:spacing w:val="-10"/>
        </w:rPr>
        <w:t xml:space="preserve"> </w:t>
      </w:r>
      <w:r>
        <w:t>quad</w:t>
      </w:r>
      <w:r>
        <w:rPr>
          <w:spacing w:val="-13"/>
        </w:rPr>
        <w:t xml:space="preserve"> </w:t>
      </w:r>
      <w:r>
        <w:t>winners.</w:t>
      </w:r>
    </w:p>
    <w:p w14:paraId="499E3818" w14:textId="77777777" w:rsidR="00237078" w:rsidRDefault="00237078">
      <w:pPr>
        <w:pStyle w:val="BodyText"/>
        <w:spacing w:before="5"/>
        <w:rPr>
          <w:sz w:val="17"/>
        </w:rPr>
      </w:pPr>
    </w:p>
    <w:p w14:paraId="55DABE7E" w14:textId="77777777" w:rsidR="00237078" w:rsidRDefault="00034852">
      <w:pPr>
        <w:pStyle w:val="ListParagraph"/>
        <w:numPr>
          <w:ilvl w:val="0"/>
          <w:numId w:val="4"/>
        </w:numPr>
        <w:tabs>
          <w:tab w:val="left" w:pos="843"/>
          <w:tab w:val="left" w:pos="844"/>
        </w:tabs>
        <w:spacing w:before="56"/>
        <w:ind w:left="844" w:hanging="362"/>
        <w:rPr>
          <w:color w:val="262626"/>
        </w:rPr>
      </w:pPr>
      <w:r>
        <w:rPr>
          <w:b/>
          <w:u w:val="thick" w:color="1B1B1B"/>
        </w:rPr>
        <w:t>IRONMAN</w:t>
      </w:r>
      <w:r>
        <w:rPr>
          <w:b/>
        </w:rPr>
        <w:t xml:space="preserve"> </w:t>
      </w:r>
      <w:r>
        <w:t>- 1 man with either Amateur or Expert status. Can be Bike or</w:t>
      </w:r>
      <w:r>
        <w:rPr>
          <w:spacing w:val="-29"/>
        </w:rPr>
        <w:t xml:space="preserve"> </w:t>
      </w:r>
      <w:r>
        <w:t>Quad.</w:t>
      </w:r>
    </w:p>
    <w:p w14:paraId="43CAD671" w14:textId="77777777" w:rsidR="00237078" w:rsidRDefault="00237078">
      <w:pPr>
        <w:pStyle w:val="BodyText"/>
        <w:spacing w:before="5"/>
        <w:rPr>
          <w:sz w:val="17"/>
        </w:rPr>
      </w:pPr>
    </w:p>
    <w:p w14:paraId="579191C1" w14:textId="77777777" w:rsidR="00237078" w:rsidRDefault="00034852">
      <w:pPr>
        <w:pStyle w:val="ListParagraph"/>
        <w:numPr>
          <w:ilvl w:val="0"/>
          <w:numId w:val="4"/>
        </w:numPr>
        <w:tabs>
          <w:tab w:val="left" w:pos="852"/>
          <w:tab w:val="left" w:pos="853"/>
        </w:tabs>
        <w:spacing w:before="56"/>
        <w:ind w:right="2456"/>
        <w:rPr>
          <w:color w:val="1F1F1F"/>
        </w:rPr>
      </w:pPr>
      <w:r>
        <w:rPr>
          <w:b/>
          <w:u w:val="thick" w:color="1B1B1B"/>
        </w:rPr>
        <w:t>EXPERT</w:t>
      </w:r>
      <w:r>
        <w:rPr>
          <w:b/>
          <w:spacing w:val="-32"/>
        </w:rPr>
        <w:t xml:space="preserve"> </w:t>
      </w:r>
      <w:r>
        <w:rPr>
          <w:color w:val="161616"/>
        </w:rPr>
        <w:t>–</w:t>
      </w:r>
      <w:r>
        <w:rPr>
          <w:color w:val="161616"/>
          <w:spacing w:val="-3"/>
        </w:rPr>
        <w:t xml:space="preserve"> </w:t>
      </w:r>
      <w:r>
        <w:t>Status</w:t>
      </w:r>
      <w:r>
        <w:rPr>
          <w:spacing w:val="-2"/>
        </w:rPr>
        <w:t xml:space="preserve"> </w:t>
      </w:r>
      <w:r>
        <w:t>determined</w:t>
      </w:r>
      <w:r>
        <w:rPr>
          <w:spacing w:val="-2"/>
        </w:rPr>
        <w:t xml:space="preserve"> </w:t>
      </w:r>
      <w:r>
        <w:t>by</w:t>
      </w:r>
      <w:r>
        <w:rPr>
          <w:spacing w:val="-3"/>
        </w:rPr>
        <w:t xml:space="preserve"> </w:t>
      </w:r>
      <w:r>
        <w:t>existing</w:t>
      </w:r>
      <w:r>
        <w:rPr>
          <w:spacing w:val="-3"/>
        </w:rPr>
        <w:t xml:space="preserve"> </w:t>
      </w:r>
      <w:r>
        <w:t>MRAN</w:t>
      </w:r>
      <w:r>
        <w:rPr>
          <w:spacing w:val="-2"/>
        </w:rPr>
        <w:t xml:space="preserve"> </w:t>
      </w:r>
      <w:r>
        <w:t>card</w:t>
      </w:r>
      <w:r>
        <w:rPr>
          <w:spacing w:val="-3"/>
        </w:rPr>
        <w:t xml:space="preserve"> </w:t>
      </w:r>
      <w:r>
        <w:t>or</w:t>
      </w:r>
      <w:r>
        <w:rPr>
          <w:spacing w:val="-3"/>
        </w:rPr>
        <w:t xml:space="preserve"> </w:t>
      </w:r>
      <w:r>
        <w:t>that</w:t>
      </w:r>
      <w:r>
        <w:rPr>
          <w:spacing w:val="-2"/>
        </w:rPr>
        <w:t xml:space="preserve"> </w:t>
      </w:r>
      <w:r>
        <w:t>from</w:t>
      </w:r>
      <w:r>
        <w:rPr>
          <w:spacing w:val="-3"/>
        </w:rPr>
        <w:t xml:space="preserve"> </w:t>
      </w:r>
      <w:r>
        <w:t>another</w:t>
      </w:r>
      <w:r>
        <w:rPr>
          <w:spacing w:val="-4"/>
        </w:rPr>
        <w:t xml:space="preserve"> </w:t>
      </w:r>
      <w:r>
        <w:t>Series.</w:t>
      </w:r>
      <w:r>
        <w:rPr>
          <w:spacing w:val="-2"/>
        </w:rPr>
        <w:t xml:space="preserve"> </w:t>
      </w:r>
      <w:r>
        <w:t>At</w:t>
      </w:r>
      <w:r>
        <w:rPr>
          <w:spacing w:val="-2"/>
        </w:rPr>
        <w:t xml:space="preserve"> </w:t>
      </w:r>
      <w:r>
        <w:t>least</w:t>
      </w:r>
      <w:r>
        <w:rPr>
          <w:spacing w:val="-4"/>
        </w:rPr>
        <w:t xml:space="preserve"> </w:t>
      </w:r>
      <w:r>
        <w:t>one person on the team must have an Expert Class</w:t>
      </w:r>
      <w:r>
        <w:rPr>
          <w:spacing w:val="-4"/>
        </w:rPr>
        <w:t xml:space="preserve"> </w:t>
      </w:r>
      <w:r>
        <w:t>Designation.</w:t>
      </w:r>
    </w:p>
    <w:p w14:paraId="069177C0" w14:textId="77777777" w:rsidR="00237078" w:rsidRDefault="00237078">
      <w:pPr>
        <w:pStyle w:val="BodyText"/>
      </w:pPr>
    </w:p>
    <w:p w14:paraId="15ABC40A" w14:textId="77777777" w:rsidR="00237078" w:rsidRDefault="00034852">
      <w:pPr>
        <w:pStyle w:val="ListParagraph"/>
        <w:numPr>
          <w:ilvl w:val="0"/>
          <w:numId w:val="4"/>
        </w:numPr>
        <w:tabs>
          <w:tab w:val="left" w:pos="852"/>
          <w:tab w:val="left" w:pos="853"/>
        </w:tabs>
        <w:ind w:right="2062"/>
        <w:rPr>
          <w:color w:val="1F1F1F"/>
        </w:rPr>
      </w:pPr>
      <w:r>
        <w:rPr>
          <w:b/>
          <w:u w:val="thick" w:color="3E3E3E"/>
        </w:rPr>
        <w:t>AMATEUR</w:t>
      </w:r>
      <w:r>
        <w:rPr>
          <w:b/>
        </w:rPr>
        <w:t xml:space="preserve"> </w:t>
      </w:r>
      <w:r>
        <w:t>- Status determined by existing MRAN card or that from another Series. All team members racing this class must be a Novice or Amateur. If any team member has an Expert Class MRAN card or Expert card from another series the whole team must race in the Expert</w:t>
      </w:r>
      <w:r>
        <w:rPr>
          <w:spacing w:val="-19"/>
        </w:rPr>
        <w:t xml:space="preserve"> </w:t>
      </w:r>
      <w:r>
        <w:t>Class.</w:t>
      </w:r>
    </w:p>
    <w:p w14:paraId="798C6B74" w14:textId="77777777" w:rsidR="00237078" w:rsidRDefault="00237078">
      <w:pPr>
        <w:pStyle w:val="BodyText"/>
      </w:pPr>
    </w:p>
    <w:p w14:paraId="1B032758" w14:textId="77777777" w:rsidR="00237078" w:rsidRDefault="00034852">
      <w:pPr>
        <w:pStyle w:val="BodyText"/>
        <w:ind w:left="120" w:right="2233"/>
      </w:pPr>
      <w:r>
        <w:t>NOTE:</w:t>
      </w:r>
      <w:r>
        <w:rPr>
          <w:spacing w:val="-29"/>
        </w:rPr>
        <w:t xml:space="preserve"> </w:t>
      </w:r>
      <w:r>
        <w:t>There</w:t>
      </w:r>
      <w:r>
        <w:rPr>
          <w:spacing w:val="-29"/>
        </w:rPr>
        <w:t xml:space="preserve"> </w:t>
      </w:r>
      <w:r>
        <w:t>is</w:t>
      </w:r>
      <w:r>
        <w:rPr>
          <w:spacing w:val="-29"/>
        </w:rPr>
        <w:t xml:space="preserve"> </w:t>
      </w:r>
      <w:r>
        <w:t>not</w:t>
      </w:r>
      <w:r>
        <w:rPr>
          <w:spacing w:val="-29"/>
        </w:rPr>
        <w:t xml:space="preserve"> </w:t>
      </w:r>
      <w:r>
        <w:t>a</w:t>
      </w:r>
      <w:r>
        <w:rPr>
          <w:spacing w:val="-29"/>
        </w:rPr>
        <w:t xml:space="preserve"> </w:t>
      </w:r>
      <w:r>
        <w:t>Novice</w:t>
      </w:r>
      <w:r>
        <w:rPr>
          <w:spacing w:val="-29"/>
        </w:rPr>
        <w:t xml:space="preserve"> </w:t>
      </w:r>
      <w:r>
        <w:t>class,</w:t>
      </w:r>
      <w:r>
        <w:rPr>
          <w:spacing w:val="-29"/>
        </w:rPr>
        <w:t xml:space="preserve"> </w:t>
      </w:r>
      <w:r>
        <w:t>however</w:t>
      </w:r>
      <w:r>
        <w:rPr>
          <w:spacing w:val="-29"/>
        </w:rPr>
        <w:t xml:space="preserve"> </w:t>
      </w:r>
      <w:r>
        <w:t>Novice</w:t>
      </w:r>
      <w:r>
        <w:rPr>
          <w:spacing w:val="-29"/>
        </w:rPr>
        <w:t xml:space="preserve"> </w:t>
      </w:r>
      <w:r>
        <w:t>riders</w:t>
      </w:r>
      <w:r>
        <w:rPr>
          <w:spacing w:val="-29"/>
        </w:rPr>
        <w:t xml:space="preserve"> </w:t>
      </w:r>
      <w:r>
        <w:t>are</w:t>
      </w:r>
      <w:r>
        <w:rPr>
          <w:spacing w:val="-29"/>
        </w:rPr>
        <w:t xml:space="preserve"> </w:t>
      </w:r>
      <w:r>
        <w:t>encouraged</w:t>
      </w:r>
      <w:r>
        <w:rPr>
          <w:spacing w:val="-29"/>
        </w:rPr>
        <w:t xml:space="preserve"> </w:t>
      </w:r>
      <w:r>
        <w:t>to</w:t>
      </w:r>
      <w:r>
        <w:rPr>
          <w:spacing w:val="-29"/>
        </w:rPr>
        <w:t xml:space="preserve"> </w:t>
      </w:r>
      <w:r>
        <w:t>team</w:t>
      </w:r>
      <w:r>
        <w:rPr>
          <w:spacing w:val="-29"/>
        </w:rPr>
        <w:t xml:space="preserve"> </w:t>
      </w:r>
      <w:r>
        <w:t>up</w:t>
      </w:r>
      <w:r>
        <w:rPr>
          <w:spacing w:val="-29"/>
        </w:rPr>
        <w:t xml:space="preserve"> </w:t>
      </w:r>
      <w:r>
        <w:t>with</w:t>
      </w:r>
      <w:r>
        <w:rPr>
          <w:spacing w:val="-29"/>
        </w:rPr>
        <w:t xml:space="preserve"> </w:t>
      </w:r>
      <w:r>
        <w:t>more</w:t>
      </w:r>
      <w:r>
        <w:rPr>
          <w:spacing w:val="-29"/>
        </w:rPr>
        <w:t xml:space="preserve"> </w:t>
      </w:r>
      <w:r>
        <w:t>experienced Amateur and or Expert riders to learn the ropes and have some</w:t>
      </w:r>
      <w:r>
        <w:rPr>
          <w:spacing w:val="-7"/>
        </w:rPr>
        <w:t xml:space="preserve"> </w:t>
      </w:r>
      <w:r>
        <w:t>fun.</w:t>
      </w:r>
    </w:p>
    <w:p w14:paraId="63092B84" w14:textId="77777777" w:rsidR="00237078" w:rsidRDefault="00237078">
      <w:pPr>
        <w:pStyle w:val="BodyText"/>
      </w:pPr>
    </w:p>
    <w:p w14:paraId="71D74AE8" w14:textId="77777777" w:rsidR="00237078" w:rsidRDefault="00034852">
      <w:pPr>
        <w:pStyle w:val="Heading2"/>
        <w:rPr>
          <w:u w:val="none"/>
        </w:rPr>
      </w:pPr>
      <w:r>
        <w:rPr>
          <w:u w:val="thick" w:color="373737"/>
        </w:rPr>
        <w:t>BIKE DIVISIONS and NUMBERS:</w:t>
      </w:r>
    </w:p>
    <w:p w14:paraId="6B618BF5" w14:textId="77777777" w:rsidR="00237078" w:rsidRDefault="00034852">
      <w:pPr>
        <w:pStyle w:val="ListParagraph"/>
        <w:numPr>
          <w:ilvl w:val="0"/>
          <w:numId w:val="4"/>
        </w:numPr>
        <w:tabs>
          <w:tab w:val="left" w:pos="861"/>
          <w:tab w:val="left" w:pos="862"/>
        </w:tabs>
        <w:ind w:left="862"/>
        <w:rPr>
          <w:color w:val="1F1F1F"/>
        </w:rPr>
      </w:pPr>
      <w:r>
        <w:t xml:space="preserve">AA PREMIER </w:t>
      </w:r>
      <w:r>
        <w:rPr>
          <w:color w:val="365F91"/>
        </w:rPr>
        <w:t xml:space="preserve">/ AA PREMIER WOMEN </w:t>
      </w:r>
      <w:r>
        <w:t>-- 1 - 99 (1 or 2</w:t>
      </w:r>
      <w:r>
        <w:rPr>
          <w:spacing w:val="-1"/>
        </w:rPr>
        <w:t xml:space="preserve"> </w:t>
      </w:r>
      <w:r>
        <w:t>Riders)</w:t>
      </w:r>
    </w:p>
    <w:p w14:paraId="18432294" w14:textId="77777777" w:rsidR="00237078" w:rsidRDefault="00034852">
      <w:pPr>
        <w:pStyle w:val="ListParagraph"/>
        <w:numPr>
          <w:ilvl w:val="0"/>
          <w:numId w:val="4"/>
        </w:numPr>
        <w:tabs>
          <w:tab w:val="left" w:pos="861"/>
          <w:tab w:val="left" w:pos="862"/>
          <w:tab w:val="left" w:pos="2819"/>
        </w:tabs>
        <w:ind w:left="862"/>
        <w:rPr>
          <w:color w:val="232323"/>
        </w:rPr>
      </w:pPr>
      <w:r>
        <w:t>OPEN</w:t>
      </w:r>
      <w:r>
        <w:rPr>
          <w:spacing w:val="-17"/>
        </w:rPr>
        <w:t xml:space="preserve"> </w:t>
      </w:r>
      <w:r>
        <w:t>EXP</w:t>
      </w:r>
      <w:r>
        <w:tab/>
      </w:r>
      <w:r>
        <w:t>-- 100 -</w:t>
      </w:r>
      <w:r>
        <w:rPr>
          <w:spacing w:val="-13"/>
        </w:rPr>
        <w:t xml:space="preserve"> </w:t>
      </w:r>
      <w:r>
        <w:t>149</w:t>
      </w:r>
    </w:p>
    <w:p w14:paraId="629242E2" w14:textId="77777777" w:rsidR="00237078" w:rsidRDefault="00034852">
      <w:pPr>
        <w:pStyle w:val="ListParagraph"/>
        <w:numPr>
          <w:ilvl w:val="0"/>
          <w:numId w:val="4"/>
        </w:numPr>
        <w:tabs>
          <w:tab w:val="left" w:pos="861"/>
          <w:tab w:val="left" w:pos="862"/>
          <w:tab w:val="left" w:pos="2819"/>
        </w:tabs>
        <w:ind w:left="862"/>
        <w:rPr>
          <w:color w:val="1A1A1A"/>
        </w:rPr>
      </w:pPr>
      <w:r>
        <w:t>OPEN</w:t>
      </w:r>
      <w:r>
        <w:rPr>
          <w:spacing w:val="-16"/>
        </w:rPr>
        <w:t xml:space="preserve"> </w:t>
      </w:r>
      <w:r>
        <w:t>AM</w:t>
      </w:r>
      <w:r>
        <w:tab/>
        <w:t>--</w:t>
      </w:r>
      <w:r>
        <w:rPr>
          <w:spacing w:val="-1"/>
        </w:rPr>
        <w:t xml:space="preserve"> </w:t>
      </w:r>
      <w:r>
        <w:t>150</w:t>
      </w:r>
      <w:r>
        <w:rPr>
          <w:spacing w:val="-24"/>
        </w:rPr>
        <w:t xml:space="preserve"> </w:t>
      </w:r>
      <w:r>
        <w:t>-</w:t>
      </w:r>
      <w:r>
        <w:rPr>
          <w:spacing w:val="-30"/>
        </w:rPr>
        <w:t xml:space="preserve"> </w:t>
      </w:r>
      <w:r>
        <w:t>199</w:t>
      </w:r>
    </w:p>
    <w:p w14:paraId="201CBE02" w14:textId="77777777" w:rsidR="00237078" w:rsidRDefault="00034852">
      <w:pPr>
        <w:pStyle w:val="ListParagraph"/>
        <w:numPr>
          <w:ilvl w:val="0"/>
          <w:numId w:val="4"/>
        </w:numPr>
        <w:tabs>
          <w:tab w:val="left" w:pos="860"/>
          <w:tab w:val="left" w:pos="861"/>
          <w:tab w:val="left" w:pos="2820"/>
        </w:tabs>
        <w:ind w:left="861" w:hanging="370"/>
        <w:rPr>
          <w:color w:val="1B1B1B"/>
        </w:rPr>
      </w:pPr>
      <w:r>
        <w:t>30+</w:t>
      </w:r>
      <w:r>
        <w:rPr>
          <w:spacing w:val="-16"/>
        </w:rPr>
        <w:t xml:space="preserve"> </w:t>
      </w:r>
      <w:r>
        <w:t>VET</w:t>
      </w:r>
      <w:r>
        <w:rPr>
          <w:spacing w:val="-16"/>
        </w:rPr>
        <w:t xml:space="preserve"> </w:t>
      </w:r>
      <w:r>
        <w:t>EX</w:t>
      </w:r>
      <w:r>
        <w:tab/>
        <w:t>-- 200 - 249 (All riders must be 30+ years</w:t>
      </w:r>
      <w:r>
        <w:rPr>
          <w:spacing w:val="-26"/>
        </w:rPr>
        <w:t xml:space="preserve"> </w:t>
      </w:r>
      <w:r>
        <w:t>old)</w:t>
      </w:r>
    </w:p>
    <w:p w14:paraId="09B20768" w14:textId="77777777" w:rsidR="00237078" w:rsidRDefault="00034852">
      <w:pPr>
        <w:pStyle w:val="ListParagraph"/>
        <w:numPr>
          <w:ilvl w:val="0"/>
          <w:numId w:val="4"/>
        </w:numPr>
        <w:tabs>
          <w:tab w:val="left" w:pos="860"/>
          <w:tab w:val="left" w:pos="861"/>
          <w:tab w:val="left" w:pos="2820"/>
        </w:tabs>
        <w:ind w:left="861" w:hanging="370"/>
        <w:rPr>
          <w:color w:val="1F1F1F"/>
        </w:rPr>
      </w:pPr>
      <w:r>
        <w:t>30+</w:t>
      </w:r>
      <w:r>
        <w:rPr>
          <w:spacing w:val="-17"/>
        </w:rPr>
        <w:t xml:space="preserve"> </w:t>
      </w:r>
      <w:r>
        <w:t>VET</w:t>
      </w:r>
      <w:r>
        <w:rPr>
          <w:spacing w:val="-18"/>
        </w:rPr>
        <w:t xml:space="preserve"> </w:t>
      </w:r>
      <w:r>
        <w:t>AM</w:t>
      </w:r>
      <w:r>
        <w:tab/>
        <w:t>-- 250 - 299 (All riders must be 30+ years</w:t>
      </w:r>
      <w:r>
        <w:rPr>
          <w:spacing w:val="-31"/>
        </w:rPr>
        <w:t xml:space="preserve"> </w:t>
      </w:r>
      <w:r>
        <w:t>old)</w:t>
      </w:r>
    </w:p>
    <w:p w14:paraId="0DD2C87F" w14:textId="3EFA8AEB" w:rsidR="00237078" w:rsidRDefault="00034852">
      <w:pPr>
        <w:pStyle w:val="ListParagraph"/>
        <w:numPr>
          <w:ilvl w:val="0"/>
          <w:numId w:val="4"/>
        </w:numPr>
        <w:tabs>
          <w:tab w:val="left" w:pos="860"/>
          <w:tab w:val="left" w:pos="861"/>
        </w:tabs>
        <w:ind w:left="861" w:hanging="370"/>
        <w:rPr>
          <w:color w:val="1C1C1C"/>
        </w:rPr>
      </w:pPr>
      <w:r>
        <w:t>IRONMAN EXP</w:t>
      </w:r>
      <w:r w:rsidR="00381C82">
        <w:t xml:space="preserve">              </w:t>
      </w:r>
      <w:r>
        <w:t xml:space="preserve"> -- 400 –</w:t>
      </w:r>
      <w:r>
        <w:rPr>
          <w:spacing w:val="32"/>
        </w:rPr>
        <w:t xml:space="preserve"> </w:t>
      </w:r>
      <w:r>
        <w:t>449</w:t>
      </w:r>
    </w:p>
    <w:p w14:paraId="6A626DF3" w14:textId="0E4E9ECD" w:rsidR="00237078" w:rsidRDefault="00034852">
      <w:pPr>
        <w:pStyle w:val="ListParagraph"/>
        <w:numPr>
          <w:ilvl w:val="0"/>
          <w:numId w:val="4"/>
        </w:numPr>
        <w:tabs>
          <w:tab w:val="left" w:pos="860"/>
          <w:tab w:val="left" w:pos="861"/>
        </w:tabs>
        <w:ind w:left="861" w:hanging="370"/>
        <w:rPr>
          <w:color w:val="181818"/>
        </w:rPr>
      </w:pPr>
      <w:r>
        <w:t xml:space="preserve">IRONMAN AM </w:t>
      </w:r>
      <w:r w:rsidR="00381C82">
        <w:t xml:space="preserve">              </w:t>
      </w:r>
      <w:r>
        <w:t>-- 450 –</w:t>
      </w:r>
      <w:r>
        <w:rPr>
          <w:spacing w:val="22"/>
        </w:rPr>
        <w:t xml:space="preserve"> </w:t>
      </w:r>
      <w:r>
        <w:t>499</w:t>
      </w:r>
    </w:p>
    <w:p w14:paraId="5D20FDDC" w14:textId="77777777" w:rsidR="00237078" w:rsidRDefault="00237078">
      <w:pPr>
        <w:pStyle w:val="BodyText"/>
      </w:pPr>
    </w:p>
    <w:p w14:paraId="55B7C10E" w14:textId="77777777" w:rsidR="00237078" w:rsidRDefault="00034852">
      <w:pPr>
        <w:pStyle w:val="BodyText"/>
        <w:ind w:left="500"/>
      </w:pPr>
      <w:r>
        <w:t xml:space="preserve">NOTE: Only full </w:t>
      </w:r>
      <w:r>
        <w:t>framed motorcycles having min. 20-inch front wheel size are allowed in the bike divisions.</w:t>
      </w:r>
    </w:p>
    <w:p w14:paraId="057611A7" w14:textId="77777777" w:rsidR="00237078" w:rsidRDefault="00237078">
      <w:pPr>
        <w:pStyle w:val="BodyText"/>
        <w:spacing w:before="5"/>
        <w:rPr>
          <w:sz w:val="21"/>
        </w:rPr>
      </w:pPr>
    </w:p>
    <w:p w14:paraId="1D8FE5CC" w14:textId="77777777" w:rsidR="00237078" w:rsidRDefault="00034852">
      <w:pPr>
        <w:pStyle w:val="Heading2"/>
        <w:rPr>
          <w:u w:val="none"/>
        </w:rPr>
      </w:pPr>
      <w:r>
        <w:rPr>
          <w:u w:val="thick" w:color="232323"/>
        </w:rPr>
        <w:t>QUAD DIVISIONS AND NUMBERS:</w:t>
      </w:r>
    </w:p>
    <w:p w14:paraId="346F8A71" w14:textId="764A0281" w:rsidR="00237078" w:rsidRDefault="00034852">
      <w:pPr>
        <w:pStyle w:val="ListParagraph"/>
        <w:numPr>
          <w:ilvl w:val="0"/>
          <w:numId w:val="4"/>
        </w:numPr>
        <w:tabs>
          <w:tab w:val="left" w:pos="845"/>
          <w:tab w:val="left" w:pos="846"/>
          <w:tab w:val="left" w:pos="3514"/>
        </w:tabs>
        <w:ind w:left="846" w:hanging="363"/>
        <w:rPr>
          <w:color w:val="1F1F1F"/>
        </w:rPr>
      </w:pPr>
      <w:r>
        <w:t>OPEN</w:t>
      </w:r>
      <w:r>
        <w:rPr>
          <w:spacing w:val="-8"/>
        </w:rPr>
        <w:t xml:space="preserve"> </w:t>
      </w:r>
      <w:r>
        <w:t>QUAD</w:t>
      </w:r>
      <w:r>
        <w:rPr>
          <w:spacing w:val="-2"/>
        </w:rPr>
        <w:t xml:space="preserve"> </w:t>
      </w:r>
      <w:r>
        <w:t>EXP</w:t>
      </w:r>
      <w:r>
        <w:tab/>
      </w:r>
      <w:r w:rsidR="0068202D">
        <w:t xml:space="preserve">           </w:t>
      </w:r>
      <w:r>
        <w:t>-- 500 –</w:t>
      </w:r>
      <w:r>
        <w:rPr>
          <w:spacing w:val="-3"/>
        </w:rPr>
        <w:t xml:space="preserve"> </w:t>
      </w:r>
      <w:r>
        <w:t>549</w:t>
      </w:r>
    </w:p>
    <w:p w14:paraId="361EE7E5" w14:textId="104EFFC9" w:rsidR="00237078" w:rsidRDefault="00034852">
      <w:pPr>
        <w:pStyle w:val="ListParagraph"/>
        <w:numPr>
          <w:ilvl w:val="0"/>
          <w:numId w:val="4"/>
        </w:numPr>
        <w:tabs>
          <w:tab w:val="left" w:pos="845"/>
          <w:tab w:val="left" w:pos="846"/>
          <w:tab w:val="left" w:pos="3544"/>
        </w:tabs>
        <w:ind w:left="846" w:hanging="363"/>
        <w:rPr>
          <w:color w:val="1C1C1C"/>
        </w:rPr>
      </w:pPr>
      <w:r>
        <w:t>OPEN</w:t>
      </w:r>
      <w:r>
        <w:rPr>
          <w:spacing w:val="-7"/>
        </w:rPr>
        <w:t xml:space="preserve"> </w:t>
      </w:r>
      <w:r>
        <w:t>QUAD</w:t>
      </w:r>
      <w:r>
        <w:rPr>
          <w:spacing w:val="-1"/>
        </w:rPr>
        <w:t xml:space="preserve"> </w:t>
      </w:r>
      <w:r>
        <w:t>AM</w:t>
      </w:r>
      <w:r>
        <w:tab/>
      </w:r>
      <w:r w:rsidR="0068202D">
        <w:t xml:space="preserve">           </w:t>
      </w:r>
      <w:r>
        <w:t>-- 550 –</w:t>
      </w:r>
      <w:r>
        <w:rPr>
          <w:spacing w:val="-4"/>
        </w:rPr>
        <w:t xml:space="preserve"> </w:t>
      </w:r>
      <w:r>
        <w:t>599</w:t>
      </w:r>
    </w:p>
    <w:p w14:paraId="5AB303AC" w14:textId="0E32988B" w:rsidR="00237078" w:rsidRDefault="00034852">
      <w:pPr>
        <w:pStyle w:val="ListParagraph"/>
        <w:numPr>
          <w:ilvl w:val="0"/>
          <w:numId w:val="4"/>
        </w:numPr>
        <w:tabs>
          <w:tab w:val="left" w:pos="852"/>
          <w:tab w:val="left" w:pos="853"/>
        </w:tabs>
        <w:ind w:hanging="370"/>
        <w:rPr>
          <w:color w:val="1C1C1C"/>
        </w:rPr>
      </w:pPr>
      <w:r>
        <w:t>IRONMAN QUAD EXP</w:t>
      </w:r>
      <w:r w:rsidR="00381C82">
        <w:t xml:space="preserve">               </w:t>
      </w:r>
      <w:r>
        <w:t xml:space="preserve"> </w:t>
      </w:r>
      <w:r w:rsidR="0068202D">
        <w:t xml:space="preserve">           </w:t>
      </w:r>
      <w:r>
        <w:t xml:space="preserve">-- 700 </w:t>
      </w:r>
      <w:r>
        <w:rPr>
          <w:color w:val="282828"/>
        </w:rPr>
        <w:t>-</w:t>
      </w:r>
      <w:r>
        <w:rPr>
          <w:color w:val="282828"/>
          <w:spacing w:val="-4"/>
        </w:rPr>
        <w:t xml:space="preserve"> </w:t>
      </w:r>
      <w:r>
        <w:t>749</w:t>
      </w:r>
    </w:p>
    <w:p w14:paraId="20A0C244" w14:textId="129DE4CC" w:rsidR="00237078" w:rsidRDefault="00034852">
      <w:pPr>
        <w:pStyle w:val="ListParagraph"/>
        <w:numPr>
          <w:ilvl w:val="0"/>
          <w:numId w:val="4"/>
        </w:numPr>
        <w:tabs>
          <w:tab w:val="left" w:pos="852"/>
          <w:tab w:val="left" w:pos="853"/>
        </w:tabs>
        <w:ind w:hanging="370"/>
        <w:rPr>
          <w:color w:val="1F1F1F"/>
        </w:rPr>
      </w:pPr>
      <w:r>
        <w:t>IRONMAN</w:t>
      </w:r>
      <w:r>
        <w:rPr>
          <w:spacing w:val="-4"/>
        </w:rPr>
        <w:t xml:space="preserve"> </w:t>
      </w:r>
      <w:r>
        <w:t>QUAD</w:t>
      </w:r>
      <w:r>
        <w:rPr>
          <w:spacing w:val="-7"/>
        </w:rPr>
        <w:t xml:space="preserve"> </w:t>
      </w:r>
      <w:r>
        <w:t>AM</w:t>
      </w:r>
      <w:r>
        <w:rPr>
          <w:spacing w:val="-14"/>
        </w:rPr>
        <w:t xml:space="preserve"> </w:t>
      </w:r>
      <w:r w:rsidR="00381C82">
        <w:rPr>
          <w:spacing w:val="-14"/>
        </w:rPr>
        <w:t xml:space="preserve">                     </w:t>
      </w:r>
      <w:r w:rsidR="0068202D">
        <w:rPr>
          <w:spacing w:val="-14"/>
        </w:rPr>
        <w:t xml:space="preserve">               </w:t>
      </w:r>
      <w:r w:rsidR="00381C82">
        <w:rPr>
          <w:spacing w:val="-14"/>
        </w:rPr>
        <w:t xml:space="preserve"> </w:t>
      </w:r>
      <w:r>
        <w:t>--</w:t>
      </w:r>
      <w:r>
        <w:rPr>
          <w:spacing w:val="-16"/>
        </w:rPr>
        <w:t xml:space="preserve"> </w:t>
      </w:r>
      <w:r>
        <w:t>750</w:t>
      </w:r>
      <w:r>
        <w:rPr>
          <w:spacing w:val="-11"/>
        </w:rPr>
        <w:t xml:space="preserve"> </w:t>
      </w:r>
      <w:r>
        <w:rPr>
          <w:color w:val="131313"/>
        </w:rPr>
        <w:t>-</w:t>
      </w:r>
      <w:r>
        <w:rPr>
          <w:color w:val="131313"/>
          <w:spacing w:val="-12"/>
        </w:rPr>
        <w:t xml:space="preserve"> </w:t>
      </w:r>
      <w:r>
        <w:t>799</w:t>
      </w:r>
    </w:p>
    <w:p w14:paraId="524969F1" w14:textId="41B76B4E" w:rsidR="00237078" w:rsidRDefault="00034852">
      <w:pPr>
        <w:pStyle w:val="ListParagraph"/>
        <w:numPr>
          <w:ilvl w:val="0"/>
          <w:numId w:val="4"/>
        </w:numPr>
        <w:tabs>
          <w:tab w:val="left" w:pos="852"/>
          <w:tab w:val="left" w:pos="853"/>
          <w:tab w:val="left" w:pos="5043"/>
        </w:tabs>
        <w:spacing w:line="480" w:lineRule="auto"/>
        <w:ind w:left="477" w:right="5451" w:firstLine="6"/>
        <w:rPr>
          <w:color w:val="1F1F1F"/>
        </w:rPr>
      </w:pPr>
      <w:r>
        <w:t xml:space="preserve">AA PREMIER </w:t>
      </w:r>
      <w:r>
        <w:rPr>
          <w:color w:val="365F91"/>
        </w:rPr>
        <w:t xml:space="preserve">/ </w:t>
      </w:r>
      <w:r w:rsidRPr="0068202D">
        <w:rPr>
          <w:color w:val="000000" w:themeColor="text1"/>
        </w:rPr>
        <w:t>AA</w:t>
      </w:r>
      <w:r w:rsidRPr="0068202D">
        <w:rPr>
          <w:color w:val="000000" w:themeColor="text1"/>
          <w:spacing w:val="-37"/>
        </w:rPr>
        <w:t xml:space="preserve"> </w:t>
      </w:r>
      <w:r w:rsidRPr="0068202D">
        <w:rPr>
          <w:color w:val="000000" w:themeColor="text1"/>
        </w:rPr>
        <w:t>PREMIER</w:t>
      </w:r>
      <w:r w:rsidRPr="0068202D">
        <w:rPr>
          <w:color w:val="000000" w:themeColor="text1"/>
          <w:spacing w:val="-9"/>
        </w:rPr>
        <w:t xml:space="preserve"> </w:t>
      </w:r>
      <w:r w:rsidRPr="0068202D">
        <w:rPr>
          <w:color w:val="000000" w:themeColor="text1"/>
        </w:rPr>
        <w:t>WOMEN</w:t>
      </w:r>
      <w:r w:rsidR="0068202D">
        <w:rPr>
          <w:color w:val="000000" w:themeColor="text1"/>
        </w:rPr>
        <w:t xml:space="preserve"> </w:t>
      </w:r>
      <w:r>
        <w:t xml:space="preserve">-- 800 – 849 </w:t>
      </w:r>
      <w:proofErr w:type="gramStart"/>
      <w:r>
        <w:t>NOTE</w:t>
      </w:r>
      <w:proofErr w:type="gramEnd"/>
      <w:r>
        <w:t>: All Quad engines must be 249cc or</w:t>
      </w:r>
      <w:r>
        <w:rPr>
          <w:spacing w:val="-7"/>
        </w:rPr>
        <w:t xml:space="preserve"> </w:t>
      </w:r>
      <w:r>
        <w:t>larger.</w:t>
      </w:r>
    </w:p>
    <w:p w14:paraId="65722814" w14:textId="77777777" w:rsidR="00237078" w:rsidRDefault="00237078">
      <w:pPr>
        <w:pStyle w:val="BodyText"/>
        <w:spacing w:before="7"/>
        <w:rPr>
          <w:sz w:val="17"/>
        </w:rPr>
      </w:pPr>
    </w:p>
    <w:p w14:paraId="677865D3" w14:textId="77777777" w:rsidR="00237078" w:rsidRDefault="00034852">
      <w:pPr>
        <w:spacing w:before="54"/>
        <w:ind w:left="120"/>
        <w:rPr>
          <w:b/>
          <w:sz w:val="23"/>
        </w:rPr>
      </w:pPr>
      <w:r>
        <w:rPr>
          <w:b/>
          <w:sz w:val="23"/>
          <w:u w:val="thick" w:color="131313"/>
        </w:rPr>
        <w:t>RACE FEES FOR BIKES &amp; QUADS:</w:t>
      </w:r>
    </w:p>
    <w:p w14:paraId="10E73256" w14:textId="77777777" w:rsidR="00237078" w:rsidRDefault="00034852">
      <w:pPr>
        <w:pStyle w:val="ListParagraph"/>
        <w:numPr>
          <w:ilvl w:val="0"/>
          <w:numId w:val="4"/>
        </w:numPr>
        <w:tabs>
          <w:tab w:val="left" w:pos="860"/>
          <w:tab w:val="left" w:pos="861"/>
          <w:tab w:val="left" w:pos="3539"/>
        </w:tabs>
        <w:ind w:left="861"/>
        <w:rPr>
          <w:color w:val="0F0F0F"/>
        </w:rPr>
      </w:pPr>
      <w:r>
        <w:t>AA</w:t>
      </w:r>
      <w:r>
        <w:rPr>
          <w:spacing w:val="-27"/>
        </w:rPr>
        <w:t xml:space="preserve"> </w:t>
      </w:r>
      <w:r>
        <w:t>PREMIER</w:t>
      </w:r>
      <w:r>
        <w:rPr>
          <w:spacing w:val="-20"/>
        </w:rPr>
        <w:t xml:space="preserve"> </w:t>
      </w:r>
      <w:r>
        <w:t>TEAM</w:t>
      </w:r>
      <w:r>
        <w:tab/>
        <w:t xml:space="preserve">-- $200.00 -- </w:t>
      </w:r>
      <w:r>
        <w:rPr>
          <w:u w:val="single" w:color="3B3B3B"/>
        </w:rPr>
        <w:t>PER TEAM</w:t>
      </w:r>
      <w:r>
        <w:t xml:space="preserve"> -- 2 Riders MAX on a PRO</w:t>
      </w:r>
      <w:r>
        <w:rPr>
          <w:spacing w:val="-29"/>
        </w:rPr>
        <w:t xml:space="preserve"> </w:t>
      </w:r>
      <w:r>
        <w:t>Team</w:t>
      </w:r>
    </w:p>
    <w:p w14:paraId="1082C930" w14:textId="0127CBC1" w:rsidR="00237078" w:rsidRPr="0068202D" w:rsidRDefault="00034852">
      <w:pPr>
        <w:pStyle w:val="ListParagraph"/>
        <w:numPr>
          <w:ilvl w:val="0"/>
          <w:numId w:val="4"/>
        </w:numPr>
        <w:tabs>
          <w:tab w:val="left" w:pos="859"/>
          <w:tab w:val="left" w:pos="860"/>
        </w:tabs>
        <w:ind w:left="860" w:hanging="370"/>
        <w:rPr>
          <w:color w:val="000000" w:themeColor="text1"/>
        </w:rPr>
      </w:pPr>
      <w:r>
        <w:t xml:space="preserve">IRONMAN </w:t>
      </w:r>
      <w:r>
        <w:rPr>
          <w:color w:val="0D0D0D"/>
        </w:rPr>
        <w:t xml:space="preserve">-- </w:t>
      </w:r>
      <w:r>
        <w:t xml:space="preserve">(1 Rider </w:t>
      </w:r>
      <w:proofErr w:type="gramStart"/>
      <w:r>
        <w:t>only)</w:t>
      </w:r>
      <w:r w:rsidR="0068202D">
        <w:t xml:space="preserve">   </w:t>
      </w:r>
      <w:proofErr w:type="gramEnd"/>
      <w:r w:rsidR="0068202D">
        <w:t xml:space="preserve">   </w:t>
      </w:r>
      <w:r>
        <w:t xml:space="preserve"> -- </w:t>
      </w:r>
      <w:r w:rsidRPr="0068202D">
        <w:rPr>
          <w:color w:val="000000" w:themeColor="text1"/>
        </w:rPr>
        <w:t>$60.00</w:t>
      </w:r>
    </w:p>
    <w:p w14:paraId="046CF5E8" w14:textId="3C5BF81E" w:rsidR="00237078" w:rsidRDefault="00034852">
      <w:pPr>
        <w:pStyle w:val="ListParagraph"/>
        <w:numPr>
          <w:ilvl w:val="0"/>
          <w:numId w:val="4"/>
        </w:numPr>
        <w:tabs>
          <w:tab w:val="left" w:pos="858"/>
          <w:tab w:val="left" w:pos="859"/>
          <w:tab w:val="left" w:pos="3539"/>
        </w:tabs>
        <w:ind w:left="859" w:hanging="369"/>
        <w:rPr>
          <w:color w:val="1F1F1F"/>
        </w:rPr>
      </w:pPr>
      <w:r>
        <w:t>2</w:t>
      </w:r>
      <w:r>
        <w:rPr>
          <w:spacing w:val="-16"/>
        </w:rPr>
        <w:t xml:space="preserve"> </w:t>
      </w:r>
      <w:r>
        <w:t>MAN</w:t>
      </w:r>
      <w:r>
        <w:rPr>
          <w:spacing w:val="-16"/>
        </w:rPr>
        <w:t xml:space="preserve"> </w:t>
      </w:r>
      <w:r>
        <w:t>TEAM</w:t>
      </w:r>
      <w:r>
        <w:tab/>
      </w:r>
      <w:r w:rsidR="0068202D">
        <w:t>-- $</w:t>
      </w:r>
      <w:r w:rsidRPr="0068202D">
        <w:rPr>
          <w:color w:val="000000" w:themeColor="text1"/>
        </w:rPr>
        <w:t>120.00</w:t>
      </w:r>
      <w:r>
        <w:rPr>
          <w:color w:val="E36C0A"/>
        </w:rPr>
        <w:t xml:space="preserve"> </w:t>
      </w:r>
      <w:r>
        <w:t>per</w:t>
      </w:r>
      <w:r>
        <w:rPr>
          <w:spacing w:val="-2"/>
        </w:rPr>
        <w:t xml:space="preserve"> </w:t>
      </w:r>
      <w:r>
        <w:t>team</w:t>
      </w:r>
    </w:p>
    <w:p w14:paraId="632272FC" w14:textId="77777777" w:rsidR="00237078" w:rsidRDefault="00034852">
      <w:pPr>
        <w:pStyle w:val="BodyText"/>
        <w:spacing w:before="71"/>
        <w:ind w:right="637"/>
        <w:jc w:val="right"/>
      </w:pPr>
      <w:r>
        <w:t>30</w:t>
      </w:r>
    </w:p>
    <w:p w14:paraId="3BA2261B" w14:textId="77777777" w:rsidR="00237078" w:rsidRDefault="00237078">
      <w:pPr>
        <w:jc w:val="right"/>
        <w:sectPr w:rsidR="00237078">
          <w:pgSz w:w="12240" w:h="15840"/>
          <w:pgMar w:top="720" w:right="80" w:bottom="280" w:left="600" w:header="720" w:footer="720" w:gutter="0"/>
          <w:cols w:space="720"/>
        </w:sectPr>
      </w:pPr>
    </w:p>
    <w:p w14:paraId="569CBD9D" w14:textId="24EC1313" w:rsidR="00237078" w:rsidRDefault="00034852">
      <w:pPr>
        <w:pStyle w:val="ListParagraph"/>
        <w:numPr>
          <w:ilvl w:val="0"/>
          <w:numId w:val="4"/>
        </w:numPr>
        <w:tabs>
          <w:tab w:val="left" w:pos="858"/>
          <w:tab w:val="left" w:pos="859"/>
          <w:tab w:val="left" w:pos="3539"/>
        </w:tabs>
        <w:spacing w:before="40"/>
        <w:ind w:left="859" w:hanging="369"/>
        <w:rPr>
          <w:color w:val="1F1F1F"/>
        </w:rPr>
      </w:pPr>
      <w:r>
        <w:lastRenderedPageBreak/>
        <w:t>3</w:t>
      </w:r>
      <w:r>
        <w:rPr>
          <w:spacing w:val="-17"/>
        </w:rPr>
        <w:t xml:space="preserve"> </w:t>
      </w:r>
      <w:r>
        <w:t>MAN</w:t>
      </w:r>
      <w:r>
        <w:rPr>
          <w:spacing w:val="-16"/>
        </w:rPr>
        <w:t xml:space="preserve"> </w:t>
      </w:r>
      <w:r>
        <w:t>TEAM</w:t>
      </w:r>
      <w:r>
        <w:tab/>
        <w:t>-</w:t>
      </w:r>
      <w:r w:rsidRPr="0068202D">
        <w:rPr>
          <w:color w:val="000000" w:themeColor="text1"/>
        </w:rPr>
        <w:t xml:space="preserve">-$140.00 </w:t>
      </w:r>
      <w:r>
        <w:t>per</w:t>
      </w:r>
      <w:r>
        <w:rPr>
          <w:spacing w:val="-2"/>
        </w:rPr>
        <w:t xml:space="preserve"> </w:t>
      </w:r>
      <w:r>
        <w:t>team</w:t>
      </w:r>
    </w:p>
    <w:p w14:paraId="562307C6" w14:textId="77777777" w:rsidR="00237078" w:rsidRDefault="00034852">
      <w:pPr>
        <w:pStyle w:val="BodyText"/>
        <w:ind w:left="507"/>
      </w:pPr>
      <w:r>
        <w:t>NOTE: All team members must hold a current MRAN card (Yearly or Day card)</w:t>
      </w:r>
    </w:p>
    <w:p w14:paraId="18EE2BAC" w14:textId="77777777" w:rsidR="00237078" w:rsidRDefault="00237078">
      <w:pPr>
        <w:pStyle w:val="BodyText"/>
        <w:spacing w:before="5"/>
      </w:pPr>
    </w:p>
    <w:p w14:paraId="040E18D0" w14:textId="77777777" w:rsidR="00237078" w:rsidRDefault="00034852">
      <w:pPr>
        <w:ind w:left="120"/>
        <w:rPr>
          <w:b/>
          <w:sz w:val="28"/>
        </w:rPr>
      </w:pPr>
      <w:r>
        <w:rPr>
          <w:b/>
          <w:w w:val="105"/>
          <w:sz w:val="28"/>
          <w:u w:val="thick" w:color="373737"/>
        </w:rPr>
        <w:t>GENERAL RULES</w:t>
      </w:r>
    </w:p>
    <w:p w14:paraId="2BDAA74D" w14:textId="77777777" w:rsidR="00237078" w:rsidRDefault="00237078">
      <w:pPr>
        <w:pStyle w:val="BodyText"/>
        <w:spacing w:before="5"/>
        <w:rPr>
          <w:b/>
          <w:sz w:val="17"/>
        </w:rPr>
      </w:pPr>
    </w:p>
    <w:p w14:paraId="7E50F03D" w14:textId="77777777" w:rsidR="00237078" w:rsidRDefault="00034852">
      <w:pPr>
        <w:pStyle w:val="ListParagraph"/>
        <w:numPr>
          <w:ilvl w:val="0"/>
          <w:numId w:val="3"/>
        </w:numPr>
        <w:tabs>
          <w:tab w:val="left" w:pos="840"/>
        </w:tabs>
        <w:spacing w:before="56"/>
      </w:pPr>
      <w:r>
        <w:t xml:space="preserve">Hosting club </w:t>
      </w:r>
      <w:r>
        <w:t>members may race their own</w:t>
      </w:r>
      <w:r>
        <w:rPr>
          <w:spacing w:val="-4"/>
        </w:rPr>
        <w:t xml:space="preserve"> </w:t>
      </w:r>
      <w:r>
        <w:t>race.</w:t>
      </w:r>
    </w:p>
    <w:p w14:paraId="021D4801" w14:textId="77777777" w:rsidR="00237078" w:rsidRDefault="00034852">
      <w:pPr>
        <w:pStyle w:val="ListParagraph"/>
        <w:numPr>
          <w:ilvl w:val="0"/>
          <w:numId w:val="3"/>
        </w:numPr>
        <w:tabs>
          <w:tab w:val="left" w:pos="840"/>
        </w:tabs>
      </w:pPr>
      <w:r>
        <w:t>Hosting</w:t>
      </w:r>
      <w:r>
        <w:rPr>
          <w:spacing w:val="-8"/>
        </w:rPr>
        <w:t xml:space="preserve"> </w:t>
      </w:r>
      <w:r>
        <w:t>club</w:t>
      </w:r>
      <w:r>
        <w:rPr>
          <w:spacing w:val="-10"/>
        </w:rPr>
        <w:t xml:space="preserve"> </w:t>
      </w:r>
      <w:r>
        <w:t>fees</w:t>
      </w:r>
      <w:r>
        <w:rPr>
          <w:spacing w:val="-14"/>
        </w:rPr>
        <w:t xml:space="preserve"> </w:t>
      </w:r>
      <w:r>
        <w:t>to</w:t>
      </w:r>
      <w:r>
        <w:rPr>
          <w:spacing w:val="-15"/>
        </w:rPr>
        <w:t xml:space="preserve"> </w:t>
      </w:r>
      <w:r>
        <w:t>MRAN</w:t>
      </w:r>
      <w:r>
        <w:rPr>
          <w:spacing w:val="-14"/>
        </w:rPr>
        <w:t xml:space="preserve"> </w:t>
      </w:r>
      <w:r>
        <w:t>are</w:t>
      </w:r>
      <w:r>
        <w:rPr>
          <w:spacing w:val="-11"/>
        </w:rPr>
        <w:t xml:space="preserve"> </w:t>
      </w:r>
      <w:r>
        <w:t>$10.00</w:t>
      </w:r>
      <w:r>
        <w:rPr>
          <w:spacing w:val="-12"/>
        </w:rPr>
        <w:t xml:space="preserve"> </w:t>
      </w:r>
      <w:r>
        <w:t>PER</w:t>
      </w:r>
      <w:r>
        <w:rPr>
          <w:spacing w:val="-5"/>
        </w:rPr>
        <w:t xml:space="preserve"> </w:t>
      </w:r>
      <w:r>
        <w:t>TEAM.</w:t>
      </w:r>
      <w:r>
        <w:rPr>
          <w:spacing w:val="-14"/>
        </w:rPr>
        <w:t xml:space="preserve"> </w:t>
      </w:r>
      <w:r>
        <w:t>Hosting</w:t>
      </w:r>
      <w:r>
        <w:rPr>
          <w:spacing w:val="-6"/>
        </w:rPr>
        <w:t xml:space="preserve"> </w:t>
      </w:r>
      <w:r>
        <w:t>club</w:t>
      </w:r>
      <w:r>
        <w:rPr>
          <w:spacing w:val="-13"/>
        </w:rPr>
        <w:t xml:space="preserve"> </w:t>
      </w:r>
      <w:r>
        <w:t>is</w:t>
      </w:r>
      <w:r>
        <w:rPr>
          <w:spacing w:val="-17"/>
        </w:rPr>
        <w:t xml:space="preserve"> </w:t>
      </w:r>
      <w:r>
        <w:t>responsible</w:t>
      </w:r>
      <w:r>
        <w:rPr>
          <w:spacing w:val="-3"/>
        </w:rPr>
        <w:t xml:space="preserve"> </w:t>
      </w:r>
      <w:r>
        <w:t>for</w:t>
      </w:r>
      <w:r>
        <w:rPr>
          <w:spacing w:val="-12"/>
        </w:rPr>
        <w:t xml:space="preserve"> </w:t>
      </w:r>
      <w:r>
        <w:t>appropriate</w:t>
      </w:r>
      <w:r>
        <w:rPr>
          <w:spacing w:val="-3"/>
        </w:rPr>
        <w:t xml:space="preserve"> </w:t>
      </w:r>
      <w:r>
        <w:t>BLM</w:t>
      </w:r>
      <w:r>
        <w:rPr>
          <w:spacing w:val="-16"/>
        </w:rPr>
        <w:t xml:space="preserve"> </w:t>
      </w:r>
      <w:r>
        <w:t>FEES.</w:t>
      </w:r>
    </w:p>
    <w:p w14:paraId="385FFAF2" w14:textId="77777777" w:rsidR="00237078" w:rsidRDefault="00034852">
      <w:pPr>
        <w:pStyle w:val="ListParagraph"/>
        <w:numPr>
          <w:ilvl w:val="0"/>
          <w:numId w:val="3"/>
        </w:numPr>
        <w:tabs>
          <w:tab w:val="left" w:pos="840"/>
        </w:tabs>
        <w:ind w:right="944"/>
      </w:pPr>
      <w:r>
        <w:t>No</w:t>
      </w:r>
      <w:r>
        <w:rPr>
          <w:spacing w:val="-35"/>
        </w:rPr>
        <w:t xml:space="preserve"> </w:t>
      </w:r>
      <w:r>
        <w:t>one</w:t>
      </w:r>
      <w:r>
        <w:rPr>
          <w:spacing w:val="-34"/>
        </w:rPr>
        <w:t xml:space="preserve"> </w:t>
      </w:r>
      <w:r>
        <w:t>except</w:t>
      </w:r>
      <w:r>
        <w:rPr>
          <w:spacing w:val="-36"/>
        </w:rPr>
        <w:t xml:space="preserve"> </w:t>
      </w:r>
      <w:r>
        <w:t>registered</w:t>
      </w:r>
      <w:r>
        <w:rPr>
          <w:spacing w:val="-32"/>
        </w:rPr>
        <w:t xml:space="preserve"> </w:t>
      </w:r>
      <w:r>
        <w:t>participants</w:t>
      </w:r>
      <w:r>
        <w:rPr>
          <w:spacing w:val="-31"/>
        </w:rPr>
        <w:t xml:space="preserve"> </w:t>
      </w:r>
      <w:r>
        <w:t>and</w:t>
      </w:r>
      <w:r>
        <w:rPr>
          <w:spacing w:val="-36"/>
        </w:rPr>
        <w:t xml:space="preserve"> </w:t>
      </w:r>
      <w:r>
        <w:t>race</w:t>
      </w:r>
      <w:r>
        <w:rPr>
          <w:spacing w:val="-35"/>
        </w:rPr>
        <w:t xml:space="preserve"> </w:t>
      </w:r>
      <w:r>
        <w:t>officials</w:t>
      </w:r>
      <w:r>
        <w:rPr>
          <w:spacing w:val="-34"/>
        </w:rPr>
        <w:t xml:space="preserve"> </w:t>
      </w:r>
      <w:r>
        <w:t>shall</w:t>
      </w:r>
      <w:r>
        <w:rPr>
          <w:spacing w:val="-35"/>
        </w:rPr>
        <w:t xml:space="preserve"> </w:t>
      </w:r>
      <w:r>
        <w:t>ride</w:t>
      </w:r>
      <w:r>
        <w:rPr>
          <w:spacing w:val="-34"/>
        </w:rPr>
        <w:t xml:space="preserve"> </w:t>
      </w:r>
      <w:r>
        <w:t>on</w:t>
      </w:r>
      <w:r>
        <w:rPr>
          <w:spacing w:val="-35"/>
        </w:rPr>
        <w:t xml:space="preserve"> </w:t>
      </w:r>
      <w:r>
        <w:t>a</w:t>
      </w:r>
      <w:r>
        <w:rPr>
          <w:spacing w:val="-35"/>
        </w:rPr>
        <w:t xml:space="preserve"> </w:t>
      </w:r>
      <w:r>
        <w:t>course</w:t>
      </w:r>
      <w:r>
        <w:rPr>
          <w:spacing w:val="-32"/>
        </w:rPr>
        <w:t xml:space="preserve"> </w:t>
      </w:r>
      <w:r>
        <w:t>until</w:t>
      </w:r>
      <w:r>
        <w:rPr>
          <w:spacing w:val="-33"/>
        </w:rPr>
        <w:t xml:space="preserve"> </w:t>
      </w:r>
      <w:r>
        <w:t>the</w:t>
      </w:r>
      <w:r>
        <w:rPr>
          <w:spacing w:val="-35"/>
        </w:rPr>
        <w:t xml:space="preserve"> </w:t>
      </w:r>
      <w:r>
        <w:t>completion</w:t>
      </w:r>
      <w:r>
        <w:rPr>
          <w:spacing w:val="-33"/>
        </w:rPr>
        <w:t xml:space="preserve"> </w:t>
      </w:r>
      <w:r>
        <w:t>of</w:t>
      </w:r>
      <w:r>
        <w:rPr>
          <w:spacing w:val="-36"/>
        </w:rPr>
        <w:t xml:space="preserve"> </w:t>
      </w:r>
      <w:r>
        <w:t>the</w:t>
      </w:r>
      <w:r>
        <w:rPr>
          <w:spacing w:val="-35"/>
        </w:rPr>
        <w:t xml:space="preserve"> </w:t>
      </w:r>
      <w:r>
        <w:t>Event.</w:t>
      </w:r>
      <w:r>
        <w:rPr>
          <w:spacing w:val="-32"/>
        </w:rPr>
        <w:t xml:space="preserve"> </w:t>
      </w:r>
      <w:r>
        <w:t>Race officials shall yield to all race traffic, except for an</w:t>
      </w:r>
      <w:r>
        <w:rPr>
          <w:spacing w:val="-23"/>
        </w:rPr>
        <w:t xml:space="preserve"> </w:t>
      </w:r>
      <w:r>
        <w:t>emergency.</w:t>
      </w:r>
    </w:p>
    <w:p w14:paraId="552AF2AD" w14:textId="77777777" w:rsidR="00237078" w:rsidRDefault="00034852">
      <w:pPr>
        <w:pStyle w:val="ListParagraph"/>
        <w:numPr>
          <w:ilvl w:val="0"/>
          <w:numId w:val="3"/>
        </w:numPr>
        <w:tabs>
          <w:tab w:val="left" w:pos="840"/>
        </w:tabs>
      </w:pPr>
      <w:r>
        <w:t>Race</w:t>
      </w:r>
      <w:r>
        <w:rPr>
          <w:spacing w:val="-25"/>
        </w:rPr>
        <w:t xml:space="preserve"> </w:t>
      </w:r>
      <w:r>
        <w:t>officials</w:t>
      </w:r>
      <w:r>
        <w:rPr>
          <w:spacing w:val="-22"/>
        </w:rPr>
        <w:t xml:space="preserve"> </w:t>
      </w:r>
      <w:r>
        <w:t>shall</w:t>
      </w:r>
      <w:r>
        <w:rPr>
          <w:spacing w:val="-23"/>
        </w:rPr>
        <w:t xml:space="preserve"> </w:t>
      </w:r>
      <w:r>
        <w:t>remove,</w:t>
      </w:r>
      <w:r>
        <w:rPr>
          <w:spacing w:val="-17"/>
        </w:rPr>
        <w:t xml:space="preserve"> </w:t>
      </w:r>
      <w:r>
        <w:t>or</w:t>
      </w:r>
      <w:r>
        <w:rPr>
          <w:spacing w:val="-19"/>
        </w:rPr>
        <w:t xml:space="preserve"> </w:t>
      </w:r>
      <w:r>
        <w:t>cover,</w:t>
      </w:r>
      <w:r>
        <w:rPr>
          <w:spacing w:val="-23"/>
        </w:rPr>
        <w:t xml:space="preserve"> </w:t>
      </w:r>
      <w:r>
        <w:t>all</w:t>
      </w:r>
      <w:r>
        <w:rPr>
          <w:spacing w:val="-28"/>
        </w:rPr>
        <w:t xml:space="preserve"> </w:t>
      </w:r>
      <w:r>
        <w:t>competition</w:t>
      </w:r>
      <w:r>
        <w:rPr>
          <w:spacing w:val="-19"/>
        </w:rPr>
        <w:t xml:space="preserve"> </w:t>
      </w:r>
      <w:r>
        <w:t>numbers</w:t>
      </w:r>
      <w:r>
        <w:rPr>
          <w:spacing w:val="-21"/>
        </w:rPr>
        <w:t xml:space="preserve"> </w:t>
      </w:r>
      <w:r>
        <w:t>on</w:t>
      </w:r>
      <w:r>
        <w:rPr>
          <w:spacing w:val="-27"/>
        </w:rPr>
        <w:t xml:space="preserve"> </w:t>
      </w:r>
      <w:r>
        <w:t>their</w:t>
      </w:r>
      <w:r>
        <w:rPr>
          <w:spacing w:val="-26"/>
        </w:rPr>
        <w:t xml:space="preserve"> </w:t>
      </w:r>
      <w:r>
        <w:t>motorcycle</w:t>
      </w:r>
      <w:r>
        <w:rPr>
          <w:spacing w:val="-18"/>
        </w:rPr>
        <w:t xml:space="preserve"> </w:t>
      </w:r>
      <w:r>
        <w:t>to</w:t>
      </w:r>
      <w:r>
        <w:rPr>
          <w:spacing w:val="-25"/>
        </w:rPr>
        <w:t xml:space="preserve"> </w:t>
      </w:r>
      <w:r>
        <w:t>distinguish</w:t>
      </w:r>
      <w:r>
        <w:rPr>
          <w:spacing w:val="-20"/>
        </w:rPr>
        <w:t xml:space="preserve"> </w:t>
      </w:r>
      <w:r>
        <w:t>them</w:t>
      </w:r>
      <w:r>
        <w:rPr>
          <w:spacing w:val="-23"/>
        </w:rPr>
        <w:t xml:space="preserve"> </w:t>
      </w:r>
      <w:r>
        <w:t>as</w:t>
      </w:r>
      <w:r>
        <w:rPr>
          <w:spacing w:val="-27"/>
        </w:rPr>
        <w:t xml:space="preserve"> </w:t>
      </w:r>
      <w:r>
        <w:t>a</w:t>
      </w:r>
      <w:r>
        <w:rPr>
          <w:spacing w:val="-24"/>
        </w:rPr>
        <w:t xml:space="preserve"> </w:t>
      </w:r>
      <w:r>
        <w:t>race</w:t>
      </w:r>
      <w:r>
        <w:rPr>
          <w:spacing w:val="-19"/>
        </w:rPr>
        <w:t xml:space="preserve"> </w:t>
      </w:r>
      <w:r>
        <w:t>Official.</w:t>
      </w:r>
    </w:p>
    <w:p w14:paraId="6BACC2BE" w14:textId="77777777" w:rsidR="00237078" w:rsidRDefault="00034852">
      <w:pPr>
        <w:pStyle w:val="ListParagraph"/>
        <w:numPr>
          <w:ilvl w:val="0"/>
          <w:numId w:val="3"/>
        </w:numPr>
        <w:tabs>
          <w:tab w:val="left" w:pos="840"/>
        </w:tabs>
      </w:pPr>
      <w:r>
        <w:t>All motorcycles/quads shall be limited to</w:t>
      </w:r>
      <w:r>
        <w:rPr>
          <w:spacing w:val="3"/>
        </w:rPr>
        <w:t xml:space="preserve"> </w:t>
      </w:r>
      <w:r>
        <w:t>gasoline.</w:t>
      </w:r>
    </w:p>
    <w:p w14:paraId="5DB7E271" w14:textId="77777777" w:rsidR="00237078" w:rsidRDefault="00034852">
      <w:pPr>
        <w:pStyle w:val="ListParagraph"/>
        <w:numPr>
          <w:ilvl w:val="0"/>
          <w:numId w:val="3"/>
        </w:numPr>
        <w:tabs>
          <w:tab w:val="left" w:pos="840"/>
        </w:tabs>
        <w:ind w:right="996"/>
      </w:pPr>
      <w:r>
        <w:t xml:space="preserve">PIT </w:t>
      </w:r>
      <w:r>
        <w:t>RACING OF ANY TYPE WILL NOT BE CONDONED AT ANY EVENT; OFFENDERS ARE SUBJECT TO</w:t>
      </w:r>
      <w:r>
        <w:rPr>
          <w:spacing w:val="-36"/>
        </w:rPr>
        <w:t xml:space="preserve"> </w:t>
      </w:r>
      <w:r>
        <w:t>IMMEDIATE DISQUALIFICATION.</w:t>
      </w:r>
      <w:r>
        <w:rPr>
          <w:spacing w:val="-21"/>
        </w:rPr>
        <w:t xml:space="preserve"> </w:t>
      </w:r>
      <w:r>
        <w:t>Pits</w:t>
      </w:r>
      <w:r>
        <w:rPr>
          <w:spacing w:val="-32"/>
        </w:rPr>
        <w:t xml:space="preserve"> </w:t>
      </w:r>
      <w:r>
        <w:t>include</w:t>
      </w:r>
      <w:r>
        <w:rPr>
          <w:spacing w:val="-28"/>
        </w:rPr>
        <w:t xml:space="preserve"> </w:t>
      </w:r>
      <w:r>
        <w:t>those</w:t>
      </w:r>
      <w:r>
        <w:rPr>
          <w:spacing w:val="-29"/>
        </w:rPr>
        <w:t xml:space="preserve"> </w:t>
      </w:r>
      <w:r>
        <w:t>areas</w:t>
      </w:r>
      <w:r>
        <w:rPr>
          <w:spacing w:val="-31"/>
        </w:rPr>
        <w:t xml:space="preserve"> </w:t>
      </w:r>
      <w:r>
        <w:t>within</w:t>
      </w:r>
      <w:r>
        <w:rPr>
          <w:spacing w:val="-32"/>
        </w:rPr>
        <w:t xml:space="preserve"> </w:t>
      </w:r>
      <w:r>
        <w:t>one</w:t>
      </w:r>
      <w:r>
        <w:rPr>
          <w:spacing w:val="-33"/>
        </w:rPr>
        <w:t xml:space="preserve"> </w:t>
      </w:r>
      <w:r>
        <w:t>hundred</w:t>
      </w:r>
      <w:r>
        <w:rPr>
          <w:spacing w:val="-29"/>
        </w:rPr>
        <w:t xml:space="preserve"> </w:t>
      </w:r>
      <w:r>
        <w:t>(100)</w:t>
      </w:r>
      <w:r>
        <w:rPr>
          <w:spacing w:val="-29"/>
        </w:rPr>
        <w:t xml:space="preserve"> </w:t>
      </w:r>
      <w:r>
        <w:t>yards</w:t>
      </w:r>
      <w:r>
        <w:rPr>
          <w:spacing w:val="-30"/>
        </w:rPr>
        <w:t xml:space="preserve"> </w:t>
      </w:r>
      <w:r>
        <w:t>of</w:t>
      </w:r>
      <w:r>
        <w:rPr>
          <w:spacing w:val="-33"/>
        </w:rPr>
        <w:t xml:space="preserve"> </w:t>
      </w:r>
      <w:r>
        <w:t>automobiles,</w:t>
      </w:r>
      <w:r>
        <w:rPr>
          <w:spacing w:val="-26"/>
        </w:rPr>
        <w:t xml:space="preserve"> </w:t>
      </w:r>
      <w:r>
        <w:t>pit</w:t>
      </w:r>
      <w:r>
        <w:rPr>
          <w:spacing w:val="-33"/>
        </w:rPr>
        <w:t xml:space="preserve"> </w:t>
      </w:r>
      <w:r>
        <w:t>personnel,</w:t>
      </w:r>
      <w:r>
        <w:rPr>
          <w:spacing w:val="-30"/>
        </w:rPr>
        <w:t xml:space="preserve"> </w:t>
      </w:r>
      <w:r>
        <w:t>race officials, and race equipment. Larger pit areas may be defined by the sponsoring</w:t>
      </w:r>
      <w:r>
        <w:rPr>
          <w:spacing w:val="-28"/>
        </w:rPr>
        <w:t xml:space="preserve"> </w:t>
      </w:r>
      <w:r>
        <w:t>club.</w:t>
      </w:r>
    </w:p>
    <w:p w14:paraId="7276E6C9" w14:textId="77777777" w:rsidR="00237078" w:rsidRDefault="00034852">
      <w:pPr>
        <w:pStyle w:val="ListParagraph"/>
        <w:numPr>
          <w:ilvl w:val="0"/>
          <w:numId w:val="3"/>
        </w:numPr>
        <w:tabs>
          <w:tab w:val="left" w:pos="840"/>
        </w:tabs>
        <w:ind w:right="932"/>
      </w:pPr>
      <w:r>
        <w:t>A</w:t>
      </w:r>
      <w:r>
        <w:rPr>
          <w:spacing w:val="-2"/>
        </w:rPr>
        <w:t xml:space="preserve"> </w:t>
      </w:r>
      <w:r>
        <w:t>rider</w:t>
      </w:r>
      <w:r>
        <w:rPr>
          <w:spacing w:val="-2"/>
        </w:rPr>
        <w:t xml:space="preserve"> </w:t>
      </w:r>
      <w:r>
        <w:t>is</w:t>
      </w:r>
      <w:r>
        <w:rPr>
          <w:spacing w:val="-3"/>
        </w:rPr>
        <w:t xml:space="preserve"> </w:t>
      </w:r>
      <w:r>
        <w:t>responsible</w:t>
      </w:r>
      <w:r>
        <w:rPr>
          <w:spacing w:val="-2"/>
        </w:rPr>
        <w:t xml:space="preserve"> </w:t>
      </w:r>
      <w:r>
        <w:t>for</w:t>
      </w:r>
      <w:r>
        <w:rPr>
          <w:spacing w:val="-3"/>
        </w:rPr>
        <w:t xml:space="preserve"> </w:t>
      </w:r>
      <w:r>
        <w:t>the</w:t>
      </w:r>
      <w:r>
        <w:rPr>
          <w:spacing w:val="-1"/>
        </w:rPr>
        <w:t xml:space="preserve"> </w:t>
      </w:r>
      <w:r>
        <w:t>conduct</w:t>
      </w:r>
      <w:r>
        <w:rPr>
          <w:spacing w:val="-2"/>
        </w:rPr>
        <w:t xml:space="preserve"> </w:t>
      </w:r>
      <w:r>
        <w:t>of</w:t>
      </w:r>
      <w:r>
        <w:rPr>
          <w:spacing w:val="-3"/>
        </w:rPr>
        <w:t xml:space="preserve"> </w:t>
      </w:r>
      <w:r>
        <w:t>his</w:t>
      </w:r>
      <w:r>
        <w:rPr>
          <w:spacing w:val="-2"/>
        </w:rPr>
        <w:t xml:space="preserve"> </w:t>
      </w:r>
      <w:r>
        <w:t>or</w:t>
      </w:r>
      <w:r>
        <w:rPr>
          <w:spacing w:val="-3"/>
        </w:rPr>
        <w:t xml:space="preserve"> </w:t>
      </w:r>
      <w:r>
        <w:t>her</w:t>
      </w:r>
      <w:r>
        <w:rPr>
          <w:spacing w:val="-1"/>
        </w:rPr>
        <w:t xml:space="preserve"> </w:t>
      </w:r>
      <w:r>
        <w:t>pit</w:t>
      </w:r>
      <w:r>
        <w:rPr>
          <w:spacing w:val="-1"/>
        </w:rPr>
        <w:t xml:space="preserve"> </w:t>
      </w:r>
      <w:r>
        <w:t>crew</w:t>
      </w:r>
      <w:r>
        <w:rPr>
          <w:spacing w:val="-2"/>
        </w:rPr>
        <w:t xml:space="preserve"> </w:t>
      </w:r>
      <w:r>
        <w:t>and</w:t>
      </w:r>
      <w:r>
        <w:rPr>
          <w:spacing w:val="-1"/>
        </w:rPr>
        <w:t xml:space="preserve"> </w:t>
      </w:r>
      <w:r>
        <w:t>any</w:t>
      </w:r>
      <w:r>
        <w:rPr>
          <w:spacing w:val="-3"/>
        </w:rPr>
        <w:t xml:space="preserve"> </w:t>
      </w:r>
      <w:r>
        <w:t>associated</w:t>
      </w:r>
      <w:r>
        <w:rPr>
          <w:spacing w:val="-1"/>
        </w:rPr>
        <w:t xml:space="preserve"> </w:t>
      </w:r>
      <w:r>
        <w:t>support</w:t>
      </w:r>
      <w:r>
        <w:rPr>
          <w:spacing w:val="-3"/>
        </w:rPr>
        <w:t xml:space="preserve"> </w:t>
      </w:r>
      <w:r>
        <w:t>people.</w:t>
      </w:r>
      <w:r>
        <w:rPr>
          <w:spacing w:val="-2"/>
        </w:rPr>
        <w:t xml:space="preserve"> </w:t>
      </w:r>
      <w:r>
        <w:t>A</w:t>
      </w:r>
      <w:r>
        <w:rPr>
          <w:spacing w:val="-1"/>
        </w:rPr>
        <w:t xml:space="preserve"> </w:t>
      </w:r>
      <w:r>
        <w:t>rider</w:t>
      </w:r>
      <w:r>
        <w:rPr>
          <w:spacing w:val="-2"/>
        </w:rPr>
        <w:t xml:space="preserve"> </w:t>
      </w:r>
      <w:r>
        <w:t>may</w:t>
      </w:r>
      <w:r>
        <w:rPr>
          <w:spacing w:val="-2"/>
        </w:rPr>
        <w:t xml:space="preserve"> </w:t>
      </w:r>
      <w:r>
        <w:t>be penalized</w:t>
      </w:r>
      <w:r>
        <w:rPr>
          <w:spacing w:val="-29"/>
        </w:rPr>
        <w:t xml:space="preserve"> </w:t>
      </w:r>
      <w:r>
        <w:t>for</w:t>
      </w:r>
      <w:r>
        <w:rPr>
          <w:spacing w:val="-35"/>
        </w:rPr>
        <w:t xml:space="preserve"> </w:t>
      </w:r>
      <w:r>
        <w:t>un-sportsman</w:t>
      </w:r>
      <w:r>
        <w:rPr>
          <w:spacing w:val="-27"/>
        </w:rPr>
        <w:t xml:space="preserve"> </w:t>
      </w:r>
      <w:r>
        <w:t>like</w:t>
      </w:r>
      <w:r>
        <w:rPr>
          <w:spacing w:val="-32"/>
        </w:rPr>
        <w:t xml:space="preserve"> </w:t>
      </w:r>
      <w:r>
        <w:t>conduct,</w:t>
      </w:r>
      <w:r>
        <w:rPr>
          <w:spacing w:val="-28"/>
        </w:rPr>
        <w:t xml:space="preserve"> </w:t>
      </w:r>
      <w:r>
        <w:t>violation</w:t>
      </w:r>
      <w:r>
        <w:rPr>
          <w:spacing w:val="-32"/>
        </w:rPr>
        <w:t xml:space="preserve"> </w:t>
      </w:r>
      <w:r>
        <w:t>of</w:t>
      </w:r>
      <w:r>
        <w:rPr>
          <w:spacing w:val="-26"/>
        </w:rPr>
        <w:t xml:space="preserve"> </w:t>
      </w:r>
      <w:r>
        <w:t>laws</w:t>
      </w:r>
      <w:r>
        <w:rPr>
          <w:spacing w:val="-34"/>
        </w:rPr>
        <w:t xml:space="preserve"> </w:t>
      </w:r>
      <w:r>
        <w:t>and</w:t>
      </w:r>
      <w:r>
        <w:rPr>
          <w:spacing w:val="-31"/>
        </w:rPr>
        <w:t xml:space="preserve"> </w:t>
      </w:r>
      <w:r>
        <w:t>regulations,</w:t>
      </w:r>
      <w:r>
        <w:rPr>
          <w:spacing w:val="-29"/>
        </w:rPr>
        <w:t xml:space="preserve"> </w:t>
      </w:r>
      <w:r>
        <w:t>e.g.,</w:t>
      </w:r>
      <w:r>
        <w:rPr>
          <w:spacing w:val="-33"/>
        </w:rPr>
        <w:t xml:space="preserve"> </w:t>
      </w:r>
      <w:r>
        <w:t>not</w:t>
      </w:r>
      <w:r>
        <w:rPr>
          <w:spacing w:val="-33"/>
        </w:rPr>
        <w:t xml:space="preserve"> </w:t>
      </w:r>
      <w:r>
        <w:t>obeying</w:t>
      </w:r>
      <w:r>
        <w:rPr>
          <w:spacing w:val="-28"/>
        </w:rPr>
        <w:t xml:space="preserve"> </w:t>
      </w:r>
      <w:r>
        <w:t>BLM</w:t>
      </w:r>
      <w:r>
        <w:rPr>
          <w:spacing w:val="-32"/>
        </w:rPr>
        <w:t xml:space="preserve"> </w:t>
      </w:r>
      <w:r>
        <w:t>requirements, vandalizing property, trespassing, etc. by their pit</w:t>
      </w:r>
      <w:r>
        <w:rPr>
          <w:spacing w:val="32"/>
        </w:rPr>
        <w:t xml:space="preserve"> </w:t>
      </w:r>
      <w:r>
        <w:t>crew.</w:t>
      </w:r>
    </w:p>
    <w:p w14:paraId="56808FC6" w14:textId="77777777" w:rsidR="00237078" w:rsidRDefault="00034852">
      <w:pPr>
        <w:pStyle w:val="ListParagraph"/>
        <w:numPr>
          <w:ilvl w:val="0"/>
          <w:numId w:val="3"/>
        </w:numPr>
        <w:tabs>
          <w:tab w:val="left" w:pos="840"/>
        </w:tabs>
        <w:ind w:right="1324"/>
      </w:pPr>
      <w:r>
        <w:rPr>
          <w:w w:val="95"/>
        </w:rPr>
        <w:t>Riders</w:t>
      </w:r>
      <w:r>
        <w:rPr>
          <w:spacing w:val="-11"/>
          <w:w w:val="95"/>
        </w:rPr>
        <w:t xml:space="preserve"> </w:t>
      </w:r>
      <w:r>
        <w:rPr>
          <w:w w:val="95"/>
        </w:rPr>
        <w:t>officially</w:t>
      </w:r>
      <w:r>
        <w:rPr>
          <w:spacing w:val="-13"/>
          <w:w w:val="95"/>
        </w:rPr>
        <w:t xml:space="preserve"> </w:t>
      </w:r>
      <w:r>
        <w:rPr>
          <w:w w:val="95"/>
        </w:rPr>
        <w:t>entered</w:t>
      </w:r>
      <w:r>
        <w:rPr>
          <w:spacing w:val="-7"/>
          <w:w w:val="95"/>
        </w:rPr>
        <w:t xml:space="preserve"> </w:t>
      </w:r>
      <w:r>
        <w:rPr>
          <w:w w:val="95"/>
        </w:rPr>
        <w:t>in</w:t>
      </w:r>
      <w:r>
        <w:rPr>
          <w:spacing w:val="-16"/>
          <w:w w:val="95"/>
        </w:rPr>
        <w:t xml:space="preserve"> </w:t>
      </w:r>
      <w:r>
        <w:rPr>
          <w:w w:val="95"/>
        </w:rPr>
        <w:t>any</w:t>
      </w:r>
      <w:r>
        <w:rPr>
          <w:spacing w:val="-11"/>
          <w:w w:val="95"/>
        </w:rPr>
        <w:t xml:space="preserve"> </w:t>
      </w:r>
      <w:r>
        <w:rPr>
          <w:w w:val="95"/>
        </w:rPr>
        <w:t>event</w:t>
      </w:r>
      <w:r>
        <w:rPr>
          <w:spacing w:val="-16"/>
          <w:w w:val="95"/>
        </w:rPr>
        <w:t xml:space="preserve"> </w:t>
      </w:r>
      <w:r>
        <w:rPr>
          <w:w w:val="95"/>
        </w:rPr>
        <w:t>and/or</w:t>
      </w:r>
      <w:r>
        <w:rPr>
          <w:spacing w:val="-10"/>
          <w:w w:val="95"/>
        </w:rPr>
        <w:t xml:space="preserve"> </w:t>
      </w:r>
      <w:r>
        <w:rPr>
          <w:w w:val="95"/>
        </w:rPr>
        <w:t>promoting</w:t>
      </w:r>
      <w:r>
        <w:rPr>
          <w:spacing w:val="-7"/>
          <w:w w:val="95"/>
        </w:rPr>
        <w:t xml:space="preserve"> </w:t>
      </w:r>
      <w:r>
        <w:rPr>
          <w:w w:val="95"/>
        </w:rPr>
        <w:t>club</w:t>
      </w:r>
      <w:r>
        <w:rPr>
          <w:spacing w:val="-13"/>
          <w:w w:val="95"/>
        </w:rPr>
        <w:t xml:space="preserve"> </w:t>
      </w:r>
      <w:r>
        <w:rPr>
          <w:w w:val="95"/>
        </w:rPr>
        <w:t>members</w:t>
      </w:r>
      <w:r>
        <w:rPr>
          <w:spacing w:val="-3"/>
          <w:w w:val="95"/>
        </w:rPr>
        <w:t xml:space="preserve"> </w:t>
      </w:r>
      <w:r>
        <w:rPr>
          <w:w w:val="95"/>
        </w:rPr>
        <w:t>shall</w:t>
      </w:r>
      <w:r>
        <w:rPr>
          <w:spacing w:val="-12"/>
          <w:w w:val="95"/>
        </w:rPr>
        <w:t xml:space="preserve"> </w:t>
      </w:r>
      <w:r>
        <w:rPr>
          <w:w w:val="95"/>
        </w:rPr>
        <w:t>not</w:t>
      </w:r>
      <w:r>
        <w:rPr>
          <w:spacing w:val="-14"/>
          <w:w w:val="95"/>
        </w:rPr>
        <w:t xml:space="preserve"> </w:t>
      </w:r>
      <w:r>
        <w:rPr>
          <w:w w:val="95"/>
        </w:rPr>
        <w:t>be</w:t>
      </w:r>
      <w:r>
        <w:rPr>
          <w:spacing w:val="-16"/>
          <w:w w:val="95"/>
        </w:rPr>
        <w:t xml:space="preserve"> </w:t>
      </w:r>
      <w:r>
        <w:rPr>
          <w:w w:val="95"/>
        </w:rPr>
        <w:t>allowed</w:t>
      </w:r>
      <w:r>
        <w:rPr>
          <w:spacing w:val="-2"/>
          <w:w w:val="95"/>
        </w:rPr>
        <w:t xml:space="preserve"> </w:t>
      </w:r>
      <w:r>
        <w:rPr>
          <w:w w:val="95"/>
        </w:rPr>
        <w:t>to</w:t>
      </w:r>
      <w:r>
        <w:rPr>
          <w:spacing w:val="-11"/>
          <w:w w:val="95"/>
        </w:rPr>
        <w:t xml:space="preserve"> </w:t>
      </w:r>
      <w:r>
        <w:rPr>
          <w:w w:val="95"/>
        </w:rPr>
        <w:t>consume</w:t>
      </w:r>
      <w:r>
        <w:rPr>
          <w:spacing w:val="-3"/>
          <w:w w:val="95"/>
        </w:rPr>
        <w:t xml:space="preserve"> </w:t>
      </w:r>
      <w:r>
        <w:rPr>
          <w:w w:val="95"/>
        </w:rPr>
        <w:t xml:space="preserve">alcoholic </w:t>
      </w:r>
      <w:r>
        <w:t>beverages. This will be enforced until the completion of</w:t>
      </w:r>
      <w:r>
        <w:rPr>
          <w:spacing w:val="4"/>
        </w:rPr>
        <w:t xml:space="preserve"> </w:t>
      </w:r>
      <w:r>
        <w:t>events.</w:t>
      </w:r>
    </w:p>
    <w:p w14:paraId="1D18885B" w14:textId="77777777" w:rsidR="00237078" w:rsidRDefault="00034852">
      <w:pPr>
        <w:pStyle w:val="ListParagraph"/>
        <w:numPr>
          <w:ilvl w:val="0"/>
          <w:numId w:val="3"/>
        </w:numPr>
        <w:tabs>
          <w:tab w:val="left" w:pos="840"/>
        </w:tabs>
        <w:ind w:right="664"/>
      </w:pPr>
      <w:r>
        <w:t>No person under 18 years of age shall be permitted to compete in any sporting event without having a notarized statement of release by parent or guardian on file with each division and class entered. Any entrant who makes a false statement on an entry form shall be disqualified and shall forfeit all points and all contingencies won in the race. Entrant may also be suspended from future events for a period of one year. Any entry application containing</w:t>
      </w:r>
      <w:r>
        <w:rPr>
          <w:spacing w:val="-23"/>
        </w:rPr>
        <w:t xml:space="preserve"> </w:t>
      </w:r>
      <w:r>
        <w:t>a</w:t>
      </w:r>
      <w:r>
        <w:rPr>
          <w:spacing w:val="-23"/>
        </w:rPr>
        <w:t xml:space="preserve"> </w:t>
      </w:r>
      <w:r>
        <w:t>falsified</w:t>
      </w:r>
      <w:r>
        <w:rPr>
          <w:spacing w:val="-23"/>
        </w:rPr>
        <w:t xml:space="preserve"> </w:t>
      </w:r>
      <w:r>
        <w:t>signature</w:t>
      </w:r>
      <w:r>
        <w:rPr>
          <w:spacing w:val="-22"/>
        </w:rPr>
        <w:t xml:space="preserve"> </w:t>
      </w:r>
      <w:r>
        <w:t>will</w:t>
      </w:r>
      <w:r>
        <w:rPr>
          <w:spacing w:val="-23"/>
        </w:rPr>
        <w:t xml:space="preserve"> </w:t>
      </w:r>
      <w:r>
        <w:t>cause</w:t>
      </w:r>
      <w:r>
        <w:rPr>
          <w:spacing w:val="-23"/>
        </w:rPr>
        <w:t xml:space="preserve"> </w:t>
      </w:r>
      <w:r>
        <w:t>entrant</w:t>
      </w:r>
      <w:r>
        <w:rPr>
          <w:spacing w:val="-23"/>
        </w:rPr>
        <w:t xml:space="preserve"> </w:t>
      </w:r>
      <w:r>
        <w:t>to</w:t>
      </w:r>
      <w:r>
        <w:rPr>
          <w:spacing w:val="-22"/>
        </w:rPr>
        <w:t xml:space="preserve"> </w:t>
      </w:r>
      <w:r>
        <w:t>be</w:t>
      </w:r>
      <w:r>
        <w:rPr>
          <w:spacing w:val="-23"/>
        </w:rPr>
        <w:t xml:space="preserve"> </w:t>
      </w:r>
      <w:r>
        <w:t>disqualified</w:t>
      </w:r>
      <w:r>
        <w:rPr>
          <w:spacing w:val="-23"/>
        </w:rPr>
        <w:t xml:space="preserve"> </w:t>
      </w:r>
      <w:r>
        <w:t>and</w:t>
      </w:r>
      <w:r>
        <w:rPr>
          <w:spacing w:val="-22"/>
        </w:rPr>
        <w:t xml:space="preserve"> </w:t>
      </w:r>
      <w:r>
        <w:t>shall</w:t>
      </w:r>
      <w:r>
        <w:rPr>
          <w:spacing w:val="-23"/>
        </w:rPr>
        <w:t xml:space="preserve"> </w:t>
      </w:r>
      <w:r>
        <w:t>forfeit</w:t>
      </w:r>
      <w:r>
        <w:rPr>
          <w:spacing w:val="-24"/>
        </w:rPr>
        <w:t xml:space="preserve"> </w:t>
      </w:r>
      <w:r>
        <w:t>all</w:t>
      </w:r>
      <w:r>
        <w:rPr>
          <w:spacing w:val="-21"/>
        </w:rPr>
        <w:t xml:space="preserve"> </w:t>
      </w:r>
      <w:r>
        <w:t>points</w:t>
      </w:r>
      <w:r>
        <w:rPr>
          <w:spacing w:val="-21"/>
        </w:rPr>
        <w:t xml:space="preserve"> </w:t>
      </w:r>
      <w:r>
        <w:t>and</w:t>
      </w:r>
      <w:r>
        <w:rPr>
          <w:spacing w:val="-21"/>
        </w:rPr>
        <w:t xml:space="preserve"> </w:t>
      </w:r>
      <w:r>
        <w:t>contingencies</w:t>
      </w:r>
      <w:r>
        <w:rPr>
          <w:spacing w:val="-21"/>
        </w:rPr>
        <w:t xml:space="preserve"> </w:t>
      </w:r>
      <w:r>
        <w:t>won in that event. Entrant may also be suspended from future events for the period of one</w:t>
      </w:r>
      <w:r>
        <w:rPr>
          <w:spacing w:val="-14"/>
        </w:rPr>
        <w:t xml:space="preserve"> </w:t>
      </w:r>
      <w:r>
        <w:t>year.</w:t>
      </w:r>
    </w:p>
    <w:p w14:paraId="5133D456" w14:textId="77777777" w:rsidR="00237078" w:rsidRDefault="00034852">
      <w:pPr>
        <w:pStyle w:val="ListParagraph"/>
        <w:numPr>
          <w:ilvl w:val="0"/>
          <w:numId w:val="3"/>
        </w:numPr>
        <w:tabs>
          <w:tab w:val="left" w:pos="840"/>
        </w:tabs>
        <w:ind w:right="666"/>
      </w:pPr>
      <w:r>
        <w:t>No Pre-running of a Night Race event is allowed. The sponsoring club may disqualify or refuse entry to any rider observed pre-riding a marked course prior to a race event. The sponsoring club may request the Competition Committee</w:t>
      </w:r>
      <w:r>
        <w:rPr>
          <w:spacing w:val="-1"/>
        </w:rPr>
        <w:t xml:space="preserve"> </w:t>
      </w:r>
      <w:r>
        <w:t>to</w:t>
      </w:r>
      <w:r>
        <w:rPr>
          <w:spacing w:val="-17"/>
        </w:rPr>
        <w:t xml:space="preserve"> </w:t>
      </w:r>
      <w:r>
        <w:t>apply</w:t>
      </w:r>
      <w:r>
        <w:rPr>
          <w:spacing w:val="-14"/>
        </w:rPr>
        <w:t xml:space="preserve"> </w:t>
      </w:r>
      <w:r>
        <w:t>additional</w:t>
      </w:r>
      <w:r>
        <w:rPr>
          <w:spacing w:val="-13"/>
        </w:rPr>
        <w:t xml:space="preserve"> </w:t>
      </w:r>
      <w:r>
        <w:t>sanctions</w:t>
      </w:r>
      <w:r>
        <w:rPr>
          <w:spacing w:val="-18"/>
        </w:rPr>
        <w:t xml:space="preserve"> </w:t>
      </w:r>
      <w:r>
        <w:t>where</w:t>
      </w:r>
      <w:r>
        <w:rPr>
          <w:spacing w:val="-15"/>
        </w:rPr>
        <w:t xml:space="preserve"> </w:t>
      </w:r>
      <w:r>
        <w:t>such</w:t>
      </w:r>
      <w:r>
        <w:rPr>
          <w:spacing w:val="-18"/>
        </w:rPr>
        <w:t xml:space="preserve"> </w:t>
      </w:r>
      <w:r>
        <w:t>prohibited</w:t>
      </w:r>
      <w:r>
        <w:rPr>
          <w:spacing w:val="-14"/>
        </w:rPr>
        <w:t xml:space="preserve"> </w:t>
      </w:r>
      <w:r>
        <w:t>pre-running</w:t>
      </w:r>
      <w:r>
        <w:rPr>
          <w:spacing w:val="-8"/>
        </w:rPr>
        <w:t xml:space="preserve"> </w:t>
      </w:r>
      <w:r>
        <w:t>appears</w:t>
      </w:r>
      <w:r>
        <w:rPr>
          <w:spacing w:val="-9"/>
        </w:rPr>
        <w:t xml:space="preserve"> </w:t>
      </w:r>
      <w:r>
        <w:t>to</w:t>
      </w:r>
      <w:r>
        <w:rPr>
          <w:spacing w:val="-20"/>
        </w:rPr>
        <w:t xml:space="preserve"> </w:t>
      </w:r>
      <w:r>
        <w:t>be</w:t>
      </w:r>
      <w:r>
        <w:rPr>
          <w:spacing w:val="-18"/>
        </w:rPr>
        <w:t xml:space="preserve"> </w:t>
      </w:r>
      <w:r>
        <w:t>a</w:t>
      </w:r>
      <w:r>
        <w:rPr>
          <w:spacing w:val="-23"/>
        </w:rPr>
        <w:t xml:space="preserve"> </w:t>
      </w:r>
      <w:r>
        <w:t>deliberate</w:t>
      </w:r>
      <w:r>
        <w:rPr>
          <w:spacing w:val="-9"/>
        </w:rPr>
        <w:t xml:space="preserve"> </w:t>
      </w:r>
      <w:r>
        <w:t>attempt</w:t>
      </w:r>
      <w:r>
        <w:rPr>
          <w:spacing w:val="-4"/>
        </w:rPr>
        <w:t xml:space="preserve"> </w:t>
      </w:r>
      <w:r>
        <w:t>to gain an unfair advantage. MRAN may apply these sanctions without the formal request of the sponsoring</w:t>
      </w:r>
      <w:r>
        <w:rPr>
          <w:spacing w:val="-34"/>
        </w:rPr>
        <w:t xml:space="preserve"> </w:t>
      </w:r>
      <w:r>
        <w:t>club.</w:t>
      </w:r>
    </w:p>
    <w:p w14:paraId="4C65D9CF" w14:textId="77777777" w:rsidR="00237078" w:rsidRDefault="00034852">
      <w:pPr>
        <w:pStyle w:val="ListParagraph"/>
        <w:numPr>
          <w:ilvl w:val="0"/>
          <w:numId w:val="3"/>
        </w:numPr>
        <w:tabs>
          <w:tab w:val="left" w:pos="840"/>
        </w:tabs>
        <w:ind w:right="725"/>
      </w:pPr>
      <w:r>
        <w:t>Mandatory rider meetings are required. At these meetings, special safety precautions, unusual hazards, stop checks,</w:t>
      </w:r>
      <w:r>
        <w:rPr>
          <w:spacing w:val="-12"/>
        </w:rPr>
        <w:t xml:space="preserve"> </w:t>
      </w:r>
      <w:r>
        <w:t>road</w:t>
      </w:r>
      <w:r>
        <w:rPr>
          <w:spacing w:val="-14"/>
        </w:rPr>
        <w:t xml:space="preserve"> </w:t>
      </w:r>
      <w:r>
        <w:t>crossings,</w:t>
      </w:r>
      <w:r>
        <w:rPr>
          <w:spacing w:val="-8"/>
        </w:rPr>
        <w:t xml:space="preserve"> </w:t>
      </w:r>
      <w:r>
        <w:t>cross</w:t>
      </w:r>
      <w:r>
        <w:rPr>
          <w:spacing w:val="-14"/>
        </w:rPr>
        <w:t xml:space="preserve"> </w:t>
      </w:r>
      <w:r>
        <w:t>markings,</w:t>
      </w:r>
      <w:r>
        <w:rPr>
          <w:spacing w:val="-7"/>
        </w:rPr>
        <w:t xml:space="preserve"> </w:t>
      </w:r>
      <w:r>
        <w:t>etc.,</w:t>
      </w:r>
      <w:r>
        <w:rPr>
          <w:spacing w:val="-14"/>
        </w:rPr>
        <w:t xml:space="preserve"> </w:t>
      </w:r>
      <w:r>
        <w:t>will</w:t>
      </w:r>
      <w:r>
        <w:rPr>
          <w:spacing w:val="-3"/>
        </w:rPr>
        <w:t xml:space="preserve"> </w:t>
      </w:r>
      <w:r>
        <w:t>be</w:t>
      </w:r>
      <w:r>
        <w:rPr>
          <w:spacing w:val="-14"/>
        </w:rPr>
        <w:t xml:space="preserve"> </w:t>
      </w:r>
      <w:r>
        <w:t>re-emphasized.</w:t>
      </w:r>
      <w:r>
        <w:rPr>
          <w:spacing w:val="-21"/>
        </w:rPr>
        <w:t xml:space="preserve"> </w:t>
      </w:r>
      <w:r>
        <w:t>Any</w:t>
      </w:r>
      <w:r>
        <w:rPr>
          <w:spacing w:val="-12"/>
        </w:rPr>
        <w:t xml:space="preserve"> </w:t>
      </w:r>
      <w:r>
        <w:t>special</w:t>
      </w:r>
      <w:r>
        <w:rPr>
          <w:spacing w:val="-9"/>
        </w:rPr>
        <w:t xml:space="preserve"> </w:t>
      </w:r>
      <w:r>
        <w:t>rules,</w:t>
      </w:r>
      <w:r>
        <w:rPr>
          <w:spacing w:val="-7"/>
        </w:rPr>
        <w:t xml:space="preserve"> </w:t>
      </w:r>
      <w:r>
        <w:t>such</w:t>
      </w:r>
      <w:r>
        <w:rPr>
          <w:spacing w:val="-17"/>
        </w:rPr>
        <w:t xml:space="preserve"> </w:t>
      </w:r>
      <w:r>
        <w:t>as</w:t>
      </w:r>
      <w:r>
        <w:rPr>
          <w:spacing w:val="-3"/>
        </w:rPr>
        <w:t xml:space="preserve"> </w:t>
      </w:r>
      <w:r>
        <w:t>speed</w:t>
      </w:r>
      <w:r>
        <w:rPr>
          <w:spacing w:val="-2"/>
        </w:rPr>
        <w:t xml:space="preserve"> </w:t>
      </w:r>
      <w:r>
        <w:t>limits</w:t>
      </w:r>
      <w:r>
        <w:rPr>
          <w:spacing w:val="-13"/>
        </w:rPr>
        <w:t xml:space="preserve"> </w:t>
      </w:r>
      <w:r>
        <w:t>in</w:t>
      </w:r>
      <w:r>
        <w:rPr>
          <w:spacing w:val="-18"/>
        </w:rPr>
        <w:t xml:space="preserve"> </w:t>
      </w:r>
      <w:r>
        <w:t>pits, no passing zones, and tortoise exclusion areas will be disseminated to the riders, either verbally, or with written handouts.</w:t>
      </w:r>
    </w:p>
    <w:p w14:paraId="7A61A99F" w14:textId="77777777" w:rsidR="00237078" w:rsidRDefault="00034852">
      <w:pPr>
        <w:pStyle w:val="ListParagraph"/>
        <w:numPr>
          <w:ilvl w:val="0"/>
          <w:numId w:val="3"/>
        </w:numPr>
        <w:tabs>
          <w:tab w:val="left" w:pos="840"/>
        </w:tabs>
        <w:ind w:right="651"/>
      </w:pPr>
      <w:r>
        <w:t>Riders who do not attend these rider’s meetings will start riding with a minimum of 30-second time penalty after the last rider in that rider’s class/division has started. Thus, if a rider has the number 2-time draw, he will have</w:t>
      </w:r>
      <w:r>
        <w:rPr>
          <w:spacing w:val="-8"/>
        </w:rPr>
        <w:t xml:space="preserve"> </w:t>
      </w:r>
      <w:r>
        <w:t>to</w:t>
      </w:r>
      <w:r>
        <w:rPr>
          <w:spacing w:val="-2"/>
        </w:rPr>
        <w:t xml:space="preserve"> </w:t>
      </w:r>
      <w:r>
        <w:t>start</w:t>
      </w:r>
      <w:r>
        <w:rPr>
          <w:spacing w:val="-3"/>
        </w:rPr>
        <w:t xml:space="preserve"> </w:t>
      </w:r>
      <w:r>
        <w:t>a</w:t>
      </w:r>
      <w:r>
        <w:rPr>
          <w:spacing w:val="-3"/>
        </w:rPr>
        <w:t xml:space="preserve"> </w:t>
      </w:r>
      <w:r>
        <w:t>minimum</w:t>
      </w:r>
      <w:r>
        <w:rPr>
          <w:spacing w:val="-3"/>
        </w:rPr>
        <w:t xml:space="preserve"> </w:t>
      </w:r>
      <w:r>
        <w:t>of</w:t>
      </w:r>
      <w:r>
        <w:rPr>
          <w:spacing w:val="-3"/>
        </w:rPr>
        <w:t xml:space="preserve"> </w:t>
      </w:r>
      <w:r>
        <w:t>30</w:t>
      </w:r>
      <w:r>
        <w:rPr>
          <w:spacing w:val="-2"/>
        </w:rPr>
        <w:t xml:space="preserve"> </w:t>
      </w:r>
      <w:r>
        <w:t>seconds</w:t>
      </w:r>
      <w:r>
        <w:rPr>
          <w:spacing w:val="-3"/>
        </w:rPr>
        <w:t xml:space="preserve"> </w:t>
      </w:r>
      <w:r>
        <w:t>after</w:t>
      </w:r>
      <w:r>
        <w:rPr>
          <w:spacing w:val="-2"/>
        </w:rPr>
        <w:t xml:space="preserve"> </w:t>
      </w:r>
      <w:r>
        <w:t>the</w:t>
      </w:r>
      <w:r>
        <w:rPr>
          <w:spacing w:val="-3"/>
        </w:rPr>
        <w:t xml:space="preserve"> </w:t>
      </w:r>
      <w:r>
        <w:t>last</w:t>
      </w:r>
      <w:r>
        <w:rPr>
          <w:spacing w:val="-3"/>
        </w:rPr>
        <w:t xml:space="preserve"> </w:t>
      </w:r>
      <w:r>
        <w:t>non-penalized</w:t>
      </w:r>
      <w:r>
        <w:rPr>
          <w:spacing w:val="-3"/>
        </w:rPr>
        <w:t xml:space="preserve"> </w:t>
      </w:r>
      <w:r>
        <w:t>rider</w:t>
      </w:r>
      <w:r>
        <w:rPr>
          <w:spacing w:val="-3"/>
        </w:rPr>
        <w:t xml:space="preserve"> </w:t>
      </w:r>
      <w:r>
        <w:t>of</w:t>
      </w:r>
      <w:r>
        <w:rPr>
          <w:spacing w:val="-3"/>
        </w:rPr>
        <w:t xml:space="preserve"> </w:t>
      </w:r>
      <w:r>
        <w:t>that</w:t>
      </w:r>
      <w:r>
        <w:rPr>
          <w:spacing w:val="-2"/>
        </w:rPr>
        <w:t xml:space="preserve"> </w:t>
      </w:r>
      <w:r>
        <w:t>group</w:t>
      </w:r>
      <w:r>
        <w:rPr>
          <w:spacing w:val="-2"/>
        </w:rPr>
        <w:t xml:space="preserve"> </w:t>
      </w:r>
      <w:r>
        <w:t>has</w:t>
      </w:r>
      <w:r>
        <w:rPr>
          <w:spacing w:val="-3"/>
        </w:rPr>
        <w:t xml:space="preserve"> </w:t>
      </w:r>
      <w:r>
        <w:t>started.</w:t>
      </w:r>
      <w:r>
        <w:rPr>
          <w:spacing w:val="-2"/>
        </w:rPr>
        <w:t xml:space="preserve"> </w:t>
      </w:r>
      <w:r>
        <w:t>The</w:t>
      </w:r>
      <w:r>
        <w:rPr>
          <w:spacing w:val="-22"/>
        </w:rPr>
        <w:t xml:space="preserve"> </w:t>
      </w:r>
      <w:r>
        <w:t>penalized rider’s time shall not be adjusted for the later start time. The participant is ultimately responsible for information discussed at the rider’s</w:t>
      </w:r>
      <w:r>
        <w:rPr>
          <w:spacing w:val="-4"/>
        </w:rPr>
        <w:t xml:space="preserve"> </w:t>
      </w:r>
      <w:r>
        <w:t>meetings.</w:t>
      </w:r>
    </w:p>
    <w:p w14:paraId="0FB52749" w14:textId="77777777" w:rsidR="00237078" w:rsidRDefault="00034852">
      <w:pPr>
        <w:pStyle w:val="ListParagraph"/>
        <w:numPr>
          <w:ilvl w:val="0"/>
          <w:numId w:val="3"/>
        </w:numPr>
        <w:tabs>
          <w:tab w:val="left" w:pos="840"/>
        </w:tabs>
        <w:ind w:right="888"/>
        <w:jc w:val="both"/>
      </w:pPr>
      <w:r>
        <w:t>An</w:t>
      </w:r>
      <w:r>
        <w:rPr>
          <w:spacing w:val="-18"/>
        </w:rPr>
        <w:t xml:space="preserve"> </w:t>
      </w:r>
      <w:r>
        <w:t>information</w:t>
      </w:r>
      <w:r>
        <w:rPr>
          <w:spacing w:val="-12"/>
        </w:rPr>
        <w:t xml:space="preserve"> </w:t>
      </w:r>
      <w:r>
        <w:t>sheet</w:t>
      </w:r>
      <w:r>
        <w:rPr>
          <w:spacing w:val="-13"/>
        </w:rPr>
        <w:t xml:space="preserve"> </w:t>
      </w:r>
      <w:r>
        <w:t>must</w:t>
      </w:r>
      <w:r>
        <w:rPr>
          <w:spacing w:val="-13"/>
        </w:rPr>
        <w:t xml:space="preserve"> </w:t>
      </w:r>
      <w:r>
        <w:t>be</w:t>
      </w:r>
      <w:r>
        <w:rPr>
          <w:spacing w:val="-15"/>
        </w:rPr>
        <w:t xml:space="preserve"> </w:t>
      </w:r>
      <w:r>
        <w:t>presented</w:t>
      </w:r>
      <w:r>
        <w:rPr>
          <w:spacing w:val="-11"/>
        </w:rPr>
        <w:t xml:space="preserve"> </w:t>
      </w:r>
      <w:r>
        <w:t>at</w:t>
      </w:r>
      <w:r>
        <w:rPr>
          <w:spacing w:val="-18"/>
        </w:rPr>
        <w:t xml:space="preserve"> </w:t>
      </w:r>
      <w:r>
        <w:t>the</w:t>
      </w:r>
      <w:r>
        <w:rPr>
          <w:spacing w:val="-16"/>
        </w:rPr>
        <w:t xml:space="preserve"> </w:t>
      </w:r>
      <w:r>
        <w:t>entrance</w:t>
      </w:r>
      <w:r>
        <w:rPr>
          <w:spacing w:val="-8"/>
        </w:rPr>
        <w:t xml:space="preserve"> </w:t>
      </w:r>
      <w:r>
        <w:t>to</w:t>
      </w:r>
      <w:r>
        <w:rPr>
          <w:spacing w:val="-16"/>
        </w:rPr>
        <w:t xml:space="preserve"> </w:t>
      </w:r>
      <w:r>
        <w:t>all</w:t>
      </w:r>
      <w:r>
        <w:rPr>
          <w:spacing w:val="-21"/>
        </w:rPr>
        <w:t xml:space="preserve"> </w:t>
      </w:r>
      <w:r>
        <w:t>MRAN</w:t>
      </w:r>
      <w:r>
        <w:rPr>
          <w:spacing w:val="-12"/>
        </w:rPr>
        <w:t xml:space="preserve"> </w:t>
      </w:r>
      <w:r>
        <w:t>sanctioned</w:t>
      </w:r>
      <w:r>
        <w:rPr>
          <w:spacing w:val="-12"/>
        </w:rPr>
        <w:t xml:space="preserve"> </w:t>
      </w:r>
      <w:r>
        <w:t>events.</w:t>
      </w:r>
      <w:r>
        <w:rPr>
          <w:spacing w:val="17"/>
        </w:rPr>
        <w:t xml:space="preserve"> </w:t>
      </w:r>
      <w:r>
        <w:t>This</w:t>
      </w:r>
      <w:r>
        <w:rPr>
          <w:spacing w:val="-21"/>
        </w:rPr>
        <w:t xml:space="preserve"> </w:t>
      </w:r>
      <w:r>
        <w:t>information</w:t>
      </w:r>
      <w:r>
        <w:rPr>
          <w:spacing w:val="-7"/>
        </w:rPr>
        <w:t xml:space="preserve"> </w:t>
      </w:r>
      <w:r>
        <w:t>sheet will include time of riders meeting, time of race, location of jetting area, time of start and any other pertinent information that participants should</w:t>
      </w:r>
      <w:r>
        <w:rPr>
          <w:spacing w:val="-11"/>
        </w:rPr>
        <w:t xml:space="preserve"> </w:t>
      </w:r>
      <w:r>
        <w:t>know.</w:t>
      </w:r>
    </w:p>
    <w:p w14:paraId="33B0CC00" w14:textId="77777777" w:rsidR="00237078" w:rsidRDefault="00034852">
      <w:pPr>
        <w:pStyle w:val="ListParagraph"/>
        <w:numPr>
          <w:ilvl w:val="0"/>
          <w:numId w:val="3"/>
        </w:numPr>
        <w:tabs>
          <w:tab w:val="left" w:pos="840"/>
        </w:tabs>
        <w:ind w:right="1493"/>
        <w:jc w:val="both"/>
      </w:pPr>
      <w:r>
        <w:t>A</w:t>
      </w:r>
      <w:r>
        <w:rPr>
          <w:spacing w:val="-4"/>
        </w:rPr>
        <w:t xml:space="preserve"> </w:t>
      </w:r>
      <w:r>
        <w:t>dedicated</w:t>
      </w:r>
      <w:r>
        <w:rPr>
          <w:spacing w:val="-3"/>
        </w:rPr>
        <w:t xml:space="preserve"> </w:t>
      </w:r>
      <w:r>
        <w:t>transport</w:t>
      </w:r>
      <w:r>
        <w:rPr>
          <w:spacing w:val="-3"/>
        </w:rPr>
        <w:t xml:space="preserve"> </w:t>
      </w:r>
      <w:r>
        <w:t>vehicle</w:t>
      </w:r>
      <w:r>
        <w:rPr>
          <w:spacing w:val="-3"/>
        </w:rPr>
        <w:t xml:space="preserve"> </w:t>
      </w:r>
      <w:r>
        <w:t>staffed</w:t>
      </w:r>
      <w:r>
        <w:rPr>
          <w:spacing w:val="-4"/>
        </w:rPr>
        <w:t xml:space="preserve"> </w:t>
      </w:r>
      <w:r>
        <w:t>with</w:t>
      </w:r>
      <w:r>
        <w:rPr>
          <w:spacing w:val="-4"/>
        </w:rPr>
        <w:t xml:space="preserve"> </w:t>
      </w:r>
      <w:r>
        <w:t>at</w:t>
      </w:r>
      <w:r>
        <w:rPr>
          <w:spacing w:val="-4"/>
        </w:rPr>
        <w:t xml:space="preserve"> </w:t>
      </w:r>
      <w:r>
        <w:t>least</w:t>
      </w:r>
      <w:r>
        <w:rPr>
          <w:spacing w:val="-4"/>
        </w:rPr>
        <w:t xml:space="preserve"> </w:t>
      </w:r>
      <w:r>
        <w:t>a</w:t>
      </w:r>
      <w:r>
        <w:rPr>
          <w:spacing w:val="-4"/>
        </w:rPr>
        <w:t xml:space="preserve"> </w:t>
      </w:r>
      <w:r>
        <w:t>certified</w:t>
      </w:r>
      <w:r>
        <w:rPr>
          <w:spacing w:val="-4"/>
        </w:rPr>
        <w:t xml:space="preserve"> </w:t>
      </w:r>
      <w:r>
        <w:t>Emergency</w:t>
      </w:r>
      <w:r>
        <w:rPr>
          <w:spacing w:val="-4"/>
        </w:rPr>
        <w:t xml:space="preserve"> </w:t>
      </w:r>
      <w:r>
        <w:t>Medical</w:t>
      </w:r>
      <w:r>
        <w:rPr>
          <w:spacing w:val="-4"/>
        </w:rPr>
        <w:t xml:space="preserve"> </w:t>
      </w:r>
      <w:r>
        <w:t>technician</w:t>
      </w:r>
      <w:r>
        <w:rPr>
          <w:spacing w:val="-3"/>
        </w:rPr>
        <w:t xml:space="preserve"> </w:t>
      </w:r>
      <w:r>
        <w:t>must</w:t>
      </w:r>
      <w:r>
        <w:rPr>
          <w:spacing w:val="-3"/>
        </w:rPr>
        <w:t xml:space="preserve"> </w:t>
      </w:r>
      <w:r>
        <w:t>be</w:t>
      </w:r>
      <w:r>
        <w:rPr>
          <w:spacing w:val="-4"/>
        </w:rPr>
        <w:t xml:space="preserve"> </w:t>
      </w:r>
      <w:r>
        <w:t>on site. The EMT must be equipped with all the equipment that is necessary for him/her to perform their duties as an EMT as prescribed by their licensing body and/or the local standards. The sponsoring club must verify that these requirements are met prior to the start of all</w:t>
      </w:r>
      <w:r>
        <w:rPr>
          <w:spacing w:val="-27"/>
        </w:rPr>
        <w:t xml:space="preserve"> </w:t>
      </w:r>
      <w:r>
        <w:t>races.</w:t>
      </w:r>
    </w:p>
    <w:p w14:paraId="208EE37C" w14:textId="77777777" w:rsidR="00237078" w:rsidRDefault="00034852">
      <w:pPr>
        <w:pStyle w:val="ListParagraph"/>
        <w:numPr>
          <w:ilvl w:val="0"/>
          <w:numId w:val="3"/>
        </w:numPr>
        <w:tabs>
          <w:tab w:val="left" w:pos="840"/>
        </w:tabs>
        <w:spacing w:before="4" w:line="235" w:lineRule="auto"/>
        <w:ind w:right="1494"/>
        <w:jc w:val="both"/>
      </w:pPr>
      <w:r>
        <w:rPr>
          <w:w w:val="95"/>
          <w:position w:val="1"/>
        </w:rPr>
        <w:t>The</w:t>
      </w:r>
      <w:r>
        <w:rPr>
          <w:spacing w:val="-12"/>
          <w:w w:val="95"/>
          <w:position w:val="1"/>
        </w:rPr>
        <w:t xml:space="preserve"> </w:t>
      </w:r>
      <w:r>
        <w:rPr>
          <w:w w:val="95"/>
          <w:position w:val="1"/>
        </w:rPr>
        <w:t>promoting</w:t>
      </w:r>
      <w:r>
        <w:rPr>
          <w:spacing w:val="-11"/>
          <w:w w:val="95"/>
          <w:position w:val="1"/>
        </w:rPr>
        <w:t xml:space="preserve"> </w:t>
      </w:r>
      <w:r>
        <w:rPr>
          <w:w w:val="95"/>
          <w:position w:val="1"/>
        </w:rPr>
        <w:t>Member</w:t>
      </w:r>
      <w:r>
        <w:rPr>
          <w:spacing w:val="-11"/>
          <w:w w:val="95"/>
          <w:position w:val="1"/>
        </w:rPr>
        <w:t xml:space="preserve"> </w:t>
      </w:r>
      <w:r>
        <w:rPr>
          <w:w w:val="95"/>
          <w:position w:val="1"/>
        </w:rPr>
        <w:t>Club</w:t>
      </w:r>
      <w:r>
        <w:rPr>
          <w:spacing w:val="-11"/>
          <w:w w:val="95"/>
          <w:position w:val="1"/>
        </w:rPr>
        <w:t xml:space="preserve"> </w:t>
      </w:r>
      <w:r>
        <w:rPr>
          <w:w w:val="95"/>
          <w:position w:val="1"/>
        </w:rPr>
        <w:t>shall</w:t>
      </w:r>
      <w:r>
        <w:rPr>
          <w:spacing w:val="-12"/>
          <w:w w:val="95"/>
          <w:position w:val="1"/>
        </w:rPr>
        <w:t xml:space="preserve"> </w:t>
      </w:r>
      <w:r>
        <w:rPr>
          <w:w w:val="95"/>
          <w:position w:val="1"/>
        </w:rPr>
        <w:t>see</w:t>
      </w:r>
      <w:r>
        <w:rPr>
          <w:spacing w:val="-11"/>
          <w:w w:val="95"/>
          <w:position w:val="1"/>
        </w:rPr>
        <w:t xml:space="preserve"> </w:t>
      </w:r>
      <w:r>
        <w:rPr>
          <w:w w:val="95"/>
          <w:position w:val="1"/>
        </w:rPr>
        <w:t>that</w:t>
      </w:r>
      <w:r>
        <w:rPr>
          <w:spacing w:val="-11"/>
          <w:w w:val="95"/>
          <w:position w:val="1"/>
        </w:rPr>
        <w:t xml:space="preserve"> </w:t>
      </w:r>
      <w:r>
        <w:rPr>
          <w:w w:val="95"/>
          <w:position w:val="1"/>
        </w:rPr>
        <w:t>the</w:t>
      </w:r>
      <w:r>
        <w:rPr>
          <w:spacing w:val="-11"/>
          <w:w w:val="95"/>
          <w:position w:val="1"/>
        </w:rPr>
        <w:t xml:space="preserve"> </w:t>
      </w:r>
      <w:r>
        <w:rPr>
          <w:w w:val="95"/>
          <w:position w:val="1"/>
        </w:rPr>
        <w:t>course,</w:t>
      </w:r>
      <w:r>
        <w:rPr>
          <w:spacing w:val="-11"/>
          <w:w w:val="95"/>
          <w:position w:val="1"/>
        </w:rPr>
        <w:t xml:space="preserve"> </w:t>
      </w:r>
      <w:r>
        <w:rPr>
          <w:w w:val="95"/>
          <w:position w:val="1"/>
        </w:rPr>
        <w:t>grounds,</w:t>
      </w:r>
      <w:r>
        <w:rPr>
          <w:spacing w:val="-12"/>
          <w:w w:val="95"/>
          <w:position w:val="1"/>
        </w:rPr>
        <w:t xml:space="preserve"> </w:t>
      </w:r>
      <w:r>
        <w:rPr>
          <w:w w:val="95"/>
          <w:position w:val="1"/>
        </w:rPr>
        <w:t>pits,</w:t>
      </w:r>
      <w:r>
        <w:rPr>
          <w:spacing w:val="-11"/>
          <w:w w:val="95"/>
          <w:position w:val="1"/>
        </w:rPr>
        <w:t xml:space="preserve"> </w:t>
      </w:r>
      <w:r>
        <w:rPr>
          <w:w w:val="95"/>
          <w:position w:val="1"/>
        </w:rPr>
        <w:t>and</w:t>
      </w:r>
      <w:r>
        <w:rPr>
          <w:spacing w:val="-11"/>
          <w:w w:val="95"/>
          <w:position w:val="1"/>
        </w:rPr>
        <w:t xml:space="preserve"> </w:t>
      </w:r>
      <w:r>
        <w:rPr>
          <w:w w:val="95"/>
          <w:position w:val="1"/>
        </w:rPr>
        <w:t>spectator</w:t>
      </w:r>
      <w:r>
        <w:rPr>
          <w:spacing w:val="-11"/>
          <w:w w:val="95"/>
          <w:position w:val="1"/>
        </w:rPr>
        <w:t xml:space="preserve"> </w:t>
      </w:r>
      <w:r>
        <w:rPr>
          <w:w w:val="95"/>
          <w:position w:val="1"/>
        </w:rPr>
        <w:t>areas</w:t>
      </w:r>
      <w:r>
        <w:rPr>
          <w:spacing w:val="-12"/>
          <w:w w:val="95"/>
          <w:position w:val="1"/>
        </w:rPr>
        <w:t xml:space="preserve"> </w:t>
      </w:r>
      <w:r>
        <w:rPr>
          <w:w w:val="95"/>
          <w:position w:val="1"/>
        </w:rPr>
        <w:t>are</w:t>
      </w:r>
      <w:r>
        <w:rPr>
          <w:spacing w:val="-11"/>
          <w:w w:val="95"/>
          <w:position w:val="1"/>
        </w:rPr>
        <w:t xml:space="preserve"> </w:t>
      </w:r>
      <w:r>
        <w:rPr>
          <w:w w:val="95"/>
          <w:position w:val="1"/>
        </w:rPr>
        <w:t>properly</w:t>
      </w:r>
      <w:r>
        <w:rPr>
          <w:spacing w:val="-11"/>
          <w:w w:val="95"/>
          <w:position w:val="1"/>
        </w:rPr>
        <w:t xml:space="preserve"> </w:t>
      </w:r>
      <w:r>
        <w:rPr>
          <w:w w:val="95"/>
          <w:position w:val="1"/>
        </w:rPr>
        <w:t>cleaned</w:t>
      </w:r>
      <w:r>
        <w:rPr>
          <w:w w:val="95"/>
        </w:rPr>
        <w:t xml:space="preserve"> </w:t>
      </w:r>
      <w:r>
        <w:t>up</w:t>
      </w:r>
      <w:r>
        <w:rPr>
          <w:spacing w:val="-6"/>
        </w:rPr>
        <w:t xml:space="preserve"> </w:t>
      </w:r>
      <w:r>
        <w:t>after</w:t>
      </w:r>
      <w:r>
        <w:rPr>
          <w:spacing w:val="-5"/>
        </w:rPr>
        <w:t xml:space="preserve"> </w:t>
      </w:r>
      <w:r>
        <w:t>the</w:t>
      </w:r>
      <w:r>
        <w:rPr>
          <w:spacing w:val="-6"/>
        </w:rPr>
        <w:t xml:space="preserve"> </w:t>
      </w:r>
      <w:r>
        <w:t>event</w:t>
      </w:r>
      <w:r>
        <w:rPr>
          <w:spacing w:val="-5"/>
        </w:rPr>
        <w:t xml:space="preserve"> </w:t>
      </w:r>
      <w:r>
        <w:t>and</w:t>
      </w:r>
      <w:r>
        <w:rPr>
          <w:spacing w:val="-6"/>
        </w:rPr>
        <w:t xml:space="preserve"> </w:t>
      </w:r>
      <w:r>
        <w:t>provide</w:t>
      </w:r>
      <w:r>
        <w:rPr>
          <w:spacing w:val="-5"/>
        </w:rPr>
        <w:t xml:space="preserve"> </w:t>
      </w:r>
      <w:r>
        <w:t>port-a-potties</w:t>
      </w:r>
      <w:r>
        <w:rPr>
          <w:spacing w:val="-6"/>
        </w:rPr>
        <w:t xml:space="preserve"> </w:t>
      </w:r>
      <w:r>
        <w:t>at</w:t>
      </w:r>
      <w:r>
        <w:rPr>
          <w:spacing w:val="-5"/>
        </w:rPr>
        <w:t xml:space="preserve"> </w:t>
      </w:r>
      <w:r>
        <w:t>all</w:t>
      </w:r>
      <w:r>
        <w:rPr>
          <w:spacing w:val="-6"/>
        </w:rPr>
        <w:t xml:space="preserve"> </w:t>
      </w:r>
      <w:r>
        <w:t>races.</w:t>
      </w:r>
      <w:r>
        <w:rPr>
          <w:spacing w:val="-5"/>
        </w:rPr>
        <w:t xml:space="preserve"> </w:t>
      </w:r>
      <w:r>
        <w:t>Failure</w:t>
      </w:r>
      <w:r>
        <w:rPr>
          <w:spacing w:val="-6"/>
        </w:rPr>
        <w:t xml:space="preserve"> </w:t>
      </w:r>
      <w:r>
        <w:t>to</w:t>
      </w:r>
      <w:r>
        <w:rPr>
          <w:spacing w:val="-26"/>
        </w:rPr>
        <w:t xml:space="preserve"> </w:t>
      </w:r>
      <w:r>
        <w:t>comply</w:t>
      </w:r>
      <w:r>
        <w:rPr>
          <w:spacing w:val="-6"/>
        </w:rPr>
        <w:t xml:space="preserve"> </w:t>
      </w:r>
      <w:r>
        <w:t>with</w:t>
      </w:r>
      <w:r>
        <w:rPr>
          <w:spacing w:val="-5"/>
        </w:rPr>
        <w:t xml:space="preserve"> </w:t>
      </w:r>
      <w:r>
        <w:t>these</w:t>
      </w:r>
      <w:r>
        <w:rPr>
          <w:spacing w:val="-6"/>
        </w:rPr>
        <w:t xml:space="preserve"> </w:t>
      </w:r>
      <w:r>
        <w:t>rules</w:t>
      </w:r>
      <w:r>
        <w:rPr>
          <w:spacing w:val="-5"/>
        </w:rPr>
        <w:t xml:space="preserve"> </w:t>
      </w:r>
      <w:r>
        <w:t>will</w:t>
      </w:r>
      <w:r>
        <w:rPr>
          <w:spacing w:val="-6"/>
        </w:rPr>
        <w:t xml:space="preserve"> </w:t>
      </w:r>
      <w:r>
        <w:t>result</w:t>
      </w:r>
      <w:r>
        <w:rPr>
          <w:spacing w:val="-5"/>
        </w:rPr>
        <w:t xml:space="preserve"> </w:t>
      </w:r>
      <w:r>
        <w:t>in a fine to be determined by the Competition</w:t>
      </w:r>
      <w:r>
        <w:rPr>
          <w:spacing w:val="8"/>
        </w:rPr>
        <w:t xml:space="preserve"> </w:t>
      </w:r>
      <w:r>
        <w:t>Committee.</w:t>
      </w:r>
    </w:p>
    <w:p w14:paraId="24B9CA77" w14:textId="77777777" w:rsidR="00237078" w:rsidRDefault="00034852">
      <w:pPr>
        <w:pStyle w:val="ListParagraph"/>
        <w:numPr>
          <w:ilvl w:val="0"/>
          <w:numId w:val="3"/>
        </w:numPr>
        <w:tabs>
          <w:tab w:val="left" w:pos="840"/>
        </w:tabs>
        <w:spacing w:before="2"/>
        <w:ind w:right="1495"/>
      </w:pPr>
      <w:r>
        <w:rPr>
          <w:w w:val="95"/>
        </w:rPr>
        <w:t>Sponsoring</w:t>
      </w:r>
      <w:r>
        <w:rPr>
          <w:spacing w:val="-16"/>
          <w:w w:val="95"/>
        </w:rPr>
        <w:t xml:space="preserve"> </w:t>
      </w:r>
      <w:r>
        <w:rPr>
          <w:w w:val="95"/>
        </w:rPr>
        <w:t>Member</w:t>
      </w:r>
      <w:r>
        <w:rPr>
          <w:spacing w:val="-16"/>
          <w:w w:val="95"/>
        </w:rPr>
        <w:t xml:space="preserve"> </w:t>
      </w:r>
      <w:r>
        <w:rPr>
          <w:w w:val="95"/>
        </w:rPr>
        <w:t>Clubs</w:t>
      </w:r>
      <w:r>
        <w:rPr>
          <w:spacing w:val="-23"/>
          <w:w w:val="95"/>
        </w:rPr>
        <w:t xml:space="preserve"> </w:t>
      </w:r>
      <w:r>
        <w:rPr>
          <w:w w:val="95"/>
        </w:rPr>
        <w:t>must</w:t>
      </w:r>
      <w:r>
        <w:rPr>
          <w:spacing w:val="-23"/>
          <w:w w:val="95"/>
        </w:rPr>
        <w:t xml:space="preserve"> </w:t>
      </w:r>
      <w:r>
        <w:rPr>
          <w:w w:val="95"/>
        </w:rPr>
        <w:t>try</w:t>
      </w:r>
      <w:r>
        <w:rPr>
          <w:spacing w:val="-23"/>
          <w:w w:val="95"/>
        </w:rPr>
        <w:t xml:space="preserve"> </w:t>
      </w:r>
      <w:r>
        <w:rPr>
          <w:w w:val="95"/>
        </w:rPr>
        <w:t>to</w:t>
      </w:r>
      <w:r>
        <w:rPr>
          <w:spacing w:val="-23"/>
          <w:w w:val="95"/>
        </w:rPr>
        <w:t xml:space="preserve"> </w:t>
      </w:r>
      <w:r>
        <w:rPr>
          <w:w w:val="95"/>
        </w:rPr>
        <w:t>verify</w:t>
      </w:r>
      <w:r>
        <w:rPr>
          <w:spacing w:val="-22"/>
          <w:w w:val="95"/>
        </w:rPr>
        <w:t xml:space="preserve"> </w:t>
      </w:r>
      <w:r>
        <w:rPr>
          <w:w w:val="95"/>
        </w:rPr>
        <w:t>that</w:t>
      </w:r>
      <w:r>
        <w:rPr>
          <w:spacing w:val="-23"/>
          <w:w w:val="95"/>
        </w:rPr>
        <w:t xml:space="preserve"> </w:t>
      </w:r>
      <w:r>
        <w:rPr>
          <w:w w:val="95"/>
        </w:rPr>
        <w:t>competitors</w:t>
      </w:r>
      <w:r>
        <w:rPr>
          <w:spacing w:val="-17"/>
          <w:w w:val="95"/>
        </w:rPr>
        <w:t xml:space="preserve"> </w:t>
      </w:r>
      <w:r>
        <w:rPr>
          <w:w w:val="95"/>
        </w:rPr>
        <w:t>possess</w:t>
      </w:r>
      <w:r>
        <w:rPr>
          <w:spacing w:val="-20"/>
          <w:w w:val="95"/>
        </w:rPr>
        <w:t xml:space="preserve"> </w:t>
      </w:r>
      <w:r>
        <w:rPr>
          <w:w w:val="95"/>
        </w:rPr>
        <w:t>a</w:t>
      </w:r>
      <w:r>
        <w:rPr>
          <w:spacing w:val="-23"/>
          <w:w w:val="95"/>
        </w:rPr>
        <w:t xml:space="preserve"> </w:t>
      </w:r>
      <w:r>
        <w:rPr>
          <w:w w:val="95"/>
        </w:rPr>
        <w:t>valid</w:t>
      </w:r>
      <w:r>
        <w:rPr>
          <w:spacing w:val="-24"/>
          <w:w w:val="95"/>
        </w:rPr>
        <w:t xml:space="preserve"> </w:t>
      </w:r>
      <w:r>
        <w:rPr>
          <w:w w:val="95"/>
        </w:rPr>
        <w:t>MRAN</w:t>
      </w:r>
      <w:r>
        <w:rPr>
          <w:spacing w:val="-21"/>
          <w:w w:val="95"/>
        </w:rPr>
        <w:t xml:space="preserve"> </w:t>
      </w:r>
      <w:r>
        <w:rPr>
          <w:w w:val="95"/>
        </w:rPr>
        <w:t>Competition</w:t>
      </w:r>
      <w:r>
        <w:rPr>
          <w:spacing w:val="-14"/>
          <w:w w:val="95"/>
        </w:rPr>
        <w:t xml:space="preserve"> </w:t>
      </w:r>
      <w:r>
        <w:rPr>
          <w:w w:val="95"/>
        </w:rPr>
        <w:t>Card.</w:t>
      </w:r>
      <w:r>
        <w:rPr>
          <w:spacing w:val="-20"/>
          <w:w w:val="95"/>
        </w:rPr>
        <w:t xml:space="preserve"> </w:t>
      </w:r>
      <w:r>
        <w:rPr>
          <w:w w:val="95"/>
        </w:rPr>
        <w:t xml:space="preserve">Member </w:t>
      </w:r>
      <w:r>
        <w:t>Clubs</w:t>
      </w:r>
      <w:r>
        <w:rPr>
          <w:spacing w:val="-6"/>
        </w:rPr>
        <w:t xml:space="preserve"> </w:t>
      </w:r>
      <w:r>
        <w:t>that</w:t>
      </w:r>
      <w:r>
        <w:rPr>
          <w:spacing w:val="-9"/>
        </w:rPr>
        <w:t xml:space="preserve"> </w:t>
      </w:r>
      <w:r>
        <w:t>don't</w:t>
      </w:r>
      <w:r>
        <w:rPr>
          <w:spacing w:val="-9"/>
        </w:rPr>
        <w:t xml:space="preserve"> </w:t>
      </w:r>
      <w:r>
        <w:t>verify</w:t>
      </w:r>
      <w:r>
        <w:rPr>
          <w:spacing w:val="-13"/>
        </w:rPr>
        <w:t xml:space="preserve"> </w:t>
      </w:r>
      <w:r>
        <w:t>rider’s</w:t>
      </w:r>
      <w:r>
        <w:rPr>
          <w:spacing w:val="-5"/>
        </w:rPr>
        <w:t xml:space="preserve"> </w:t>
      </w:r>
      <w:r>
        <w:t>credentials</w:t>
      </w:r>
      <w:r>
        <w:rPr>
          <w:spacing w:val="-9"/>
        </w:rPr>
        <w:t xml:space="preserve"> </w:t>
      </w:r>
      <w:r>
        <w:t>may</w:t>
      </w:r>
      <w:r>
        <w:rPr>
          <w:spacing w:val="-6"/>
        </w:rPr>
        <w:t xml:space="preserve"> </w:t>
      </w:r>
      <w:r>
        <w:t>be</w:t>
      </w:r>
      <w:r>
        <w:rPr>
          <w:spacing w:val="-10"/>
        </w:rPr>
        <w:t xml:space="preserve"> </w:t>
      </w:r>
      <w:r>
        <w:t>fined</w:t>
      </w:r>
      <w:r>
        <w:rPr>
          <w:spacing w:val="-13"/>
        </w:rPr>
        <w:t xml:space="preserve"> </w:t>
      </w:r>
      <w:r>
        <w:t>by</w:t>
      </w:r>
      <w:r>
        <w:rPr>
          <w:spacing w:val="-4"/>
        </w:rPr>
        <w:t xml:space="preserve"> </w:t>
      </w:r>
      <w:r>
        <w:t>the</w:t>
      </w:r>
      <w:r>
        <w:rPr>
          <w:spacing w:val="-8"/>
        </w:rPr>
        <w:t xml:space="preserve"> </w:t>
      </w:r>
      <w:r>
        <w:t>competition</w:t>
      </w:r>
      <w:r>
        <w:rPr>
          <w:spacing w:val="-1"/>
        </w:rPr>
        <w:t xml:space="preserve"> </w:t>
      </w:r>
      <w:r>
        <w:t>committee.</w:t>
      </w:r>
    </w:p>
    <w:p w14:paraId="0698F679" w14:textId="77777777" w:rsidR="00237078" w:rsidRDefault="00034852">
      <w:pPr>
        <w:pStyle w:val="ListParagraph"/>
        <w:numPr>
          <w:ilvl w:val="0"/>
          <w:numId w:val="3"/>
        </w:numPr>
        <w:tabs>
          <w:tab w:val="left" w:pos="840"/>
        </w:tabs>
        <w:ind w:right="1496"/>
      </w:pPr>
      <w:r>
        <w:t>The sponsoring club must comply with all requirements necessary for the proper and permitted use of public</w:t>
      </w:r>
      <w:r>
        <w:rPr>
          <w:spacing w:val="-5"/>
        </w:rPr>
        <w:t xml:space="preserve"> </w:t>
      </w:r>
      <w:r>
        <w:t>lands.</w:t>
      </w:r>
      <w:r>
        <w:rPr>
          <w:spacing w:val="-18"/>
        </w:rPr>
        <w:t xml:space="preserve"> </w:t>
      </w:r>
      <w:r>
        <w:t>MRAN</w:t>
      </w:r>
      <w:r>
        <w:rPr>
          <w:spacing w:val="-4"/>
        </w:rPr>
        <w:t xml:space="preserve"> </w:t>
      </w:r>
      <w:r>
        <w:t>must</w:t>
      </w:r>
      <w:r>
        <w:rPr>
          <w:spacing w:val="-5"/>
        </w:rPr>
        <w:t xml:space="preserve"> </w:t>
      </w:r>
      <w:r>
        <w:t>have</w:t>
      </w:r>
      <w:r>
        <w:rPr>
          <w:spacing w:val="-4"/>
        </w:rPr>
        <w:t xml:space="preserve"> </w:t>
      </w:r>
      <w:r>
        <w:t>been</w:t>
      </w:r>
      <w:r>
        <w:rPr>
          <w:spacing w:val="-5"/>
        </w:rPr>
        <w:t xml:space="preserve"> </w:t>
      </w:r>
      <w:r>
        <w:t>granted</w:t>
      </w:r>
      <w:r>
        <w:rPr>
          <w:spacing w:val="-5"/>
        </w:rPr>
        <w:t xml:space="preserve"> </w:t>
      </w:r>
      <w:r>
        <w:t>written</w:t>
      </w:r>
      <w:r>
        <w:rPr>
          <w:spacing w:val="-5"/>
        </w:rPr>
        <w:t xml:space="preserve"> </w:t>
      </w:r>
      <w:r>
        <w:t>permit</w:t>
      </w:r>
      <w:r>
        <w:rPr>
          <w:spacing w:val="-4"/>
        </w:rPr>
        <w:t xml:space="preserve"> </w:t>
      </w:r>
      <w:r>
        <w:t>by</w:t>
      </w:r>
      <w:r>
        <w:rPr>
          <w:spacing w:val="-5"/>
        </w:rPr>
        <w:t xml:space="preserve"> </w:t>
      </w:r>
      <w:r>
        <w:t>the</w:t>
      </w:r>
      <w:r>
        <w:rPr>
          <w:spacing w:val="-5"/>
        </w:rPr>
        <w:t xml:space="preserve"> </w:t>
      </w:r>
      <w:r>
        <w:t>Bureau</w:t>
      </w:r>
      <w:r>
        <w:rPr>
          <w:spacing w:val="-3"/>
        </w:rPr>
        <w:t xml:space="preserve"> </w:t>
      </w:r>
      <w:r>
        <w:t>of</w:t>
      </w:r>
      <w:r>
        <w:rPr>
          <w:spacing w:val="-5"/>
        </w:rPr>
        <w:t xml:space="preserve"> </w:t>
      </w:r>
      <w:r>
        <w:t>Land</w:t>
      </w:r>
      <w:r>
        <w:rPr>
          <w:spacing w:val="-5"/>
        </w:rPr>
        <w:t xml:space="preserve"> </w:t>
      </w:r>
      <w:r>
        <w:t>Management</w:t>
      </w:r>
      <w:r>
        <w:rPr>
          <w:spacing w:val="-4"/>
        </w:rPr>
        <w:t xml:space="preserve"> </w:t>
      </w:r>
      <w:r>
        <w:t>for</w:t>
      </w:r>
      <w:r>
        <w:rPr>
          <w:spacing w:val="-5"/>
        </w:rPr>
        <w:t xml:space="preserve"> </w:t>
      </w:r>
      <w:r>
        <w:t>use</w:t>
      </w:r>
    </w:p>
    <w:p w14:paraId="35343F1F" w14:textId="77777777" w:rsidR="00237078" w:rsidRDefault="00034852">
      <w:pPr>
        <w:pStyle w:val="BodyText"/>
        <w:spacing w:before="22"/>
        <w:ind w:right="637"/>
        <w:jc w:val="right"/>
      </w:pPr>
      <w:r>
        <w:t>31</w:t>
      </w:r>
    </w:p>
    <w:p w14:paraId="306666D3" w14:textId="77777777" w:rsidR="00237078" w:rsidRDefault="00237078">
      <w:pPr>
        <w:jc w:val="right"/>
        <w:sectPr w:rsidR="00237078">
          <w:pgSz w:w="12240" w:h="15840"/>
          <w:pgMar w:top="680" w:right="80" w:bottom="280" w:left="600" w:header="720" w:footer="720" w:gutter="0"/>
          <w:cols w:space="720"/>
        </w:sectPr>
      </w:pPr>
    </w:p>
    <w:p w14:paraId="638368F8" w14:textId="77777777" w:rsidR="00237078" w:rsidRDefault="00034852">
      <w:pPr>
        <w:pStyle w:val="BodyText"/>
        <w:spacing w:before="40"/>
        <w:ind w:left="840" w:right="1494"/>
        <w:jc w:val="both"/>
      </w:pPr>
      <w:r>
        <w:lastRenderedPageBreak/>
        <w:t>of desert land as a racecourse. The sponsoring club and MRAN must have received written permission to use any private land as a racecourse. The sponsoring club must comply with all procedures required to use public lands not administrated by the Bureau of Land Management.</w:t>
      </w:r>
    </w:p>
    <w:p w14:paraId="435ED466" w14:textId="77777777" w:rsidR="00237078" w:rsidRDefault="00034852">
      <w:pPr>
        <w:pStyle w:val="ListParagraph"/>
        <w:numPr>
          <w:ilvl w:val="0"/>
          <w:numId w:val="3"/>
        </w:numPr>
        <w:tabs>
          <w:tab w:val="left" w:pos="840"/>
        </w:tabs>
        <w:ind w:right="1500"/>
        <w:jc w:val="both"/>
      </w:pPr>
      <w:r>
        <w:t>The</w:t>
      </w:r>
      <w:r>
        <w:rPr>
          <w:spacing w:val="-16"/>
        </w:rPr>
        <w:t xml:space="preserve"> </w:t>
      </w:r>
      <w:r>
        <w:t>Ironman</w:t>
      </w:r>
      <w:r>
        <w:rPr>
          <w:spacing w:val="-12"/>
        </w:rPr>
        <w:t xml:space="preserve"> </w:t>
      </w:r>
      <w:r>
        <w:t>Rider</w:t>
      </w:r>
      <w:r>
        <w:rPr>
          <w:spacing w:val="-15"/>
        </w:rPr>
        <w:t xml:space="preserve"> </w:t>
      </w:r>
      <w:r>
        <w:t>and</w:t>
      </w:r>
      <w:r>
        <w:rPr>
          <w:spacing w:val="-16"/>
        </w:rPr>
        <w:t xml:space="preserve"> </w:t>
      </w:r>
      <w:r>
        <w:t>or</w:t>
      </w:r>
      <w:r>
        <w:rPr>
          <w:spacing w:val="-16"/>
        </w:rPr>
        <w:t xml:space="preserve"> </w:t>
      </w:r>
      <w:r>
        <w:t>2-3-man</w:t>
      </w:r>
      <w:r>
        <w:rPr>
          <w:spacing w:val="-12"/>
        </w:rPr>
        <w:t xml:space="preserve"> </w:t>
      </w:r>
      <w:r>
        <w:t>team</w:t>
      </w:r>
      <w:r>
        <w:rPr>
          <w:spacing w:val="-16"/>
        </w:rPr>
        <w:t xml:space="preserve"> </w:t>
      </w:r>
      <w:r>
        <w:t>must</w:t>
      </w:r>
      <w:r>
        <w:rPr>
          <w:spacing w:val="-14"/>
        </w:rPr>
        <w:t xml:space="preserve"> </w:t>
      </w:r>
      <w:r>
        <w:t>use</w:t>
      </w:r>
      <w:r>
        <w:rPr>
          <w:spacing w:val="-12"/>
        </w:rPr>
        <w:t xml:space="preserve"> </w:t>
      </w:r>
      <w:r>
        <w:t>the</w:t>
      </w:r>
      <w:r>
        <w:rPr>
          <w:spacing w:val="-14"/>
        </w:rPr>
        <w:t xml:space="preserve"> </w:t>
      </w:r>
      <w:r>
        <w:t>same</w:t>
      </w:r>
      <w:r>
        <w:rPr>
          <w:spacing w:val="-11"/>
        </w:rPr>
        <w:t xml:space="preserve"> </w:t>
      </w:r>
      <w:r>
        <w:t>bike</w:t>
      </w:r>
      <w:r>
        <w:rPr>
          <w:spacing w:val="-18"/>
        </w:rPr>
        <w:t xml:space="preserve"> </w:t>
      </w:r>
      <w:r>
        <w:t>and</w:t>
      </w:r>
      <w:r>
        <w:rPr>
          <w:spacing w:val="-15"/>
        </w:rPr>
        <w:t xml:space="preserve"> </w:t>
      </w:r>
      <w:r>
        <w:t>or</w:t>
      </w:r>
      <w:r>
        <w:rPr>
          <w:spacing w:val="-16"/>
        </w:rPr>
        <w:t xml:space="preserve"> </w:t>
      </w:r>
      <w:r>
        <w:t>quad</w:t>
      </w:r>
      <w:r>
        <w:rPr>
          <w:spacing w:val="-13"/>
        </w:rPr>
        <w:t xml:space="preserve"> </w:t>
      </w:r>
      <w:r>
        <w:t>for</w:t>
      </w:r>
      <w:r>
        <w:rPr>
          <w:spacing w:val="-19"/>
        </w:rPr>
        <w:t xml:space="preserve"> </w:t>
      </w:r>
      <w:r>
        <w:t>the</w:t>
      </w:r>
      <w:r>
        <w:rPr>
          <w:spacing w:val="-12"/>
        </w:rPr>
        <w:t xml:space="preserve"> </w:t>
      </w:r>
      <w:r>
        <w:t>entire</w:t>
      </w:r>
      <w:r>
        <w:rPr>
          <w:spacing w:val="-12"/>
        </w:rPr>
        <w:t xml:space="preserve"> </w:t>
      </w:r>
      <w:r>
        <w:t>race.</w:t>
      </w:r>
      <w:r>
        <w:rPr>
          <w:spacing w:val="12"/>
        </w:rPr>
        <w:t xml:space="preserve"> </w:t>
      </w:r>
      <w:r>
        <w:t>You</w:t>
      </w:r>
      <w:r>
        <w:rPr>
          <w:spacing w:val="-20"/>
        </w:rPr>
        <w:t xml:space="preserve"> </w:t>
      </w:r>
      <w:r>
        <w:t>may not</w:t>
      </w:r>
      <w:r>
        <w:rPr>
          <w:spacing w:val="6"/>
        </w:rPr>
        <w:t xml:space="preserve"> </w:t>
      </w:r>
      <w:r>
        <w:t>switch</w:t>
      </w:r>
      <w:r>
        <w:rPr>
          <w:spacing w:val="-24"/>
        </w:rPr>
        <w:t xml:space="preserve"> </w:t>
      </w:r>
      <w:r>
        <w:t>Bikes</w:t>
      </w:r>
      <w:r>
        <w:rPr>
          <w:spacing w:val="-18"/>
        </w:rPr>
        <w:t xml:space="preserve"> </w:t>
      </w:r>
      <w:r>
        <w:t>or</w:t>
      </w:r>
      <w:r>
        <w:rPr>
          <w:spacing w:val="-25"/>
        </w:rPr>
        <w:t xml:space="preserve"> </w:t>
      </w:r>
      <w:r>
        <w:t>Quads</w:t>
      </w:r>
      <w:r>
        <w:rPr>
          <w:spacing w:val="-19"/>
        </w:rPr>
        <w:t xml:space="preserve"> </w:t>
      </w:r>
      <w:r>
        <w:t>during</w:t>
      </w:r>
      <w:r>
        <w:rPr>
          <w:spacing w:val="-21"/>
        </w:rPr>
        <w:t xml:space="preserve"> </w:t>
      </w:r>
      <w:r>
        <w:t>a</w:t>
      </w:r>
      <w:r>
        <w:rPr>
          <w:spacing w:val="-25"/>
        </w:rPr>
        <w:t xml:space="preserve"> </w:t>
      </w:r>
      <w:r>
        <w:t>race;</w:t>
      </w:r>
      <w:r>
        <w:rPr>
          <w:spacing w:val="-23"/>
        </w:rPr>
        <w:t xml:space="preserve"> </w:t>
      </w:r>
      <w:r>
        <w:t>however,</w:t>
      </w:r>
      <w:r>
        <w:rPr>
          <w:spacing w:val="-19"/>
        </w:rPr>
        <w:t xml:space="preserve"> </w:t>
      </w:r>
      <w:r>
        <w:t>you</w:t>
      </w:r>
      <w:r>
        <w:rPr>
          <w:spacing w:val="-26"/>
        </w:rPr>
        <w:t xml:space="preserve"> </w:t>
      </w:r>
      <w:r>
        <w:t>may</w:t>
      </w:r>
      <w:r>
        <w:rPr>
          <w:spacing w:val="-25"/>
        </w:rPr>
        <w:t xml:space="preserve"> </w:t>
      </w:r>
      <w:r>
        <w:t>enter</w:t>
      </w:r>
      <w:r>
        <w:rPr>
          <w:spacing w:val="-25"/>
        </w:rPr>
        <w:t xml:space="preserve"> </w:t>
      </w:r>
      <w:r>
        <w:t>another</w:t>
      </w:r>
      <w:r>
        <w:rPr>
          <w:spacing w:val="-22"/>
        </w:rPr>
        <w:t xml:space="preserve"> </w:t>
      </w:r>
      <w:r>
        <w:t>race</w:t>
      </w:r>
      <w:r>
        <w:rPr>
          <w:spacing w:val="-24"/>
        </w:rPr>
        <w:t xml:space="preserve"> </w:t>
      </w:r>
      <w:r>
        <w:t>in</w:t>
      </w:r>
      <w:r>
        <w:rPr>
          <w:spacing w:val="-25"/>
        </w:rPr>
        <w:t xml:space="preserve"> </w:t>
      </w:r>
      <w:r>
        <w:t>the</w:t>
      </w:r>
      <w:r>
        <w:rPr>
          <w:spacing w:val="-24"/>
        </w:rPr>
        <w:t xml:space="preserve"> </w:t>
      </w:r>
      <w:r>
        <w:t>series</w:t>
      </w:r>
      <w:r>
        <w:rPr>
          <w:spacing w:val="-21"/>
        </w:rPr>
        <w:t xml:space="preserve"> </w:t>
      </w:r>
      <w:r>
        <w:t>with</w:t>
      </w:r>
      <w:r>
        <w:rPr>
          <w:spacing w:val="-21"/>
        </w:rPr>
        <w:t xml:space="preserve"> </w:t>
      </w:r>
      <w:r>
        <w:t>a</w:t>
      </w:r>
      <w:r>
        <w:rPr>
          <w:spacing w:val="-24"/>
        </w:rPr>
        <w:t xml:space="preserve"> </w:t>
      </w:r>
      <w:r>
        <w:t>different bike</w:t>
      </w:r>
      <w:r>
        <w:rPr>
          <w:spacing w:val="-5"/>
        </w:rPr>
        <w:t xml:space="preserve"> </w:t>
      </w:r>
      <w:r>
        <w:t>or</w:t>
      </w:r>
      <w:r>
        <w:rPr>
          <w:spacing w:val="-5"/>
        </w:rPr>
        <w:t xml:space="preserve"> </w:t>
      </w:r>
      <w:r>
        <w:t>quad</w:t>
      </w:r>
      <w:r>
        <w:rPr>
          <w:spacing w:val="-4"/>
        </w:rPr>
        <w:t xml:space="preserve"> </w:t>
      </w:r>
      <w:r>
        <w:t>if</w:t>
      </w:r>
      <w:r>
        <w:rPr>
          <w:spacing w:val="-5"/>
        </w:rPr>
        <w:t xml:space="preserve"> </w:t>
      </w:r>
      <w:r>
        <w:t>it</w:t>
      </w:r>
      <w:r>
        <w:rPr>
          <w:spacing w:val="-5"/>
        </w:rPr>
        <w:t xml:space="preserve"> </w:t>
      </w:r>
      <w:r>
        <w:t>meets</w:t>
      </w:r>
      <w:r>
        <w:rPr>
          <w:spacing w:val="-19"/>
        </w:rPr>
        <w:t xml:space="preserve"> </w:t>
      </w:r>
      <w:r>
        <w:t>the</w:t>
      </w:r>
      <w:r>
        <w:rPr>
          <w:spacing w:val="-28"/>
        </w:rPr>
        <w:t xml:space="preserve"> </w:t>
      </w:r>
      <w:r>
        <w:t>requirements</w:t>
      </w:r>
      <w:r>
        <w:rPr>
          <w:spacing w:val="-15"/>
        </w:rPr>
        <w:t xml:space="preserve"> </w:t>
      </w:r>
      <w:r>
        <w:t>of</w:t>
      </w:r>
      <w:r>
        <w:rPr>
          <w:spacing w:val="-5"/>
        </w:rPr>
        <w:t xml:space="preserve"> </w:t>
      </w:r>
      <w:r>
        <w:t>the</w:t>
      </w:r>
      <w:r>
        <w:rPr>
          <w:spacing w:val="-24"/>
        </w:rPr>
        <w:t xml:space="preserve"> </w:t>
      </w:r>
      <w:r>
        <w:t>division</w:t>
      </w:r>
      <w:r>
        <w:rPr>
          <w:spacing w:val="-5"/>
        </w:rPr>
        <w:t xml:space="preserve"> </w:t>
      </w:r>
      <w:r>
        <w:t>and</w:t>
      </w:r>
      <w:r>
        <w:rPr>
          <w:spacing w:val="-4"/>
        </w:rPr>
        <w:t xml:space="preserve"> </w:t>
      </w:r>
      <w:r>
        <w:t>or</w:t>
      </w:r>
      <w:r>
        <w:rPr>
          <w:spacing w:val="-4"/>
        </w:rPr>
        <w:t xml:space="preserve"> </w:t>
      </w:r>
      <w:r>
        <w:t>team</w:t>
      </w:r>
      <w:r>
        <w:rPr>
          <w:spacing w:val="-21"/>
        </w:rPr>
        <w:t xml:space="preserve"> </w:t>
      </w:r>
      <w:r>
        <w:t>number</w:t>
      </w:r>
      <w:r>
        <w:rPr>
          <w:spacing w:val="-5"/>
        </w:rPr>
        <w:t xml:space="preserve"> </w:t>
      </w:r>
      <w:r>
        <w:t>issued.</w:t>
      </w:r>
      <w:r>
        <w:rPr>
          <w:spacing w:val="2"/>
        </w:rPr>
        <w:t xml:space="preserve"> </w:t>
      </w:r>
      <w:r>
        <w:t>Broken</w:t>
      </w:r>
      <w:r>
        <w:rPr>
          <w:spacing w:val="-22"/>
        </w:rPr>
        <w:t xml:space="preserve"> </w:t>
      </w:r>
      <w:r>
        <w:t>bikes</w:t>
      </w:r>
      <w:r>
        <w:rPr>
          <w:spacing w:val="-26"/>
        </w:rPr>
        <w:t xml:space="preserve"> </w:t>
      </w:r>
      <w:r>
        <w:t>can</w:t>
      </w:r>
      <w:r>
        <w:rPr>
          <w:spacing w:val="-26"/>
        </w:rPr>
        <w:t xml:space="preserve"> </w:t>
      </w:r>
      <w:r>
        <w:t>be fixed</w:t>
      </w:r>
      <w:r>
        <w:rPr>
          <w:spacing w:val="-1"/>
        </w:rPr>
        <w:t xml:space="preserve"> </w:t>
      </w:r>
      <w:r>
        <w:t>or</w:t>
      </w:r>
      <w:r>
        <w:rPr>
          <w:spacing w:val="21"/>
        </w:rPr>
        <w:t xml:space="preserve"> </w:t>
      </w:r>
      <w:r>
        <w:t>repaired;</w:t>
      </w:r>
      <w:r>
        <w:rPr>
          <w:spacing w:val="-3"/>
        </w:rPr>
        <w:t xml:space="preserve"> </w:t>
      </w:r>
      <w:r>
        <w:t>parts</w:t>
      </w:r>
      <w:r>
        <w:rPr>
          <w:spacing w:val="-2"/>
        </w:rPr>
        <w:t xml:space="preserve"> </w:t>
      </w:r>
      <w:r>
        <w:t>can</w:t>
      </w:r>
      <w:r>
        <w:rPr>
          <w:spacing w:val="-4"/>
        </w:rPr>
        <w:t xml:space="preserve"> </w:t>
      </w:r>
      <w:r>
        <w:t>be</w:t>
      </w:r>
      <w:r>
        <w:rPr>
          <w:spacing w:val="-8"/>
        </w:rPr>
        <w:t xml:space="preserve"> </w:t>
      </w:r>
      <w:r>
        <w:t>swapped and</w:t>
      </w:r>
      <w:r>
        <w:rPr>
          <w:spacing w:val="-5"/>
        </w:rPr>
        <w:t xml:space="preserve"> </w:t>
      </w:r>
      <w:r>
        <w:t>switched; however,</w:t>
      </w:r>
      <w:r>
        <w:rPr>
          <w:spacing w:val="-2"/>
        </w:rPr>
        <w:t xml:space="preserve"> </w:t>
      </w:r>
      <w:r>
        <w:t>the</w:t>
      </w:r>
      <w:r>
        <w:rPr>
          <w:spacing w:val="-8"/>
        </w:rPr>
        <w:t xml:space="preserve"> </w:t>
      </w:r>
      <w:r>
        <w:t>frame</w:t>
      </w:r>
      <w:r>
        <w:rPr>
          <w:spacing w:val="-2"/>
        </w:rPr>
        <w:t xml:space="preserve"> </w:t>
      </w:r>
      <w:r>
        <w:t>and</w:t>
      </w:r>
      <w:r>
        <w:rPr>
          <w:spacing w:val="-7"/>
        </w:rPr>
        <w:t xml:space="preserve"> </w:t>
      </w:r>
      <w:r>
        <w:t>engine</w:t>
      </w:r>
      <w:r>
        <w:rPr>
          <w:spacing w:val="-1"/>
        </w:rPr>
        <w:t xml:space="preserve"> </w:t>
      </w:r>
      <w:r>
        <w:t>must</w:t>
      </w:r>
      <w:r>
        <w:rPr>
          <w:spacing w:val="-4"/>
        </w:rPr>
        <w:t xml:space="preserve"> </w:t>
      </w:r>
      <w:r>
        <w:t>be</w:t>
      </w:r>
      <w:r>
        <w:rPr>
          <w:spacing w:val="-6"/>
        </w:rPr>
        <w:t xml:space="preserve"> </w:t>
      </w:r>
      <w:r>
        <w:t>the</w:t>
      </w:r>
      <w:r>
        <w:rPr>
          <w:spacing w:val="-8"/>
        </w:rPr>
        <w:t xml:space="preserve"> </w:t>
      </w:r>
      <w:r>
        <w:t>one started</w:t>
      </w:r>
      <w:r>
        <w:rPr>
          <w:spacing w:val="-28"/>
        </w:rPr>
        <w:t xml:space="preserve"> </w:t>
      </w:r>
      <w:r>
        <w:t>with.</w:t>
      </w:r>
    </w:p>
    <w:p w14:paraId="280732E2" w14:textId="77777777" w:rsidR="00237078" w:rsidRDefault="00034852">
      <w:pPr>
        <w:pStyle w:val="ListParagraph"/>
        <w:numPr>
          <w:ilvl w:val="1"/>
          <w:numId w:val="3"/>
        </w:numPr>
        <w:tabs>
          <w:tab w:val="left" w:pos="1559"/>
          <w:tab w:val="left" w:pos="1560"/>
        </w:tabs>
        <w:spacing w:line="272" w:lineRule="exact"/>
      </w:pPr>
      <w:r>
        <w:rPr>
          <w:b/>
          <w:u w:val="thick" w:color="373737"/>
        </w:rPr>
        <w:t>AA PREMIER</w:t>
      </w:r>
      <w:r>
        <w:rPr>
          <w:b/>
        </w:rPr>
        <w:t xml:space="preserve"> </w:t>
      </w:r>
      <w:r>
        <w:rPr>
          <w:color w:val="161616"/>
        </w:rPr>
        <w:t xml:space="preserve">-- </w:t>
      </w:r>
      <w:r>
        <w:t>A Pro team may have 1 or 2 riders. No more than 2 riders</w:t>
      </w:r>
      <w:r>
        <w:rPr>
          <w:spacing w:val="-22"/>
        </w:rPr>
        <w:t xml:space="preserve"> </w:t>
      </w:r>
      <w:r>
        <w:t>allowed.</w:t>
      </w:r>
    </w:p>
    <w:p w14:paraId="3737DC2C" w14:textId="77777777" w:rsidR="00237078" w:rsidRDefault="00034852">
      <w:pPr>
        <w:pStyle w:val="ListParagraph"/>
        <w:numPr>
          <w:ilvl w:val="1"/>
          <w:numId w:val="3"/>
        </w:numPr>
        <w:tabs>
          <w:tab w:val="left" w:pos="1559"/>
          <w:tab w:val="left" w:pos="1560"/>
        </w:tabs>
        <w:spacing w:line="269" w:lineRule="exact"/>
      </w:pPr>
      <w:r>
        <w:rPr>
          <w:b/>
          <w:u w:val="thick" w:color="1B1B18"/>
        </w:rPr>
        <w:t>TEAM</w:t>
      </w:r>
      <w:r>
        <w:rPr>
          <w:b/>
          <w:spacing w:val="-11"/>
        </w:rPr>
        <w:t xml:space="preserve"> </w:t>
      </w:r>
      <w:r>
        <w:t>--</w:t>
      </w:r>
      <w:r>
        <w:rPr>
          <w:spacing w:val="-11"/>
        </w:rPr>
        <w:t xml:space="preserve"> </w:t>
      </w:r>
      <w:r>
        <w:t>Teams</w:t>
      </w:r>
      <w:r>
        <w:rPr>
          <w:spacing w:val="-6"/>
        </w:rPr>
        <w:t xml:space="preserve"> </w:t>
      </w:r>
      <w:r>
        <w:t>may</w:t>
      </w:r>
      <w:r>
        <w:rPr>
          <w:spacing w:val="-6"/>
        </w:rPr>
        <w:t xml:space="preserve"> </w:t>
      </w:r>
      <w:r>
        <w:t>consist</w:t>
      </w:r>
      <w:r>
        <w:rPr>
          <w:spacing w:val="2"/>
        </w:rPr>
        <w:t xml:space="preserve"> </w:t>
      </w:r>
      <w:r>
        <w:t>of</w:t>
      </w:r>
      <w:r>
        <w:rPr>
          <w:spacing w:val="-10"/>
        </w:rPr>
        <w:t xml:space="preserve"> </w:t>
      </w:r>
      <w:r>
        <w:t>2</w:t>
      </w:r>
      <w:r>
        <w:rPr>
          <w:spacing w:val="-10"/>
        </w:rPr>
        <w:t xml:space="preserve"> </w:t>
      </w:r>
      <w:r>
        <w:t>or</w:t>
      </w:r>
      <w:r>
        <w:rPr>
          <w:spacing w:val="-8"/>
        </w:rPr>
        <w:t xml:space="preserve"> </w:t>
      </w:r>
      <w:r>
        <w:t>3</w:t>
      </w:r>
      <w:r>
        <w:rPr>
          <w:spacing w:val="-9"/>
        </w:rPr>
        <w:t xml:space="preserve"> </w:t>
      </w:r>
      <w:r>
        <w:t>riders</w:t>
      </w:r>
      <w:r>
        <w:rPr>
          <w:spacing w:val="-5"/>
        </w:rPr>
        <w:t xml:space="preserve"> </w:t>
      </w:r>
      <w:r>
        <w:t>of</w:t>
      </w:r>
      <w:r>
        <w:rPr>
          <w:spacing w:val="-16"/>
        </w:rPr>
        <w:t xml:space="preserve"> </w:t>
      </w:r>
      <w:r>
        <w:t>the</w:t>
      </w:r>
      <w:r>
        <w:rPr>
          <w:spacing w:val="-3"/>
        </w:rPr>
        <w:t xml:space="preserve"> </w:t>
      </w:r>
      <w:r>
        <w:t>same</w:t>
      </w:r>
      <w:r>
        <w:rPr>
          <w:spacing w:val="-2"/>
        </w:rPr>
        <w:t xml:space="preserve"> </w:t>
      </w:r>
      <w:r>
        <w:t>or</w:t>
      </w:r>
      <w:r>
        <w:rPr>
          <w:spacing w:val="-14"/>
        </w:rPr>
        <w:t xml:space="preserve"> </w:t>
      </w:r>
      <w:r>
        <w:t>mixed</w:t>
      </w:r>
      <w:r>
        <w:rPr>
          <w:spacing w:val="1"/>
        </w:rPr>
        <w:t xml:space="preserve"> </w:t>
      </w:r>
      <w:r>
        <w:t>class,</w:t>
      </w:r>
      <w:r>
        <w:rPr>
          <w:spacing w:val="-7"/>
        </w:rPr>
        <w:t xml:space="preserve"> </w:t>
      </w:r>
      <w:r>
        <w:t>and</w:t>
      </w:r>
      <w:r>
        <w:rPr>
          <w:spacing w:val="-9"/>
        </w:rPr>
        <w:t xml:space="preserve"> </w:t>
      </w:r>
      <w:r>
        <w:t>or</w:t>
      </w:r>
      <w:r>
        <w:rPr>
          <w:spacing w:val="-9"/>
        </w:rPr>
        <w:t xml:space="preserve"> </w:t>
      </w:r>
      <w:r>
        <w:t>Division.</w:t>
      </w:r>
    </w:p>
    <w:p w14:paraId="7506562E" w14:textId="77777777" w:rsidR="00237078" w:rsidRDefault="00034852">
      <w:pPr>
        <w:pStyle w:val="ListParagraph"/>
        <w:numPr>
          <w:ilvl w:val="1"/>
          <w:numId w:val="3"/>
        </w:numPr>
        <w:tabs>
          <w:tab w:val="left" w:pos="1560"/>
        </w:tabs>
        <w:spacing w:before="2" w:line="232" w:lineRule="auto"/>
        <w:ind w:right="1500"/>
        <w:jc w:val="both"/>
      </w:pPr>
      <w:r>
        <w:rPr>
          <w:b/>
          <w:u w:val="thick" w:color="1B1B1B"/>
        </w:rPr>
        <w:t>2</w:t>
      </w:r>
      <w:r>
        <w:rPr>
          <w:b/>
          <w:spacing w:val="-22"/>
          <w:u w:val="thick" w:color="1B1B1B"/>
        </w:rPr>
        <w:t xml:space="preserve"> </w:t>
      </w:r>
      <w:r>
        <w:rPr>
          <w:b/>
          <w:u w:val="thick" w:color="1B1B1B"/>
        </w:rPr>
        <w:t>MAN</w:t>
      </w:r>
      <w:r>
        <w:rPr>
          <w:b/>
          <w:spacing w:val="-16"/>
          <w:u w:val="thick" w:color="1B1B1B"/>
        </w:rPr>
        <w:t xml:space="preserve"> </w:t>
      </w:r>
      <w:r>
        <w:rPr>
          <w:b/>
          <w:u w:val="thick" w:color="1B1B1B"/>
        </w:rPr>
        <w:t>TEAM</w:t>
      </w:r>
      <w:r>
        <w:rPr>
          <w:b/>
          <w:spacing w:val="-16"/>
        </w:rPr>
        <w:t xml:space="preserve"> </w:t>
      </w:r>
      <w:r>
        <w:t>–</w:t>
      </w:r>
      <w:r>
        <w:rPr>
          <w:spacing w:val="-17"/>
        </w:rPr>
        <w:t xml:space="preserve"> </w:t>
      </w:r>
      <w:r>
        <w:t>A</w:t>
      </w:r>
      <w:r>
        <w:rPr>
          <w:spacing w:val="8"/>
        </w:rPr>
        <w:t xml:space="preserve"> </w:t>
      </w:r>
      <w:r>
        <w:t>2-man</w:t>
      </w:r>
      <w:r>
        <w:rPr>
          <w:spacing w:val="-11"/>
        </w:rPr>
        <w:t xml:space="preserve"> </w:t>
      </w:r>
      <w:r>
        <w:t>team</w:t>
      </w:r>
      <w:r>
        <w:rPr>
          <w:spacing w:val="8"/>
        </w:rPr>
        <w:t xml:space="preserve"> </w:t>
      </w:r>
      <w:r>
        <w:t>may</w:t>
      </w:r>
      <w:r>
        <w:rPr>
          <w:spacing w:val="8"/>
        </w:rPr>
        <w:t xml:space="preserve"> </w:t>
      </w:r>
      <w:r>
        <w:t>consist</w:t>
      </w:r>
      <w:r>
        <w:rPr>
          <w:spacing w:val="-13"/>
        </w:rPr>
        <w:t xml:space="preserve"> </w:t>
      </w:r>
      <w:r>
        <w:t>of</w:t>
      </w:r>
      <w:r>
        <w:rPr>
          <w:spacing w:val="7"/>
        </w:rPr>
        <w:t xml:space="preserve"> </w:t>
      </w:r>
      <w:r>
        <w:t>2</w:t>
      </w:r>
      <w:r>
        <w:rPr>
          <w:spacing w:val="-13"/>
        </w:rPr>
        <w:t xml:space="preserve"> </w:t>
      </w:r>
      <w:r>
        <w:t>Experts</w:t>
      </w:r>
      <w:r>
        <w:rPr>
          <w:spacing w:val="-8"/>
        </w:rPr>
        <w:t xml:space="preserve"> </w:t>
      </w:r>
      <w:r>
        <w:t>or</w:t>
      </w:r>
      <w:r>
        <w:rPr>
          <w:spacing w:val="-17"/>
        </w:rPr>
        <w:t xml:space="preserve"> </w:t>
      </w:r>
      <w:r>
        <w:t>2</w:t>
      </w:r>
      <w:r>
        <w:rPr>
          <w:spacing w:val="-13"/>
        </w:rPr>
        <w:t xml:space="preserve"> </w:t>
      </w:r>
      <w:r>
        <w:t>Amateurs</w:t>
      </w:r>
      <w:r>
        <w:rPr>
          <w:spacing w:val="-12"/>
        </w:rPr>
        <w:t xml:space="preserve"> </w:t>
      </w:r>
      <w:r>
        <w:t>or</w:t>
      </w:r>
      <w:r>
        <w:rPr>
          <w:spacing w:val="-18"/>
        </w:rPr>
        <w:t xml:space="preserve"> </w:t>
      </w:r>
      <w:r>
        <w:t>one</w:t>
      </w:r>
      <w:r>
        <w:rPr>
          <w:spacing w:val="-13"/>
        </w:rPr>
        <w:t xml:space="preserve"> </w:t>
      </w:r>
      <w:r>
        <w:t>of</w:t>
      </w:r>
      <w:r>
        <w:rPr>
          <w:spacing w:val="-15"/>
        </w:rPr>
        <w:t xml:space="preserve"> </w:t>
      </w:r>
      <w:r>
        <w:t>each.</w:t>
      </w:r>
      <w:r>
        <w:rPr>
          <w:spacing w:val="15"/>
        </w:rPr>
        <w:t xml:space="preserve"> </w:t>
      </w:r>
      <w:r>
        <w:t>If</w:t>
      </w:r>
      <w:r>
        <w:rPr>
          <w:spacing w:val="-16"/>
        </w:rPr>
        <w:t xml:space="preserve"> </w:t>
      </w:r>
      <w:r>
        <w:t>the</w:t>
      </w:r>
      <w:r>
        <w:rPr>
          <w:spacing w:val="-14"/>
        </w:rPr>
        <w:t xml:space="preserve"> </w:t>
      </w:r>
      <w:r>
        <w:t>team has 1 of each, then the team MUST enter as an EXPERT</w:t>
      </w:r>
      <w:r>
        <w:rPr>
          <w:spacing w:val="-22"/>
        </w:rPr>
        <w:t xml:space="preserve"> </w:t>
      </w:r>
      <w:r>
        <w:t>team.</w:t>
      </w:r>
    </w:p>
    <w:p w14:paraId="0F250685" w14:textId="77777777" w:rsidR="00237078" w:rsidRDefault="00034852">
      <w:pPr>
        <w:pStyle w:val="ListParagraph"/>
        <w:numPr>
          <w:ilvl w:val="1"/>
          <w:numId w:val="3"/>
        </w:numPr>
        <w:tabs>
          <w:tab w:val="left" w:pos="1560"/>
        </w:tabs>
        <w:spacing w:before="5" w:line="237" w:lineRule="auto"/>
        <w:ind w:right="1501"/>
        <w:jc w:val="both"/>
      </w:pPr>
      <w:r>
        <w:rPr>
          <w:b/>
          <w:u w:val="thick" w:color="3B3B3B"/>
        </w:rPr>
        <w:t>3</w:t>
      </w:r>
      <w:r>
        <w:rPr>
          <w:b/>
          <w:spacing w:val="-17"/>
          <w:u w:val="thick" w:color="3B3B3B"/>
        </w:rPr>
        <w:t xml:space="preserve"> </w:t>
      </w:r>
      <w:r>
        <w:rPr>
          <w:b/>
          <w:u w:val="thick" w:color="3B3B3B"/>
        </w:rPr>
        <w:t>MAN</w:t>
      </w:r>
      <w:r>
        <w:rPr>
          <w:b/>
          <w:spacing w:val="-15"/>
          <w:u w:val="thick" w:color="3B3B3B"/>
        </w:rPr>
        <w:t xml:space="preserve"> </w:t>
      </w:r>
      <w:r>
        <w:rPr>
          <w:b/>
          <w:u w:val="thick" w:color="3B3B3B"/>
        </w:rPr>
        <w:t>TEAM</w:t>
      </w:r>
      <w:r>
        <w:rPr>
          <w:b/>
          <w:spacing w:val="-12"/>
        </w:rPr>
        <w:t xml:space="preserve"> </w:t>
      </w:r>
      <w:r>
        <w:rPr>
          <w:color w:val="1B1B1B"/>
        </w:rPr>
        <w:t>--</w:t>
      </w:r>
      <w:r>
        <w:rPr>
          <w:color w:val="1B1B1B"/>
          <w:spacing w:val="-10"/>
        </w:rPr>
        <w:t xml:space="preserve"> </w:t>
      </w:r>
      <w:r>
        <w:t>A</w:t>
      </w:r>
      <w:r>
        <w:rPr>
          <w:spacing w:val="-15"/>
        </w:rPr>
        <w:t xml:space="preserve"> </w:t>
      </w:r>
      <w:r>
        <w:t>3-man</w:t>
      </w:r>
      <w:r>
        <w:rPr>
          <w:spacing w:val="-7"/>
        </w:rPr>
        <w:t xml:space="preserve"> </w:t>
      </w:r>
      <w:r>
        <w:t>team</w:t>
      </w:r>
      <w:r>
        <w:rPr>
          <w:spacing w:val="-12"/>
        </w:rPr>
        <w:t xml:space="preserve"> </w:t>
      </w:r>
      <w:r>
        <w:t>can</w:t>
      </w:r>
      <w:r>
        <w:rPr>
          <w:spacing w:val="-13"/>
        </w:rPr>
        <w:t xml:space="preserve"> </w:t>
      </w:r>
      <w:r>
        <w:t>have</w:t>
      </w:r>
      <w:r>
        <w:rPr>
          <w:spacing w:val="-13"/>
        </w:rPr>
        <w:t xml:space="preserve"> </w:t>
      </w:r>
      <w:r>
        <w:t>both</w:t>
      </w:r>
      <w:r>
        <w:rPr>
          <w:spacing w:val="-13"/>
        </w:rPr>
        <w:t xml:space="preserve"> </w:t>
      </w:r>
      <w:r>
        <w:t>Expert</w:t>
      </w:r>
      <w:r>
        <w:rPr>
          <w:spacing w:val="-3"/>
        </w:rPr>
        <w:t xml:space="preserve"> </w:t>
      </w:r>
      <w:r>
        <w:t>and</w:t>
      </w:r>
      <w:r>
        <w:rPr>
          <w:spacing w:val="-13"/>
        </w:rPr>
        <w:t xml:space="preserve"> </w:t>
      </w:r>
      <w:r>
        <w:t>Amateurs</w:t>
      </w:r>
      <w:r>
        <w:rPr>
          <w:spacing w:val="-5"/>
        </w:rPr>
        <w:t xml:space="preserve"> </w:t>
      </w:r>
      <w:r>
        <w:t>on</w:t>
      </w:r>
      <w:r>
        <w:rPr>
          <w:spacing w:val="-7"/>
        </w:rPr>
        <w:t xml:space="preserve"> </w:t>
      </w:r>
      <w:r>
        <w:t>it.</w:t>
      </w:r>
      <w:r>
        <w:rPr>
          <w:spacing w:val="15"/>
        </w:rPr>
        <w:t xml:space="preserve"> </w:t>
      </w:r>
      <w:r>
        <w:t>If</w:t>
      </w:r>
      <w:r>
        <w:rPr>
          <w:spacing w:val="-19"/>
        </w:rPr>
        <w:t xml:space="preserve"> </w:t>
      </w:r>
      <w:r>
        <w:t>only</w:t>
      </w:r>
      <w:r>
        <w:rPr>
          <w:spacing w:val="-11"/>
        </w:rPr>
        <w:t xml:space="preserve"> </w:t>
      </w:r>
      <w:r>
        <w:t>1</w:t>
      </w:r>
      <w:r>
        <w:rPr>
          <w:spacing w:val="-14"/>
        </w:rPr>
        <w:t xml:space="preserve"> </w:t>
      </w:r>
      <w:r>
        <w:t>Expert</w:t>
      </w:r>
      <w:r>
        <w:rPr>
          <w:spacing w:val="-8"/>
        </w:rPr>
        <w:t xml:space="preserve"> </w:t>
      </w:r>
      <w:r>
        <w:t>is</w:t>
      </w:r>
      <w:r>
        <w:rPr>
          <w:spacing w:val="-22"/>
        </w:rPr>
        <w:t xml:space="preserve"> </w:t>
      </w:r>
      <w:r>
        <w:t>on</w:t>
      </w:r>
      <w:r>
        <w:rPr>
          <w:spacing w:val="-15"/>
        </w:rPr>
        <w:t xml:space="preserve"> </w:t>
      </w:r>
      <w:r>
        <w:t>the team, then the team MUST enter as Expert. If the team has 2 Experts and 1 Amateur, then the team must enter as an EXPERT</w:t>
      </w:r>
      <w:r>
        <w:rPr>
          <w:spacing w:val="2"/>
        </w:rPr>
        <w:t xml:space="preserve"> </w:t>
      </w:r>
      <w:r>
        <w:t>team.</w:t>
      </w:r>
    </w:p>
    <w:p w14:paraId="1A77CDB2" w14:textId="77777777" w:rsidR="00237078" w:rsidRDefault="00034852">
      <w:pPr>
        <w:pStyle w:val="ListParagraph"/>
        <w:numPr>
          <w:ilvl w:val="1"/>
          <w:numId w:val="3"/>
        </w:numPr>
        <w:tabs>
          <w:tab w:val="left" w:pos="1560"/>
        </w:tabs>
        <w:spacing w:before="2" w:line="237" w:lineRule="auto"/>
        <w:ind w:right="1501"/>
        <w:jc w:val="both"/>
      </w:pPr>
      <w:r>
        <w:rPr>
          <w:b/>
          <w:w w:val="105"/>
          <w:u w:val="thick" w:color="282828"/>
        </w:rPr>
        <w:t xml:space="preserve">TEAM DIVISION </w:t>
      </w:r>
      <w:r>
        <w:rPr>
          <w:b/>
          <w:w w:val="105"/>
          <w:u w:val="thick" w:color="282828"/>
        </w:rPr>
        <w:t>REQUIREMENTS</w:t>
      </w:r>
      <w:r>
        <w:rPr>
          <w:b/>
          <w:w w:val="105"/>
        </w:rPr>
        <w:t xml:space="preserve"> </w:t>
      </w:r>
      <w:r>
        <w:rPr>
          <w:color w:val="0B0B0B"/>
          <w:w w:val="105"/>
        </w:rPr>
        <w:t xml:space="preserve">-- </w:t>
      </w:r>
      <w:r>
        <w:rPr>
          <w:w w:val="105"/>
        </w:rPr>
        <w:t>This applies to Teams with members of mixed division status.</w:t>
      </w:r>
      <w:r>
        <w:rPr>
          <w:spacing w:val="-6"/>
          <w:w w:val="105"/>
        </w:rPr>
        <w:t xml:space="preserve"> </w:t>
      </w:r>
      <w:r>
        <w:rPr>
          <w:w w:val="105"/>
        </w:rPr>
        <w:t>Team</w:t>
      </w:r>
      <w:r>
        <w:rPr>
          <w:spacing w:val="-6"/>
          <w:w w:val="105"/>
        </w:rPr>
        <w:t xml:space="preserve"> </w:t>
      </w:r>
      <w:r>
        <w:rPr>
          <w:w w:val="105"/>
        </w:rPr>
        <w:t>MUST</w:t>
      </w:r>
      <w:r>
        <w:rPr>
          <w:spacing w:val="-5"/>
          <w:w w:val="105"/>
        </w:rPr>
        <w:t xml:space="preserve"> </w:t>
      </w:r>
      <w:r>
        <w:rPr>
          <w:w w:val="105"/>
        </w:rPr>
        <w:t>enter</w:t>
      </w:r>
      <w:r>
        <w:rPr>
          <w:spacing w:val="-6"/>
          <w:w w:val="105"/>
        </w:rPr>
        <w:t xml:space="preserve"> </w:t>
      </w:r>
      <w:r>
        <w:rPr>
          <w:w w:val="105"/>
        </w:rPr>
        <w:t>under</w:t>
      </w:r>
      <w:r>
        <w:rPr>
          <w:spacing w:val="-5"/>
          <w:w w:val="105"/>
        </w:rPr>
        <w:t xml:space="preserve"> </w:t>
      </w:r>
      <w:r>
        <w:rPr>
          <w:w w:val="105"/>
        </w:rPr>
        <w:t>the</w:t>
      </w:r>
      <w:r>
        <w:rPr>
          <w:spacing w:val="-6"/>
          <w:w w:val="105"/>
        </w:rPr>
        <w:t xml:space="preserve"> </w:t>
      </w:r>
      <w:r>
        <w:rPr>
          <w:w w:val="105"/>
        </w:rPr>
        <w:t>appropriate</w:t>
      </w:r>
      <w:r>
        <w:rPr>
          <w:spacing w:val="-5"/>
          <w:w w:val="105"/>
        </w:rPr>
        <w:t xml:space="preserve"> </w:t>
      </w:r>
      <w:r>
        <w:rPr>
          <w:w w:val="105"/>
        </w:rPr>
        <w:t>division</w:t>
      </w:r>
      <w:r>
        <w:rPr>
          <w:spacing w:val="-6"/>
          <w:w w:val="105"/>
        </w:rPr>
        <w:t xml:space="preserve"> </w:t>
      </w:r>
      <w:r>
        <w:rPr>
          <w:w w:val="105"/>
        </w:rPr>
        <w:t>based</w:t>
      </w:r>
      <w:r>
        <w:rPr>
          <w:spacing w:val="-5"/>
          <w:w w:val="105"/>
        </w:rPr>
        <w:t xml:space="preserve"> </w:t>
      </w:r>
      <w:r>
        <w:rPr>
          <w:w w:val="105"/>
        </w:rPr>
        <w:t>on</w:t>
      </w:r>
      <w:r>
        <w:rPr>
          <w:spacing w:val="-6"/>
          <w:w w:val="105"/>
        </w:rPr>
        <w:t xml:space="preserve"> </w:t>
      </w:r>
      <w:r>
        <w:rPr>
          <w:w w:val="105"/>
        </w:rPr>
        <w:t>Bike</w:t>
      </w:r>
      <w:r>
        <w:rPr>
          <w:spacing w:val="-5"/>
          <w:w w:val="105"/>
        </w:rPr>
        <w:t xml:space="preserve"> </w:t>
      </w:r>
      <w:r>
        <w:rPr>
          <w:w w:val="105"/>
        </w:rPr>
        <w:t>or</w:t>
      </w:r>
      <w:r>
        <w:rPr>
          <w:spacing w:val="-6"/>
          <w:w w:val="105"/>
        </w:rPr>
        <w:t xml:space="preserve"> </w:t>
      </w:r>
      <w:r>
        <w:rPr>
          <w:w w:val="105"/>
        </w:rPr>
        <w:t>Quad</w:t>
      </w:r>
      <w:r>
        <w:rPr>
          <w:spacing w:val="-5"/>
          <w:w w:val="105"/>
        </w:rPr>
        <w:t xml:space="preserve"> </w:t>
      </w:r>
      <w:r>
        <w:rPr>
          <w:w w:val="105"/>
        </w:rPr>
        <w:t>being</w:t>
      </w:r>
      <w:r>
        <w:rPr>
          <w:spacing w:val="-6"/>
          <w:w w:val="105"/>
        </w:rPr>
        <w:t xml:space="preserve"> </w:t>
      </w:r>
      <w:r>
        <w:rPr>
          <w:w w:val="105"/>
        </w:rPr>
        <w:t xml:space="preserve">used for the race. </w:t>
      </w:r>
      <w:r w:rsidRPr="0068202D">
        <w:rPr>
          <w:color w:val="000000" w:themeColor="text1"/>
          <w:w w:val="105"/>
        </w:rPr>
        <w:t>NOTE: No rider under the age of 30 may enter on a “Vet”</w:t>
      </w:r>
      <w:r w:rsidRPr="0068202D">
        <w:rPr>
          <w:color w:val="000000" w:themeColor="text1"/>
          <w:spacing w:val="-13"/>
          <w:w w:val="105"/>
        </w:rPr>
        <w:t xml:space="preserve"> </w:t>
      </w:r>
      <w:r w:rsidRPr="0068202D">
        <w:rPr>
          <w:color w:val="000000" w:themeColor="text1"/>
          <w:w w:val="105"/>
        </w:rPr>
        <w:t>team.</w:t>
      </w:r>
    </w:p>
    <w:p w14:paraId="011AF40B" w14:textId="4959C3A6" w:rsidR="00237078" w:rsidRDefault="00034852">
      <w:pPr>
        <w:pStyle w:val="ListParagraph"/>
        <w:numPr>
          <w:ilvl w:val="1"/>
          <w:numId w:val="3"/>
        </w:numPr>
        <w:tabs>
          <w:tab w:val="left" w:pos="1560"/>
        </w:tabs>
        <w:ind w:right="1501"/>
        <w:jc w:val="both"/>
      </w:pPr>
      <w:r>
        <w:rPr>
          <w:b/>
          <w:w w:val="105"/>
          <w:u w:val="thick" w:color="2F2F2F"/>
        </w:rPr>
        <w:t>RIDER OF RECORD</w:t>
      </w:r>
      <w:r>
        <w:rPr>
          <w:b/>
          <w:w w:val="105"/>
        </w:rPr>
        <w:t xml:space="preserve"> </w:t>
      </w:r>
      <w:r>
        <w:rPr>
          <w:w w:val="105"/>
        </w:rPr>
        <w:t xml:space="preserve">-- The first rider listed on the entry is the </w:t>
      </w:r>
      <w:r>
        <w:rPr>
          <w:b/>
          <w:w w:val="105"/>
        </w:rPr>
        <w:t xml:space="preserve">Rider of Record </w:t>
      </w:r>
      <w:r>
        <w:rPr>
          <w:w w:val="105"/>
        </w:rPr>
        <w:t>for that</w:t>
      </w:r>
      <w:r>
        <w:rPr>
          <w:spacing w:val="-28"/>
          <w:w w:val="105"/>
        </w:rPr>
        <w:t xml:space="preserve"> </w:t>
      </w:r>
      <w:r>
        <w:rPr>
          <w:w w:val="105"/>
        </w:rPr>
        <w:t>team. The rider of record may not be the rider of record for another team. Team must run the same number on the Bike/Quad</w:t>
      </w:r>
      <w:r>
        <w:rPr>
          <w:spacing w:val="-25"/>
          <w:w w:val="105"/>
        </w:rPr>
        <w:t xml:space="preserve"> </w:t>
      </w:r>
      <w:r>
        <w:rPr>
          <w:w w:val="105"/>
        </w:rPr>
        <w:t>for</w:t>
      </w:r>
      <w:r>
        <w:rPr>
          <w:spacing w:val="-31"/>
          <w:w w:val="105"/>
        </w:rPr>
        <w:t xml:space="preserve"> </w:t>
      </w:r>
      <w:r>
        <w:rPr>
          <w:w w:val="105"/>
        </w:rPr>
        <w:t>the</w:t>
      </w:r>
      <w:r>
        <w:rPr>
          <w:spacing w:val="-28"/>
          <w:w w:val="105"/>
        </w:rPr>
        <w:t xml:space="preserve"> </w:t>
      </w:r>
      <w:r>
        <w:rPr>
          <w:w w:val="105"/>
        </w:rPr>
        <w:t>entire</w:t>
      </w:r>
      <w:r>
        <w:rPr>
          <w:spacing w:val="-30"/>
          <w:w w:val="105"/>
        </w:rPr>
        <w:t xml:space="preserve"> </w:t>
      </w:r>
      <w:r>
        <w:rPr>
          <w:w w:val="105"/>
        </w:rPr>
        <w:t>series</w:t>
      </w:r>
      <w:r>
        <w:rPr>
          <w:spacing w:val="-28"/>
          <w:w w:val="105"/>
        </w:rPr>
        <w:t xml:space="preserve"> </w:t>
      </w:r>
      <w:r>
        <w:rPr>
          <w:w w:val="105"/>
        </w:rPr>
        <w:t>and</w:t>
      </w:r>
      <w:r>
        <w:rPr>
          <w:spacing w:val="-32"/>
          <w:w w:val="105"/>
        </w:rPr>
        <w:t xml:space="preserve"> </w:t>
      </w:r>
      <w:r>
        <w:rPr>
          <w:w w:val="105"/>
        </w:rPr>
        <w:t>must</w:t>
      </w:r>
      <w:r>
        <w:rPr>
          <w:spacing w:val="-24"/>
          <w:w w:val="105"/>
        </w:rPr>
        <w:t xml:space="preserve"> </w:t>
      </w:r>
      <w:r>
        <w:rPr>
          <w:w w:val="105"/>
        </w:rPr>
        <w:t>be</w:t>
      </w:r>
      <w:r w:rsidR="003F5EBD">
        <w:rPr>
          <w:w w:val="105"/>
        </w:rPr>
        <w:t xml:space="preserve"> </w:t>
      </w:r>
      <w:r>
        <w:rPr>
          <w:w w:val="105"/>
        </w:rPr>
        <w:t>entered</w:t>
      </w:r>
      <w:r>
        <w:rPr>
          <w:spacing w:val="-27"/>
          <w:w w:val="105"/>
        </w:rPr>
        <w:t xml:space="preserve"> </w:t>
      </w:r>
      <w:r>
        <w:rPr>
          <w:spacing w:val="3"/>
          <w:w w:val="105"/>
        </w:rPr>
        <w:t>in</w:t>
      </w:r>
      <w:r w:rsidR="003F5EBD">
        <w:rPr>
          <w:spacing w:val="3"/>
          <w:w w:val="105"/>
        </w:rPr>
        <w:t xml:space="preserve"> </w:t>
      </w:r>
      <w:r>
        <w:rPr>
          <w:spacing w:val="3"/>
          <w:w w:val="105"/>
        </w:rPr>
        <w:t>the</w:t>
      </w:r>
      <w:r>
        <w:rPr>
          <w:spacing w:val="-31"/>
          <w:w w:val="105"/>
        </w:rPr>
        <w:t xml:space="preserve"> </w:t>
      </w:r>
      <w:r>
        <w:rPr>
          <w:w w:val="105"/>
        </w:rPr>
        <w:t>same</w:t>
      </w:r>
      <w:r>
        <w:rPr>
          <w:spacing w:val="-27"/>
          <w:w w:val="105"/>
        </w:rPr>
        <w:t xml:space="preserve"> </w:t>
      </w:r>
      <w:r>
        <w:rPr>
          <w:w w:val="105"/>
        </w:rPr>
        <w:t xml:space="preserve">division for </w:t>
      </w:r>
      <w:r>
        <w:rPr>
          <w:w w:val="105"/>
        </w:rPr>
        <w:t>the entire series. If a team runs a different number or different division letter from a previous race, then the team will be scored with the new number/division and any points WILL NOT be added to the previous number and or division used. There will be</w:t>
      </w:r>
      <w:r>
        <w:rPr>
          <w:spacing w:val="5"/>
          <w:w w:val="105"/>
        </w:rPr>
        <w:t xml:space="preserve"> </w:t>
      </w:r>
      <w:r>
        <w:rPr>
          <w:w w:val="105"/>
        </w:rPr>
        <w:t xml:space="preserve">NO transferring of points from one division to another. You only earn and keep points in each individual division you race in. Rider of record/team number remains the same for the season. </w:t>
      </w:r>
      <w:r>
        <w:rPr>
          <w:b/>
          <w:w w:val="105"/>
          <w:u w:val="thick" w:color="2B2B2B"/>
        </w:rPr>
        <w:t xml:space="preserve">NOTE: Rider of record/team number remains the same for the season, so </w:t>
      </w:r>
      <w:r>
        <w:rPr>
          <w:b/>
          <w:w w:val="105"/>
          <w:u w:val="thick" w:color="2B2B2B"/>
        </w:rPr>
        <w:t>plan accordingly</w:t>
      </w:r>
      <w:r>
        <w:rPr>
          <w:w w:val="105"/>
          <w:u w:val="thick" w:color="2B2B2B"/>
        </w:rPr>
        <w:t>.</w:t>
      </w:r>
    </w:p>
    <w:p w14:paraId="0210FD53" w14:textId="77777777" w:rsidR="00237078" w:rsidRDefault="00034852">
      <w:pPr>
        <w:pStyle w:val="ListParagraph"/>
        <w:numPr>
          <w:ilvl w:val="1"/>
          <w:numId w:val="3"/>
        </w:numPr>
        <w:tabs>
          <w:tab w:val="left" w:pos="1560"/>
        </w:tabs>
        <w:spacing w:line="237" w:lineRule="auto"/>
        <w:ind w:right="1501"/>
        <w:jc w:val="both"/>
      </w:pPr>
      <w:r>
        <w:rPr>
          <w:b/>
          <w:u w:val="thick" w:color="343434"/>
        </w:rPr>
        <w:t>NUMBER PLATES</w:t>
      </w:r>
      <w:r>
        <w:rPr>
          <w:b/>
        </w:rPr>
        <w:t xml:space="preserve"> </w:t>
      </w:r>
      <w:r>
        <w:t>-- Number plate requirements will follow standard MRAN requirements for color/letter/location</w:t>
      </w:r>
      <w:r>
        <w:rPr>
          <w:spacing w:val="-13"/>
        </w:rPr>
        <w:t xml:space="preserve"> </w:t>
      </w:r>
      <w:r>
        <w:t>of</w:t>
      </w:r>
      <w:r>
        <w:rPr>
          <w:spacing w:val="-13"/>
        </w:rPr>
        <w:t xml:space="preserve"> </w:t>
      </w:r>
      <w:r>
        <w:t>plates.</w:t>
      </w:r>
      <w:r>
        <w:rPr>
          <w:spacing w:val="-13"/>
        </w:rPr>
        <w:t xml:space="preserve"> </w:t>
      </w:r>
      <w:r>
        <w:t>Riders/Teams</w:t>
      </w:r>
      <w:r>
        <w:rPr>
          <w:spacing w:val="-13"/>
        </w:rPr>
        <w:t xml:space="preserve"> </w:t>
      </w:r>
      <w:r>
        <w:t>MUST</w:t>
      </w:r>
      <w:r>
        <w:rPr>
          <w:spacing w:val="-12"/>
        </w:rPr>
        <w:t xml:space="preserve"> </w:t>
      </w:r>
      <w:r>
        <w:t>use</w:t>
      </w:r>
      <w:r>
        <w:rPr>
          <w:spacing w:val="-13"/>
        </w:rPr>
        <w:t xml:space="preserve"> </w:t>
      </w:r>
      <w:r>
        <w:t>correct</w:t>
      </w:r>
      <w:r>
        <w:rPr>
          <w:spacing w:val="-13"/>
        </w:rPr>
        <w:t xml:space="preserve"> </w:t>
      </w:r>
      <w:r>
        <w:t>number/letter</w:t>
      </w:r>
      <w:r>
        <w:rPr>
          <w:spacing w:val="-13"/>
        </w:rPr>
        <w:t xml:space="preserve"> </w:t>
      </w:r>
      <w:r>
        <w:t>assigned</w:t>
      </w:r>
      <w:r>
        <w:rPr>
          <w:spacing w:val="-12"/>
        </w:rPr>
        <w:t xml:space="preserve"> </w:t>
      </w:r>
      <w:r>
        <w:t>on</w:t>
      </w:r>
      <w:r>
        <w:rPr>
          <w:spacing w:val="-13"/>
        </w:rPr>
        <w:t xml:space="preserve"> </w:t>
      </w:r>
      <w:r>
        <w:t>entry form.</w:t>
      </w:r>
    </w:p>
    <w:p w14:paraId="60D31CE3" w14:textId="1C317683" w:rsidR="00237078" w:rsidRDefault="005C3409">
      <w:pPr>
        <w:pStyle w:val="ListParagraph"/>
        <w:numPr>
          <w:ilvl w:val="1"/>
          <w:numId w:val="3"/>
        </w:numPr>
        <w:tabs>
          <w:tab w:val="left" w:pos="1560"/>
        </w:tabs>
        <w:spacing w:line="237" w:lineRule="auto"/>
        <w:ind w:right="1501"/>
        <w:jc w:val="both"/>
      </w:pPr>
      <w:r>
        <w:rPr>
          <w:noProof/>
        </w:rPr>
        <mc:AlternateContent>
          <mc:Choice Requires="wps">
            <w:drawing>
              <wp:anchor distT="0" distB="0" distL="114300" distR="114300" simplePos="0" relativeHeight="251657728" behindDoc="1" locked="0" layoutInCell="1" allowOverlap="1" wp14:anchorId="696A5391" wp14:editId="20B35E32">
                <wp:simplePos x="0" y="0"/>
                <wp:positionH relativeFrom="page">
                  <wp:posOffset>1767205</wp:posOffset>
                </wp:positionH>
                <wp:positionV relativeFrom="paragraph">
                  <wp:posOffset>325120</wp:posOffset>
                </wp:positionV>
                <wp:extent cx="41910" cy="0"/>
                <wp:effectExtent l="14605" t="7620" r="10160" b="114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38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50BC9"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15pt,25.6pt" to="142.4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" strokeweight=".38483mm">
                <w10:wrap anchorx="page"/>
              </v:line>
            </w:pict>
          </mc:Fallback>
        </mc:AlternateContent>
      </w:r>
      <w:r>
        <w:rPr>
          <w:b/>
          <w:u w:val="thick" w:color="282828"/>
        </w:rPr>
        <w:t>FINISHING</w:t>
      </w:r>
      <w:r>
        <w:rPr>
          <w:b/>
          <w:spacing w:val="-5"/>
        </w:rPr>
        <w:t xml:space="preserve"> </w:t>
      </w:r>
      <w:r>
        <w:rPr>
          <w:color w:val="111111"/>
        </w:rPr>
        <w:t>--</w:t>
      </w:r>
      <w:r>
        <w:rPr>
          <w:color w:val="111111"/>
          <w:spacing w:val="-4"/>
        </w:rPr>
        <w:t xml:space="preserve"> </w:t>
      </w:r>
      <w:r>
        <w:t>For</w:t>
      </w:r>
      <w:r>
        <w:rPr>
          <w:spacing w:val="-5"/>
        </w:rPr>
        <w:t xml:space="preserve"> </w:t>
      </w:r>
      <w:r>
        <w:t>an</w:t>
      </w:r>
      <w:r>
        <w:rPr>
          <w:spacing w:val="-4"/>
        </w:rPr>
        <w:t xml:space="preserve"> </w:t>
      </w:r>
      <w:r>
        <w:t>individual</w:t>
      </w:r>
      <w:r>
        <w:rPr>
          <w:spacing w:val="-5"/>
        </w:rPr>
        <w:t xml:space="preserve"> </w:t>
      </w:r>
      <w:r>
        <w:t>or</w:t>
      </w:r>
      <w:r>
        <w:rPr>
          <w:spacing w:val="-4"/>
        </w:rPr>
        <w:t xml:space="preserve"> </w:t>
      </w:r>
      <w:r>
        <w:t>team</w:t>
      </w:r>
      <w:r>
        <w:rPr>
          <w:spacing w:val="-5"/>
        </w:rPr>
        <w:t xml:space="preserve"> </w:t>
      </w:r>
      <w:r>
        <w:t>to</w:t>
      </w:r>
      <w:r>
        <w:rPr>
          <w:spacing w:val="-4"/>
        </w:rPr>
        <w:t xml:space="preserve"> </w:t>
      </w:r>
      <w:r>
        <w:t>receive</w:t>
      </w:r>
      <w:r>
        <w:rPr>
          <w:spacing w:val="-5"/>
        </w:rPr>
        <w:t xml:space="preserve"> </w:t>
      </w:r>
      <w:r>
        <w:t>a</w:t>
      </w:r>
      <w:r>
        <w:rPr>
          <w:spacing w:val="-4"/>
        </w:rPr>
        <w:t xml:space="preserve"> </w:t>
      </w:r>
      <w:r>
        <w:t>finish</w:t>
      </w:r>
      <w:r>
        <w:rPr>
          <w:spacing w:val="-5"/>
        </w:rPr>
        <w:t xml:space="preserve"> </w:t>
      </w:r>
      <w:r>
        <w:t>they</w:t>
      </w:r>
      <w:r>
        <w:rPr>
          <w:spacing w:val="-4"/>
        </w:rPr>
        <w:t xml:space="preserve"> </w:t>
      </w:r>
      <w:r>
        <w:t>must</w:t>
      </w:r>
      <w:r>
        <w:rPr>
          <w:spacing w:val="-5"/>
        </w:rPr>
        <w:t xml:space="preserve"> </w:t>
      </w:r>
      <w:r>
        <w:t>complete</w:t>
      </w:r>
      <w:r>
        <w:rPr>
          <w:spacing w:val="-4"/>
        </w:rPr>
        <w:t xml:space="preserve"> </w:t>
      </w:r>
      <w:r>
        <w:rPr>
          <w:b/>
          <w:u w:val="thick" w:color="282828"/>
        </w:rPr>
        <w:t>HALF</w:t>
      </w:r>
      <w:r>
        <w:rPr>
          <w:b/>
          <w:spacing w:val="-5"/>
          <w:u w:val="thick" w:color="282828"/>
        </w:rPr>
        <w:t xml:space="preserve"> </w:t>
      </w:r>
      <w:r>
        <w:rPr>
          <w:b/>
          <w:u w:val="thick" w:color="282828"/>
        </w:rPr>
        <w:t>the</w:t>
      </w:r>
      <w:r>
        <w:rPr>
          <w:b/>
          <w:spacing w:val="-4"/>
          <w:u w:val="thick" w:color="282828"/>
        </w:rPr>
        <w:t xml:space="preserve"> </w:t>
      </w:r>
      <w:r>
        <w:rPr>
          <w:b/>
          <w:u w:val="thick" w:color="282828"/>
        </w:rPr>
        <w:t>amount of laps the leader of their respective class/division does</w:t>
      </w:r>
      <w:r>
        <w:rPr>
          <w:u w:val="thick" w:color="282828"/>
        </w:rPr>
        <w:t>.</w:t>
      </w:r>
      <w:r>
        <w:t xml:space="preserve"> For example, if the leader of their respective class/division completes 8 laps, you must complete 4 laps, however if the leader of their respective class/division completes 9 laps, you must complete 5 laps for a</w:t>
      </w:r>
      <w:r>
        <w:rPr>
          <w:spacing w:val="-16"/>
        </w:rPr>
        <w:t xml:space="preserve"> </w:t>
      </w:r>
      <w:r>
        <w:t>finish.</w:t>
      </w:r>
    </w:p>
    <w:p w14:paraId="1E081D99" w14:textId="77777777" w:rsidR="00237078" w:rsidRDefault="00034852">
      <w:pPr>
        <w:pStyle w:val="ListParagraph"/>
        <w:numPr>
          <w:ilvl w:val="1"/>
          <w:numId w:val="3"/>
        </w:numPr>
        <w:tabs>
          <w:tab w:val="left" w:pos="1559"/>
          <w:tab w:val="left" w:pos="1560"/>
        </w:tabs>
        <w:spacing w:line="272" w:lineRule="exact"/>
      </w:pPr>
      <w:r>
        <w:t>NOTE: The lap count is rounded up just like the Desert and GP</w:t>
      </w:r>
      <w:r>
        <w:rPr>
          <w:spacing w:val="-28"/>
        </w:rPr>
        <w:t xml:space="preserve"> </w:t>
      </w:r>
      <w:r>
        <w:t>Series</w:t>
      </w:r>
    </w:p>
    <w:p w14:paraId="38643BBE" w14:textId="77777777" w:rsidR="00237078" w:rsidRDefault="00034852">
      <w:pPr>
        <w:pStyle w:val="ListParagraph"/>
        <w:numPr>
          <w:ilvl w:val="1"/>
          <w:numId w:val="3"/>
        </w:numPr>
        <w:tabs>
          <w:tab w:val="left" w:pos="1560"/>
        </w:tabs>
        <w:spacing w:line="237" w:lineRule="auto"/>
        <w:ind w:right="1501"/>
        <w:jc w:val="both"/>
      </w:pPr>
      <w:r>
        <w:rPr>
          <w:b/>
          <w:w w:val="105"/>
          <w:u w:val="thick" w:color="232323"/>
        </w:rPr>
        <w:t>MAXIUM</w:t>
      </w:r>
      <w:r>
        <w:rPr>
          <w:b/>
          <w:spacing w:val="-18"/>
          <w:w w:val="105"/>
          <w:u w:val="thick" w:color="232323"/>
        </w:rPr>
        <w:t xml:space="preserve"> </w:t>
      </w:r>
      <w:r>
        <w:rPr>
          <w:b/>
          <w:w w:val="105"/>
          <w:u w:val="thick" w:color="232323"/>
        </w:rPr>
        <w:t>NUMBER</w:t>
      </w:r>
      <w:r>
        <w:rPr>
          <w:b/>
          <w:spacing w:val="-9"/>
          <w:w w:val="105"/>
          <w:u w:val="thick" w:color="232323"/>
        </w:rPr>
        <w:t xml:space="preserve"> </w:t>
      </w:r>
      <w:r>
        <w:rPr>
          <w:b/>
          <w:w w:val="105"/>
          <w:u w:val="thick" w:color="232323"/>
        </w:rPr>
        <w:t>OF</w:t>
      </w:r>
      <w:r>
        <w:rPr>
          <w:b/>
          <w:spacing w:val="-18"/>
          <w:w w:val="105"/>
          <w:u w:val="thick" w:color="232323"/>
        </w:rPr>
        <w:t xml:space="preserve"> </w:t>
      </w:r>
      <w:r>
        <w:rPr>
          <w:b/>
          <w:w w:val="105"/>
          <w:u w:val="thick" w:color="232323"/>
        </w:rPr>
        <w:t>ALTERNATE</w:t>
      </w:r>
      <w:r>
        <w:rPr>
          <w:b/>
          <w:spacing w:val="-5"/>
          <w:w w:val="105"/>
          <w:u w:val="thick" w:color="232323"/>
        </w:rPr>
        <w:t xml:space="preserve"> </w:t>
      </w:r>
      <w:r>
        <w:rPr>
          <w:b/>
          <w:w w:val="105"/>
          <w:u w:val="thick" w:color="232323"/>
        </w:rPr>
        <w:t>RIDERS</w:t>
      </w:r>
      <w:r>
        <w:rPr>
          <w:b/>
          <w:spacing w:val="-15"/>
          <w:w w:val="105"/>
        </w:rPr>
        <w:t xml:space="preserve"> </w:t>
      </w:r>
      <w:r>
        <w:rPr>
          <w:w w:val="105"/>
        </w:rPr>
        <w:t>--</w:t>
      </w:r>
      <w:r>
        <w:rPr>
          <w:spacing w:val="-17"/>
          <w:w w:val="105"/>
        </w:rPr>
        <w:t xml:space="preserve"> </w:t>
      </w:r>
      <w:r>
        <w:rPr>
          <w:w w:val="105"/>
        </w:rPr>
        <w:t>There</w:t>
      </w:r>
      <w:r>
        <w:rPr>
          <w:spacing w:val="-8"/>
          <w:w w:val="105"/>
        </w:rPr>
        <w:t xml:space="preserve"> </w:t>
      </w:r>
      <w:r>
        <w:rPr>
          <w:w w:val="105"/>
        </w:rPr>
        <w:t>is</w:t>
      </w:r>
      <w:r>
        <w:rPr>
          <w:spacing w:val="-19"/>
          <w:w w:val="105"/>
        </w:rPr>
        <w:t xml:space="preserve"> </w:t>
      </w:r>
      <w:r>
        <w:rPr>
          <w:w w:val="105"/>
        </w:rPr>
        <w:t>no</w:t>
      </w:r>
      <w:r>
        <w:rPr>
          <w:spacing w:val="-13"/>
          <w:w w:val="105"/>
        </w:rPr>
        <w:t xml:space="preserve"> </w:t>
      </w:r>
      <w:r>
        <w:rPr>
          <w:w w:val="105"/>
        </w:rPr>
        <w:t>limit</w:t>
      </w:r>
      <w:r>
        <w:rPr>
          <w:spacing w:val="-19"/>
          <w:w w:val="105"/>
        </w:rPr>
        <w:t xml:space="preserve"> </w:t>
      </w:r>
      <w:r>
        <w:rPr>
          <w:w w:val="105"/>
        </w:rPr>
        <w:t>on</w:t>
      </w:r>
      <w:r>
        <w:rPr>
          <w:spacing w:val="-14"/>
          <w:w w:val="105"/>
        </w:rPr>
        <w:t xml:space="preserve"> </w:t>
      </w:r>
      <w:r>
        <w:rPr>
          <w:w w:val="105"/>
        </w:rPr>
        <w:t>the</w:t>
      </w:r>
      <w:r>
        <w:rPr>
          <w:spacing w:val="-12"/>
          <w:w w:val="105"/>
        </w:rPr>
        <w:t xml:space="preserve"> </w:t>
      </w:r>
      <w:r>
        <w:rPr>
          <w:w w:val="105"/>
        </w:rPr>
        <w:t>number</w:t>
      </w:r>
      <w:r>
        <w:rPr>
          <w:spacing w:val="-8"/>
          <w:w w:val="105"/>
        </w:rPr>
        <w:t xml:space="preserve"> </w:t>
      </w:r>
      <w:r>
        <w:rPr>
          <w:w w:val="105"/>
        </w:rPr>
        <w:t>of</w:t>
      </w:r>
      <w:r>
        <w:rPr>
          <w:spacing w:val="-15"/>
          <w:w w:val="105"/>
        </w:rPr>
        <w:t xml:space="preserve"> </w:t>
      </w:r>
      <w:r>
        <w:rPr>
          <w:w w:val="105"/>
        </w:rPr>
        <w:t>added</w:t>
      </w:r>
      <w:r>
        <w:rPr>
          <w:spacing w:val="-9"/>
          <w:w w:val="105"/>
        </w:rPr>
        <w:t xml:space="preserve"> </w:t>
      </w:r>
      <w:r>
        <w:rPr>
          <w:w w:val="105"/>
        </w:rPr>
        <w:t xml:space="preserve">team members for the season. </w:t>
      </w:r>
      <w:r>
        <w:rPr>
          <w:b/>
          <w:w w:val="105"/>
        </w:rPr>
        <w:t>NOTE: Rider of record/team number remains the same for the season</w:t>
      </w:r>
      <w:r>
        <w:rPr>
          <w:w w:val="105"/>
        </w:rPr>
        <w:t>.</w:t>
      </w:r>
    </w:p>
    <w:p w14:paraId="7854B499" w14:textId="77777777" w:rsidR="00237078" w:rsidRDefault="00034852">
      <w:pPr>
        <w:pStyle w:val="ListParagraph"/>
        <w:numPr>
          <w:ilvl w:val="1"/>
          <w:numId w:val="3"/>
        </w:numPr>
        <w:tabs>
          <w:tab w:val="left" w:pos="1560"/>
        </w:tabs>
        <w:spacing w:line="237" w:lineRule="auto"/>
        <w:ind w:right="1500"/>
        <w:jc w:val="both"/>
      </w:pPr>
      <w:r>
        <w:rPr>
          <w:b/>
          <w:u w:val="thick" w:color="2B2B2B"/>
        </w:rPr>
        <w:t>TROPHIES</w:t>
      </w:r>
      <w:r>
        <w:rPr>
          <w:b/>
        </w:rPr>
        <w:t xml:space="preserve"> </w:t>
      </w:r>
      <w:r>
        <w:t xml:space="preserve">-- Trophies will be given to </w:t>
      </w:r>
      <w:r>
        <w:rPr>
          <w:b/>
        </w:rPr>
        <w:t xml:space="preserve">33% </w:t>
      </w:r>
      <w:r>
        <w:t>of the finishers for all class’s/divisions, but to no more than 1</w:t>
      </w:r>
      <w:proofErr w:type="spellStart"/>
      <w:r>
        <w:rPr>
          <w:position w:val="7"/>
          <w:sz w:val="14"/>
        </w:rPr>
        <w:t>st</w:t>
      </w:r>
      <w:proofErr w:type="spellEnd"/>
      <w:r>
        <w:rPr>
          <w:position w:val="7"/>
          <w:sz w:val="14"/>
        </w:rPr>
        <w:t xml:space="preserve"> </w:t>
      </w:r>
      <w:r>
        <w:t>– 2</w:t>
      </w:r>
      <w:proofErr w:type="spellStart"/>
      <w:r>
        <w:rPr>
          <w:position w:val="7"/>
          <w:sz w:val="14"/>
        </w:rPr>
        <w:t>nd</w:t>
      </w:r>
      <w:proofErr w:type="spellEnd"/>
      <w:r>
        <w:rPr>
          <w:position w:val="7"/>
          <w:sz w:val="14"/>
        </w:rPr>
        <w:t xml:space="preserve"> </w:t>
      </w:r>
      <w:r>
        <w:t>and 3</w:t>
      </w:r>
      <w:proofErr w:type="spellStart"/>
      <w:r>
        <w:rPr>
          <w:position w:val="7"/>
          <w:sz w:val="14"/>
        </w:rPr>
        <w:t>rd</w:t>
      </w:r>
      <w:proofErr w:type="spellEnd"/>
      <w:r>
        <w:rPr>
          <w:position w:val="7"/>
          <w:sz w:val="14"/>
        </w:rPr>
        <w:t xml:space="preserve"> </w:t>
      </w:r>
      <w:r>
        <w:t>place finishers. On teams with alternate riders through the series, there will be only 3 trophies awarded for each race and at the end of the year awards</w:t>
      </w:r>
      <w:r>
        <w:rPr>
          <w:spacing w:val="-30"/>
        </w:rPr>
        <w:t xml:space="preserve"> </w:t>
      </w:r>
      <w:r>
        <w:t>banquet.</w:t>
      </w:r>
    </w:p>
    <w:p w14:paraId="64A143D9" w14:textId="77777777" w:rsidR="00237078" w:rsidRDefault="00237078">
      <w:pPr>
        <w:pStyle w:val="BodyText"/>
        <w:spacing w:before="11"/>
        <w:rPr>
          <w:sz w:val="21"/>
        </w:rPr>
      </w:pPr>
    </w:p>
    <w:p w14:paraId="19B4B5D3" w14:textId="77777777" w:rsidR="00237078" w:rsidRDefault="00034852">
      <w:pPr>
        <w:pStyle w:val="Heading2"/>
        <w:rPr>
          <w:u w:val="none"/>
        </w:rPr>
      </w:pPr>
      <w:r>
        <w:rPr>
          <w:w w:val="105"/>
          <w:u w:val="thick" w:color="282828"/>
        </w:rPr>
        <w:t>COURSE MARKINGS</w:t>
      </w:r>
    </w:p>
    <w:p w14:paraId="44B018E6" w14:textId="77777777" w:rsidR="00237078" w:rsidRDefault="00237078">
      <w:pPr>
        <w:pStyle w:val="BodyText"/>
        <w:spacing w:before="6"/>
        <w:rPr>
          <w:b/>
          <w:sz w:val="17"/>
        </w:rPr>
      </w:pPr>
    </w:p>
    <w:p w14:paraId="32B800B4" w14:textId="77777777" w:rsidR="00237078" w:rsidRDefault="00034852">
      <w:pPr>
        <w:pStyle w:val="Heading4"/>
        <w:spacing w:before="55"/>
        <w:ind w:right="853"/>
      </w:pPr>
      <w:r>
        <w:rPr>
          <w:color w:val="E36C0A"/>
        </w:rPr>
        <w:t>NOTE: Course markings may vary slightly now as we try to standardize them. Check with sponsoring club at sign ups and riders meeting for changes and or any special markings being used.</w:t>
      </w:r>
    </w:p>
    <w:p w14:paraId="57FFC85D" w14:textId="77777777" w:rsidR="00237078" w:rsidRDefault="00237078">
      <w:pPr>
        <w:pStyle w:val="BodyText"/>
        <w:spacing w:before="6"/>
        <w:rPr>
          <w:b/>
          <w:sz w:val="17"/>
        </w:rPr>
      </w:pPr>
    </w:p>
    <w:p w14:paraId="0AB682DC" w14:textId="77777777" w:rsidR="00237078" w:rsidRDefault="00034852">
      <w:pPr>
        <w:pStyle w:val="ListParagraph"/>
        <w:numPr>
          <w:ilvl w:val="0"/>
          <w:numId w:val="2"/>
        </w:numPr>
        <w:tabs>
          <w:tab w:val="left" w:pos="840"/>
        </w:tabs>
        <w:spacing w:before="56"/>
        <w:ind w:right="900"/>
      </w:pPr>
      <w:r>
        <w:rPr>
          <w:b/>
          <w:u w:val="thick" w:color="282828"/>
        </w:rPr>
        <w:t>FIREFLY’S</w:t>
      </w:r>
      <w:r>
        <w:rPr>
          <w:b/>
        </w:rPr>
        <w:t xml:space="preserve"> </w:t>
      </w:r>
      <w:r>
        <w:rPr>
          <w:spacing w:val="9"/>
        </w:rPr>
        <w:t xml:space="preserve">–A </w:t>
      </w:r>
      <w:r>
        <w:t>reflective marker with a minimum, approximate size of 2 square inches. Preferred brand of reflective</w:t>
      </w:r>
      <w:r>
        <w:rPr>
          <w:spacing w:val="-32"/>
        </w:rPr>
        <w:t xml:space="preserve"> </w:t>
      </w:r>
      <w:r>
        <w:t>tape</w:t>
      </w:r>
      <w:r>
        <w:rPr>
          <w:spacing w:val="-37"/>
        </w:rPr>
        <w:t xml:space="preserve"> </w:t>
      </w:r>
      <w:r>
        <w:t>is</w:t>
      </w:r>
      <w:r>
        <w:rPr>
          <w:spacing w:val="-35"/>
        </w:rPr>
        <w:t xml:space="preserve"> </w:t>
      </w:r>
      <w:r>
        <w:t>3-M</w:t>
      </w:r>
      <w:r>
        <w:rPr>
          <w:spacing w:val="-38"/>
        </w:rPr>
        <w:t xml:space="preserve"> </w:t>
      </w:r>
      <w:r>
        <w:t>Brand</w:t>
      </w:r>
      <w:r>
        <w:rPr>
          <w:spacing w:val="-34"/>
        </w:rPr>
        <w:t xml:space="preserve"> </w:t>
      </w:r>
      <w:r>
        <w:t>Diamond</w:t>
      </w:r>
      <w:r>
        <w:rPr>
          <w:spacing w:val="-35"/>
        </w:rPr>
        <w:t xml:space="preserve"> </w:t>
      </w:r>
      <w:r>
        <w:t>tape</w:t>
      </w:r>
      <w:r>
        <w:rPr>
          <w:spacing w:val="-36"/>
        </w:rPr>
        <w:t xml:space="preserve"> </w:t>
      </w:r>
      <w:r>
        <w:t>or</w:t>
      </w:r>
      <w:r>
        <w:rPr>
          <w:spacing w:val="-36"/>
        </w:rPr>
        <w:t xml:space="preserve"> </w:t>
      </w:r>
      <w:r>
        <w:t>equivalent.</w:t>
      </w:r>
      <w:r>
        <w:rPr>
          <w:spacing w:val="-22"/>
        </w:rPr>
        <w:t xml:space="preserve"> </w:t>
      </w:r>
      <w:r>
        <w:t>Suggested</w:t>
      </w:r>
      <w:r>
        <w:rPr>
          <w:spacing w:val="-33"/>
        </w:rPr>
        <w:t xml:space="preserve"> </w:t>
      </w:r>
      <w:r>
        <w:t>Clothes</w:t>
      </w:r>
      <w:r>
        <w:rPr>
          <w:spacing w:val="-38"/>
        </w:rPr>
        <w:t xml:space="preserve"> </w:t>
      </w:r>
      <w:r>
        <w:t>pin</w:t>
      </w:r>
      <w:r>
        <w:rPr>
          <w:spacing w:val="-33"/>
        </w:rPr>
        <w:t xml:space="preserve"> </w:t>
      </w:r>
      <w:r>
        <w:t>mounted</w:t>
      </w:r>
      <w:r>
        <w:rPr>
          <w:spacing w:val="-36"/>
        </w:rPr>
        <w:t xml:space="preserve"> </w:t>
      </w:r>
      <w:r>
        <w:t>to</w:t>
      </w:r>
      <w:r>
        <w:rPr>
          <w:spacing w:val="-39"/>
        </w:rPr>
        <w:t xml:space="preserve"> </w:t>
      </w:r>
      <w:r>
        <w:t>minimize</w:t>
      </w:r>
      <w:r>
        <w:rPr>
          <w:spacing w:val="-35"/>
        </w:rPr>
        <w:t xml:space="preserve"> </w:t>
      </w:r>
      <w:r>
        <w:t>plant</w:t>
      </w:r>
      <w:r>
        <w:rPr>
          <w:spacing w:val="-34"/>
        </w:rPr>
        <w:t xml:space="preserve"> </w:t>
      </w:r>
      <w:r>
        <w:t>damage while attaching. Club may also choose to add a piece of pink ribbon or Mylar tape for easy locating during daylight</w:t>
      </w:r>
      <w:r>
        <w:rPr>
          <w:spacing w:val="-11"/>
        </w:rPr>
        <w:t xml:space="preserve"> </w:t>
      </w:r>
      <w:r>
        <w:t>hours.</w:t>
      </w:r>
      <w:r>
        <w:rPr>
          <w:spacing w:val="-9"/>
        </w:rPr>
        <w:t xml:space="preserve"> </w:t>
      </w:r>
      <w:r>
        <w:t>Shape</w:t>
      </w:r>
      <w:r>
        <w:rPr>
          <w:spacing w:val="-11"/>
        </w:rPr>
        <w:t xml:space="preserve"> </w:t>
      </w:r>
      <w:r>
        <w:t>may</w:t>
      </w:r>
      <w:r>
        <w:rPr>
          <w:spacing w:val="-13"/>
        </w:rPr>
        <w:t xml:space="preserve"> </w:t>
      </w:r>
      <w:r>
        <w:t>either</w:t>
      </w:r>
      <w:r>
        <w:rPr>
          <w:spacing w:val="-10"/>
        </w:rPr>
        <w:t xml:space="preserve"> </w:t>
      </w:r>
      <w:r>
        <w:t>be</w:t>
      </w:r>
      <w:r>
        <w:rPr>
          <w:spacing w:val="-9"/>
        </w:rPr>
        <w:t xml:space="preserve"> </w:t>
      </w:r>
      <w:r>
        <w:t>triangle</w:t>
      </w:r>
      <w:r>
        <w:rPr>
          <w:spacing w:val="-7"/>
        </w:rPr>
        <w:t xml:space="preserve"> </w:t>
      </w:r>
      <w:r>
        <w:t>or</w:t>
      </w:r>
      <w:r>
        <w:rPr>
          <w:spacing w:val="-1"/>
        </w:rPr>
        <w:t xml:space="preserve"> </w:t>
      </w:r>
      <w:r>
        <w:t>square</w:t>
      </w:r>
      <w:r>
        <w:rPr>
          <w:spacing w:val="-5"/>
        </w:rPr>
        <w:t xml:space="preserve"> </w:t>
      </w:r>
      <w:r>
        <w:t>if</w:t>
      </w:r>
      <w:r>
        <w:rPr>
          <w:spacing w:val="-22"/>
        </w:rPr>
        <w:t xml:space="preserve"> </w:t>
      </w:r>
      <w:r>
        <w:t>minimum</w:t>
      </w:r>
      <w:r>
        <w:rPr>
          <w:spacing w:val="-3"/>
        </w:rPr>
        <w:t xml:space="preserve"> </w:t>
      </w:r>
      <w:r>
        <w:t>size</w:t>
      </w:r>
      <w:r>
        <w:rPr>
          <w:spacing w:val="-17"/>
        </w:rPr>
        <w:t xml:space="preserve"> </w:t>
      </w:r>
      <w:r>
        <w:t>is</w:t>
      </w:r>
      <w:r>
        <w:rPr>
          <w:spacing w:val="-19"/>
        </w:rPr>
        <w:t xml:space="preserve"> </w:t>
      </w:r>
      <w:r>
        <w:t>maintained.</w:t>
      </w:r>
    </w:p>
    <w:p w14:paraId="16C6FB0E" w14:textId="77777777" w:rsidR="00237078" w:rsidRDefault="00034852">
      <w:pPr>
        <w:pStyle w:val="BodyText"/>
        <w:spacing w:before="71"/>
        <w:ind w:right="637"/>
        <w:jc w:val="right"/>
      </w:pPr>
      <w:r>
        <w:t>32</w:t>
      </w:r>
    </w:p>
    <w:p w14:paraId="6A9A0659" w14:textId="77777777" w:rsidR="00237078" w:rsidRDefault="00237078">
      <w:pPr>
        <w:jc w:val="right"/>
        <w:sectPr w:rsidR="00237078">
          <w:pgSz w:w="12240" w:h="15840"/>
          <w:pgMar w:top="680" w:right="80" w:bottom="280" w:left="600" w:header="720" w:footer="720" w:gutter="0"/>
          <w:cols w:space="720"/>
        </w:sectPr>
      </w:pPr>
    </w:p>
    <w:p w14:paraId="31F2825D" w14:textId="77777777" w:rsidR="00237078" w:rsidRDefault="00034852">
      <w:pPr>
        <w:pStyle w:val="ListParagraph"/>
        <w:numPr>
          <w:ilvl w:val="0"/>
          <w:numId w:val="2"/>
        </w:numPr>
        <w:tabs>
          <w:tab w:val="left" w:pos="840"/>
        </w:tabs>
        <w:spacing w:before="40"/>
        <w:ind w:right="755"/>
      </w:pPr>
      <w:r>
        <w:rPr>
          <w:b/>
          <w:u w:val="thick" w:color="1B1B1B"/>
        </w:rPr>
        <w:lastRenderedPageBreak/>
        <w:t>SPACING</w:t>
      </w:r>
      <w:r>
        <w:rPr>
          <w:b/>
          <w:spacing w:val="-3"/>
          <w:u w:val="thick" w:color="1B1B1B"/>
        </w:rPr>
        <w:t xml:space="preserve"> </w:t>
      </w:r>
      <w:r>
        <w:rPr>
          <w:b/>
          <w:u w:val="thick" w:color="1B1B1B"/>
        </w:rPr>
        <w:t>OF</w:t>
      </w:r>
      <w:r>
        <w:rPr>
          <w:b/>
          <w:spacing w:val="-3"/>
          <w:u w:val="thick" w:color="1B1B1B"/>
        </w:rPr>
        <w:t xml:space="preserve"> </w:t>
      </w:r>
      <w:r>
        <w:rPr>
          <w:b/>
          <w:u w:val="thick" w:color="1B1B1B"/>
        </w:rPr>
        <w:t>FIREFLY’S</w:t>
      </w:r>
      <w:r>
        <w:rPr>
          <w:b/>
          <w:spacing w:val="-3"/>
        </w:rPr>
        <w:t xml:space="preserve"> </w:t>
      </w:r>
      <w:r>
        <w:rPr>
          <w:b/>
        </w:rPr>
        <w:t>–</w:t>
      </w:r>
      <w:r>
        <w:rPr>
          <w:b/>
          <w:spacing w:val="-2"/>
        </w:rPr>
        <w:t xml:space="preserve"> </w:t>
      </w:r>
      <w:r>
        <w:t>Spacing</w:t>
      </w:r>
      <w:r>
        <w:rPr>
          <w:spacing w:val="-3"/>
        </w:rPr>
        <w:t xml:space="preserve"> </w:t>
      </w:r>
      <w:r>
        <w:t>of</w:t>
      </w:r>
      <w:r>
        <w:rPr>
          <w:spacing w:val="-2"/>
        </w:rPr>
        <w:t xml:space="preserve"> </w:t>
      </w:r>
      <w:r>
        <w:t>fireflies</w:t>
      </w:r>
      <w:r>
        <w:rPr>
          <w:spacing w:val="-3"/>
        </w:rPr>
        <w:t xml:space="preserve"> </w:t>
      </w:r>
      <w:r>
        <w:t>will</w:t>
      </w:r>
      <w:r>
        <w:rPr>
          <w:spacing w:val="-2"/>
        </w:rPr>
        <w:t xml:space="preserve"> </w:t>
      </w:r>
      <w:r>
        <w:t>be</w:t>
      </w:r>
      <w:r>
        <w:rPr>
          <w:spacing w:val="-3"/>
        </w:rPr>
        <w:t xml:space="preserve"> </w:t>
      </w:r>
      <w:r>
        <w:t>determined</w:t>
      </w:r>
      <w:r>
        <w:rPr>
          <w:spacing w:val="-2"/>
        </w:rPr>
        <w:t xml:space="preserve"> </w:t>
      </w:r>
      <w:r>
        <w:t>by</w:t>
      </w:r>
      <w:r>
        <w:rPr>
          <w:spacing w:val="-3"/>
        </w:rPr>
        <w:t xml:space="preserve"> </w:t>
      </w:r>
      <w:r>
        <w:t>the</w:t>
      </w:r>
      <w:r>
        <w:rPr>
          <w:spacing w:val="-2"/>
        </w:rPr>
        <w:t xml:space="preserve"> </w:t>
      </w:r>
      <w:r>
        <w:t>hosting</w:t>
      </w:r>
      <w:r>
        <w:rPr>
          <w:spacing w:val="-2"/>
        </w:rPr>
        <w:t xml:space="preserve"> </w:t>
      </w:r>
      <w:r>
        <w:t>club.</w:t>
      </w:r>
      <w:r>
        <w:rPr>
          <w:spacing w:val="-11"/>
        </w:rPr>
        <w:t xml:space="preserve"> </w:t>
      </w:r>
      <w:r>
        <w:t>Terrain</w:t>
      </w:r>
      <w:r>
        <w:rPr>
          <w:spacing w:val="-3"/>
        </w:rPr>
        <w:t xml:space="preserve"> </w:t>
      </w:r>
      <w:r>
        <w:t>and</w:t>
      </w:r>
      <w:r>
        <w:rPr>
          <w:spacing w:val="-2"/>
        </w:rPr>
        <w:t xml:space="preserve"> </w:t>
      </w:r>
      <w:r>
        <w:t>layout</w:t>
      </w:r>
      <w:r>
        <w:rPr>
          <w:spacing w:val="-2"/>
        </w:rPr>
        <w:t xml:space="preserve"> </w:t>
      </w:r>
      <w:r>
        <w:t>of</w:t>
      </w:r>
      <w:r>
        <w:rPr>
          <w:spacing w:val="-3"/>
        </w:rPr>
        <w:t xml:space="preserve"> </w:t>
      </w:r>
      <w:r>
        <w:t>course will dictate spacing, which may lead to closer</w:t>
      </w:r>
      <w:r>
        <w:rPr>
          <w:spacing w:val="15"/>
        </w:rPr>
        <w:t xml:space="preserve"> </w:t>
      </w:r>
      <w:r>
        <w:t>spacing.</w:t>
      </w:r>
    </w:p>
    <w:p w14:paraId="3F7FF131" w14:textId="77777777" w:rsidR="00237078" w:rsidRDefault="00034852">
      <w:pPr>
        <w:pStyle w:val="BodyText"/>
        <w:ind w:left="840"/>
      </w:pPr>
      <w:r>
        <w:rPr>
          <w:color w:val="E36C0A"/>
        </w:rPr>
        <w:t xml:space="preserve">NOTE: Club is encouraged to ride the course at night at RACE speed to determine proper </w:t>
      </w:r>
      <w:r>
        <w:rPr>
          <w:color w:val="E36C0A"/>
        </w:rPr>
        <w:t>spacing.</w:t>
      </w:r>
    </w:p>
    <w:p w14:paraId="2A54C29D" w14:textId="77777777" w:rsidR="00237078" w:rsidRDefault="00034852">
      <w:pPr>
        <w:pStyle w:val="ListParagraph"/>
        <w:numPr>
          <w:ilvl w:val="0"/>
          <w:numId w:val="2"/>
        </w:numPr>
        <w:tabs>
          <w:tab w:val="left" w:pos="840"/>
        </w:tabs>
        <w:ind w:right="1069"/>
      </w:pPr>
      <w:r>
        <w:rPr>
          <w:b/>
          <w:w w:val="95"/>
          <w:u w:val="thick" w:color="232323"/>
        </w:rPr>
        <w:t>DIRECTION</w:t>
      </w:r>
      <w:r>
        <w:rPr>
          <w:b/>
          <w:spacing w:val="3"/>
          <w:w w:val="95"/>
          <w:u w:val="thick" w:color="232323"/>
        </w:rPr>
        <w:t xml:space="preserve"> </w:t>
      </w:r>
      <w:r>
        <w:rPr>
          <w:b/>
          <w:w w:val="95"/>
          <w:u w:val="thick" w:color="232323"/>
        </w:rPr>
        <w:t>ARROWS</w:t>
      </w:r>
      <w:r>
        <w:rPr>
          <w:b/>
          <w:spacing w:val="-2"/>
          <w:w w:val="95"/>
        </w:rPr>
        <w:t xml:space="preserve"> </w:t>
      </w:r>
      <w:r>
        <w:rPr>
          <w:color w:val="0F0F0F"/>
          <w:w w:val="95"/>
        </w:rPr>
        <w:t>–</w:t>
      </w:r>
      <w:r>
        <w:rPr>
          <w:color w:val="0F0F0F"/>
          <w:spacing w:val="-2"/>
          <w:w w:val="95"/>
        </w:rPr>
        <w:t xml:space="preserve"> </w:t>
      </w:r>
      <w:r>
        <w:rPr>
          <w:w w:val="95"/>
        </w:rPr>
        <w:t>Club</w:t>
      </w:r>
      <w:r>
        <w:rPr>
          <w:spacing w:val="-10"/>
          <w:w w:val="95"/>
        </w:rPr>
        <w:t xml:space="preserve"> </w:t>
      </w:r>
      <w:r>
        <w:rPr>
          <w:w w:val="95"/>
        </w:rPr>
        <w:t>shall</w:t>
      </w:r>
      <w:r>
        <w:rPr>
          <w:spacing w:val="-5"/>
          <w:w w:val="95"/>
        </w:rPr>
        <w:t xml:space="preserve"> </w:t>
      </w:r>
      <w:r>
        <w:rPr>
          <w:w w:val="95"/>
        </w:rPr>
        <w:t>use</w:t>
      </w:r>
      <w:r>
        <w:rPr>
          <w:spacing w:val="-7"/>
          <w:w w:val="95"/>
        </w:rPr>
        <w:t xml:space="preserve"> </w:t>
      </w:r>
      <w:r>
        <w:rPr>
          <w:w w:val="95"/>
        </w:rPr>
        <w:t>standard</w:t>
      </w:r>
      <w:r>
        <w:rPr>
          <w:spacing w:val="-6"/>
          <w:w w:val="95"/>
        </w:rPr>
        <w:t xml:space="preserve"> </w:t>
      </w:r>
      <w:r>
        <w:rPr>
          <w:w w:val="95"/>
        </w:rPr>
        <w:t>MRAN</w:t>
      </w:r>
      <w:r>
        <w:rPr>
          <w:spacing w:val="-9"/>
          <w:w w:val="95"/>
        </w:rPr>
        <w:t xml:space="preserve"> </w:t>
      </w:r>
      <w:r>
        <w:rPr>
          <w:w w:val="95"/>
        </w:rPr>
        <w:t>approved</w:t>
      </w:r>
      <w:r>
        <w:rPr>
          <w:spacing w:val="-4"/>
          <w:w w:val="95"/>
        </w:rPr>
        <w:t xml:space="preserve"> </w:t>
      </w:r>
      <w:r>
        <w:rPr>
          <w:w w:val="95"/>
        </w:rPr>
        <w:t>arrows that</w:t>
      </w:r>
      <w:r>
        <w:rPr>
          <w:spacing w:val="-3"/>
          <w:w w:val="95"/>
        </w:rPr>
        <w:t xml:space="preserve"> </w:t>
      </w:r>
      <w:r>
        <w:rPr>
          <w:w w:val="95"/>
        </w:rPr>
        <w:t>have</w:t>
      </w:r>
      <w:r>
        <w:rPr>
          <w:spacing w:val="-8"/>
          <w:w w:val="95"/>
        </w:rPr>
        <w:t xml:space="preserve"> </w:t>
      </w:r>
      <w:r>
        <w:rPr>
          <w:w w:val="95"/>
          <w:u w:val="single" w:color="232323"/>
        </w:rPr>
        <w:t>WHITE</w:t>
      </w:r>
      <w:r>
        <w:rPr>
          <w:spacing w:val="-12"/>
          <w:w w:val="95"/>
        </w:rPr>
        <w:t xml:space="preserve"> </w:t>
      </w:r>
      <w:r>
        <w:rPr>
          <w:w w:val="95"/>
        </w:rPr>
        <w:t>reflective</w:t>
      </w:r>
      <w:r>
        <w:rPr>
          <w:spacing w:val="-4"/>
          <w:w w:val="95"/>
        </w:rPr>
        <w:t xml:space="preserve"> </w:t>
      </w:r>
      <w:r>
        <w:rPr>
          <w:w w:val="95"/>
        </w:rPr>
        <w:t>tape</w:t>
      </w:r>
      <w:r>
        <w:rPr>
          <w:spacing w:val="-9"/>
          <w:w w:val="95"/>
        </w:rPr>
        <w:t xml:space="preserve"> </w:t>
      </w:r>
      <w:r>
        <w:rPr>
          <w:w w:val="95"/>
        </w:rPr>
        <w:t>applied</w:t>
      </w:r>
      <w:r>
        <w:rPr>
          <w:spacing w:val="-4"/>
          <w:w w:val="95"/>
        </w:rPr>
        <w:t xml:space="preserve"> </w:t>
      </w:r>
      <w:r>
        <w:rPr>
          <w:w w:val="95"/>
        </w:rPr>
        <w:t xml:space="preserve">to </w:t>
      </w:r>
      <w:r>
        <w:t>them. Arrow</w:t>
      </w:r>
      <w:r>
        <w:rPr>
          <w:spacing w:val="-7"/>
        </w:rPr>
        <w:t xml:space="preserve"> </w:t>
      </w:r>
      <w:r>
        <w:t>pattern</w:t>
      </w:r>
      <w:r>
        <w:rPr>
          <w:spacing w:val="3"/>
        </w:rPr>
        <w:t xml:space="preserve"> </w:t>
      </w:r>
      <w:r>
        <w:t>shall</w:t>
      </w:r>
      <w:r>
        <w:rPr>
          <w:spacing w:val="-4"/>
        </w:rPr>
        <w:t xml:space="preserve"> </w:t>
      </w:r>
      <w:r>
        <w:t>be</w:t>
      </w:r>
      <w:r>
        <w:rPr>
          <w:spacing w:val="-10"/>
        </w:rPr>
        <w:t xml:space="preserve"> </w:t>
      </w:r>
      <w:r>
        <w:t>a</w:t>
      </w:r>
      <w:r>
        <w:rPr>
          <w:spacing w:val="-9"/>
        </w:rPr>
        <w:t xml:space="preserve"> </w:t>
      </w:r>
      <w:r>
        <w:t>“&gt;</w:t>
      </w:r>
      <w:r>
        <w:rPr>
          <w:spacing w:val="-6"/>
        </w:rPr>
        <w:t xml:space="preserve"> </w:t>
      </w:r>
      <w:r>
        <w:t>“shape</w:t>
      </w:r>
      <w:r>
        <w:rPr>
          <w:spacing w:val="6"/>
        </w:rPr>
        <w:t xml:space="preserve"> </w:t>
      </w:r>
      <w:r>
        <w:t>and</w:t>
      </w:r>
      <w:r>
        <w:rPr>
          <w:spacing w:val="-7"/>
        </w:rPr>
        <w:t xml:space="preserve"> </w:t>
      </w:r>
      <w:r>
        <w:t>may</w:t>
      </w:r>
      <w:r>
        <w:rPr>
          <w:spacing w:val="-2"/>
        </w:rPr>
        <w:t xml:space="preserve"> </w:t>
      </w:r>
      <w:r>
        <w:t>or</w:t>
      </w:r>
      <w:r>
        <w:rPr>
          <w:spacing w:val="-11"/>
        </w:rPr>
        <w:t xml:space="preserve"> </w:t>
      </w:r>
      <w:r>
        <w:t>may</w:t>
      </w:r>
      <w:r>
        <w:rPr>
          <w:spacing w:val="-9"/>
        </w:rPr>
        <w:t xml:space="preserve"> </w:t>
      </w:r>
      <w:r>
        <w:t>not</w:t>
      </w:r>
      <w:r>
        <w:rPr>
          <w:spacing w:val="-5"/>
        </w:rPr>
        <w:t xml:space="preserve"> </w:t>
      </w:r>
      <w:r>
        <w:t>have</w:t>
      </w:r>
      <w:r>
        <w:rPr>
          <w:spacing w:val="-1"/>
        </w:rPr>
        <w:t xml:space="preserve"> </w:t>
      </w:r>
      <w:r>
        <w:t>a</w:t>
      </w:r>
      <w:r>
        <w:rPr>
          <w:spacing w:val="-10"/>
        </w:rPr>
        <w:t xml:space="preserve"> </w:t>
      </w:r>
      <w:r>
        <w:t>tail.</w:t>
      </w:r>
    </w:p>
    <w:p w14:paraId="10BAC466" w14:textId="77777777" w:rsidR="00237078" w:rsidRDefault="00034852">
      <w:pPr>
        <w:pStyle w:val="BodyText"/>
        <w:ind w:left="840"/>
      </w:pPr>
      <w:r>
        <w:rPr>
          <w:color w:val="E36C0A"/>
        </w:rPr>
        <w:t>NOTE: NO other color reflective tape may be used for arrows.</w:t>
      </w:r>
    </w:p>
    <w:p w14:paraId="680D3BD8" w14:textId="77777777" w:rsidR="00237078" w:rsidRDefault="00034852">
      <w:pPr>
        <w:pStyle w:val="ListParagraph"/>
        <w:numPr>
          <w:ilvl w:val="0"/>
          <w:numId w:val="2"/>
        </w:numPr>
        <w:tabs>
          <w:tab w:val="left" w:pos="840"/>
        </w:tabs>
        <w:ind w:right="704"/>
      </w:pPr>
      <w:r>
        <w:rPr>
          <w:b/>
          <w:u w:val="thick" w:color="2B2B2B"/>
        </w:rPr>
        <w:t>DANGER</w:t>
      </w:r>
      <w:r>
        <w:rPr>
          <w:b/>
          <w:spacing w:val="-29"/>
          <w:u w:val="thick" w:color="2B2B2B"/>
        </w:rPr>
        <w:t xml:space="preserve"> </w:t>
      </w:r>
      <w:r>
        <w:rPr>
          <w:b/>
          <w:u w:val="thick" w:color="2B2B2B"/>
        </w:rPr>
        <w:t>MARKINGS</w:t>
      </w:r>
      <w:r>
        <w:rPr>
          <w:b/>
          <w:spacing w:val="-18"/>
          <w:u w:val="thick" w:color="2B2B2B"/>
        </w:rPr>
        <w:t xml:space="preserve"> </w:t>
      </w:r>
      <w:r>
        <w:rPr>
          <w:b/>
          <w:spacing w:val="2"/>
          <w:u w:val="thick" w:color="2B2B2B"/>
        </w:rPr>
        <w:t>&amp;ROAD</w:t>
      </w:r>
      <w:r>
        <w:rPr>
          <w:b/>
          <w:spacing w:val="-26"/>
          <w:u w:val="thick" w:color="2B2B2B"/>
        </w:rPr>
        <w:t xml:space="preserve"> </w:t>
      </w:r>
      <w:r>
        <w:rPr>
          <w:b/>
          <w:u w:val="thick" w:color="2B2B2B"/>
        </w:rPr>
        <w:t>CROSSINGS</w:t>
      </w:r>
      <w:r>
        <w:rPr>
          <w:b/>
          <w:spacing w:val="-3"/>
        </w:rPr>
        <w:t xml:space="preserve"> </w:t>
      </w:r>
      <w:r>
        <w:t>–</w:t>
      </w:r>
      <w:r>
        <w:rPr>
          <w:spacing w:val="-2"/>
        </w:rPr>
        <w:t xml:space="preserve"> </w:t>
      </w:r>
      <w:r>
        <w:t>Club</w:t>
      </w:r>
      <w:r>
        <w:rPr>
          <w:spacing w:val="-3"/>
        </w:rPr>
        <w:t xml:space="preserve"> </w:t>
      </w:r>
      <w:r>
        <w:t>shall</w:t>
      </w:r>
      <w:r>
        <w:rPr>
          <w:spacing w:val="-2"/>
        </w:rPr>
        <w:t xml:space="preserve"> </w:t>
      </w:r>
      <w:r>
        <w:t>use</w:t>
      </w:r>
      <w:r>
        <w:rPr>
          <w:spacing w:val="-2"/>
        </w:rPr>
        <w:t xml:space="preserve"> </w:t>
      </w:r>
      <w:r>
        <w:t>MRAN</w:t>
      </w:r>
      <w:r>
        <w:rPr>
          <w:spacing w:val="-3"/>
        </w:rPr>
        <w:t xml:space="preserve"> </w:t>
      </w:r>
      <w:r>
        <w:t>approved</w:t>
      </w:r>
      <w:r>
        <w:rPr>
          <w:spacing w:val="-2"/>
        </w:rPr>
        <w:t xml:space="preserve"> </w:t>
      </w:r>
      <w:r>
        <w:t>Orange</w:t>
      </w:r>
      <w:r>
        <w:rPr>
          <w:spacing w:val="-2"/>
        </w:rPr>
        <w:t xml:space="preserve"> </w:t>
      </w:r>
      <w:r>
        <w:t>Pie</w:t>
      </w:r>
      <w:r>
        <w:rPr>
          <w:spacing w:val="-2"/>
        </w:rPr>
        <w:t xml:space="preserve"> </w:t>
      </w:r>
      <w:r>
        <w:t>Plates</w:t>
      </w:r>
      <w:r>
        <w:rPr>
          <w:spacing w:val="-2"/>
        </w:rPr>
        <w:t xml:space="preserve"> </w:t>
      </w:r>
      <w:r>
        <w:t>or</w:t>
      </w:r>
      <w:r>
        <w:rPr>
          <w:spacing w:val="-2"/>
        </w:rPr>
        <w:t xml:space="preserve"> </w:t>
      </w:r>
      <w:r>
        <w:t>5”</w:t>
      </w:r>
      <w:r>
        <w:rPr>
          <w:spacing w:val="-2"/>
        </w:rPr>
        <w:t xml:space="preserve"> </w:t>
      </w:r>
      <w:r>
        <w:t>x</w:t>
      </w:r>
      <w:r>
        <w:rPr>
          <w:spacing w:val="-3"/>
        </w:rPr>
        <w:t xml:space="preserve"> </w:t>
      </w:r>
      <w:r>
        <w:t>8”</w:t>
      </w:r>
      <w:r>
        <w:rPr>
          <w:spacing w:val="-1"/>
        </w:rPr>
        <w:t xml:space="preserve"> </w:t>
      </w:r>
      <w:r>
        <w:t>Day</w:t>
      </w:r>
      <w:r>
        <w:rPr>
          <w:spacing w:val="-3"/>
        </w:rPr>
        <w:t xml:space="preserve"> </w:t>
      </w:r>
      <w:r>
        <w:t>Glow Orange card stock with an “x “pattern applied with RED Reflective</w:t>
      </w:r>
      <w:r>
        <w:rPr>
          <w:spacing w:val="-20"/>
        </w:rPr>
        <w:t xml:space="preserve"> </w:t>
      </w:r>
      <w:r>
        <w:t>tape.</w:t>
      </w:r>
    </w:p>
    <w:p w14:paraId="5EBDAF8C" w14:textId="77777777" w:rsidR="00237078" w:rsidRDefault="00034852">
      <w:pPr>
        <w:pStyle w:val="ListParagraph"/>
        <w:numPr>
          <w:ilvl w:val="0"/>
          <w:numId w:val="2"/>
        </w:numPr>
        <w:tabs>
          <w:tab w:val="left" w:pos="840"/>
        </w:tabs>
      </w:pPr>
      <w:r>
        <w:rPr>
          <w:b/>
          <w:u w:val="thick" w:color="3B3B3B"/>
        </w:rPr>
        <w:t>WRONG WAY MARKINGS</w:t>
      </w:r>
      <w:r>
        <w:rPr>
          <w:b/>
        </w:rPr>
        <w:t xml:space="preserve"> </w:t>
      </w:r>
      <w:r>
        <w:t>– Standard MRAN markings with NO reflective tape</w:t>
      </w:r>
      <w:r>
        <w:rPr>
          <w:spacing w:val="-7"/>
        </w:rPr>
        <w:t xml:space="preserve"> </w:t>
      </w:r>
      <w:r>
        <w:t>applied.</w:t>
      </w:r>
    </w:p>
    <w:p w14:paraId="2E048526" w14:textId="77777777" w:rsidR="00237078" w:rsidRDefault="00237078">
      <w:pPr>
        <w:pStyle w:val="BodyText"/>
        <w:spacing w:before="9"/>
        <w:rPr>
          <w:sz w:val="17"/>
        </w:rPr>
      </w:pPr>
    </w:p>
    <w:p w14:paraId="7E74BCDF" w14:textId="77777777" w:rsidR="00237078" w:rsidRDefault="00034852">
      <w:pPr>
        <w:pStyle w:val="Heading2"/>
        <w:spacing w:before="52"/>
        <w:rPr>
          <w:u w:val="none"/>
        </w:rPr>
      </w:pPr>
      <w:r>
        <w:rPr>
          <w:color w:val="0B0B0B"/>
          <w:u w:val="thick" w:color="2F2F2F"/>
        </w:rPr>
        <w:t xml:space="preserve">RACE SET </w:t>
      </w:r>
      <w:r>
        <w:rPr>
          <w:u w:val="thick" w:color="2F2F2F"/>
        </w:rPr>
        <w:t>UP / LOGISTICS</w:t>
      </w:r>
    </w:p>
    <w:p w14:paraId="5F7EAE72" w14:textId="77777777" w:rsidR="00237078" w:rsidRDefault="00237078">
      <w:pPr>
        <w:pStyle w:val="BodyText"/>
        <w:spacing w:before="5"/>
        <w:rPr>
          <w:b/>
          <w:sz w:val="17"/>
        </w:rPr>
      </w:pPr>
    </w:p>
    <w:p w14:paraId="19F739F0" w14:textId="6B864218" w:rsidR="00237078" w:rsidRDefault="00034852">
      <w:pPr>
        <w:pStyle w:val="ListParagraph"/>
        <w:numPr>
          <w:ilvl w:val="0"/>
          <w:numId w:val="1"/>
        </w:numPr>
        <w:tabs>
          <w:tab w:val="left" w:pos="840"/>
        </w:tabs>
        <w:spacing w:before="56"/>
        <w:ind w:right="1447"/>
      </w:pPr>
      <w:r>
        <w:rPr>
          <w:b/>
          <w:u w:val="thick" w:color="2F2F2F"/>
        </w:rPr>
        <w:t>CHECKPOINTS</w:t>
      </w:r>
      <w:r>
        <w:rPr>
          <w:b/>
          <w:spacing w:val="-17"/>
          <w:u w:val="thick" w:color="2F2F2F"/>
        </w:rPr>
        <w:t xml:space="preserve"> </w:t>
      </w:r>
      <w:r>
        <w:rPr>
          <w:b/>
          <w:u w:val="thick" w:color="2F2F2F"/>
        </w:rPr>
        <w:t>/</w:t>
      </w:r>
      <w:r>
        <w:rPr>
          <w:b/>
          <w:spacing w:val="-22"/>
          <w:u w:val="thick" w:color="2F2F2F"/>
        </w:rPr>
        <w:t xml:space="preserve"> </w:t>
      </w:r>
      <w:r>
        <w:rPr>
          <w:b/>
          <w:u w:val="thick" w:color="2F2F2F"/>
        </w:rPr>
        <w:t>STOP</w:t>
      </w:r>
      <w:r>
        <w:rPr>
          <w:b/>
          <w:spacing w:val="-20"/>
          <w:u w:val="thick" w:color="2F2F2F"/>
        </w:rPr>
        <w:t xml:space="preserve"> </w:t>
      </w:r>
      <w:r>
        <w:rPr>
          <w:b/>
          <w:u w:val="thick" w:color="2F2F2F"/>
        </w:rPr>
        <w:t>CHECKS</w:t>
      </w:r>
      <w:r>
        <w:rPr>
          <w:b/>
          <w:spacing w:val="-19"/>
          <w:u w:val="thick" w:color="2F2F2F"/>
        </w:rPr>
        <w:t xml:space="preserve"> </w:t>
      </w:r>
      <w:r>
        <w:rPr>
          <w:b/>
          <w:u w:val="thick" w:color="2F2F2F"/>
        </w:rPr>
        <w:t>/</w:t>
      </w:r>
      <w:r>
        <w:rPr>
          <w:b/>
          <w:spacing w:val="-26"/>
          <w:u w:val="thick" w:color="2F2F2F"/>
        </w:rPr>
        <w:t xml:space="preserve"> </w:t>
      </w:r>
      <w:r>
        <w:rPr>
          <w:b/>
          <w:u w:val="thick" w:color="2F2F2F"/>
        </w:rPr>
        <w:t>ROAD</w:t>
      </w:r>
      <w:r>
        <w:rPr>
          <w:b/>
          <w:spacing w:val="-25"/>
          <w:u w:val="thick" w:color="2F2F2F"/>
        </w:rPr>
        <w:t xml:space="preserve"> </w:t>
      </w:r>
      <w:r>
        <w:rPr>
          <w:b/>
          <w:u w:val="thick" w:color="2F2F2F"/>
        </w:rPr>
        <w:t>CROSSINGS</w:t>
      </w:r>
      <w:r>
        <w:rPr>
          <w:b/>
          <w:spacing w:val="-19"/>
        </w:rPr>
        <w:t xml:space="preserve"> </w:t>
      </w:r>
      <w:r>
        <w:t>–Club</w:t>
      </w:r>
      <w:r w:rsidR="003F5EBD">
        <w:t xml:space="preserve"> </w:t>
      </w:r>
      <w:r>
        <w:t>shall</w:t>
      </w:r>
      <w:r>
        <w:rPr>
          <w:spacing w:val="-22"/>
        </w:rPr>
        <w:t xml:space="preserve"> </w:t>
      </w:r>
      <w:r>
        <w:t>provide,</w:t>
      </w:r>
      <w:r>
        <w:rPr>
          <w:spacing w:val="-18"/>
        </w:rPr>
        <w:t xml:space="preserve"> </w:t>
      </w:r>
      <w:r>
        <w:t>and</w:t>
      </w:r>
      <w:r>
        <w:rPr>
          <w:spacing w:val="-28"/>
        </w:rPr>
        <w:t xml:space="preserve"> </w:t>
      </w:r>
      <w:r>
        <w:t>man</w:t>
      </w:r>
      <w:r>
        <w:rPr>
          <w:spacing w:val="-22"/>
        </w:rPr>
        <w:t xml:space="preserve"> </w:t>
      </w:r>
      <w:r>
        <w:t>properly</w:t>
      </w:r>
      <w:r>
        <w:rPr>
          <w:spacing w:val="-16"/>
        </w:rPr>
        <w:t xml:space="preserve"> </w:t>
      </w:r>
      <w:r>
        <w:t>as</w:t>
      </w:r>
      <w:r>
        <w:rPr>
          <w:spacing w:val="-26"/>
        </w:rPr>
        <w:t xml:space="preserve"> </w:t>
      </w:r>
      <w:r>
        <w:t>required.</w:t>
      </w:r>
      <w:r>
        <w:rPr>
          <w:spacing w:val="10"/>
        </w:rPr>
        <w:t xml:space="preserve"> </w:t>
      </w:r>
      <w:r>
        <w:t>It</w:t>
      </w:r>
      <w:r>
        <w:rPr>
          <w:spacing w:val="-23"/>
        </w:rPr>
        <w:t xml:space="preserve"> </w:t>
      </w:r>
      <w:r>
        <w:t xml:space="preserve">is </w:t>
      </w:r>
      <w:r>
        <w:rPr>
          <w:w w:val="95"/>
        </w:rPr>
        <w:t>mandatory course</w:t>
      </w:r>
      <w:r>
        <w:rPr>
          <w:spacing w:val="-7"/>
          <w:w w:val="95"/>
        </w:rPr>
        <w:t xml:space="preserve"> </w:t>
      </w:r>
      <w:r>
        <w:rPr>
          <w:w w:val="95"/>
        </w:rPr>
        <w:t>workers</w:t>
      </w:r>
      <w:r>
        <w:rPr>
          <w:spacing w:val="-10"/>
          <w:w w:val="95"/>
        </w:rPr>
        <w:t xml:space="preserve"> </w:t>
      </w:r>
      <w:r>
        <w:rPr>
          <w:w w:val="95"/>
        </w:rPr>
        <w:t>wear</w:t>
      </w:r>
      <w:r>
        <w:rPr>
          <w:spacing w:val="-9"/>
          <w:w w:val="95"/>
        </w:rPr>
        <w:t xml:space="preserve"> </w:t>
      </w:r>
      <w:r>
        <w:rPr>
          <w:w w:val="95"/>
        </w:rPr>
        <w:t>reflective</w:t>
      </w:r>
      <w:r>
        <w:rPr>
          <w:spacing w:val="-9"/>
          <w:w w:val="95"/>
        </w:rPr>
        <w:t xml:space="preserve"> </w:t>
      </w:r>
      <w:r>
        <w:rPr>
          <w:w w:val="95"/>
        </w:rPr>
        <w:t>vests</w:t>
      </w:r>
      <w:r>
        <w:rPr>
          <w:spacing w:val="-15"/>
          <w:w w:val="95"/>
        </w:rPr>
        <w:t xml:space="preserve"> </w:t>
      </w:r>
      <w:r>
        <w:rPr>
          <w:w w:val="95"/>
        </w:rPr>
        <w:t>for</w:t>
      </w:r>
      <w:r>
        <w:rPr>
          <w:spacing w:val="-18"/>
          <w:w w:val="95"/>
        </w:rPr>
        <w:t xml:space="preserve"> </w:t>
      </w:r>
      <w:r>
        <w:rPr>
          <w:w w:val="95"/>
        </w:rPr>
        <w:t>safety.</w:t>
      </w:r>
      <w:r>
        <w:rPr>
          <w:spacing w:val="22"/>
          <w:w w:val="95"/>
        </w:rPr>
        <w:t xml:space="preserve"> </w:t>
      </w:r>
      <w:r>
        <w:rPr>
          <w:w w:val="95"/>
        </w:rPr>
        <w:t>Club</w:t>
      </w:r>
      <w:r>
        <w:rPr>
          <w:spacing w:val="-12"/>
          <w:w w:val="95"/>
        </w:rPr>
        <w:t xml:space="preserve"> </w:t>
      </w:r>
      <w:r>
        <w:rPr>
          <w:w w:val="95"/>
        </w:rPr>
        <w:t>may</w:t>
      </w:r>
      <w:r>
        <w:rPr>
          <w:spacing w:val="-11"/>
          <w:w w:val="95"/>
        </w:rPr>
        <w:t xml:space="preserve"> </w:t>
      </w:r>
      <w:r>
        <w:rPr>
          <w:w w:val="95"/>
        </w:rPr>
        <w:t>choose</w:t>
      </w:r>
      <w:r>
        <w:rPr>
          <w:spacing w:val="-7"/>
          <w:w w:val="95"/>
        </w:rPr>
        <w:t xml:space="preserve"> </w:t>
      </w:r>
      <w:r>
        <w:rPr>
          <w:w w:val="95"/>
        </w:rPr>
        <w:t>to</w:t>
      </w:r>
      <w:r>
        <w:rPr>
          <w:spacing w:val="-12"/>
          <w:w w:val="95"/>
        </w:rPr>
        <w:t xml:space="preserve"> </w:t>
      </w:r>
      <w:r>
        <w:rPr>
          <w:w w:val="95"/>
        </w:rPr>
        <w:t>have</w:t>
      </w:r>
      <w:r>
        <w:rPr>
          <w:spacing w:val="-9"/>
          <w:w w:val="95"/>
        </w:rPr>
        <w:t xml:space="preserve"> </w:t>
      </w:r>
      <w:r>
        <w:rPr>
          <w:w w:val="95"/>
        </w:rPr>
        <w:t>portable</w:t>
      </w:r>
      <w:r>
        <w:rPr>
          <w:spacing w:val="-7"/>
          <w:w w:val="95"/>
        </w:rPr>
        <w:t xml:space="preserve"> </w:t>
      </w:r>
      <w:r>
        <w:rPr>
          <w:w w:val="95"/>
        </w:rPr>
        <w:t>lighting</w:t>
      </w:r>
      <w:r>
        <w:rPr>
          <w:spacing w:val="-5"/>
          <w:w w:val="95"/>
        </w:rPr>
        <w:t xml:space="preserve"> </w:t>
      </w:r>
      <w:r>
        <w:rPr>
          <w:w w:val="95"/>
        </w:rPr>
        <w:t>at</w:t>
      </w:r>
      <w:r>
        <w:rPr>
          <w:spacing w:val="-15"/>
          <w:w w:val="95"/>
        </w:rPr>
        <w:t xml:space="preserve"> </w:t>
      </w:r>
      <w:r>
        <w:rPr>
          <w:w w:val="95"/>
        </w:rPr>
        <w:t xml:space="preserve">check </w:t>
      </w:r>
      <w:r>
        <w:t xml:space="preserve">points/road crossings for safety to allow broken down riders </w:t>
      </w:r>
      <w:r>
        <w:rPr>
          <w:spacing w:val="2"/>
        </w:rPr>
        <w:t>to</w:t>
      </w:r>
      <w:r w:rsidR="003F5EBD">
        <w:rPr>
          <w:spacing w:val="2"/>
        </w:rPr>
        <w:t xml:space="preserve"> </w:t>
      </w:r>
      <w:r>
        <w:rPr>
          <w:spacing w:val="2"/>
        </w:rPr>
        <w:t xml:space="preserve">be </w:t>
      </w:r>
      <w:r>
        <w:t>located</w:t>
      </w:r>
      <w:r>
        <w:rPr>
          <w:spacing w:val="-11"/>
        </w:rPr>
        <w:t xml:space="preserve"> </w:t>
      </w:r>
      <w:r>
        <w:t>easily.</w:t>
      </w:r>
    </w:p>
    <w:p w14:paraId="3C765C97" w14:textId="77777777" w:rsidR="00237078" w:rsidRDefault="00034852">
      <w:pPr>
        <w:pStyle w:val="ListParagraph"/>
        <w:numPr>
          <w:ilvl w:val="0"/>
          <w:numId w:val="1"/>
        </w:numPr>
        <w:tabs>
          <w:tab w:val="left" w:pos="840"/>
        </w:tabs>
        <w:ind w:right="715"/>
      </w:pPr>
      <w:r>
        <w:rPr>
          <w:b/>
          <w:u w:val="thick" w:color="373737"/>
        </w:rPr>
        <w:t>STAGING / PIT ROW</w:t>
      </w:r>
      <w:r>
        <w:rPr>
          <w:b/>
        </w:rPr>
        <w:t xml:space="preserve"> – </w:t>
      </w:r>
      <w:r>
        <w:t xml:space="preserve">Club shall provide portable lighting at scoring/sign-up area for safety reasons. </w:t>
      </w:r>
      <w:r>
        <w:rPr>
          <w:b/>
        </w:rPr>
        <w:t xml:space="preserve">The entrance (marked </w:t>
      </w:r>
      <w:r>
        <w:rPr>
          <w:b/>
          <w:color w:val="0F0F0F"/>
        </w:rPr>
        <w:t xml:space="preserve">by </w:t>
      </w:r>
      <w:r>
        <w:rPr>
          <w:b/>
        </w:rPr>
        <w:t xml:space="preserve">15mph speed limit sign) and exit of the Pit area shall </w:t>
      </w:r>
      <w:r>
        <w:rPr>
          <w:b/>
          <w:color w:val="131313"/>
        </w:rPr>
        <w:t xml:space="preserve">be </w:t>
      </w:r>
      <w:r>
        <w:rPr>
          <w:b/>
        </w:rPr>
        <w:t>CLEARLY marked. There is a 15mph 1</w:t>
      </w:r>
      <w:proofErr w:type="spellStart"/>
      <w:r>
        <w:rPr>
          <w:b/>
          <w:position w:val="7"/>
          <w:sz w:val="14"/>
        </w:rPr>
        <w:t>st</w:t>
      </w:r>
      <w:proofErr w:type="spellEnd"/>
      <w:r>
        <w:rPr>
          <w:b/>
          <w:position w:val="7"/>
          <w:sz w:val="14"/>
        </w:rPr>
        <w:t xml:space="preserve"> </w:t>
      </w:r>
      <w:r>
        <w:rPr>
          <w:b/>
        </w:rPr>
        <w:t xml:space="preserve">gear speed limit and no passing while in the pit area. </w:t>
      </w:r>
      <w:r>
        <w:t>Violators may be subject to time penalty or disqualification.</w:t>
      </w:r>
      <w:r>
        <w:rPr>
          <w:spacing w:val="-31"/>
        </w:rPr>
        <w:t xml:space="preserve"> </w:t>
      </w:r>
      <w:r>
        <w:t>The</w:t>
      </w:r>
      <w:r>
        <w:rPr>
          <w:spacing w:val="-30"/>
        </w:rPr>
        <w:t xml:space="preserve"> </w:t>
      </w:r>
      <w:r>
        <w:t>pitting</w:t>
      </w:r>
      <w:r>
        <w:rPr>
          <w:spacing w:val="-31"/>
        </w:rPr>
        <w:t xml:space="preserve"> </w:t>
      </w:r>
      <w:r>
        <w:t>area</w:t>
      </w:r>
      <w:r>
        <w:rPr>
          <w:spacing w:val="-30"/>
        </w:rPr>
        <w:t xml:space="preserve"> </w:t>
      </w:r>
      <w:r>
        <w:t>must</w:t>
      </w:r>
      <w:r>
        <w:rPr>
          <w:spacing w:val="-31"/>
        </w:rPr>
        <w:t xml:space="preserve"> </w:t>
      </w:r>
      <w:r>
        <w:t>be</w:t>
      </w:r>
      <w:r>
        <w:rPr>
          <w:spacing w:val="-30"/>
        </w:rPr>
        <w:t xml:space="preserve"> </w:t>
      </w:r>
      <w:r>
        <w:t>well</w:t>
      </w:r>
      <w:r>
        <w:rPr>
          <w:spacing w:val="-30"/>
        </w:rPr>
        <w:t xml:space="preserve"> </w:t>
      </w:r>
      <w:r>
        <w:t>marked</w:t>
      </w:r>
      <w:r>
        <w:rPr>
          <w:spacing w:val="-31"/>
        </w:rPr>
        <w:t xml:space="preserve"> </w:t>
      </w:r>
      <w:r>
        <w:t>and</w:t>
      </w:r>
      <w:r>
        <w:rPr>
          <w:spacing w:val="-30"/>
        </w:rPr>
        <w:t xml:space="preserve"> </w:t>
      </w:r>
      <w:r>
        <w:t>safe.</w:t>
      </w:r>
      <w:r>
        <w:rPr>
          <w:spacing w:val="-31"/>
        </w:rPr>
        <w:t xml:space="preserve"> </w:t>
      </w:r>
      <w:r>
        <w:t>It</w:t>
      </w:r>
      <w:r>
        <w:rPr>
          <w:spacing w:val="-30"/>
        </w:rPr>
        <w:t xml:space="preserve"> </w:t>
      </w:r>
      <w:r>
        <w:t>is</w:t>
      </w:r>
      <w:r>
        <w:rPr>
          <w:spacing w:val="-30"/>
        </w:rPr>
        <w:t xml:space="preserve"> </w:t>
      </w:r>
      <w:r>
        <w:t>mandatory,</w:t>
      </w:r>
      <w:r>
        <w:rPr>
          <w:spacing w:val="-31"/>
        </w:rPr>
        <w:t xml:space="preserve"> </w:t>
      </w:r>
      <w:r>
        <w:t>subject</w:t>
      </w:r>
      <w:r>
        <w:rPr>
          <w:spacing w:val="-30"/>
        </w:rPr>
        <w:t xml:space="preserve"> </w:t>
      </w:r>
      <w:r>
        <w:t>to</w:t>
      </w:r>
      <w:r>
        <w:rPr>
          <w:spacing w:val="-31"/>
        </w:rPr>
        <w:t xml:space="preserve"> </w:t>
      </w:r>
      <w:r>
        <w:t>disqualification,</w:t>
      </w:r>
      <w:r>
        <w:rPr>
          <w:spacing w:val="-30"/>
        </w:rPr>
        <w:t xml:space="preserve"> </w:t>
      </w:r>
      <w:r>
        <w:t>that</w:t>
      </w:r>
      <w:r>
        <w:rPr>
          <w:spacing w:val="-31"/>
        </w:rPr>
        <w:t xml:space="preserve"> </w:t>
      </w:r>
      <w:r>
        <w:t xml:space="preserve">riders DO NOT </w:t>
      </w:r>
      <w:r>
        <w:rPr>
          <w:color w:val="181818"/>
        </w:rPr>
        <w:t xml:space="preserve">GO </w:t>
      </w:r>
      <w:r>
        <w:t>BACKWARDS IN THE</w:t>
      </w:r>
      <w:r>
        <w:rPr>
          <w:spacing w:val="-31"/>
        </w:rPr>
        <w:t xml:space="preserve"> </w:t>
      </w:r>
      <w:r>
        <w:t>PITS.</w:t>
      </w:r>
    </w:p>
    <w:p w14:paraId="23CAF3BC" w14:textId="77777777" w:rsidR="00237078" w:rsidRDefault="00034852">
      <w:pPr>
        <w:pStyle w:val="ListParagraph"/>
        <w:numPr>
          <w:ilvl w:val="0"/>
          <w:numId w:val="1"/>
        </w:numPr>
        <w:tabs>
          <w:tab w:val="left" w:pos="840"/>
        </w:tabs>
        <w:ind w:right="819"/>
      </w:pPr>
      <w:r>
        <w:rPr>
          <w:b/>
          <w:u w:val="thick" w:color="1F1F1F"/>
        </w:rPr>
        <w:t>HOURS / LAPS</w:t>
      </w:r>
      <w:r>
        <w:rPr>
          <w:b/>
        </w:rPr>
        <w:t xml:space="preserve"> </w:t>
      </w:r>
      <w:r>
        <w:t xml:space="preserve">– Now BLM stipulations state; </w:t>
      </w:r>
      <w:r>
        <w:rPr>
          <w:b/>
        </w:rPr>
        <w:t>no parade lap</w:t>
      </w:r>
      <w:r>
        <w:t>. Start time shall be 9:00PM, to Minimize impact to the</w:t>
      </w:r>
      <w:r>
        <w:rPr>
          <w:spacing w:val="-2"/>
        </w:rPr>
        <w:t xml:space="preserve"> </w:t>
      </w:r>
      <w:r>
        <w:t>Desert</w:t>
      </w:r>
      <w:r>
        <w:rPr>
          <w:spacing w:val="-2"/>
        </w:rPr>
        <w:t xml:space="preserve"> </w:t>
      </w:r>
      <w:r>
        <w:t>Tortoise.</w:t>
      </w:r>
      <w:r>
        <w:rPr>
          <w:spacing w:val="-12"/>
        </w:rPr>
        <w:t xml:space="preserve"> </w:t>
      </w:r>
      <w:r>
        <w:t>Race</w:t>
      </w:r>
      <w:r>
        <w:rPr>
          <w:spacing w:val="-1"/>
        </w:rPr>
        <w:t xml:space="preserve"> </w:t>
      </w:r>
      <w:r>
        <w:t>duration</w:t>
      </w:r>
      <w:r>
        <w:rPr>
          <w:spacing w:val="-2"/>
        </w:rPr>
        <w:t xml:space="preserve"> </w:t>
      </w:r>
      <w:r>
        <w:t>shall</w:t>
      </w:r>
      <w:r>
        <w:rPr>
          <w:spacing w:val="-3"/>
        </w:rPr>
        <w:t xml:space="preserve"> </w:t>
      </w:r>
      <w:r>
        <w:t>be</w:t>
      </w:r>
      <w:r>
        <w:rPr>
          <w:spacing w:val="-3"/>
        </w:rPr>
        <w:t xml:space="preserve"> </w:t>
      </w:r>
      <w:r>
        <w:t>9</w:t>
      </w:r>
      <w:r>
        <w:rPr>
          <w:spacing w:val="-2"/>
        </w:rPr>
        <w:t xml:space="preserve"> </w:t>
      </w:r>
      <w:r>
        <w:t>laps</w:t>
      </w:r>
      <w:r>
        <w:rPr>
          <w:spacing w:val="-3"/>
        </w:rPr>
        <w:t xml:space="preserve"> </w:t>
      </w:r>
      <w:r>
        <w:t>for</w:t>
      </w:r>
      <w:r>
        <w:rPr>
          <w:spacing w:val="-1"/>
        </w:rPr>
        <w:t xml:space="preserve"> </w:t>
      </w:r>
      <w:r>
        <w:t>the</w:t>
      </w:r>
      <w:r>
        <w:rPr>
          <w:spacing w:val="-2"/>
        </w:rPr>
        <w:t xml:space="preserve"> </w:t>
      </w:r>
      <w:r>
        <w:t>leader</w:t>
      </w:r>
      <w:r>
        <w:rPr>
          <w:spacing w:val="-3"/>
        </w:rPr>
        <w:t xml:space="preserve"> </w:t>
      </w:r>
      <w:r>
        <w:t>or</w:t>
      </w:r>
      <w:r>
        <w:rPr>
          <w:spacing w:val="-3"/>
        </w:rPr>
        <w:t xml:space="preserve"> </w:t>
      </w:r>
      <w:r>
        <w:rPr>
          <w:color w:val="0F0F0F"/>
        </w:rPr>
        <w:t>4</w:t>
      </w:r>
      <w:r>
        <w:rPr>
          <w:color w:val="0F0F0F"/>
          <w:spacing w:val="-2"/>
        </w:rPr>
        <w:t xml:space="preserve"> </w:t>
      </w:r>
      <w:r>
        <w:t>hours</w:t>
      </w:r>
      <w:r>
        <w:rPr>
          <w:spacing w:val="-3"/>
        </w:rPr>
        <w:t xml:space="preserve"> </w:t>
      </w:r>
      <w:r>
        <w:t>plus</w:t>
      </w:r>
      <w:r>
        <w:rPr>
          <w:spacing w:val="-2"/>
        </w:rPr>
        <w:t xml:space="preserve"> </w:t>
      </w:r>
      <w:r>
        <w:t>1</w:t>
      </w:r>
      <w:r>
        <w:rPr>
          <w:spacing w:val="-2"/>
        </w:rPr>
        <w:t xml:space="preserve"> </w:t>
      </w:r>
      <w:r>
        <w:t>lap</w:t>
      </w:r>
      <w:r>
        <w:rPr>
          <w:spacing w:val="-2"/>
        </w:rPr>
        <w:t xml:space="preserve"> </w:t>
      </w:r>
      <w:r>
        <w:t>for</w:t>
      </w:r>
      <w:r>
        <w:rPr>
          <w:spacing w:val="-3"/>
        </w:rPr>
        <w:t xml:space="preserve"> </w:t>
      </w:r>
      <w:r>
        <w:t>the</w:t>
      </w:r>
      <w:r>
        <w:rPr>
          <w:spacing w:val="-2"/>
        </w:rPr>
        <w:t xml:space="preserve"> </w:t>
      </w:r>
      <w:r>
        <w:t>leader...</w:t>
      </w:r>
      <w:r>
        <w:rPr>
          <w:spacing w:val="-25"/>
        </w:rPr>
        <w:t xml:space="preserve"> </w:t>
      </w:r>
      <w:r>
        <w:t>whichever occurs first. Finish shall be grand prix</w:t>
      </w:r>
      <w:r>
        <w:rPr>
          <w:spacing w:val="4"/>
        </w:rPr>
        <w:t xml:space="preserve"> </w:t>
      </w:r>
      <w:r>
        <w:t>type.</w:t>
      </w:r>
    </w:p>
    <w:p w14:paraId="3BF535D5" w14:textId="77777777" w:rsidR="00237078" w:rsidRDefault="00034852">
      <w:pPr>
        <w:pStyle w:val="ListParagraph"/>
        <w:numPr>
          <w:ilvl w:val="0"/>
          <w:numId w:val="1"/>
        </w:numPr>
        <w:tabs>
          <w:tab w:val="left" w:pos="840"/>
        </w:tabs>
        <w:ind w:right="665"/>
      </w:pPr>
      <w:r>
        <w:rPr>
          <w:b/>
          <w:u w:val="thick" w:color="1F1F1F"/>
        </w:rPr>
        <w:t>STARTING</w:t>
      </w:r>
      <w:r>
        <w:rPr>
          <w:b/>
          <w:spacing w:val="25"/>
        </w:rPr>
        <w:t xml:space="preserve"> </w:t>
      </w:r>
      <w:r>
        <w:t>-</w:t>
      </w:r>
      <w:r>
        <w:rPr>
          <w:spacing w:val="-24"/>
        </w:rPr>
        <w:t xml:space="preserve"> </w:t>
      </w:r>
      <w:r>
        <w:rPr>
          <w:spacing w:val="-10"/>
        </w:rPr>
        <w:t>Starting</w:t>
      </w:r>
      <w:r>
        <w:rPr>
          <w:spacing w:val="-23"/>
        </w:rPr>
        <w:t xml:space="preserve"> </w:t>
      </w:r>
      <w:r>
        <w:t>order</w:t>
      </w:r>
      <w:r>
        <w:rPr>
          <w:spacing w:val="-18"/>
        </w:rPr>
        <w:t xml:space="preserve"> </w:t>
      </w:r>
      <w:r>
        <w:t>shall</w:t>
      </w:r>
      <w:r>
        <w:rPr>
          <w:spacing w:val="-19"/>
        </w:rPr>
        <w:t xml:space="preserve"> </w:t>
      </w:r>
      <w:r>
        <w:t>be</w:t>
      </w:r>
      <w:r>
        <w:rPr>
          <w:spacing w:val="-20"/>
        </w:rPr>
        <w:t xml:space="preserve"> </w:t>
      </w:r>
      <w:r>
        <w:t>based</w:t>
      </w:r>
      <w:r>
        <w:rPr>
          <w:spacing w:val="-14"/>
        </w:rPr>
        <w:t xml:space="preserve"> </w:t>
      </w:r>
      <w:r>
        <w:t>on</w:t>
      </w:r>
      <w:r>
        <w:rPr>
          <w:spacing w:val="-19"/>
        </w:rPr>
        <w:t xml:space="preserve"> </w:t>
      </w:r>
      <w:r>
        <w:t>the</w:t>
      </w:r>
      <w:r>
        <w:rPr>
          <w:spacing w:val="-12"/>
        </w:rPr>
        <w:t xml:space="preserve"> </w:t>
      </w:r>
      <w:r>
        <w:t>finish</w:t>
      </w:r>
      <w:r>
        <w:rPr>
          <w:spacing w:val="-17"/>
        </w:rPr>
        <w:t xml:space="preserve"> </w:t>
      </w:r>
      <w:r>
        <w:t>of</w:t>
      </w:r>
      <w:r>
        <w:rPr>
          <w:spacing w:val="-23"/>
        </w:rPr>
        <w:t xml:space="preserve"> </w:t>
      </w:r>
      <w:r>
        <w:t>each</w:t>
      </w:r>
      <w:r>
        <w:rPr>
          <w:spacing w:val="-10"/>
        </w:rPr>
        <w:t xml:space="preserve"> </w:t>
      </w:r>
      <w:r>
        <w:t>division</w:t>
      </w:r>
      <w:r>
        <w:rPr>
          <w:spacing w:val="-11"/>
        </w:rPr>
        <w:t xml:space="preserve"> </w:t>
      </w:r>
      <w:r>
        <w:t>at</w:t>
      </w:r>
      <w:r>
        <w:rPr>
          <w:spacing w:val="-9"/>
        </w:rPr>
        <w:t xml:space="preserve"> </w:t>
      </w:r>
      <w:r>
        <w:t>the</w:t>
      </w:r>
      <w:r>
        <w:rPr>
          <w:spacing w:val="-18"/>
        </w:rPr>
        <w:t xml:space="preserve"> </w:t>
      </w:r>
      <w:r>
        <w:t>previous</w:t>
      </w:r>
      <w:r>
        <w:rPr>
          <w:spacing w:val="-16"/>
        </w:rPr>
        <w:t xml:space="preserve"> </w:t>
      </w:r>
      <w:r>
        <w:t>Night</w:t>
      </w:r>
      <w:r>
        <w:rPr>
          <w:spacing w:val="-14"/>
        </w:rPr>
        <w:t xml:space="preserve"> </w:t>
      </w:r>
      <w:r>
        <w:t>Race.</w:t>
      </w:r>
      <w:r>
        <w:rPr>
          <w:spacing w:val="-17"/>
        </w:rPr>
        <w:t xml:space="preserve"> </w:t>
      </w:r>
      <w:r>
        <w:t>Starting</w:t>
      </w:r>
      <w:r>
        <w:rPr>
          <w:spacing w:val="-11"/>
        </w:rPr>
        <w:t xml:space="preserve"> </w:t>
      </w:r>
      <w:r>
        <w:t>of</w:t>
      </w:r>
      <w:r>
        <w:rPr>
          <w:spacing w:val="-3"/>
        </w:rPr>
        <w:t xml:space="preserve"> </w:t>
      </w:r>
      <w:r>
        <w:t>classes shall</w:t>
      </w:r>
      <w:r>
        <w:rPr>
          <w:spacing w:val="-28"/>
        </w:rPr>
        <w:t xml:space="preserve"> </w:t>
      </w:r>
      <w:r>
        <w:t>be</w:t>
      </w:r>
      <w:r>
        <w:rPr>
          <w:spacing w:val="-30"/>
        </w:rPr>
        <w:t xml:space="preserve"> </w:t>
      </w:r>
      <w:r>
        <w:rPr>
          <w:color w:val="0F0F0F"/>
          <w:spacing w:val="2"/>
        </w:rPr>
        <w:t>--</w:t>
      </w:r>
      <w:r>
        <w:rPr>
          <w:spacing w:val="2"/>
        </w:rPr>
        <w:t>Pro</w:t>
      </w:r>
      <w:r>
        <w:rPr>
          <w:spacing w:val="-29"/>
        </w:rPr>
        <w:t xml:space="preserve"> </w:t>
      </w:r>
      <w:r>
        <w:t>/</w:t>
      </w:r>
      <w:r>
        <w:rPr>
          <w:spacing w:val="-29"/>
        </w:rPr>
        <w:t xml:space="preserve"> </w:t>
      </w:r>
      <w:r>
        <w:t>Expert</w:t>
      </w:r>
      <w:r>
        <w:rPr>
          <w:spacing w:val="-24"/>
        </w:rPr>
        <w:t xml:space="preserve"> </w:t>
      </w:r>
      <w:r>
        <w:t>/</w:t>
      </w:r>
      <w:r>
        <w:rPr>
          <w:spacing w:val="-30"/>
        </w:rPr>
        <w:t xml:space="preserve"> </w:t>
      </w:r>
      <w:r>
        <w:t>Ironman</w:t>
      </w:r>
      <w:r>
        <w:rPr>
          <w:spacing w:val="-23"/>
        </w:rPr>
        <w:t xml:space="preserve"> </w:t>
      </w:r>
      <w:r>
        <w:t>/</w:t>
      </w:r>
      <w:r>
        <w:rPr>
          <w:spacing w:val="-32"/>
        </w:rPr>
        <w:t xml:space="preserve"> </w:t>
      </w:r>
      <w:r>
        <w:t>Amateur</w:t>
      </w:r>
      <w:r>
        <w:rPr>
          <w:spacing w:val="-24"/>
        </w:rPr>
        <w:t xml:space="preserve"> </w:t>
      </w:r>
      <w:r>
        <w:rPr>
          <w:spacing w:val="4"/>
        </w:rPr>
        <w:t>/and</w:t>
      </w:r>
      <w:r>
        <w:rPr>
          <w:spacing w:val="-28"/>
        </w:rPr>
        <w:t xml:space="preserve"> </w:t>
      </w:r>
      <w:r>
        <w:t>Bikes</w:t>
      </w:r>
      <w:r>
        <w:rPr>
          <w:spacing w:val="-28"/>
        </w:rPr>
        <w:t xml:space="preserve"> </w:t>
      </w:r>
      <w:r>
        <w:t>before</w:t>
      </w:r>
      <w:r>
        <w:rPr>
          <w:spacing w:val="-24"/>
        </w:rPr>
        <w:t xml:space="preserve"> </w:t>
      </w:r>
      <w:r>
        <w:t>Quads.</w:t>
      </w:r>
      <w:r>
        <w:rPr>
          <w:spacing w:val="-2"/>
        </w:rPr>
        <w:t xml:space="preserve"> </w:t>
      </w:r>
      <w:r>
        <w:t>Changes</w:t>
      </w:r>
      <w:r>
        <w:rPr>
          <w:spacing w:val="-2"/>
        </w:rPr>
        <w:t xml:space="preserve"> </w:t>
      </w:r>
      <w:r>
        <w:t>in</w:t>
      </w:r>
      <w:r>
        <w:rPr>
          <w:spacing w:val="-1"/>
        </w:rPr>
        <w:t xml:space="preserve"> </w:t>
      </w:r>
      <w:r>
        <w:t>starting</w:t>
      </w:r>
      <w:r>
        <w:rPr>
          <w:spacing w:val="-3"/>
        </w:rPr>
        <w:t xml:space="preserve"> </w:t>
      </w:r>
      <w:r>
        <w:t>order</w:t>
      </w:r>
      <w:r>
        <w:rPr>
          <w:spacing w:val="-2"/>
        </w:rPr>
        <w:t xml:space="preserve"> </w:t>
      </w:r>
      <w:r>
        <w:t>may</w:t>
      </w:r>
      <w:r>
        <w:rPr>
          <w:spacing w:val="-2"/>
        </w:rPr>
        <w:t xml:space="preserve"> </w:t>
      </w:r>
      <w:r>
        <w:t>be</w:t>
      </w:r>
      <w:r>
        <w:rPr>
          <w:spacing w:val="-3"/>
        </w:rPr>
        <w:t xml:space="preserve"> </w:t>
      </w:r>
      <w:r>
        <w:t>modified</w:t>
      </w:r>
      <w:r>
        <w:rPr>
          <w:spacing w:val="-21"/>
        </w:rPr>
        <w:t xml:space="preserve"> </w:t>
      </w:r>
      <w:r>
        <w:t>by the</w:t>
      </w:r>
      <w:r>
        <w:rPr>
          <w:spacing w:val="-5"/>
        </w:rPr>
        <w:t xml:space="preserve"> </w:t>
      </w:r>
      <w:r>
        <w:t>MRAN</w:t>
      </w:r>
      <w:r>
        <w:rPr>
          <w:spacing w:val="-6"/>
        </w:rPr>
        <w:t xml:space="preserve"> </w:t>
      </w:r>
      <w:r>
        <w:t>Night</w:t>
      </w:r>
      <w:r>
        <w:rPr>
          <w:spacing w:val="-25"/>
        </w:rPr>
        <w:t xml:space="preserve"> </w:t>
      </w:r>
      <w:r>
        <w:t>Race</w:t>
      </w:r>
      <w:r>
        <w:rPr>
          <w:spacing w:val="-28"/>
        </w:rPr>
        <w:t xml:space="preserve"> </w:t>
      </w:r>
      <w:r>
        <w:t>Committee</w:t>
      </w:r>
      <w:r>
        <w:rPr>
          <w:spacing w:val="-24"/>
        </w:rPr>
        <w:t xml:space="preserve"> </w:t>
      </w:r>
      <w:r>
        <w:t>and</w:t>
      </w:r>
      <w:r>
        <w:rPr>
          <w:spacing w:val="-26"/>
        </w:rPr>
        <w:t xml:space="preserve"> </w:t>
      </w:r>
      <w:r>
        <w:t>or</w:t>
      </w:r>
      <w:r>
        <w:rPr>
          <w:spacing w:val="-31"/>
        </w:rPr>
        <w:t xml:space="preserve"> </w:t>
      </w:r>
      <w:r>
        <w:t>hosting</w:t>
      </w:r>
      <w:r>
        <w:rPr>
          <w:spacing w:val="-23"/>
        </w:rPr>
        <w:t xml:space="preserve"> </w:t>
      </w:r>
      <w:r>
        <w:t>club</w:t>
      </w:r>
      <w:r>
        <w:rPr>
          <w:spacing w:val="-6"/>
        </w:rPr>
        <w:t xml:space="preserve"> </w:t>
      </w:r>
      <w:r>
        <w:t>if</w:t>
      </w:r>
      <w:r>
        <w:rPr>
          <w:spacing w:val="-5"/>
        </w:rPr>
        <w:t xml:space="preserve"> </w:t>
      </w:r>
      <w:r>
        <w:t>need</w:t>
      </w:r>
      <w:r>
        <w:rPr>
          <w:spacing w:val="-5"/>
        </w:rPr>
        <w:t xml:space="preserve"> </w:t>
      </w:r>
      <w:r>
        <w:t>be.</w:t>
      </w:r>
      <w:r>
        <w:rPr>
          <w:spacing w:val="-6"/>
        </w:rPr>
        <w:t xml:space="preserve"> </w:t>
      </w:r>
      <w:r>
        <w:t>Classes</w:t>
      </w:r>
      <w:r>
        <w:rPr>
          <w:spacing w:val="-6"/>
        </w:rPr>
        <w:t xml:space="preserve"> </w:t>
      </w:r>
      <w:r>
        <w:t>and</w:t>
      </w:r>
      <w:r>
        <w:rPr>
          <w:spacing w:val="-6"/>
        </w:rPr>
        <w:t xml:space="preserve"> </w:t>
      </w:r>
      <w:r>
        <w:t>or</w:t>
      </w:r>
      <w:r>
        <w:rPr>
          <w:spacing w:val="-5"/>
        </w:rPr>
        <w:t xml:space="preserve"> </w:t>
      </w:r>
      <w:r>
        <w:t>Divisions</w:t>
      </w:r>
      <w:r>
        <w:rPr>
          <w:spacing w:val="-25"/>
        </w:rPr>
        <w:t xml:space="preserve"> </w:t>
      </w:r>
      <w:r>
        <w:t>may</w:t>
      </w:r>
      <w:r>
        <w:rPr>
          <w:spacing w:val="-26"/>
        </w:rPr>
        <w:t xml:space="preserve"> </w:t>
      </w:r>
      <w:r>
        <w:t>be</w:t>
      </w:r>
      <w:r>
        <w:rPr>
          <w:spacing w:val="-6"/>
        </w:rPr>
        <w:t xml:space="preserve"> </w:t>
      </w:r>
      <w:r>
        <w:t>combined</w:t>
      </w:r>
      <w:r>
        <w:rPr>
          <w:spacing w:val="-7"/>
        </w:rPr>
        <w:t xml:space="preserve"> </w:t>
      </w:r>
      <w:r>
        <w:t>at</w:t>
      </w:r>
      <w:r>
        <w:rPr>
          <w:spacing w:val="-15"/>
        </w:rPr>
        <w:t xml:space="preserve"> </w:t>
      </w:r>
      <w:r>
        <w:t>the discretion</w:t>
      </w:r>
      <w:r>
        <w:rPr>
          <w:spacing w:val="-26"/>
        </w:rPr>
        <w:t xml:space="preserve"> </w:t>
      </w:r>
      <w:r>
        <w:t>of</w:t>
      </w:r>
      <w:r>
        <w:rPr>
          <w:spacing w:val="-30"/>
        </w:rPr>
        <w:t xml:space="preserve"> </w:t>
      </w:r>
      <w:r>
        <w:t>the</w:t>
      </w:r>
      <w:r>
        <w:rPr>
          <w:spacing w:val="-30"/>
        </w:rPr>
        <w:t xml:space="preserve"> </w:t>
      </w:r>
      <w:r>
        <w:t>hosting</w:t>
      </w:r>
      <w:r>
        <w:rPr>
          <w:spacing w:val="-25"/>
        </w:rPr>
        <w:t xml:space="preserve"> </w:t>
      </w:r>
      <w:r>
        <w:t>club</w:t>
      </w:r>
      <w:r>
        <w:rPr>
          <w:spacing w:val="-29"/>
        </w:rPr>
        <w:t xml:space="preserve"> </w:t>
      </w:r>
      <w:r>
        <w:t>race</w:t>
      </w:r>
      <w:r>
        <w:rPr>
          <w:spacing w:val="-26"/>
        </w:rPr>
        <w:t xml:space="preserve"> </w:t>
      </w:r>
      <w:r>
        <w:t>director.</w:t>
      </w:r>
      <w:r>
        <w:rPr>
          <w:spacing w:val="-2"/>
        </w:rPr>
        <w:t xml:space="preserve"> </w:t>
      </w:r>
      <w:r>
        <w:t>Individual</w:t>
      </w:r>
      <w:r>
        <w:rPr>
          <w:spacing w:val="-19"/>
        </w:rPr>
        <w:t xml:space="preserve"> </w:t>
      </w:r>
      <w:r>
        <w:t>Team</w:t>
      </w:r>
      <w:r>
        <w:rPr>
          <w:spacing w:val="-27"/>
        </w:rPr>
        <w:t xml:space="preserve"> </w:t>
      </w:r>
      <w:r>
        <w:t>Starting</w:t>
      </w:r>
      <w:r>
        <w:rPr>
          <w:spacing w:val="-24"/>
        </w:rPr>
        <w:t xml:space="preserve"> </w:t>
      </w:r>
      <w:r>
        <w:t>Order</w:t>
      </w:r>
      <w:r>
        <w:rPr>
          <w:spacing w:val="-29"/>
        </w:rPr>
        <w:t xml:space="preserve"> </w:t>
      </w:r>
      <w:r>
        <w:t>shall</w:t>
      </w:r>
      <w:r>
        <w:rPr>
          <w:spacing w:val="-27"/>
        </w:rPr>
        <w:t xml:space="preserve"> </w:t>
      </w:r>
      <w:r>
        <w:t>be</w:t>
      </w:r>
      <w:r>
        <w:rPr>
          <w:spacing w:val="-29"/>
        </w:rPr>
        <w:t xml:space="preserve"> </w:t>
      </w:r>
      <w:r>
        <w:t>determined</w:t>
      </w:r>
      <w:r>
        <w:rPr>
          <w:spacing w:val="-23"/>
        </w:rPr>
        <w:t xml:space="preserve"> </w:t>
      </w:r>
      <w:r>
        <w:t>by</w:t>
      </w:r>
      <w:r>
        <w:rPr>
          <w:spacing w:val="-20"/>
        </w:rPr>
        <w:t xml:space="preserve"> </w:t>
      </w:r>
      <w:r>
        <w:t>drawing</w:t>
      </w:r>
      <w:r>
        <w:rPr>
          <w:spacing w:val="-20"/>
        </w:rPr>
        <w:t xml:space="preserve"> </w:t>
      </w:r>
      <w:r>
        <w:t>held</w:t>
      </w:r>
      <w:r>
        <w:rPr>
          <w:spacing w:val="-20"/>
        </w:rPr>
        <w:t xml:space="preserve"> </w:t>
      </w:r>
      <w:r>
        <w:t>45 minutes</w:t>
      </w:r>
      <w:r>
        <w:rPr>
          <w:spacing w:val="-3"/>
        </w:rPr>
        <w:t xml:space="preserve"> </w:t>
      </w:r>
      <w:r>
        <w:t>prior</w:t>
      </w:r>
      <w:r>
        <w:rPr>
          <w:spacing w:val="-3"/>
        </w:rPr>
        <w:t xml:space="preserve"> </w:t>
      </w:r>
      <w:r>
        <w:t>to</w:t>
      </w:r>
      <w:r>
        <w:rPr>
          <w:spacing w:val="-2"/>
        </w:rPr>
        <w:t xml:space="preserve"> </w:t>
      </w:r>
      <w:r>
        <w:t>start</w:t>
      </w:r>
      <w:r>
        <w:rPr>
          <w:spacing w:val="-2"/>
        </w:rPr>
        <w:t xml:space="preserve"> </w:t>
      </w:r>
      <w:r>
        <w:t>of</w:t>
      </w:r>
      <w:r>
        <w:rPr>
          <w:spacing w:val="-3"/>
        </w:rPr>
        <w:t xml:space="preserve"> </w:t>
      </w:r>
      <w:r>
        <w:t>race</w:t>
      </w:r>
      <w:r>
        <w:rPr>
          <w:spacing w:val="-3"/>
        </w:rPr>
        <w:t xml:space="preserve"> </w:t>
      </w:r>
      <w:r>
        <w:t>and</w:t>
      </w:r>
      <w:r>
        <w:rPr>
          <w:spacing w:val="-2"/>
        </w:rPr>
        <w:t xml:space="preserve"> </w:t>
      </w:r>
      <w:r>
        <w:t>will</w:t>
      </w:r>
      <w:r>
        <w:rPr>
          <w:spacing w:val="-2"/>
        </w:rPr>
        <w:t xml:space="preserve"> </w:t>
      </w:r>
      <w:r>
        <w:t>be</w:t>
      </w:r>
      <w:r>
        <w:rPr>
          <w:spacing w:val="-3"/>
        </w:rPr>
        <w:t xml:space="preserve"> </w:t>
      </w:r>
      <w:r>
        <w:t>posted</w:t>
      </w:r>
      <w:r>
        <w:rPr>
          <w:spacing w:val="-3"/>
        </w:rPr>
        <w:t xml:space="preserve"> </w:t>
      </w:r>
      <w:r>
        <w:t>on</w:t>
      </w:r>
      <w:r>
        <w:rPr>
          <w:spacing w:val="-3"/>
        </w:rPr>
        <w:t xml:space="preserve"> </w:t>
      </w:r>
      <w:r>
        <w:t>Starting</w:t>
      </w:r>
      <w:r>
        <w:rPr>
          <w:spacing w:val="-3"/>
        </w:rPr>
        <w:t xml:space="preserve"> </w:t>
      </w:r>
      <w:r>
        <w:t>Board</w:t>
      </w:r>
      <w:r>
        <w:rPr>
          <w:spacing w:val="-2"/>
        </w:rPr>
        <w:t xml:space="preserve"> </w:t>
      </w:r>
      <w:r>
        <w:t>at</w:t>
      </w:r>
      <w:r>
        <w:rPr>
          <w:spacing w:val="-2"/>
        </w:rPr>
        <w:t xml:space="preserve"> </w:t>
      </w:r>
      <w:r>
        <w:t>sign-ups.</w:t>
      </w:r>
      <w:r>
        <w:rPr>
          <w:spacing w:val="-2"/>
        </w:rPr>
        <w:t xml:space="preserve"> </w:t>
      </w:r>
      <w:r>
        <w:t>Entries</w:t>
      </w:r>
      <w:r>
        <w:rPr>
          <w:spacing w:val="-3"/>
        </w:rPr>
        <w:t xml:space="preserve"> </w:t>
      </w:r>
      <w:r>
        <w:t>received</w:t>
      </w:r>
      <w:r>
        <w:rPr>
          <w:spacing w:val="-2"/>
        </w:rPr>
        <w:t xml:space="preserve"> </w:t>
      </w:r>
      <w:r>
        <w:t>after</w:t>
      </w:r>
      <w:r>
        <w:rPr>
          <w:spacing w:val="-3"/>
        </w:rPr>
        <w:t xml:space="preserve"> </w:t>
      </w:r>
      <w:r>
        <w:t>drawing</w:t>
      </w:r>
      <w:r>
        <w:rPr>
          <w:spacing w:val="-3"/>
        </w:rPr>
        <w:t xml:space="preserve"> </w:t>
      </w:r>
      <w:r>
        <w:t>will be entered in their respective class/division on a first come basis. A typical Start shall be a timed start with 2 riders per row. Time between starts to be determined by club and safety requirements; however, a MASS START by Class and or Division can be used if space and BLM stipulations allow, which is encouraged where/when possible.</w:t>
      </w:r>
    </w:p>
    <w:p w14:paraId="491F119B" w14:textId="77777777" w:rsidR="00237078" w:rsidRDefault="00237078">
      <w:pPr>
        <w:pStyle w:val="BodyText"/>
        <w:rPr>
          <w:sz w:val="20"/>
        </w:rPr>
      </w:pPr>
    </w:p>
    <w:p w14:paraId="47F3505C" w14:textId="77777777" w:rsidR="00237078" w:rsidRDefault="00237078">
      <w:pPr>
        <w:pStyle w:val="BodyText"/>
        <w:rPr>
          <w:sz w:val="20"/>
        </w:rPr>
      </w:pPr>
    </w:p>
    <w:p w14:paraId="5C5EA639" w14:textId="77777777" w:rsidR="00237078" w:rsidRDefault="00237078">
      <w:pPr>
        <w:pStyle w:val="BodyText"/>
        <w:rPr>
          <w:sz w:val="20"/>
        </w:rPr>
      </w:pPr>
    </w:p>
    <w:p w14:paraId="361BB984" w14:textId="77777777" w:rsidR="00237078" w:rsidRDefault="00237078">
      <w:pPr>
        <w:pStyle w:val="BodyText"/>
        <w:rPr>
          <w:sz w:val="20"/>
        </w:rPr>
      </w:pPr>
    </w:p>
    <w:p w14:paraId="60A8CA81" w14:textId="77777777" w:rsidR="00237078" w:rsidRDefault="00237078">
      <w:pPr>
        <w:pStyle w:val="BodyText"/>
        <w:rPr>
          <w:sz w:val="20"/>
        </w:rPr>
      </w:pPr>
    </w:p>
    <w:p w14:paraId="466D90A1" w14:textId="77777777" w:rsidR="00237078" w:rsidRDefault="00237078">
      <w:pPr>
        <w:pStyle w:val="BodyText"/>
        <w:rPr>
          <w:sz w:val="20"/>
        </w:rPr>
      </w:pPr>
    </w:p>
    <w:p w14:paraId="74523B30" w14:textId="77777777" w:rsidR="00237078" w:rsidRDefault="00237078">
      <w:pPr>
        <w:pStyle w:val="BodyText"/>
        <w:rPr>
          <w:sz w:val="20"/>
        </w:rPr>
      </w:pPr>
    </w:p>
    <w:p w14:paraId="11B5A450" w14:textId="77777777" w:rsidR="00237078" w:rsidRDefault="00237078">
      <w:pPr>
        <w:pStyle w:val="BodyText"/>
        <w:rPr>
          <w:sz w:val="20"/>
        </w:rPr>
      </w:pPr>
    </w:p>
    <w:p w14:paraId="006D5EEB" w14:textId="77777777" w:rsidR="00237078" w:rsidRDefault="00237078">
      <w:pPr>
        <w:pStyle w:val="BodyText"/>
        <w:rPr>
          <w:sz w:val="20"/>
        </w:rPr>
      </w:pPr>
    </w:p>
    <w:p w14:paraId="7EDF0647" w14:textId="77777777" w:rsidR="00237078" w:rsidRDefault="00237078">
      <w:pPr>
        <w:pStyle w:val="BodyText"/>
        <w:rPr>
          <w:sz w:val="20"/>
        </w:rPr>
      </w:pPr>
    </w:p>
    <w:p w14:paraId="4D00D8BD" w14:textId="77777777" w:rsidR="00237078" w:rsidRDefault="00237078">
      <w:pPr>
        <w:pStyle w:val="BodyText"/>
        <w:rPr>
          <w:sz w:val="20"/>
        </w:rPr>
      </w:pPr>
    </w:p>
    <w:p w14:paraId="3487B549" w14:textId="77777777" w:rsidR="00237078" w:rsidRDefault="00237078">
      <w:pPr>
        <w:pStyle w:val="BodyText"/>
        <w:rPr>
          <w:sz w:val="20"/>
        </w:rPr>
      </w:pPr>
    </w:p>
    <w:p w14:paraId="55427734" w14:textId="77777777" w:rsidR="00237078" w:rsidRDefault="00237078">
      <w:pPr>
        <w:pStyle w:val="BodyText"/>
        <w:rPr>
          <w:sz w:val="20"/>
        </w:rPr>
      </w:pPr>
    </w:p>
    <w:p w14:paraId="71E3DCE1" w14:textId="77777777" w:rsidR="00237078" w:rsidRDefault="00237078">
      <w:pPr>
        <w:pStyle w:val="BodyText"/>
        <w:rPr>
          <w:sz w:val="20"/>
        </w:rPr>
      </w:pPr>
    </w:p>
    <w:p w14:paraId="4D9D9F85" w14:textId="77777777" w:rsidR="00237078" w:rsidRDefault="00237078">
      <w:pPr>
        <w:pStyle w:val="BodyText"/>
        <w:rPr>
          <w:sz w:val="20"/>
        </w:rPr>
      </w:pPr>
    </w:p>
    <w:p w14:paraId="32FD8DDB" w14:textId="77777777" w:rsidR="00237078" w:rsidRDefault="00237078">
      <w:pPr>
        <w:pStyle w:val="BodyText"/>
        <w:rPr>
          <w:sz w:val="20"/>
        </w:rPr>
      </w:pPr>
    </w:p>
    <w:p w14:paraId="4437CA8C" w14:textId="77777777" w:rsidR="00237078" w:rsidRDefault="00237078">
      <w:pPr>
        <w:pStyle w:val="BodyText"/>
        <w:rPr>
          <w:sz w:val="20"/>
        </w:rPr>
      </w:pPr>
    </w:p>
    <w:p w14:paraId="2B623B58" w14:textId="77777777" w:rsidR="00237078" w:rsidRDefault="00237078">
      <w:pPr>
        <w:pStyle w:val="BodyText"/>
        <w:rPr>
          <w:sz w:val="20"/>
        </w:rPr>
      </w:pPr>
    </w:p>
    <w:p w14:paraId="728B7AAE" w14:textId="77777777" w:rsidR="00237078" w:rsidRDefault="00237078">
      <w:pPr>
        <w:pStyle w:val="BodyText"/>
        <w:rPr>
          <w:sz w:val="20"/>
        </w:rPr>
      </w:pPr>
    </w:p>
    <w:p w14:paraId="6BEE4BA3" w14:textId="77777777" w:rsidR="00237078" w:rsidRDefault="00237078">
      <w:pPr>
        <w:pStyle w:val="BodyText"/>
        <w:rPr>
          <w:sz w:val="20"/>
        </w:rPr>
      </w:pPr>
    </w:p>
    <w:p w14:paraId="2FD891BE" w14:textId="77777777" w:rsidR="00237078" w:rsidRDefault="00237078">
      <w:pPr>
        <w:pStyle w:val="BodyText"/>
        <w:rPr>
          <w:sz w:val="20"/>
        </w:rPr>
      </w:pPr>
    </w:p>
    <w:p w14:paraId="225C04A9" w14:textId="77777777" w:rsidR="00237078" w:rsidRDefault="00237078">
      <w:pPr>
        <w:pStyle w:val="BodyText"/>
        <w:spacing w:before="8"/>
        <w:rPr>
          <w:sz w:val="21"/>
        </w:rPr>
      </w:pPr>
    </w:p>
    <w:p w14:paraId="3F2B8AAE" w14:textId="77777777" w:rsidR="00237078" w:rsidRDefault="00034852">
      <w:pPr>
        <w:pStyle w:val="BodyText"/>
        <w:spacing w:before="55"/>
        <w:ind w:right="637"/>
        <w:jc w:val="right"/>
      </w:pPr>
      <w:r>
        <w:t>33</w:t>
      </w:r>
    </w:p>
    <w:sectPr w:rsidR="00237078">
      <w:pgSz w:w="12240" w:h="15840"/>
      <w:pgMar w:top="680" w:right="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40D"/>
    <w:multiLevelType w:val="hybridMultilevel"/>
    <w:tmpl w:val="0B0E68B8"/>
    <w:lvl w:ilvl="0" w:tplc="D06EA344">
      <w:start w:val="1"/>
      <w:numFmt w:val="decimal"/>
      <w:lvlText w:val="%1."/>
      <w:lvlJc w:val="left"/>
      <w:pPr>
        <w:ind w:left="840" w:hanging="361"/>
      </w:pPr>
      <w:rPr>
        <w:rFonts w:ascii="Calibri" w:eastAsia="Calibri" w:hAnsi="Calibri" w:cs="Calibri" w:hint="default"/>
        <w:spacing w:val="-6"/>
        <w:w w:val="100"/>
        <w:sz w:val="22"/>
        <w:szCs w:val="22"/>
        <w:lang w:val="en-US" w:eastAsia="en-US" w:bidi="en-US"/>
      </w:rPr>
    </w:lvl>
    <w:lvl w:ilvl="1" w:tplc="E4D2CEA8">
      <w:start w:val="1"/>
      <w:numFmt w:val="lowerLetter"/>
      <w:lvlText w:val="%2."/>
      <w:lvlJc w:val="left"/>
      <w:pPr>
        <w:ind w:left="1560" w:hanging="361"/>
      </w:pPr>
      <w:rPr>
        <w:rFonts w:ascii="Calibri" w:eastAsia="Calibri" w:hAnsi="Calibri" w:cs="Calibri" w:hint="default"/>
        <w:spacing w:val="-26"/>
        <w:w w:val="100"/>
        <w:sz w:val="22"/>
        <w:szCs w:val="22"/>
        <w:lang w:val="en-US" w:eastAsia="en-US" w:bidi="en-US"/>
      </w:rPr>
    </w:lvl>
    <w:lvl w:ilvl="2" w:tplc="9716B032">
      <w:numFmt w:val="bullet"/>
      <w:lvlText w:val="•"/>
      <w:lvlJc w:val="left"/>
      <w:pPr>
        <w:ind w:left="2671" w:hanging="361"/>
      </w:pPr>
      <w:rPr>
        <w:rFonts w:hint="default"/>
        <w:lang w:val="en-US" w:eastAsia="en-US" w:bidi="en-US"/>
      </w:rPr>
    </w:lvl>
    <w:lvl w:ilvl="3" w:tplc="FE4E7D00">
      <w:numFmt w:val="bullet"/>
      <w:lvlText w:val="•"/>
      <w:lvlJc w:val="left"/>
      <w:pPr>
        <w:ind w:left="3782" w:hanging="361"/>
      </w:pPr>
      <w:rPr>
        <w:rFonts w:hint="default"/>
        <w:lang w:val="en-US" w:eastAsia="en-US" w:bidi="en-US"/>
      </w:rPr>
    </w:lvl>
    <w:lvl w:ilvl="4" w:tplc="D52473C8">
      <w:numFmt w:val="bullet"/>
      <w:lvlText w:val="•"/>
      <w:lvlJc w:val="left"/>
      <w:pPr>
        <w:ind w:left="4893" w:hanging="361"/>
      </w:pPr>
      <w:rPr>
        <w:rFonts w:hint="default"/>
        <w:lang w:val="en-US" w:eastAsia="en-US" w:bidi="en-US"/>
      </w:rPr>
    </w:lvl>
    <w:lvl w:ilvl="5" w:tplc="2C700DA0">
      <w:numFmt w:val="bullet"/>
      <w:lvlText w:val="•"/>
      <w:lvlJc w:val="left"/>
      <w:pPr>
        <w:ind w:left="6004" w:hanging="361"/>
      </w:pPr>
      <w:rPr>
        <w:rFonts w:hint="default"/>
        <w:lang w:val="en-US" w:eastAsia="en-US" w:bidi="en-US"/>
      </w:rPr>
    </w:lvl>
    <w:lvl w:ilvl="6" w:tplc="F8661F14">
      <w:numFmt w:val="bullet"/>
      <w:lvlText w:val="•"/>
      <w:lvlJc w:val="left"/>
      <w:pPr>
        <w:ind w:left="7115" w:hanging="361"/>
      </w:pPr>
      <w:rPr>
        <w:rFonts w:hint="default"/>
        <w:lang w:val="en-US" w:eastAsia="en-US" w:bidi="en-US"/>
      </w:rPr>
    </w:lvl>
    <w:lvl w:ilvl="7" w:tplc="ABF0A940">
      <w:numFmt w:val="bullet"/>
      <w:lvlText w:val="•"/>
      <w:lvlJc w:val="left"/>
      <w:pPr>
        <w:ind w:left="8226" w:hanging="361"/>
      </w:pPr>
      <w:rPr>
        <w:rFonts w:hint="default"/>
        <w:lang w:val="en-US" w:eastAsia="en-US" w:bidi="en-US"/>
      </w:rPr>
    </w:lvl>
    <w:lvl w:ilvl="8" w:tplc="6A164682">
      <w:numFmt w:val="bullet"/>
      <w:lvlText w:val="•"/>
      <w:lvlJc w:val="left"/>
      <w:pPr>
        <w:ind w:left="9337" w:hanging="361"/>
      </w:pPr>
      <w:rPr>
        <w:rFonts w:hint="default"/>
        <w:lang w:val="en-US" w:eastAsia="en-US" w:bidi="en-US"/>
      </w:rPr>
    </w:lvl>
  </w:abstractNum>
  <w:abstractNum w:abstractNumId="1" w15:restartNumberingAfterBreak="0">
    <w:nsid w:val="0D801D44"/>
    <w:multiLevelType w:val="hybridMultilevel"/>
    <w:tmpl w:val="E9564BE2"/>
    <w:lvl w:ilvl="0" w:tplc="7396A00E">
      <w:start w:val="1"/>
      <w:numFmt w:val="lowerLetter"/>
      <w:lvlText w:val="%1."/>
      <w:lvlJc w:val="left"/>
      <w:pPr>
        <w:ind w:left="1020" w:hanging="360"/>
      </w:pPr>
      <w:rPr>
        <w:rFonts w:ascii="Calibri" w:eastAsia="Calibri" w:hAnsi="Calibri" w:cs="Calibri" w:hint="default"/>
        <w:w w:val="99"/>
        <w:sz w:val="22"/>
        <w:szCs w:val="22"/>
        <w:lang w:val="en-US" w:eastAsia="en-US" w:bidi="en-US"/>
      </w:rPr>
    </w:lvl>
    <w:lvl w:ilvl="1" w:tplc="DE92476A">
      <w:numFmt w:val="bullet"/>
      <w:lvlText w:val="•"/>
      <w:lvlJc w:val="left"/>
      <w:pPr>
        <w:ind w:left="2074" w:hanging="360"/>
      </w:pPr>
      <w:rPr>
        <w:rFonts w:hint="default"/>
        <w:lang w:val="en-US" w:eastAsia="en-US" w:bidi="en-US"/>
      </w:rPr>
    </w:lvl>
    <w:lvl w:ilvl="2" w:tplc="1C28798A">
      <w:numFmt w:val="bullet"/>
      <w:lvlText w:val="•"/>
      <w:lvlJc w:val="left"/>
      <w:pPr>
        <w:ind w:left="3128" w:hanging="360"/>
      </w:pPr>
      <w:rPr>
        <w:rFonts w:hint="default"/>
        <w:lang w:val="en-US" w:eastAsia="en-US" w:bidi="en-US"/>
      </w:rPr>
    </w:lvl>
    <w:lvl w:ilvl="3" w:tplc="167C0D30">
      <w:numFmt w:val="bullet"/>
      <w:lvlText w:val="•"/>
      <w:lvlJc w:val="left"/>
      <w:pPr>
        <w:ind w:left="4182" w:hanging="360"/>
      </w:pPr>
      <w:rPr>
        <w:rFonts w:hint="default"/>
        <w:lang w:val="en-US" w:eastAsia="en-US" w:bidi="en-US"/>
      </w:rPr>
    </w:lvl>
    <w:lvl w:ilvl="4" w:tplc="491E7DA4">
      <w:numFmt w:val="bullet"/>
      <w:lvlText w:val="•"/>
      <w:lvlJc w:val="left"/>
      <w:pPr>
        <w:ind w:left="5236" w:hanging="360"/>
      </w:pPr>
      <w:rPr>
        <w:rFonts w:hint="default"/>
        <w:lang w:val="en-US" w:eastAsia="en-US" w:bidi="en-US"/>
      </w:rPr>
    </w:lvl>
    <w:lvl w:ilvl="5" w:tplc="9438C804">
      <w:numFmt w:val="bullet"/>
      <w:lvlText w:val="•"/>
      <w:lvlJc w:val="left"/>
      <w:pPr>
        <w:ind w:left="6290" w:hanging="360"/>
      </w:pPr>
      <w:rPr>
        <w:rFonts w:hint="default"/>
        <w:lang w:val="en-US" w:eastAsia="en-US" w:bidi="en-US"/>
      </w:rPr>
    </w:lvl>
    <w:lvl w:ilvl="6" w:tplc="BF64E1EA">
      <w:numFmt w:val="bullet"/>
      <w:lvlText w:val="•"/>
      <w:lvlJc w:val="left"/>
      <w:pPr>
        <w:ind w:left="7344" w:hanging="360"/>
      </w:pPr>
      <w:rPr>
        <w:rFonts w:hint="default"/>
        <w:lang w:val="en-US" w:eastAsia="en-US" w:bidi="en-US"/>
      </w:rPr>
    </w:lvl>
    <w:lvl w:ilvl="7" w:tplc="9334B69A">
      <w:numFmt w:val="bullet"/>
      <w:lvlText w:val="•"/>
      <w:lvlJc w:val="left"/>
      <w:pPr>
        <w:ind w:left="8398" w:hanging="360"/>
      </w:pPr>
      <w:rPr>
        <w:rFonts w:hint="default"/>
        <w:lang w:val="en-US" w:eastAsia="en-US" w:bidi="en-US"/>
      </w:rPr>
    </w:lvl>
    <w:lvl w:ilvl="8" w:tplc="A2B20F84">
      <w:numFmt w:val="bullet"/>
      <w:lvlText w:val="•"/>
      <w:lvlJc w:val="left"/>
      <w:pPr>
        <w:ind w:left="9452" w:hanging="360"/>
      </w:pPr>
      <w:rPr>
        <w:rFonts w:hint="default"/>
        <w:lang w:val="en-US" w:eastAsia="en-US" w:bidi="en-US"/>
      </w:rPr>
    </w:lvl>
  </w:abstractNum>
  <w:abstractNum w:abstractNumId="2" w15:restartNumberingAfterBreak="0">
    <w:nsid w:val="0EE4668F"/>
    <w:multiLevelType w:val="hybridMultilevel"/>
    <w:tmpl w:val="AD1A6830"/>
    <w:lvl w:ilvl="0" w:tplc="593E1824">
      <w:start w:val="1"/>
      <w:numFmt w:val="decimal"/>
      <w:lvlText w:val="%1."/>
      <w:lvlJc w:val="left"/>
      <w:pPr>
        <w:ind w:left="480" w:hanging="360"/>
      </w:pPr>
      <w:rPr>
        <w:rFonts w:ascii="Calibri" w:eastAsia="Calibri" w:hAnsi="Calibri" w:cs="Calibri" w:hint="default"/>
        <w:b/>
        <w:bCs/>
        <w:spacing w:val="-2"/>
        <w:w w:val="102"/>
        <w:sz w:val="22"/>
        <w:szCs w:val="22"/>
        <w:lang w:val="en-US" w:eastAsia="en-US" w:bidi="en-US"/>
      </w:rPr>
    </w:lvl>
    <w:lvl w:ilvl="1" w:tplc="66A09876">
      <w:start w:val="1"/>
      <w:numFmt w:val="lowerLetter"/>
      <w:lvlText w:val="%2."/>
      <w:lvlJc w:val="left"/>
      <w:pPr>
        <w:ind w:left="1157" w:hanging="360"/>
      </w:pPr>
      <w:rPr>
        <w:rFonts w:ascii="Calibri" w:eastAsia="Calibri" w:hAnsi="Calibri" w:cs="Calibri" w:hint="default"/>
        <w:w w:val="90"/>
        <w:sz w:val="22"/>
        <w:szCs w:val="22"/>
        <w:lang w:val="en-US" w:eastAsia="en-US" w:bidi="en-US"/>
      </w:rPr>
    </w:lvl>
    <w:lvl w:ilvl="2" w:tplc="5CB04010">
      <w:start w:val="1"/>
      <w:numFmt w:val="decimal"/>
      <w:lvlText w:val="(%3)"/>
      <w:lvlJc w:val="left"/>
      <w:pPr>
        <w:ind w:left="1157" w:hanging="293"/>
      </w:pPr>
      <w:rPr>
        <w:rFonts w:ascii="Calibri" w:eastAsia="Calibri" w:hAnsi="Calibri" w:cs="Calibri" w:hint="default"/>
        <w:spacing w:val="-1"/>
        <w:w w:val="100"/>
        <w:sz w:val="22"/>
        <w:szCs w:val="22"/>
        <w:lang w:val="en-US" w:eastAsia="en-US" w:bidi="en-US"/>
      </w:rPr>
    </w:lvl>
    <w:lvl w:ilvl="3" w:tplc="289C5EE2">
      <w:numFmt w:val="bullet"/>
      <w:lvlText w:val="•"/>
      <w:lvlJc w:val="left"/>
      <w:pPr>
        <w:ind w:left="3471" w:hanging="293"/>
      </w:pPr>
      <w:rPr>
        <w:rFonts w:hint="default"/>
        <w:lang w:val="en-US" w:eastAsia="en-US" w:bidi="en-US"/>
      </w:rPr>
    </w:lvl>
    <w:lvl w:ilvl="4" w:tplc="79762A4E">
      <w:numFmt w:val="bullet"/>
      <w:lvlText w:val="•"/>
      <w:lvlJc w:val="left"/>
      <w:pPr>
        <w:ind w:left="4626" w:hanging="293"/>
      </w:pPr>
      <w:rPr>
        <w:rFonts w:hint="default"/>
        <w:lang w:val="en-US" w:eastAsia="en-US" w:bidi="en-US"/>
      </w:rPr>
    </w:lvl>
    <w:lvl w:ilvl="5" w:tplc="6F22DA0A">
      <w:numFmt w:val="bullet"/>
      <w:lvlText w:val="•"/>
      <w:lvlJc w:val="left"/>
      <w:pPr>
        <w:ind w:left="5782" w:hanging="293"/>
      </w:pPr>
      <w:rPr>
        <w:rFonts w:hint="default"/>
        <w:lang w:val="en-US" w:eastAsia="en-US" w:bidi="en-US"/>
      </w:rPr>
    </w:lvl>
    <w:lvl w:ilvl="6" w:tplc="38EC011E">
      <w:numFmt w:val="bullet"/>
      <w:lvlText w:val="•"/>
      <w:lvlJc w:val="left"/>
      <w:pPr>
        <w:ind w:left="6937" w:hanging="293"/>
      </w:pPr>
      <w:rPr>
        <w:rFonts w:hint="default"/>
        <w:lang w:val="en-US" w:eastAsia="en-US" w:bidi="en-US"/>
      </w:rPr>
    </w:lvl>
    <w:lvl w:ilvl="7" w:tplc="3F586E02">
      <w:numFmt w:val="bullet"/>
      <w:lvlText w:val="•"/>
      <w:lvlJc w:val="left"/>
      <w:pPr>
        <w:ind w:left="8093" w:hanging="293"/>
      </w:pPr>
      <w:rPr>
        <w:rFonts w:hint="default"/>
        <w:lang w:val="en-US" w:eastAsia="en-US" w:bidi="en-US"/>
      </w:rPr>
    </w:lvl>
    <w:lvl w:ilvl="8" w:tplc="D730E4AC">
      <w:numFmt w:val="bullet"/>
      <w:lvlText w:val="•"/>
      <w:lvlJc w:val="left"/>
      <w:pPr>
        <w:ind w:left="9248" w:hanging="293"/>
      </w:pPr>
      <w:rPr>
        <w:rFonts w:hint="default"/>
        <w:lang w:val="en-US" w:eastAsia="en-US" w:bidi="en-US"/>
      </w:rPr>
    </w:lvl>
  </w:abstractNum>
  <w:abstractNum w:abstractNumId="3" w15:restartNumberingAfterBreak="0">
    <w:nsid w:val="0FAE3B07"/>
    <w:multiLevelType w:val="hybridMultilevel"/>
    <w:tmpl w:val="54BE8DDE"/>
    <w:lvl w:ilvl="0" w:tplc="08B2D59A">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277ACE7C">
      <w:numFmt w:val="bullet"/>
      <w:lvlText w:val="•"/>
      <w:lvlJc w:val="left"/>
      <w:pPr>
        <w:ind w:left="2074" w:hanging="360"/>
      </w:pPr>
      <w:rPr>
        <w:rFonts w:hint="default"/>
        <w:lang w:val="en-US" w:eastAsia="en-US" w:bidi="en-US"/>
      </w:rPr>
    </w:lvl>
    <w:lvl w:ilvl="2" w:tplc="1C0A2CA6">
      <w:numFmt w:val="bullet"/>
      <w:lvlText w:val="•"/>
      <w:lvlJc w:val="left"/>
      <w:pPr>
        <w:ind w:left="3128" w:hanging="360"/>
      </w:pPr>
      <w:rPr>
        <w:rFonts w:hint="default"/>
        <w:lang w:val="en-US" w:eastAsia="en-US" w:bidi="en-US"/>
      </w:rPr>
    </w:lvl>
    <w:lvl w:ilvl="3" w:tplc="572A427C">
      <w:numFmt w:val="bullet"/>
      <w:lvlText w:val="•"/>
      <w:lvlJc w:val="left"/>
      <w:pPr>
        <w:ind w:left="4182" w:hanging="360"/>
      </w:pPr>
      <w:rPr>
        <w:rFonts w:hint="default"/>
        <w:lang w:val="en-US" w:eastAsia="en-US" w:bidi="en-US"/>
      </w:rPr>
    </w:lvl>
    <w:lvl w:ilvl="4" w:tplc="09D6D686">
      <w:numFmt w:val="bullet"/>
      <w:lvlText w:val="•"/>
      <w:lvlJc w:val="left"/>
      <w:pPr>
        <w:ind w:left="5236" w:hanging="360"/>
      </w:pPr>
      <w:rPr>
        <w:rFonts w:hint="default"/>
        <w:lang w:val="en-US" w:eastAsia="en-US" w:bidi="en-US"/>
      </w:rPr>
    </w:lvl>
    <w:lvl w:ilvl="5" w:tplc="729C438A">
      <w:numFmt w:val="bullet"/>
      <w:lvlText w:val="•"/>
      <w:lvlJc w:val="left"/>
      <w:pPr>
        <w:ind w:left="6290" w:hanging="360"/>
      </w:pPr>
      <w:rPr>
        <w:rFonts w:hint="default"/>
        <w:lang w:val="en-US" w:eastAsia="en-US" w:bidi="en-US"/>
      </w:rPr>
    </w:lvl>
    <w:lvl w:ilvl="6" w:tplc="80941956">
      <w:numFmt w:val="bullet"/>
      <w:lvlText w:val="•"/>
      <w:lvlJc w:val="left"/>
      <w:pPr>
        <w:ind w:left="7344" w:hanging="360"/>
      </w:pPr>
      <w:rPr>
        <w:rFonts w:hint="default"/>
        <w:lang w:val="en-US" w:eastAsia="en-US" w:bidi="en-US"/>
      </w:rPr>
    </w:lvl>
    <w:lvl w:ilvl="7" w:tplc="36105E86">
      <w:numFmt w:val="bullet"/>
      <w:lvlText w:val="•"/>
      <w:lvlJc w:val="left"/>
      <w:pPr>
        <w:ind w:left="8398" w:hanging="360"/>
      </w:pPr>
      <w:rPr>
        <w:rFonts w:hint="default"/>
        <w:lang w:val="en-US" w:eastAsia="en-US" w:bidi="en-US"/>
      </w:rPr>
    </w:lvl>
    <w:lvl w:ilvl="8" w:tplc="B45A8FE8">
      <w:numFmt w:val="bullet"/>
      <w:lvlText w:val="•"/>
      <w:lvlJc w:val="left"/>
      <w:pPr>
        <w:ind w:left="9452" w:hanging="360"/>
      </w:pPr>
      <w:rPr>
        <w:rFonts w:hint="default"/>
        <w:lang w:val="en-US" w:eastAsia="en-US" w:bidi="en-US"/>
      </w:rPr>
    </w:lvl>
  </w:abstractNum>
  <w:abstractNum w:abstractNumId="4" w15:restartNumberingAfterBreak="0">
    <w:nsid w:val="10AD6E5F"/>
    <w:multiLevelType w:val="hybridMultilevel"/>
    <w:tmpl w:val="14A2E5A6"/>
    <w:lvl w:ilvl="0" w:tplc="A7D8AE4C">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212284F4">
      <w:start w:val="1"/>
      <w:numFmt w:val="decimal"/>
      <w:lvlText w:val="%2."/>
      <w:lvlJc w:val="left"/>
      <w:pPr>
        <w:ind w:left="1740" w:hanging="360"/>
      </w:pPr>
      <w:rPr>
        <w:rFonts w:ascii="Calibri" w:eastAsia="Calibri" w:hAnsi="Calibri" w:cs="Calibri" w:hint="default"/>
        <w:spacing w:val="-2"/>
        <w:w w:val="97"/>
        <w:sz w:val="22"/>
        <w:szCs w:val="22"/>
        <w:lang w:val="en-US" w:eastAsia="en-US" w:bidi="en-US"/>
      </w:rPr>
    </w:lvl>
    <w:lvl w:ilvl="2" w:tplc="10C0FA10">
      <w:numFmt w:val="bullet"/>
      <w:lvlText w:val="•"/>
      <w:lvlJc w:val="left"/>
      <w:pPr>
        <w:ind w:left="2831" w:hanging="360"/>
      </w:pPr>
      <w:rPr>
        <w:rFonts w:hint="default"/>
        <w:lang w:val="en-US" w:eastAsia="en-US" w:bidi="en-US"/>
      </w:rPr>
    </w:lvl>
    <w:lvl w:ilvl="3" w:tplc="04B88672">
      <w:numFmt w:val="bullet"/>
      <w:lvlText w:val="•"/>
      <w:lvlJc w:val="left"/>
      <w:pPr>
        <w:ind w:left="3922" w:hanging="360"/>
      </w:pPr>
      <w:rPr>
        <w:rFonts w:hint="default"/>
        <w:lang w:val="en-US" w:eastAsia="en-US" w:bidi="en-US"/>
      </w:rPr>
    </w:lvl>
    <w:lvl w:ilvl="4" w:tplc="2F041BBC">
      <w:numFmt w:val="bullet"/>
      <w:lvlText w:val="•"/>
      <w:lvlJc w:val="left"/>
      <w:pPr>
        <w:ind w:left="5013" w:hanging="360"/>
      </w:pPr>
      <w:rPr>
        <w:rFonts w:hint="default"/>
        <w:lang w:val="en-US" w:eastAsia="en-US" w:bidi="en-US"/>
      </w:rPr>
    </w:lvl>
    <w:lvl w:ilvl="5" w:tplc="7864308C">
      <w:numFmt w:val="bullet"/>
      <w:lvlText w:val="•"/>
      <w:lvlJc w:val="left"/>
      <w:pPr>
        <w:ind w:left="6104" w:hanging="360"/>
      </w:pPr>
      <w:rPr>
        <w:rFonts w:hint="default"/>
        <w:lang w:val="en-US" w:eastAsia="en-US" w:bidi="en-US"/>
      </w:rPr>
    </w:lvl>
    <w:lvl w:ilvl="6" w:tplc="B002DF56">
      <w:numFmt w:val="bullet"/>
      <w:lvlText w:val="•"/>
      <w:lvlJc w:val="left"/>
      <w:pPr>
        <w:ind w:left="7195" w:hanging="360"/>
      </w:pPr>
      <w:rPr>
        <w:rFonts w:hint="default"/>
        <w:lang w:val="en-US" w:eastAsia="en-US" w:bidi="en-US"/>
      </w:rPr>
    </w:lvl>
    <w:lvl w:ilvl="7" w:tplc="9B4C24C8">
      <w:numFmt w:val="bullet"/>
      <w:lvlText w:val="•"/>
      <w:lvlJc w:val="left"/>
      <w:pPr>
        <w:ind w:left="8286" w:hanging="360"/>
      </w:pPr>
      <w:rPr>
        <w:rFonts w:hint="default"/>
        <w:lang w:val="en-US" w:eastAsia="en-US" w:bidi="en-US"/>
      </w:rPr>
    </w:lvl>
    <w:lvl w:ilvl="8" w:tplc="5CAEF6A4">
      <w:numFmt w:val="bullet"/>
      <w:lvlText w:val="•"/>
      <w:lvlJc w:val="left"/>
      <w:pPr>
        <w:ind w:left="9377" w:hanging="360"/>
      </w:pPr>
      <w:rPr>
        <w:rFonts w:hint="default"/>
        <w:lang w:val="en-US" w:eastAsia="en-US" w:bidi="en-US"/>
      </w:rPr>
    </w:lvl>
  </w:abstractNum>
  <w:abstractNum w:abstractNumId="5" w15:restartNumberingAfterBreak="0">
    <w:nsid w:val="12904034"/>
    <w:multiLevelType w:val="hybridMultilevel"/>
    <w:tmpl w:val="792E6632"/>
    <w:lvl w:ilvl="0" w:tplc="F9C8196C">
      <w:start w:val="1"/>
      <w:numFmt w:val="decimal"/>
      <w:lvlText w:val="%1."/>
      <w:lvlJc w:val="left"/>
      <w:pPr>
        <w:ind w:left="856" w:hanging="368"/>
      </w:pPr>
      <w:rPr>
        <w:rFonts w:ascii="Calibri" w:eastAsia="Calibri" w:hAnsi="Calibri" w:cs="Calibri" w:hint="default"/>
        <w:spacing w:val="-1"/>
        <w:w w:val="101"/>
        <w:sz w:val="23"/>
        <w:szCs w:val="23"/>
        <w:lang w:val="en-US" w:eastAsia="en-US" w:bidi="en-US"/>
      </w:rPr>
    </w:lvl>
    <w:lvl w:ilvl="1" w:tplc="873CA708">
      <w:numFmt w:val="bullet"/>
      <w:lvlText w:val="•"/>
      <w:lvlJc w:val="left"/>
      <w:pPr>
        <w:ind w:left="1930" w:hanging="368"/>
      </w:pPr>
      <w:rPr>
        <w:rFonts w:hint="default"/>
        <w:lang w:val="en-US" w:eastAsia="en-US" w:bidi="en-US"/>
      </w:rPr>
    </w:lvl>
    <w:lvl w:ilvl="2" w:tplc="7F902900">
      <w:numFmt w:val="bullet"/>
      <w:lvlText w:val="•"/>
      <w:lvlJc w:val="left"/>
      <w:pPr>
        <w:ind w:left="3000" w:hanging="368"/>
      </w:pPr>
      <w:rPr>
        <w:rFonts w:hint="default"/>
        <w:lang w:val="en-US" w:eastAsia="en-US" w:bidi="en-US"/>
      </w:rPr>
    </w:lvl>
    <w:lvl w:ilvl="3" w:tplc="676C11E8">
      <w:numFmt w:val="bullet"/>
      <w:lvlText w:val="•"/>
      <w:lvlJc w:val="left"/>
      <w:pPr>
        <w:ind w:left="4070" w:hanging="368"/>
      </w:pPr>
      <w:rPr>
        <w:rFonts w:hint="default"/>
        <w:lang w:val="en-US" w:eastAsia="en-US" w:bidi="en-US"/>
      </w:rPr>
    </w:lvl>
    <w:lvl w:ilvl="4" w:tplc="3216F660">
      <w:numFmt w:val="bullet"/>
      <w:lvlText w:val="•"/>
      <w:lvlJc w:val="left"/>
      <w:pPr>
        <w:ind w:left="5140" w:hanging="368"/>
      </w:pPr>
      <w:rPr>
        <w:rFonts w:hint="default"/>
        <w:lang w:val="en-US" w:eastAsia="en-US" w:bidi="en-US"/>
      </w:rPr>
    </w:lvl>
    <w:lvl w:ilvl="5" w:tplc="5CDE4172">
      <w:numFmt w:val="bullet"/>
      <w:lvlText w:val="•"/>
      <w:lvlJc w:val="left"/>
      <w:pPr>
        <w:ind w:left="6210" w:hanging="368"/>
      </w:pPr>
      <w:rPr>
        <w:rFonts w:hint="default"/>
        <w:lang w:val="en-US" w:eastAsia="en-US" w:bidi="en-US"/>
      </w:rPr>
    </w:lvl>
    <w:lvl w:ilvl="6" w:tplc="2CF288B8">
      <w:numFmt w:val="bullet"/>
      <w:lvlText w:val="•"/>
      <w:lvlJc w:val="left"/>
      <w:pPr>
        <w:ind w:left="7280" w:hanging="368"/>
      </w:pPr>
      <w:rPr>
        <w:rFonts w:hint="default"/>
        <w:lang w:val="en-US" w:eastAsia="en-US" w:bidi="en-US"/>
      </w:rPr>
    </w:lvl>
    <w:lvl w:ilvl="7" w:tplc="835834CC">
      <w:numFmt w:val="bullet"/>
      <w:lvlText w:val="•"/>
      <w:lvlJc w:val="left"/>
      <w:pPr>
        <w:ind w:left="8350" w:hanging="368"/>
      </w:pPr>
      <w:rPr>
        <w:rFonts w:hint="default"/>
        <w:lang w:val="en-US" w:eastAsia="en-US" w:bidi="en-US"/>
      </w:rPr>
    </w:lvl>
    <w:lvl w:ilvl="8" w:tplc="F224E63A">
      <w:numFmt w:val="bullet"/>
      <w:lvlText w:val="•"/>
      <w:lvlJc w:val="left"/>
      <w:pPr>
        <w:ind w:left="9420" w:hanging="368"/>
      </w:pPr>
      <w:rPr>
        <w:rFonts w:hint="default"/>
        <w:lang w:val="en-US" w:eastAsia="en-US" w:bidi="en-US"/>
      </w:rPr>
    </w:lvl>
  </w:abstractNum>
  <w:abstractNum w:abstractNumId="6" w15:restartNumberingAfterBreak="0">
    <w:nsid w:val="12C25C89"/>
    <w:multiLevelType w:val="hybridMultilevel"/>
    <w:tmpl w:val="60168B66"/>
    <w:lvl w:ilvl="0" w:tplc="5BA2AC62">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BFA0D7C2">
      <w:start w:val="1"/>
      <w:numFmt w:val="lowerLetter"/>
      <w:lvlText w:val="%2."/>
      <w:lvlJc w:val="left"/>
      <w:pPr>
        <w:ind w:left="1920" w:hanging="361"/>
      </w:pPr>
      <w:rPr>
        <w:rFonts w:ascii="Calibri" w:eastAsia="Calibri" w:hAnsi="Calibri" w:cs="Calibri" w:hint="default"/>
        <w:spacing w:val="-1"/>
        <w:w w:val="100"/>
        <w:sz w:val="22"/>
        <w:szCs w:val="22"/>
        <w:lang w:val="en-US" w:eastAsia="en-US" w:bidi="en-US"/>
      </w:rPr>
    </w:lvl>
    <w:lvl w:ilvl="2" w:tplc="EC287F48">
      <w:numFmt w:val="bullet"/>
      <w:lvlText w:val="•"/>
      <w:lvlJc w:val="left"/>
      <w:pPr>
        <w:ind w:left="1920" w:hanging="361"/>
      </w:pPr>
      <w:rPr>
        <w:rFonts w:hint="default"/>
        <w:lang w:val="en-US" w:eastAsia="en-US" w:bidi="en-US"/>
      </w:rPr>
    </w:lvl>
    <w:lvl w:ilvl="3" w:tplc="6A825E6E">
      <w:numFmt w:val="bullet"/>
      <w:lvlText w:val="•"/>
      <w:lvlJc w:val="left"/>
      <w:pPr>
        <w:ind w:left="3125" w:hanging="361"/>
      </w:pPr>
      <w:rPr>
        <w:rFonts w:hint="default"/>
        <w:lang w:val="en-US" w:eastAsia="en-US" w:bidi="en-US"/>
      </w:rPr>
    </w:lvl>
    <w:lvl w:ilvl="4" w:tplc="037ADDEA">
      <w:numFmt w:val="bullet"/>
      <w:lvlText w:val="•"/>
      <w:lvlJc w:val="left"/>
      <w:pPr>
        <w:ind w:left="4330" w:hanging="361"/>
      </w:pPr>
      <w:rPr>
        <w:rFonts w:hint="default"/>
        <w:lang w:val="en-US" w:eastAsia="en-US" w:bidi="en-US"/>
      </w:rPr>
    </w:lvl>
    <w:lvl w:ilvl="5" w:tplc="F9ACC62A">
      <w:numFmt w:val="bullet"/>
      <w:lvlText w:val="•"/>
      <w:lvlJc w:val="left"/>
      <w:pPr>
        <w:ind w:left="5535" w:hanging="361"/>
      </w:pPr>
      <w:rPr>
        <w:rFonts w:hint="default"/>
        <w:lang w:val="en-US" w:eastAsia="en-US" w:bidi="en-US"/>
      </w:rPr>
    </w:lvl>
    <w:lvl w:ilvl="6" w:tplc="EE086FDC">
      <w:numFmt w:val="bullet"/>
      <w:lvlText w:val="•"/>
      <w:lvlJc w:val="left"/>
      <w:pPr>
        <w:ind w:left="6740" w:hanging="361"/>
      </w:pPr>
      <w:rPr>
        <w:rFonts w:hint="default"/>
        <w:lang w:val="en-US" w:eastAsia="en-US" w:bidi="en-US"/>
      </w:rPr>
    </w:lvl>
    <w:lvl w:ilvl="7" w:tplc="E5FEED4E">
      <w:numFmt w:val="bullet"/>
      <w:lvlText w:val="•"/>
      <w:lvlJc w:val="left"/>
      <w:pPr>
        <w:ind w:left="7945" w:hanging="361"/>
      </w:pPr>
      <w:rPr>
        <w:rFonts w:hint="default"/>
        <w:lang w:val="en-US" w:eastAsia="en-US" w:bidi="en-US"/>
      </w:rPr>
    </w:lvl>
    <w:lvl w:ilvl="8" w:tplc="5B380B36">
      <w:numFmt w:val="bullet"/>
      <w:lvlText w:val="•"/>
      <w:lvlJc w:val="left"/>
      <w:pPr>
        <w:ind w:left="9150" w:hanging="361"/>
      </w:pPr>
      <w:rPr>
        <w:rFonts w:hint="default"/>
        <w:lang w:val="en-US" w:eastAsia="en-US" w:bidi="en-US"/>
      </w:rPr>
    </w:lvl>
  </w:abstractNum>
  <w:abstractNum w:abstractNumId="7" w15:restartNumberingAfterBreak="0">
    <w:nsid w:val="13281A8E"/>
    <w:multiLevelType w:val="hybridMultilevel"/>
    <w:tmpl w:val="EFCC1886"/>
    <w:lvl w:ilvl="0" w:tplc="3182D27C">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8B6AF046">
      <w:numFmt w:val="bullet"/>
      <w:lvlText w:val="•"/>
      <w:lvlJc w:val="left"/>
      <w:pPr>
        <w:ind w:left="2074" w:hanging="360"/>
      </w:pPr>
      <w:rPr>
        <w:rFonts w:hint="default"/>
        <w:lang w:val="en-US" w:eastAsia="en-US" w:bidi="en-US"/>
      </w:rPr>
    </w:lvl>
    <w:lvl w:ilvl="2" w:tplc="43847C02">
      <w:numFmt w:val="bullet"/>
      <w:lvlText w:val="•"/>
      <w:lvlJc w:val="left"/>
      <w:pPr>
        <w:ind w:left="3128" w:hanging="360"/>
      </w:pPr>
      <w:rPr>
        <w:rFonts w:hint="default"/>
        <w:lang w:val="en-US" w:eastAsia="en-US" w:bidi="en-US"/>
      </w:rPr>
    </w:lvl>
    <w:lvl w:ilvl="3" w:tplc="C1546948">
      <w:numFmt w:val="bullet"/>
      <w:lvlText w:val="•"/>
      <w:lvlJc w:val="left"/>
      <w:pPr>
        <w:ind w:left="4182" w:hanging="360"/>
      </w:pPr>
      <w:rPr>
        <w:rFonts w:hint="default"/>
        <w:lang w:val="en-US" w:eastAsia="en-US" w:bidi="en-US"/>
      </w:rPr>
    </w:lvl>
    <w:lvl w:ilvl="4" w:tplc="4E16215A">
      <w:numFmt w:val="bullet"/>
      <w:lvlText w:val="•"/>
      <w:lvlJc w:val="left"/>
      <w:pPr>
        <w:ind w:left="5236" w:hanging="360"/>
      </w:pPr>
      <w:rPr>
        <w:rFonts w:hint="default"/>
        <w:lang w:val="en-US" w:eastAsia="en-US" w:bidi="en-US"/>
      </w:rPr>
    </w:lvl>
    <w:lvl w:ilvl="5" w:tplc="C5EA218A">
      <w:numFmt w:val="bullet"/>
      <w:lvlText w:val="•"/>
      <w:lvlJc w:val="left"/>
      <w:pPr>
        <w:ind w:left="6290" w:hanging="360"/>
      </w:pPr>
      <w:rPr>
        <w:rFonts w:hint="default"/>
        <w:lang w:val="en-US" w:eastAsia="en-US" w:bidi="en-US"/>
      </w:rPr>
    </w:lvl>
    <w:lvl w:ilvl="6" w:tplc="1E16AA5E">
      <w:numFmt w:val="bullet"/>
      <w:lvlText w:val="•"/>
      <w:lvlJc w:val="left"/>
      <w:pPr>
        <w:ind w:left="7344" w:hanging="360"/>
      </w:pPr>
      <w:rPr>
        <w:rFonts w:hint="default"/>
        <w:lang w:val="en-US" w:eastAsia="en-US" w:bidi="en-US"/>
      </w:rPr>
    </w:lvl>
    <w:lvl w:ilvl="7" w:tplc="6BCCEB7E">
      <w:numFmt w:val="bullet"/>
      <w:lvlText w:val="•"/>
      <w:lvlJc w:val="left"/>
      <w:pPr>
        <w:ind w:left="8398" w:hanging="360"/>
      </w:pPr>
      <w:rPr>
        <w:rFonts w:hint="default"/>
        <w:lang w:val="en-US" w:eastAsia="en-US" w:bidi="en-US"/>
      </w:rPr>
    </w:lvl>
    <w:lvl w:ilvl="8" w:tplc="F43658D8">
      <w:numFmt w:val="bullet"/>
      <w:lvlText w:val="•"/>
      <w:lvlJc w:val="left"/>
      <w:pPr>
        <w:ind w:left="9452" w:hanging="360"/>
      </w:pPr>
      <w:rPr>
        <w:rFonts w:hint="default"/>
        <w:lang w:val="en-US" w:eastAsia="en-US" w:bidi="en-US"/>
      </w:rPr>
    </w:lvl>
  </w:abstractNum>
  <w:abstractNum w:abstractNumId="8" w15:restartNumberingAfterBreak="0">
    <w:nsid w:val="138B669A"/>
    <w:multiLevelType w:val="hybridMultilevel"/>
    <w:tmpl w:val="ECF29102"/>
    <w:lvl w:ilvl="0" w:tplc="748CAD2A">
      <w:start w:val="1"/>
      <w:numFmt w:val="decimal"/>
      <w:lvlText w:val="%1."/>
      <w:lvlJc w:val="left"/>
      <w:pPr>
        <w:ind w:left="842" w:hanging="361"/>
      </w:pPr>
      <w:rPr>
        <w:rFonts w:ascii="Calibri" w:eastAsia="Calibri" w:hAnsi="Calibri" w:cs="Calibri" w:hint="default"/>
        <w:spacing w:val="-6"/>
        <w:w w:val="100"/>
        <w:sz w:val="22"/>
        <w:szCs w:val="22"/>
        <w:lang w:val="en-US" w:eastAsia="en-US" w:bidi="en-US"/>
      </w:rPr>
    </w:lvl>
    <w:lvl w:ilvl="1" w:tplc="A8E61450">
      <w:numFmt w:val="bullet"/>
      <w:lvlText w:val="•"/>
      <w:lvlJc w:val="left"/>
      <w:pPr>
        <w:ind w:left="1912" w:hanging="361"/>
      </w:pPr>
      <w:rPr>
        <w:rFonts w:hint="default"/>
        <w:lang w:val="en-US" w:eastAsia="en-US" w:bidi="en-US"/>
      </w:rPr>
    </w:lvl>
    <w:lvl w:ilvl="2" w:tplc="C7E8A636">
      <w:numFmt w:val="bullet"/>
      <w:lvlText w:val="•"/>
      <w:lvlJc w:val="left"/>
      <w:pPr>
        <w:ind w:left="2984" w:hanging="361"/>
      </w:pPr>
      <w:rPr>
        <w:rFonts w:hint="default"/>
        <w:lang w:val="en-US" w:eastAsia="en-US" w:bidi="en-US"/>
      </w:rPr>
    </w:lvl>
    <w:lvl w:ilvl="3" w:tplc="EA321520">
      <w:numFmt w:val="bullet"/>
      <w:lvlText w:val="•"/>
      <w:lvlJc w:val="left"/>
      <w:pPr>
        <w:ind w:left="4056" w:hanging="361"/>
      </w:pPr>
      <w:rPr>
        <w:rFonts w:hint="default"/>
        <w:lang w:val="en-US" w:eastAsia="en-US" w:bidi="en-US"/>
      </w:rPr>
    </w:lvl>
    <w:lvl w:ilvl="4" w:tplc="BE08C28C">
      <w:numFmt w:val="bullet"/>
      <w:lvlText w:val="•"/>
      <w:lvlJc w:val="left"/>
      <w:pPr>
        <w:ind w:left="5128" w:hanging="361"/>
      </w:pPr>
      <w:rPr>
        <w:rFonts w:hint="default"/>
        <w:lang w:val="en-US" w:eastAsia="en-US" w:bidi="en-US"/>
      </w:rPr>
    </w:lvl>
    <w:lvl w:ilvl="5" w:tplc="14D22EE2">
      <w:numFmt w:val="bullet"/>
      <w:lvlText w:val="•"/>
      <w:lvlJc w:val="left"/>
      <w:pPr>
        <w:ind w:left="6200" w:hanging="361"/>
      </w:pPr>
      <w:rPr>
        <w:rFonts w:hint="default"/>
        <w:lang w:val="en-US" w:eastAsia="en-US" w:bidi="en-US"/>
      </w:rPr>
    </w:lvl>
    <w:lvl w:ilvl="6" w:tplc="04EE6A6C">
      <w:numFmt w:val="bullet"/>
      <w:lvlText w:val="•"/>
      <w:lvlJc w:val="left"/>
      <w:pPr>
        <w:ind w:left="7272" w:hanging="361"/>
      </w:pPr>
      <w:rPr>
        <w:rFonts w:hint="default"/>
        <w:lang w:val="en-US" w:eastAsia="en-US" w:bidi="en-US"/>
      </w:rPr>
    </w:lvl>
    <w:lvl w:ilvl="7" w:tplc="4C2827B2">
      <w:numFmt w:val="bullet"/>
      <w:lvlText w:val="•"/>
      <w:lvlJc w:val="left"/>
      <w:pPr>
        <w:ind w:left="8344" w:hanging="361"/>
      </w:pPr>
      <w:rPr>
        <w:rFonts w:hint="default"/>
        <w:lang w:val="en-US" w:eastAsia="en-US" w:bidi="en-US"/>
      </w:rPr>
    </w:lvl>
    <w:lvl w:ilvl="8" w:tplc="5C5EF9AC">
      <w:numFmt w:val="bullet"/>
      <w:lvlText w:val="•"/>
      <w:lvlJc w:val="left"/>
      <w:pPr>
        <w:ind w:left="9416" w:hanging="361"/>
      </w:pPr>
      <w:rPr>
        <w:rFonts w:hint="default"/>
        <w:lang w:val="en-US" w:eastAsia="en-US" w:bidi="en-US"/>
      </w:rPr>
    </w:lvl>
  </w:abstractNum>
  <w:abstractNum w:abstractNumId="9" w15:restartNumberingAfterBreak="0">
    <w:nsid w:val="143C7FD4"/>
    <w:multiLevelType w:val="hybridMultilevel"/>
    <w:tmpl w:val="654A3C10"/>
    <w:lvl w:ilvl="0" w:tplc="82486172">
      <w:start w:val="1"/>
      <w:numFmt w:val="decimal"/>
      <w:lvlText w:val="%1."/>
      <w:lvlJc w:val="left"/>
      <w:pPr>
        <w:ind w:left="840" w:hanging="361"/>
      </w:pPr>
      <w:rPr>
        <w:rFonts w:ascii="Calibri" w:eastAsia="Calibri" w:hAnsi="Calibri" w:cs="Calibri" w:hint="default"/>
        <w:spacing w:val="-18"/>
        <w:w w:val="100"/>
        <w:sz w:val="22"/>
        <w:szCs w:val="22"/>
        <w:lang w:val="en-US" w:eastAsia="en-US" w:bidi="en-US"/>
      </w:rPr>
    </w:lvl>
    <w:lvl w:ilvl="1" w:tplc="F1C4A116">
      <w:numFmt w:val="bullet"/>
      <w:lvlText w:val="•"/>
      <w:lvlJc w:val="left"/>
      <w:pPr>
        <w:ind w:left="1912" w:hanging="361"/>
      </w:pPr>
      <w:rPr>
        <w:rFonts w:hint="default"/>
        <w:lang w:val="en-US" w:eastAsia="en-US" w:bidi="en-US"/>
      </w:rPr>
    </w:lvl>
    <w:lvl w:ilvl="2" w:tplc="3AB22086">
      <w:numFmt w:val="bullet"/>
      <w:lvlText w:val="•"/>
      <w:lvlJc w:val="left"/>
      <w:pPr>
        <w:ind w:left="2984" w:hanging="361"/>
      </w:pPr>
      <w:rPr>
        <w:rFonts w:hint="default"/>
        <w:lang w:val="en-US" w:eastAsia="en-US" w:bidi="en-US"/>
      </w:rPr>
    </w:lvl>
    <w:lvl w:ilvl="3" w:tplc="FEBC2DD2">
      <w:numFmt w:val="bullet"/>
      <w:lvlText w:val="•"/>
      <w:lvlJc w:val="left"/>
      <w:pPr>
        <w:ind w:left="4056" w:hanging="361"/>
      </w:pPr>
      <w:rPr>
        <w:rFonts w:hint="default"/>
        <w:lang w:val="en-US" w:eastAsia="en-US" w:bidi="en-US"/>
      </w:rPr>
    </w:lvl>
    <w:lvl w:ilvl="4" w:tplc="27903F92">
      <w:numFmt w:val="bullet"/>
      <w:lvlText w:val="•"/>
      <w:lvlJc w:val="left"/>
      <w:pPr>
        <w:ind w:left="5128" w:hanging="361"/>
      </w:pPr>
      <w:rPr>
        <w:rFonts w:hint="default"/>
        <w:lang w:val="en-US" w:eastAsia="en-US" w:bidi="en-US"/>
      </w:rPr>
    </w:lvl>
    <w:lvl w:ilvl="5" w:tplc="37340C9E">
      <w:numFmt w:val="bullet"/>
      <w:lvlText w:val="•"/>
      <w:lvlJc w:val="left"/>
      <w:pPr>
        <w:ind w:left="6200" w:hanging="361"/>
      </w:pPr>
      <w:rPr>
        <w:rFonts w:hint="default"/>
        <w:lang w:val="en-US" w:eastAsia="en-US" w:bidi="en-US"/>
      </w:rPr>
    </w:lvl>
    <w:lvl w:ilvl="6" w:tplc="47E695DE">
      <w:numFmt w:val="bullet"/>
      <w:lvlText w:val="•"/>
      <w:lvlJc w:val="left"/>
      <w:pPr>
        <w:ind w:left="7272" w:hanging="361"/>
      </w:pPr>
      <w:rPr>
        <w:rFonts w:hint="default"/>
        <w:lang w:val="en-US" w:eastAsia="en-US" w:bidi="en-US"/>
      </w:rPr>
    </w:lvl>
    <w:lvl w:ilvl="7" w:tplc="0FA693B2">
      <w:numFmt w:val="bullet"/>
      <w:lvlText w:val="•"/>
      <w:lvlJc w:val="left"/>
      <w:pPr>
        <w:ind w:left="8344" w:hanging="361"/>
      </w:pPr>
      <w:rPr>
        <w:rFonts w:hint="default"/>
        <w:lang w:val="en-US" w:eastAsia="en-US" w:bidi="en-US"/>
      </w:rPr>
    </w:lvl>
    <w:lvl w:ilvl="8" w:tplc="95C65AA6">
      <w:numFmt w:val="bullet"/>
      <w:lvlText w:val="•"/>
      <w:lvlJc w:val="left"/>
      <w:pPr>
        <w:ind w:left="9416" w:hanging="361"/>
      </w:pPr>
      <w:rPr>
        <w:rFonts w:hint="default"/>
        <w:lang w:val="en-US" w:eastAsia="en-US" w:bidi="en-US"/>
      </w:rPr>
    </w:lvl>
  </w:abstractNum>
  <w:abstractNum w:abstractNumId="10" w15:restartNumberingAfterBreak="0">
    <w:nsid w:val="19F91C81"/>
    <w:multiLevelType w:val="hybridMultilevel"/>
    <w:tmpl w:val="692E8FEA"/>
    <w:lvl w:ilvl="0" w:tplc="8C76F150">
      <w:start w:val="1"/>
      <w:numFmt w:val="decimal"/>
      <w:lvlText w:val="%1."/>
      <w:lvlJc w:val="left"/>
      <w:pPr>
        <w:ind w:left="843" w:hanging="361"/>
      </w:pPr>
      <w:rPr>
        <w:rFonts w:ascii="Calibri" w:eastAsia="Calibri" w:hAnsi="Calibri" w:cs="Calibri" w:hint="default"/>
        <w:spacing w:val="-1"/>
        <w:w w:val="92"/>
        <w:sz w:val="23"/>
        <w:szCs w:val="23"/>
        <w:lang w:val="en-US" w:eastAsia="en-US" w:bidi="en-US"/>
      </w:rPr>
    </w:lvl>
    <w:lvl w:ilvl="1" w:tplc="54803A72">
      <w:numFmt w:val="bullet"/>
      <w:lvlText w:val="•"/>
      <w:lvlJc w:val="left"/>
      <w:pPr>
        <w:ind w:left="1912" w:hanging="361"/>
      </w:pPr>
      <w:rPr>
        <w:rFonts w:hint="default"/>
        <w:lang w:val="en-US" w:eastAsia="en-US" w:bidi="en-US"/>
      </w:rPr>
    </w:lvl>
    <w:lvl w:ilvl="2" w:tplc="B78CFD52">
      <w:numFmt w:val="bullet"/>
      <w:lvlText w:val="•"/>
      <w:lvlJc w:val="left"/>
      <w:pPr>
        <w:ind w:left="2984" w:hanging="361"/>
      </w:pPr>
      <w:rPr>
        <w:rFonts w:hint="default"/>
        <w:lang w:val="en-US" w:eastAsia="en-US" w:bidi="en-US"/>
      </w:rPr>
    </w:lvl>
    <w:lvl w:ilvl="3" w:tplc="B87CF43C">
      <w:numFmt w:val="bullet"/>
      <w:lvlText w:val="•"/>
      <w:lvlJc w:val="left"/>
      <w:pPr>
        <w:ind w:left="4056" w:hanging="361"/>
      </w:pPr>
      <w:rPr>
        <w:rFonts w:hint="default"/>
        <w:lang w:val="en-US" w:eastAsia="en-US" w:bidi="en-US"/>
      </w:rPr>
    </w:lvl>
    <w:lvl w:ilvl="4" w:tplc="5C1C238A">
      <w:numFmt w:val="bullet"/>
      <w:lvlText w:val="•"/>
      <w:lvlJc w:val="left"/>
      <w:pPr>
        <w:ind w:left="5128" w:hanging="361"/>
      </w:pPr>
      <w:rPr>
        <w:rFonts w:hint="default"/>
        <w:lang w:val="en-US" w:eastAsia="en-US" w:bidi="en-US"/>
      </w:rPr>
    </w:lvl>
    <w:lvl w:ilvl="5" w:tplc="E314FCC6">
      <w:numFmt w:val="bullet"/>
      <w:lvlText w:val="•"/>
      <w:lvlJc w:val="left"/>
      <w:pPr>
        <w:ind w:left="6200" w:hanging="361"/>
      </w:pPr>
      <w:rPr>
        <w:rFonts w:hint="default"/>
        <w:lang w:val="en-US" w:eastAsia="en-US" w:bidi="en-US"/>
      </w:rPr>
    </w:lvl>
    <w:lvl w:ilvl="6" w:tplc="C840DFF6">
      <w:numFmt w:val="bullet"/>
      <w:lvlText w:val="•"/>
      <w:lvlJc w:val="left"/>
      <w:pPr>
        <w:ind w:left="7272" w:hanging="361"/>
      </w:pPr>
      <w:rPr>
        <w:rFonts w:hint="default"/>
        <w:lang w:val="en-US" w:eastAsia="en-US" w:bidi="en-US"/>
      </w:rPr>
    </w:lvl>
    <w:lvl w:ilvl="7" w:tplc="96A60B1A">
      <w:numFmt w:val="bullet"/>
      <w:lvlText w:val="•"/>
      <w:lvlJc w:val="left"/>
      <w:pPr>
        <w:ind w:left="8344" w:hanging="361"/>
      </w:pPr>
      <w:rPr>
        <w:rFonts w:hint="default"/>
        <w:lang w:val="en-US" w:eastAsia="en-US" w:bidi="en-US"/>
      </w:rPr>
    </w:lvl>
    <w:lvl w:ilvl="8" w:tplc="608E835C">
      <w:numFmt w:val="bullet"/>
      <w:lvlText w:val="•"/>
      <w:lvlJc w:val="left"/>
      <w:pPr>
        <w:ind w:left="9416" w:hanging="361"/>
      </w:pPr>
      <w:rPr>
        <w:rFonts w:hint="default"/>
        <w:lang w:val="en-US" w:eastAsia="en-US" w:bidi="en-US"/>
      </w:rPr>
    </w:lvl>
  </w:abstractNum>
  <w:abstractNum w:abstractNumId="11" w15:restartNumberingAfterBreak="0">
    <w:nsid w:val="1C4250DB"/>
    <w:multiLevelType w:val="hybridMultilevel"/>
    <w:tmpl w:val="74E62CB8"/>
    <w:lvl w:ilvl="0" w:tplc="38881E92">
      <w:start w:val="1"/>
      <w:numFmt w:val="decimal"/>
      <w:lvlText w:val="%1."/>
      <w:lvlJc w:val="left"/>
      <w:pPr>
        <w:ind w:left="844" w:hanging="362"/>
      </w:pPr>
      <w:rPr>
        <w:rFonts w:ascii="Calibri" w:eastAsia="Calibri" w:hAnsi="Calibri" w:cs="Calibri" w:hint="default"/>
        <w:spacing w:val="-1"/>
        <w:w w:val="101"/>
        <w:sz w:val="23"/>
        <w:szCs w:val="23"/>
        <w:lang w:val="en-US" w:eastAsia="en-US" w:bidi="en-US"/>
      </w:rPr>
    </w:lvl>
    <w:lvl w:ilvl="1" w:tplc="F6001ECA">
      <w:start w:val="1"/>
      <w:numFmt w:val="lowerLetter"/>
      <w:lvlText w:val="%2."/>
      <w:lvlJc w:val="left"/>
      <w:pPr>
        <w:ind w:left="900" w:hanging="360"/>
      </w:pPr>
      <w:rPr>
        <w:rFonts w:ascii="Calibri" w:eastAsia="Calibri" w:hAnsi="Calibri" w:cs="Calibri" w:hint="default"/>
        <w:color w:val="000000" w:themeColor="text1"/>
        <w:w w:val="101"/>
        <w:sz w:val="22"/>
        <w:szCs w:val="22"/>
        <w:lang w:val="en-US" w:eastAsia="en-US" w:bidi="en-US"/>
      </w:rPr>
    </w:lvl>
    <w:lvl w:ilvl="2" w:tplc="653C14E8">
      <w:numFmt w:val="bullet"/>
      <w:lvlText w:val="•"/>
      <w:lvlJc w:val="left"/>
      <w:pPr>
        <w:ind w:left="1320" w:hanging="360"/>
      </w:pPr>
      <w:rPr>
        <w:rFonts w:hint="default"/>
        <w:lang w:val="en-US" w:eastAsia="en-US" w:bidi="en-US"/>
      </w:rPr>
    </w:lvl>
    <w:lvl w:ilvl="3" w:tplc="4A8AF41E">
      <w:numFmt w:val="bullet"/>
      <w:lvlText w:val="•"/>
      <w:lvlJc w:val="left"/>
      <w:pPr>
        <w:ind w:left="2600" w:hanging="360"/>
      </w:pPr>
      <w:rPr>
        <w:rFonts w:hint="default"/>
        <w:lang w:val="en-US" w:eastAsia="en-US" w:bidi="en-US"/>
      </w:rPr>
    </w:lvl>
    <w:lvl w:ilvl="4" w:tplc="AA1458AC">
      <w:numFmt w:val="bullet"/>
      <w:lvlText w:val="•"/>
      <w:lvlJc w:val="left"/>
      <w:pPr>
        <w:ind w:left="3880" w:hanging="360"/>
      </w:pPr>
      <w:rPr>
        <w:rFonts w:hint="default"/>
        <w:lang w:val="en-US" w:eastAsia="en-US" w:bidi="en-US"/>
      </w:rPr>
    </w:lvl>
    <w:lvl w:ilvl="5" w:tplc="3B20AA98">
      <w:numFmt w:val="bullet"/>
      <w:lvlText w:val="•"/>
      <w:lvlJc w:val="left"/>
      <w:pPr>
        <w:ind w:left="5160" w:hanging="360"/>
      </w:pPr>
      <w:rPr>
        <w:rFonts w:hint="default"/>
        <w:lang w:val="en-US" w:eastAsia="en-US" w:bidi="en-US"/>
      </w:rPr>
    </w:lvl>
    <w:lvl w:ilvl="6" w:tplc="063C7A78">
      <w:numFmt w:val="bullet"/>
      <w:lvlText w:val="•"/>
      <w:lvlJc w:val="left"/>
      <w:pPr>
        <w:ind w:left="6440" w:hanging="360"/>
      </w:pPr>
      <w:rPr>
        <w:rFonts w:hint="default"/>
        <w:lang w:val="en-US" w:eastAsia="en-US" w:bidi="en-US"/>
      </w:rPr>
    </w:lvl>
    <w:lvl w:ilvl="7" w:tplc="AFDAB698">
      <w:numFmt w:val="bullet"/>
      <w:lvlText w:val="•"/>
      <w:lvlJc w:val="left"/>
      <w:pPr>
        <w:ind w:left="7720" w:hanging="360"/>
      </w:pPr>
      <w:rPr>
        <w:rFonts w:hint="default"/>
        <w:lang w:val="en-US" w:eastAsia="en-US" w:bidi="en-US"/>
      </w:rPr>
    </w:lvl>
    <w:lvl w:ilvl="8" w:tplc="68DC3EB2">
      <w:numFmt w:val="bullet"/>
      <w:lvlText w:val="•"/>
      <w:lvlJc w:val="left"/>
      <w:pPr>
        <w:ind w:left="9000" w:hanging="360"/>
      </w:pPr>
      <w:rPr>
        <w:rFonts w:hint="default"/>
        <w:lang w:val="en-US" w:eastAsia="en-US" w:bidi="en-US"/>
      </w:rPr>
    </w:lvl>
  </w:abstractNum>
  <w:abstractNum w:abstractNumId="12" w15:restartNumberingAfterBreak="0">
    <w:nsid w:val="1DAE49E4"/>
    <w:multiLevelType w:val="hybridMultilevel"/>
    <w:tmpl w:val="F7C87A72"/>
    <w:lvl w:ilvl="0" w:tplc="D0E465DA">
      <w:start w:val="1"/>
      <w:numFmt w:val="lowerLetter"/>
      <w:lvlText w:val="%1."/>
      <w:lvlJc w:val="left"/>
      <w:pPr>
        <w:ind w:left="479" w:hanging="359"/>
      </w:pPr>
      <w:rPr>
        <w:rFonts w:ascii="Calibri" w:eastAsia="Calibri" w:hAnsi="Calibri" w:cs="Calibri" w:hint="default"/>
        <w:w w:val="95"/>
        <w:sz w:val="22"/>
        <w:szCs w:val="22"/>
        <w:lang w:val="en-US" w:eastAsia="en-US" w:bidi="en-US"/>
      </w:rPr>
    </w:lvl>
    <w:lvl w:ilvl="1" w:tplc="D288582E">
      <w:start w:val="1"/>
      <w:numFmt w:val="lowerLetter"/>
      <w:lvlText w:val="%2."/>
      <w:lvlJc w:val="left"/>
      <w:pPr>
        <w:ind w:left="1020" w:hanging="360"/>
      </w:pPr>
      <w:rPr>
        <w:rFonts w:ascii="Calibri" w:eastAsia="Calibri" w:hAnsi="Calibri" w:cs="Calibri" w:hint="default"/>
        <w:w w:val="101"/>
        <w:sz w:val="22"/>
        <w:szCs w:val="22"/>
        <w:lang w:val="en-US" w:eastAsia="en-US" w:bidi="en-US"/>
      </w:rPr>
    </w:lvl>
    <w:lvl w:ilvl="2" w:tplc="3DC07D4E">
      <w:numFmt w:val="bullet"/>
      <w:lvlText w:val="o"/>
      <w:lvlJc w:val="left"/>
      <w:pPr>
        <w:ind w:left="2331" w:hanging="359"/>
      </w:pPr>
      <w:rPr>
        <w:rFonts w:hint="default"/>
        <w:w w:val="95"/>
        <w:lang w:val="en-US" w:eastAsia="en-US" w:bidi="en-US"/>
      </w:rPr>
    </w:lvl>
    <w:lvl w:ilvl="3" w:tplc="A032307C">
      <w:numFmt w:val="bullet"/>
      <w:lvlText w:val="•"/>
      <w:lvlJc w:val="left"/>
      <w:pPr>
        <w:ind w:left="3492" w:hanging="359"/>
      </w:pPr>
      <w:rPr>
        <w:rFonts w:hint="default"/>
        <w:lang w:val="en-US" w:eastAsia="en-US" w:bidi="en-US"/>
      </w:rPr>
    </w:lvl>
    <w:lvl w:ilvl="4" w:tplc="9544C616">
      <w:numFmt w:val="bullet"/>
      <w:lvlText w:val="•"/>
      <w:lvlJc w:val="left"/>
      <w:pPr>
        <w:ind w:left="4645" w:hanging="359"/>
      </w:pPr>
      <w:rPr>
        <w:rFonts w:hint="default"/>
        <w:lang w:val="en-US" w:eastAsia="en-US" w:bidi="en-US"/>
      </w:rPr>
    </w:lvl>
    <w:lvl w:ilvl="5" w:tplc="B1BE5288">
      <w:numFmt w:val="bullet"/>
      <w:lvlText w:val="•"/>
      <w:lvlJc w:val="left"/>
      <w:pPr>
        <w:ind w:left="5797" w:hanging="359"/>
      </w:pPr>
      <w:rPr>
        <w:rFonts w:hint="default"/>
        <w:lang w:val="en-US" w:eastAsia="en-US" w:bidi="en-US"/>
      </w:rPr>
    </w:lvl>
    <w:lvl w:ilvl="6" w:tplc="A50C3D20">
      <w:numFmt w:val="bullet"/>
      <w:lvlText w:val="•"/>
      <w:lvlJc w:val="left"/>
      <w:pPr>
        <w:ind w:left="6950" w:hanging="359"/>
      </w:pPr>
      <w:rPr>
        <w:rFonts w:hint="default"/>
        <w:lang w:val="en-US" w:eastAsia="en-US" w:bidi="en-US"/>
      </w:rPr>
    </w:lvl>
    <w:lvl w:ilvl="7" w:tplc="88CA4076">
      <w:numFmt w:val="bullet"/>
      <w:lvlText w:val="•"/>
      <w:lvlJc w:val="left"/>
      <w:pPr>
        <w:ind w:left="8102" w:hanging="359"/>
      </w:pPr>
      <w:rPr>
        <w:rFonts w:hint="default"/>
        <w:lang w:val="en-US" w:eastAsia="en-US" w:bidi="en-US"/>
      </w:rPr>
    </w:lvl>
    <w:lvl w:ilvl="8" w:tplc="6164C09E">
      <w:numFmt w:val="bullet"/>
      <w:lvlText w:val="•"/>
      <w:lvlJc w:val="left"/>
      <w:pPr>
        <w:ind w:left="9255" w:hanging="359"/>
      </w:pPr>
      <w:rPr>
        <w:rFonts w:hint="default"/>
        <w:lang w:val="en-US" w:eastAsia="en-US" w:bidi="en-US"/>
      </w:rPr>
    </w:lvl>
  </w:abstractNum>
  <w:abstractNum w:abstractNumId="13" w15:restartNumberingAfterBreak="0">
    <w:nsid w:val="20AA51EA"/>
    <w:multiLevelType w:val="hybridMultilevel"/>
    <w:tmpl w:val="8C261FB0"/>
    <w:lvl w:ilvl="0" w:tplc="16A65FE2">
      <w:start w:val="1"/>
      <w:numFmt w:val="decimal"/>
      <w:lvlText w:val="%1."/>
      <w:lvlJc w:val="left"/>
      <w:pPr>
        <w:ind w:left="876" w:hanging="378"/>
      </w:pPr>
      <w:rPr>
        <w:rFonts w:ascii="Calibri" w:eastAsia="Calibri" w:hAnsi="Calibri" w:cs="Calibri" w:hint="default"/>
        <w:spacing w:val="-1"/>
        <w:w w:val="92"/>
        <w:sz w:val="23"/>
        <w:szCs w:val="23"/>
        <w:lang w:val="en-US" w:eastAsia="en-US" w:bidi="en-US"/>
      </w:rPr>
    </w:lvl>
    <w:lvl w:ilvl="1" w:tplc="EAE280CE">
      <w:start w:val="1"/>
      <w:numFmt w:val="lowerLetter"/>
      <w:lvlText w:val="%2."/>
      <w:lvlJc w:val="left"/>
      <w:pPr>
        <w:ind w:left="1020" w:hanging="361"/>
      </w:pPr>
      <w:rPr>
        <w:rFonts w:ascii="Calibri" w:eastAsia="Calibri" w:hAnsi="Calibri" w:cs="Calibri" w:hint="default"/>
        <w:spacing w:val="-31"/>
        <w:w w:val="95"/>
        <w:sz w:val="22"/>
        <w:szCs w:val="22"/>
        <w:lang w:val="en-US" w:eastAsia="en-US" w:bidi="en-US"/>
      </w:rPr>
    </w:lvl>
    <w:lvl w:ilvl="2" w:tplc="F14A5328">
      <w:numFmt w:val="bullet"/>
      <w:lvlText w:val="•"/>
      <w:lvlJc w:val="left"/>
      <w:pPr>
        <w:ind w:left="2191" w:hanging="361"/>
      </w:pPr>
      <w:rPr>
        <w:rFonts w:hint="default"/>
        <w:lang w:val="en-US" w:eastAsia="en-US" w:bidi="en-US"/>
      </w:rPr>
    </w:lvl>
    <w:lvl w:ilvl="3" w:tplc="8D380800">
      <w:numFmt w:val="bullet"/>
      <w:lvlText w:val="•"/>
      <w:lvlJc w:val="left"/>
      <w:pPr>
        <w:ind w:left="3362" w:hanging="361"/>
      </w:pPr>
      <w:rPr>
        <w:rFonts w:hint="default"/>
        <w:lang w:val="en-US" w:eastAsia="en-US" w:bidi="en-US"/>
      </w:rPr>
    </w:lvl>
    <w:lvl w:ilvl="4" w:tplc="210AF7DE">
      <w:numFmt w:val="bullet"/>
      <w:lvlText w:val="•"/>
      <w:lvlJc w:val="left"/>
      <w:pPr>
        <w:ind w:left="4533" w:hanging="361"/>
      </w:pPr>
      <w:rPr>
        <w:rFonts w:hint="default"/>
        <w:lang w:val="en-US" w:eastAsia="en-US" w:bidi="en-US"/>
      </w:rPr>
    </w:lvl>
    <w:lvl w:ilvl="5" w:tplc="9C0AA344">
      <w:numFmt w:val="bullet"/>
      <w:lvlText w:val="•"/>
      <w:lvlJc w:val="left"/>
      <w:pPr>
        <w:ind w:left="5704" w:hanging="361"/>
      </w:pPr>
      <w:rPr>
        <w:rFonts w:hint="default"/>
        <w:lang w:val="en-US" w:eastAsia="en-US" w:bidi="en-US"/>
      </w:rPr>
    </w:lvl>
    <w:lvl w:ilvl="6" w:tplc="D22447E4">
      <w:numFmt w:val="bullet"/>
      <w:lvlText w:val="•"/>
      <w:lvlJc w:val="left"/>
      <w:pPr>
        <w:ind w:left="6875" w:hanging="361"/>
      </w:pPr>
      <w:rPr>
        <w:rFonts w:hint="default"/>
        <w:lang w:val="en-US" w:eastAsia="en-US" w:bidi="en-US"/>
      </w:rPr>
    </w:lvl>
    <w:lvl w:ilvl="7" w:tplc="7E5E6360">
      <w:numFmt w:val="bullet"/>
      <w:lvlText w:val="•"/>
      <w:lvlJc w:val="left"/>
      <w:pPr>
        <w:ind w:left="8046" w:hanging="361"/>
      </w:pPr>
      <w:rPr>
        <w:rFonts w:hint="default"/>
        <w:lang w:val="en-US" w:eastAsia="en-US" w:bidi="en-US"/>
      </w:rPr>
    </w:lvl>
    <w:lvl w:ilvl="8" w:tplc="D9A4FC4A">
      <w:numFmt w:val="bullet"/>
      <w:lvlText w:val="•"/>
      <w:lvlJc w:val="left"/>
      <w:pPr>
        <w:ind w:left="9217" w:hanging="361"/>
      </w:pPr>
      <w:rPr>
        <w:rFonts w:hint="default"/>
        <w:lang w:val="en-US" w:eastAsia="en-US" w:bidi="en-US"/>
      </w:rPr>
    </w:lvl>
  </w:abstractNum>
  <w:abstractNum w:abstractNumId="14" w15:restartNumberingAfterBreak="0">
    <w:nsid w:val="22D44FB9"/>
    <w:multiLevelType w:val="hybridMultilevel"/>
    <w:tmpl w:val="7246401A"/>
    <w:lvl w:ilvl="0" w:tplc="B9966964">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B4D03686">
      <w:numFmt w:val="bullet"/>
      <w:lvlText w:val="•"/>
      <w:lvlJc w:val="left"/>
      <w:pPr>
        <w:ind w:left="2074" w:hanging="360"/>
      </w:pPr>
      <w:rPr>
        <w:rFonts w:hint="default"/>
        <w:lang w:val="en-US" w:eastAsia="en-US" w:bidi="en-US"/>
      </w:rPr>
    </w:lvl>
    <w:lvl w:ilvl="2" w:tplc="05B4259C">
      <w:numFmt w:val="bullet"/>
      <w:lvlText w:val="•"/>
      <w:lvlJc w:val="left"/>
      <w:pPr>
        <w:ind w:left="3128" w:hanging="360"/>
      </w:pPr>
      <w:rPr>
        <w:rFonts w:hint="default"/>
        <w:lang w:val="en-US" w:eastAsia="en-US" w:bidi="en-US"/>
      </w:rPr>
    </w:lvl>
    <w:lvl w:ilvl="3" w:tplc="55E22738">
      <w:numFmt w:val="bullet"/>
      <w:lvlText w:val="•"/>
      <w:lvlJc w:val="left"/>
      <w:pPr>
        <w:ind w:left="4182" w:hanging="360"/>
      </w:pPr>
      <w:rPr>
        <w:rFonts w:hint="default"/>
        <w:lang w:val="en-US" w:eastAsia="en-US" w:bidi="en-US"/>
      </w:rPr>
    </w:lvl>
    <w:lvl w:ilvl="4" w:tplc="FB3E45A6">
      <w:numFmt w:val="bullet"/>
      <w:lvlText w:val="•"/>
      <w:lvlJc w:val="left"/>
      <w:pPr>
        <w:ind w:left="5236" w:hanging="360"/>
      </w:pPr>
      <w:rPr>
        <w:rFonts w:hint="default"/>
        <w:lang w:val="en-US" w:eastAsia="en-US" w:bidi="en-US"/>
      </w:rPr>
    </w:lvl>
    <w:lvl w:ilvl="5" w:tplc="50646AF6">
      <w:numFmt w:val="bullet"/>
      <w:lvlText w:val="•"/>
      <w:lvlJc w:val="left"/>
      <w:pPr>
        <w:ind w:left="6290" w:hanging="360"/>
      </w:pPr>
      <w:rPr>
        <w:rFonts w:hint="default"/>
        <w:lang w:val="en-US" w:eastAsia="en-US" w:bidi="en-US"/>
      </w:rPr>
    </w:lvl>
    <w:lvl w:ilvl="6" w:tplc="EC1EFCFE">
      <w:numFmt w:val="bullet"/>
      <w:lvlText w:val="•"/>
      <w:lvlJc w:val="left"/>
      <w:pPr>
        <w:ind w:left="7344" w:hanging="360"/>
      </w:pPr>
      <w:rPr>
        <w:rFonts w:hint="default"/>
        <w:lang w:val="en-US" w:eastAsia="en-US" w:bidi="en-US"/>
      </w:rPr>
    </w:lvl>
    <w:lvl w:ilvl="7" w:tplc="2E66731C">
      <w:numFmt w:val="bullet"/>
      <w:lvlText w:val="•"/>
      <w:lvlJc w:val="left"/>
      <w:pPr>
        <w:ind w:left="8398" w:hanging="360"/>
      </w:pPr>
      <w:rPr>
        <w:rFonts w:hint="default"/>
        <w:lang w:val="en-US" w:eastAsia="en-US" w:bidi="en-US"/>
      </w:rPr>
    </w:lvl>
    <w:lvl w:ilvl="8" w:tplc="8CE83EFE">
      <w:numFmt w:val="bullet"/>
      <w:lvlText w:val="•"/>
      <w:lvlJc w:val="left"/>
      <w:pPr>
        <w:ind w:left="9452" w:hanging="360"/>
      </w:pPr>
      <w:rPr>
        <w:rFonts w:hint="default"/>
        <w:lang w:val="en-US" w:eastAsia="en-US" w:bidi="en-US"/>
      </w:rPr>
    </w:lvl>
  </w:abstractNum>
  <w:abstractNum w:abstractNumId="15" w15:restartNumberingAfterBreak="0">
    <w:nsid w:val="249A715E"/>
    <w:multiLevelType w:val="hybridMultilevel"/>
    <w:tmpl w:val="D9F29946"/>
    <w:lvl w:ilvl="0" w:tplc="A8600A32">
      <w:start w:val="1"/>
      <w:numFmt w:val="decimal"/>
      <w:lvlText w:val="%1."/>
      <w:lvlJc w:val="left"/>
      <w:pPr>
        <w:ind w:left="840" w:hanging="360"/>
      </w:pPr>
      <w:rPr>
        <w:rFonts w:ascii="Calibri" w:eastAsia="Calibri" w:hAnsi="Calibri" w:cs="Calibri" w:hint="default"/>
        <w:spacing w:val="-2"/>
        <w:w w:val="97"/>
        <w:sz w:val="22"/>
        <w:szCs w:val="22"/>
        <w:lang w:val="en-US" w:eastAsia="en-US" w:bidi="en-US"/>
      </w:rPr>
    </w:lvl>
    <w:lvl w:ilvl="1" w:tplc="8EACF38C">
      <w:numFmt w:val="bullet"/>
      <w:lvlText w:val="•"/>
      <w:lvlJc w:val="left"/>
      <w:pPr>
        <w:ind w:left="1912" w:hanging="360"/>
      </w:pPr>
      <w:rPr>
        <w:rFonts w:hint="default"/>
        <w:lang w:val="en-US" w:eastAsia="en-US" w:bidi="en-US"/>
      </w:rPr>
    </w:lvl>
    <w:lvl w:ilvl="2" w:tplc="EAAE9E1C">
      <w:numFmt w:val="bullet"/>
      <w:lvlText w:val="•"/>
      <w:lvlJc w:val="left"/>
      <w:pPr>
        <w:ind w:left="2984" w:hanging="360"/>
      </w:pPr>
      <w:rPr>
        <w:rFonts w:hint="default"/>
        <w:lang w:val="en-US" w:eastAsia="en-US" w:bidi="en-US"/>
      </w:rPr>
    </w:lvl>
    <w:lvl w:ilvl="3" w:tplc="06B0D6E2">
      <w:numFmt w:val="bullet"/>
      <w:lvlText w:val="•"/>
      <w:lvlJc w:val="left"/>
      <w:pPr>
        <w:ind w:left="4056" w:hanging="360"/>
      </w:pPr>
      <w:rPr>
        <w:rFonts w:hint="default"/>
        <w:lang w:val="en-US" w:eastAsia="en-US" w:bidi="en-US"/>
      </w:rPr>
    </w:lvl>
    <w:lvl w:ilvl="4" w:tplc="3426ED2E">
      <w:numFmt w:val="bullet"/>
      <w:lvlText w:val="•"/>
      <w:lvlJc w:val="left"/>
      <w:pPr>
        <w:ind w:left="5128" w:hanging="360"/>
      </w:pPr>
      <w:rPr>
        <w:rFonts w:hint="default"/>
        <w:lang w:val="en-US" w:eastAsia="en-US" w:bidi="en-US"/>
      </w:rPr>
    </w:lvl>
    <w:lvl w:ilvl="5" w:tplc="9868572E">
      <w:numFmt w:val="bullet"/>
      <w:lvlText w:val="•"/>
      <w:lvlJc w:val="left"/>
      <w:pPr>
        <w:ind w:left="6200" w:hanging="360"/>
      </w:pPr>
      <w:rPr>
        <w:rFonts w:hint="default"/>
        <w:lang w:val="en-US" w:eastAsia="en-US" w:bidi="en-US"/>
      </w:rPr>
    </w:lvl>
    <w:lvl w:ilvl="6" w:tplc="11BE012A">
      <w:numFmt w:val="bullet"/>
      <w:lvlText w:val="•"/>
      <w:lvlJc w:val="left"/>
      <w:pPr>
        <w:ind w:left="7272" w:hanging="360"/>
      </w:pPr>
      <w:rPr>
        <w:rFonts w:hint="default"/>
        <w:lang w:val="en-US" w:eastAsia="en-US" w:bidi="en-US"/>
      </w:rPr>
    </w:lvl>
    <w:lvl w:ilvl="7" w:tplc="E7625458">
      <w:numFmt w:val="bullet"/>
      <w:lvlText w:val="•"/>
      <w:lvlJc w:val="left"/>
      <w:pPr>
        <w:ind w:left="8344" w:hanging="360"/>
      </w:pPr>
      <w:rPr>
        <w:rFonts w:hint="default"/>
        <w:lang w:val="en-US" w:eastAsia="en-US" w:bidi="en-US"/>
      </w:rPr>
    </w:lvl>
    <w:lvl w:ilvl="8" w:tplc="36EEC43A">
      <w:numFmt w:val="bullet"/>
      <w:lvlText w:val="•"/>
      <w:lvlJc w:val="left"/>
      <w:pPr>
        <w:ind w:left="9416" w:hanging="360"/>
      </w:pPr>
      <w:rPr>
        <w:rFonts w:hint="default"/>
        <w:lang w:val="en-US" w:eastAsia="en-US" w:bidi="en-US"/>
      </w:rPr>
    </w:lvl>
  </w:abstractNum>
  <w:abstractNum w:abstractNumId="16" w15:restartNumberingAfterBreak="0">
    <w:nsid w:val="24FE61F1"/>
    <w:multiLevelType w:val="hybridMultilevel"/>
    <w:tmpl w:val="5A641B5E"/>
    <w:lvl w:ilvl="0" w:tplc="428090E8">
      <w:start w:val="1"/>
      <w:numFmt w:val="decimal"/>
      <w:lvlText w:val="%1."/>
      <w:lvlJc w:val="left"/>
      <w:pPr>
        <w:ind w:left="840" w:hanging="360"/>
      </w:pPr>
      <w:rPr>
        <w:rFonts w:ascii="Calibri" w:eastAsia="Calibri" w:hAnsi="Calibri" w:cs="Calibri" w:hint="default"/>
        <w:spacing w:val="-2"/>
        <w:w w:val="97"/>
        <w:sz w:val="22"/>
        <w:szCs w:val="22"/>
        <w:lang w:val="en-US" w:eastAsia="en-US" w:bidi="en-US"/>
      </w:rPr>
    </w:lvl>
    <w:lvl w:ilvl="1" w:tplc="B07648A0">
      <w:numFmt w:val="bullet"/>
      <w:lvlText w:val="o"/>
      <w:lvlJc w:val="left"/>
      <w:pPr>
        <w:ind w:left="1560" w:hanging="360"/>
      </w:pPr>
      <w:rPr>
        <w:rFonts w:ascii="Courier New" w:eastAsia="Courier New" w:hAnsi="Courier New" w:cs="Courier New" w:hint="default"/>
        <w:spacing w:val="-12"/>
        <w:w w:val="100"/>
        <w:sz w:val="22"/>
        <w:szCs w:val="22"/>
        <w:lang w:val="en-US" w:eastAsia="en-US" w:bidi="en-US"/>
      </w:rPr>
    </w:lvl>
    <w:lvl w:ilvl="2" w:tplc="B0ECFF2E">
      <w:numFmt w:val="bullet"/>
      <w:lvlText w:val="•"/>
      <w:lvlJc w:val="left"/>
      <w:pPr>
        <w:ind w:left="2671" w:hanging="360"/>
      </w:pPr>
      <w:rPr>
        <w:rFonts w:hint="default"/>
        <w:lang w:val="en-US" w:eastAsia="en-US" w:bidi="en-US"/>
      </w:rPr>
    </w:lvl>
    <w:lvl w:ilvl="3" w:tplc="26667CCC">
      <w:numFmt w:val="bullet"/>
      <w:lvlText w:val="•"/>
      <w:lvlJc w:val="left"/>
      <w:pPr>
        <w:ind w:left="3782" w:hanging="360"/>
      </w:pPr>
      <w:rPr>
        <w:rFonts w:hint="default"/>
        <w:lang w:val="en-US" w:eastAsia="en-US" w:bidi="en-US"/>
      </w:rPr>
    </w:lvl>
    <w:lvl w:ilvl="4" w:tplc="2BD4C230">
      <w:numFmt w:val="bullet"/>
      <w:lvlText w:val="•"/>
      <w:lvlJc w:val="left"/>
      <w:pPr>
        <w:ind w:left="4893" w:hanging="360"/>
      </w:pPr>
      <w:rPr>
        <w:rFonts w:hint="default"/>
        <w:lang w:val="en-US" w:eastAsia="en-US" w:bidi="en-US"/>
      </w:rPr>
    </w:lvl>
    <w:lvl w:ilvl="5" w:tplc="45309E38">
      <w:numFmt w:val="bullet"/>
      <w:lvlText w:val="•"/>
      <w:lvlJc w:val="left"/>
      <w:pPr>
        <w:ind w:left="6004" w:hanging="360"/>
      </w:pPr>
      <w:rPr>
        <w:rFonts w:hint="default"/>
        <w:lang w:val="en-US" w:eastAsia="en-US" w:bidi="en-US"/>
      </w:rPr>
    </w:lvl>
    <w:lvl w:ilvl="6" w:tplc="52865176">
      <w:numFmt w:val="bullet"/>
      <w:lvlText w:val="•"/>
      <w:lvlJc w:val="left"/>
      <w:pPr>
        <w:ind w:left="7115" w:hanging="360"/>
      </w:pPr>
      <w:rPr>
        <w:rFonts w:hint="default"/>
        <w:lang w:val="en-US" w:eastAsia="en-US" w:bidi="en-US"/>
      </w:rPr>
    </w:lvl>
    <w:lvl w:ilvl="7" w:tplc="A3BE438A">
      <w:numFmt w:val="bullet"/>
      <w:lvlText w:val="•"/>
      <w:lvlJc w:val="left"/>
      <w:pPr>
        <w:ind w:left="8226" w:hanging="360"/>
      </w:pPr>
      <w:rPr>
        <w:rFonts w:hint="default"/>
        <w:lang w:val="en-US" w:eastAsia="en-US" w:bidi="en-US"/>
      </w:rPr>
    </w:lvl>
    <w:lvl w:ilvl="8" w:tplc="596ACA44">
      <w:numFmt w:val="bullet"/>
      <w:lvlText w:val="•"/>
      <w:lvlJc w:val="left"/>
      <w:pPr>
        <w:ind w:left="9337" w:hanging="360"/>
      </w:pPr>
      <w:rPr>
        <w:rFonts w:hint="default"/>
        <w:lang w:val="en-US" w:eastAsia="en-US" w:bidi="en-US"/>
      </w:rPr>
    </w:lvl>
  </w:abstractNum>
  <w:abstractNum w:abstractNumId="17" w15:restartNumberingAfterBreak="0">
    <w:nsid w:val="250C785C"/>
    <w:multiLevelType w:val="hybridMultilevel"/>
    <w:tmpl w:val="6792CBAC"/>
    <w:lvl w:ilvl="0" w:tplc="1AB633A6">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C076FD7A">
      <w:numFmt w:val="bullet"/>
      <w:lvlText w:val="•"/>
      <w:lvlJc w:val="left"/>
      <w:pPr>
        <w:ind w:left="2074" w:hanging="360"/>
      </w:pPr>
      <w:rPr>
        <w:rFonts w:hint="default"/>
        <w:lang w:val="en-US" w:eastAsia="en-US" w:bidi="en-US"/>
      </w:rPr>
    </w:lvl>
    <w:lvl w:ilvl="2" w:tplc="FD74EF76">
      <w:numFmt w:val="bullet"/>
      <w:lvlText w:val="•"/>
      <w:lvlJc w:val="left"/>
      <w:pPr>
        <w:ind w:left="3128" w:hanging="360"/>
      </w:pPr>
      <w:rPr>
        <w:rFonts w:hint="default"/>
        <w:lang w:val="en-US" w:eastAsia="en-US" w:bidi="en-US"/>
      </w:rPr>
    </w:lvl>
    <w:lvl w:ilvl="3" w:tplc="3DD45E6A">
      <w:numFmt w:val="bullet"/>
      <w:lvlText w:val="•"/>
      <w:lvlJc w:val="left"/>
      <w:pPr>
        <w:ind w:left="4182" w:hanging="360"/>
      </w:pPr>
      <w:rPr>
        <w:rFonts w:hint="default"/>
        <w:lang w:val="en-US" w:eastAsia="en-US" w:bidi="en-US"/>
      </w:rPr>
    </w:lvl>
    <w:lvl w:ilvl="4" w:tplc="92D6925C">
      <w:numFmt w:val="bullet"/>
      <w:lvlText w:val="•"/>
      <w:lvlJc w:val="left"/>
      <w:pPr>
        <w:ind w:left="5236" w:hanging="360"/>
      </w:pPr>
      <w:rPr>
        <w:rFonts w:hint="default"/>
        <w:lang w:val="en-US" w:eastAsia="en-US" w:bidi="en-US"/>
      </w:rPr>
    </w:lvl>
    <w:lvl w:ilvl="5" w:tplc="6FA0E6B2">
      <w:numFmt w:val="bullet"/>
      <w:lvlText w:val="•"/>
      <w:lvlJc w:val="left"/>
      <w:pPr>
        <w:ind w:left="6290" w:hanging="360"/>
      </w:pPr>
      <w:rPr>
        <w:rFonts w:hint="default"/>
        <w:lang w:val="en-US" w:eastAsia="en-US" w:bidi="en-US"/>
      </w:rPr>
    </w:lvl>
    <w:lvl w:ilvl="6" w:tplc="CE28620E">
      <w:numFmt w:val="bullet"/>
      <w:lvlText w:val="•"/>
      <w:lvlJc w:val="left"/>
      <w:pPr>
        <w:ind w:left="7344" w:hanging="360"/>
      </w:pPr>
      <w:rPr>
        <w:rFonts w:hint="default"/>
        <w:lang w:val="en-US" w:eastAsia="en-US" w:bidi="en-US"/>
      </w:rPr>
    </w:lvl>
    <w:lvl w:ilvl="7" w:tplc="20B6671C">
      <w:numFmt w:val="bullet"/>
      <w:lvlText w:val="•"/>
      <w:lvlJc w:val="left"/>
      <w:pPr>
        <w:ind w:left="8398" w:hanging="360"/>
      </w:pPr>
      <w:rPr>
        <w:rFonts w:hint="default"/>
        <w:lang w:val="en-US" w:eastAsia="en-US" w:bidi="en-US"/>
      </w:rPr>
    </w:lvl>
    <w:lvl w:ilvl="8" w:tplc="F24ABF12">
      <w:numFmt w:val="bullet"/>
      <w:lvlText w:val="•"/>
      <w:lvlJc w:val="left"/>
      <w:pPr>
        <w:ind w:left="9452" w:hanging="360"/>
      </w:pPr>
      <w:rPr>
        <w:rFonts w:hint="default"/>
        <w:lang w:val="en-US" w:eastAsia="en-US" w:bidi="en-US"/>
      </w:rPr>
    </w:lvl>
  </w:abstractNum>
  <w:abstractNum w:abstractNumId="18" w15:restartNumberingAfterBreak="0">
    <w:nsid w:val="25E574CA"/>
    <w:multiLevelType w:val="hybridMultilevel"/>
    <w:tmpl w:val="9A0411F2"/>
    <w:lvl w:ilvl="0" w:tplc="B3846BD6">
      <w:start w:val="1"/>
      <w:numFmt w:val="decimal"/>
      <w:lvlText w:val="%1."/>
      <w:lvlJc w:val="left"/>
      <w:pPr>
        <w:ind w:left="844" w:hanging="362"/>
      </w:pPr>
      <w:rPr>
        <w:rFonts w:ascii="Calibri" w:eastAsia="Calibri" w:hAnsi="Calibri" w:cs="Calibri" w:hint="default"/>
        <w:spacing w:val="-1"/>
        <w:w w:val="92"/>
        <w:sz w:val="23"/>
        <w:szCs w:val="23"/>
        <w:lang w:val="en-US" w:eastAsia="en-US" w:bidi="en-US"/>
      </w:rPr>
    </w:lvl>
    <w:lvl w:ilvl="1" w:tplc="66C2B4FC">
      <w:numFmt w:val="bullet"/>
      <w:lvlText w:val="•"/>
      <w:lvlJc w:val="left"/>
      <w:pPr>
        <w:ind w:left="1912" w:hanging="362"/>
      </w:pPr>
      <w:rPr>
        <w:rFonts w:hint="default"/>
        <w:lang w:val="en-US" w:eastAsia="en-US" w:bidi="en-US"/>
      </w:rPr>
    </w:lvl>
    <w:lvl w:ilvl="2" w:tplc="AA168E30">
      <w:numFmt w:val="bullet"/>
      <w:lvlText w:val="•"/>
      <w:lvlJc w:val="left"/>
      <w:pPr>
        <w:ind w:left="2984" w:hanging="362"/>
      </w:pPr>
      <w:rPr>
        <w:rFonts w:hint="default"/>
        <w:lang w:val="en-US" w:eastAsia="en-US" w:bidi="en-US"/>
      </w:rPr>
    </w:lvl>
    <w:lvl w:ilvl="3" w:tplc="6B76EE32">
      <w:numFmt w:val="bullet"/>
      <w:lvlText w:val="•"/>
      <w:lvlJc w:val="left"/>
      <w:pPr>
        <w:ind w:left="4056" w:hanging="362"/>
      </w:pPr>
      <w:rPr>
        <w:rFonts w:hint="default"/>
        <w:lang w:val="en-US" w:eastAsia="en-US" w:bidi="en-US"/>
      </w:rPr>
    </w:lvl>
    <w:lvl w:ilvl="4" w:tplc="8CC01C56">
      <w:numFmt w:val="bullet"/>
      <w:lvlText w:val="•"/>
      <w:lvlJc w:val="left"/>
      <w:pPr>
        <w:ind w:left="5128" w:hanging="362"/>
      </w:pPr>
      <w:rPr>
        <w:rFonts w:hint="default"/>
        <w:lang w:val="en-US" w:eastAsia="en-US" w:bidi="en-US"/>
      </w:rPr>
    </w:lvl>
    <w:lvl w:ilvl="5" w:tplc="5C6C1F7C">
      <w:numFmt w:val="bullet"/>
      <w:lvlText w:val="•"/>
      <w:lvlJc w:val="left"/>
      <w:pPr>
        <w:ind w:left="6200" w:hanging="362"/>
      </w:pPr>
      <w:rPr>
        <w:rFonts w:hint="default"/>
        <w:lang w:val="en-US" w:eastAsia="en-US" w:bidi="en-US"/>
      </w:rPr>
    </w:lvl>
    <w:lvl w:ilvl="6" w:tplc="52667E92">
      <w:numFmt w:val="bullet"/>
      <w:lvlText w:val="•"/>
      <w:lvlJc w:val="left"/>
      <w:pPr>
        <w:ind w:left="7272" w:hanging="362"/>
      </w:pPr>
      <w:rPr>
        <w:rFonts w:hint="default"/>
        <w:lang w:val="en-US" w:eastAsia="en-US" w:bidi="en-US"/>
      </w:rPr>
    </w:lvl>
    <w:lvl w:ilvl="7" w:tplc="4F889048">
      <w:numFmt w:val="bullet"/>
      <w:lvlText w:val="•"/>
      <w:lvlJc w:val="left"/>
      <w:pPr>
        <w:ind w:left="8344" w:hanging="362"/>
      </w:pPr>
      <w:rPr>
        <w:rFonts w:hint="default"/>
        <w:lang w:val="en-US" w:eastAsia="en-US" w:bidi="en-US"/>
      </w:rPr>
    </w:lvl>
    <w:lvl w:ilvl="8" w:tplc="A8148BDA">
      <w:numFmt w:val="bullet"/>
      <w:lvlText w:val="•"/>
      <w:lvlJc w:val="left"/>
      <w:pPr>
        <w:ind w:left="9416" w:hanging="362"/>
      </w:pPr>
      <w:rPr>
        <w:rFonts w:hint="default"/>
        <w:lang w:val="en-US" w:eastAsia="en-US" w:bidi="en-US"/>
      </w:rPr>
    </w:lvl>
  </w:abstractNum>
  <w:abstractNum w:abstractNumId="19" w15:restartNumberingAfterBreak="0">
    <w:nsid w:val="28922A1B"/>
    <w:multiLevelType w:val="hybridMultilevel"/>
    <w:tmpl w:val="26CE17AC"/>
    <w:lvl w:ilvl="0" w:tplc="6024CDCC">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90F22D42">
      <w:numFmt w:val="bullet"/>
      <w:lvlText w:val="•"/>
      <w:lvlJc w:val="left"/>
      <w:pPr>
        <w:ind w:left="2074" w:hanging="360"/>
      </w:pPr>
      <w:rPr>
        <w:rFonts w:hint="default"/>
        <w:lang w:val="en-US" w:eastAsia="en-US" w:bidi="en-US"/>
      </w:rPr>
    </w:lvl>
    <w:lvl w:ilvl="2" w:tplc="B5FADA6C">
      <w:numFmt w:val="bullet"/>
      <w:lvlText w:val="•"/>
      <w:lvlJc w:val="left"/>
      <w:pPr>
        <w:ind w:left="3128" w:hanging="360"/>
      </w:pPr>
      <w:rPr>
        <w:rFonts w:hint="default"/>
        <w:lang w:val="en-US" w:eastAsia="en-US" w:bidi="en-US"/>
      </w:rPr>
    </w:lvl>
    <w:lvl w:ilvl="3" w:tplc="F53EE1B2">
      <w:numFmt w:val="bullet"/>
      <w:lvlText w:val="•"/>
      <w:lvlJc w:val="left"/>
      <w:pPr>
        <w:ind w:left="4182" w:hanging="360"/>
      </w:pPr>
      <w:rPr>
        <w:rFonts w:hint="default"/>
        <w:lang w:val="en-US" w:eastAsia="en-US" w:bidi="en-US"/>
      </w:rPr>
    </w:lvl>
    <w:lvl w:ilvl="4" w:tplc="11F07F24">
      <w:numFmt w:val="bullet"/>
      <w:lvlText w:val="•"/>
      <w:lvlJc w:val="left"/>
      <w:pPr>
        <w:ind w:left="5236" w:hanging="360"/>
      </w:pPr>
      <w:rPr>
        <w:rFonts w:hint="default"/>
        <w:lang w:val="en-US" w:eastAsia="en-US" w:bidi="en-US"/>
      </w:rPr>
    </w:lvl>
    <w:lvl w:ilvl="5" w:tplc="EB547E42">
      <w:numFmt w:val="bullet"/>
      <w:lvlText w:val="•"/>
      <w:lvlJc w:val="left"/>
      <w:pPr>
        <w:ind w:left="6290" w:hanging="360"/>
      </w:pPr>
      <w:rPr>
        <w:rFonts w:hint="default"/>
        <w:lang w:val="en-US" w:eastAsia="en-US" w:bidi="en-US"/>
      </w:rPr>
    </w:lvl>
    <w:lvl w:ilvl="6" w:tplc="216EC730">
      <w:numFmt w:val="bullet"/>
      <w:lvlText w:val="•"/>
      <w:lvlJc w:val="left"/>
      <w:pPr>
        <w:ind w:left="7344" w:hanging="360"/>
      </w:pPr>
      <w:rPr>
        <w:rFonts w:hint="default"/>
        <w:lang w:val="en-US" w:eastAsia="en-US" w:bidi="en-US"/>
      </w:rPr>
    </w:lvl>
    <w:lvl w:ilvl="7" w:tplc="1B9692DC">
      <w:numFmt w:val="bullet"/>
      <w:lvlText w:val="•"/>
      <w:lvlJc w:val="left"/>
      <w:pPr>
        <w:ind w:left="8398" w:hanging="360"/>
      </w:pPr>
      <w:rPr>
        <w:rFonts w:hint="default"/>
        <w:lang w:val="en-US" w:eastAsia="en-US" w:bidi="en-US"/>
      </w:rPr>
    </w:lvl>
    <w:lvl w:ilvl="8" w:tplc="A6FA6930">
      <w:numFmt w:val="bullet"/>
      <w:lvlText w:val="•"/>
      <w:lvlJc w:val="left"/>
      <w:pPr>
        <w:ind w:left="9452" w:hanging="360"/>
      </w:pPr>
      <w:rPr>
        <w:rFonts w:hint="default"/>
        <w:lang w:val="en-US" w:eastAsia="en-US" w:bidi="en-US"/>
      </w:rPr>
    </w:lvl>
  </w:abstractNum>
  <w:abstractNum w:abstractNumId="20" w15:restartNumberingAfterBreak="0">
    <w:nsid w:val="2B824BBC"/>
    <w:multiLevelType w:val="hybridMultilevel"/>
    <w:tmpl w:val="75AE1756"/>
    <w:lvl w:ilvl="0" w:tplc="C7326B86">
      <w:start w:val="1"/>
      <w:numFmt w:val="lowerRoman"/>
      <w:lvlText w:val="%1)"/>
      <w:lvlJc w:val="left"/>
      <w:pPr>
        <w:ind w:left="2640" w:hanging="360"/>
      </w:pPr>
      <w:rPr>
        <w:rFonts w:ascii="Calibri" w:eastAsia="Calibri" w:hAnsi="Calibri" w:cs="Calibri" w:hint="default"/>
        <w:color w:val="365F91"/>
        <w:spacing w:val="-1"/>
        <w:w w:val="100"/>
        <w:sz w:val="22"/>
        <w:szCs w:val="22"/>
        <w:lang w:val="en-US" w:eastAsia="en-US" w:bidi="en-US"/>
      </w:rPr>
    </w:lvl>
    <w:lvl w:ilvl="1" w:tplc="6CB01E08">
      <w:start w:val="1"/>
      <w:numFmt w:val="lowerRoman"/>
      <w:lvlText w:val="%2."/>
      <w:lvlJc w:val="left"/>
      <w:pPr>
        <w:ind w:left="3360" w:hanging="466"/>
        <w:jc w:val="right"/>
      </w:pPr>
      <w:rPr>
        <w:rFonts w:ascii="Calibri" w:eastAsia="Calibri" w:hAnsi="Calibri" w:cs="Calibri" w:hint="default"/>
        <w:color w:val="365F91"/>
        <w:spacing w:val="-1"/>
        <w:w w:val="100"/>
        <w:sz w:val="22"/>
        <w:szCs w:val="22"/>
        <w:lang w:val="en-US" w:eastAsia="en-US" w:bidi="en-US"/>
      </w:rPr>
    </w:lvl>
    <w:lvl w:ilvl="2" w:tplc="A3BCCF20">
      <w:numFmt w:val="bullet"/>
      <w:lvlText w:val="•"/>
      <w:lvlJc w:val="left"/>
      <w:pPr>
        <w:ind w:left="4271" w:hanging="466"/>
      </w:pPr>
      <w:rPr>
        <w:rFonts w:hint="default"/>
        <w:lang w:val="en-US" w:eastAsia="en-US" w:bidi="en-US"/>
      </w:rPr>
    </w:lvl>
    <w:lvl w:ilvl="3" w:tplc="9D0EAC46">
      <w:numFmt w:val="bullet"/>
      <w:lvlText w:val="•"/>
      <w:lvlJc w:val="left"/>
      <w:pPr>
        <w:ind w:left="5182" w:hanging="466"/>
      </w:pPr>
      <w:rPr>
        <w:rFonts w:hint="default"/>
        <w:lang w:val="en-US" w:eastAsia="en-US" w:bidi="en-US"/>
      </w:rPr>
    </w:lvl>
    <w:lvl w:ilvl="4" w:tplc="74F0BDC0">
      <w:numFmt w:val="bullet"/>
      <w:lvlText w:val="•"/>
      <w:lvlJc w:val="left"/>
      <w:pPr>
        <w:ind w:left="6093" w:hanging="466"/>
      </w:pPr>
      <w:rPr>
        <w:rFonts w:hint="default"/>
        <w:lang w:val="en-US" w:eastAsia="en-US" w:bidi="en-US"/>
      </w:rPr>
    </w:lvl>
    <w:lvl w:ilvl="5" w:tplc="0902E3F6">
      <w:numFmt w:val="bullet"/>
      <w:lvlText w:val="•"/>
      <w:lvlJc w:val="left"/>
      <w:pPr>
        <w:ind w:left="7004" w:hanging="466"/>
      </w:pPr>
      <w:rPr>
        <w:rFonts w:hint="default"/>
        <w:lang w:val="en-US" w:eastAsia="en-US" w:bidi="en-US"/>
      </w:rPr>
    </w:lvl>
    <w:lvl w:ilvl="6" w:tplc="F1A4DB9A">
      <w:numFmt w:val="bullet"/>
      <w:lvlText w:val="•"/>
      <w:lvlJc w:val="left"/>
      <w:pPr>
        <w:ind w:left="7915" w:hanging="466"/>
      </w:pPr>
      <w:rPr>
        <w:rFonts w:hint="default"/>
        <w:lang w:val="en-US" w:eastAsia="en-US" w:bidi="en-US"/>
      </w:rPr>
    </w:lvl>
    <w:lvl w:ilvl="7" w:tplc="4C64EFBA">
      <w:numFmt w:val="bullet"/>
      <w:lvlText w:val="•"/>
      <w:lvlJc w:val="left"/>
      <w:pPr>
        <w:ind w:left="8826" w:hanging="466"/>
      </w:pPr>
      <w:rPr>
        <w:rFonts w:hint="default"/>
        <w:lang w:val="en-US" w:eastAsia="en-US" w:bidi="en-US"/>
      </w:rPr>
    </w:lvl>
    <w:lvl w:ilvl="8" w:tplc="4A0ACFC4">
      <w:numFmt w:val="bullet"/>
      <w:lvlText w:val="•"/>
      <w:lvlJc w:val="left"/>
      <w:pPr>
        <w:ind w:left="9737" w:hanging="466"/>
      </w:pPr>
      <w:rPr>
        <w:rFonts w:hint="default"/>
        <w:lang w:val="en-US" w:eastAsia="en-US" w:bidi="en-US"/>
      </w:rPr>
    </w:lvl>
  </w:abstractNum>
  <w:abstractNum w:abstractNumId="21" w15:restartNumberingAfterBreak="0">
    <w:nsid w:val="324E279D"/>
    <w:multiLevelType w:val="hybridMultilevel"/>
    <w:tmpl w:val="6FDCDCF0"/>
    <w:lvl w:ilvl="0" w:tplc="FFFFFFFF">
      <w:start w:val="1"/>
      <w:numFmt w:val="bullet"/>
      <w:lvlText w:val=""/>
      <w:lvlJc w:val="left"/>
      <w:pPr>
        <w:ind w:left="720" w:hanging="360"/>
      </w:pPr>
      <w:rPr>
        <w:rFonts w:ascii="Symbol" w:hAnsi="Symbol" w:hint="default"/>
      </w:rPr>
    </w:lvl>
    <w:lvl w:ilvl="1" w:tplc="C7326B86">
      <w:start w:val="1"/>
      <w:numFmt w:val="lowerRoman"/>
      <w:lvlText w:val="%2)"/>
      <w:lvlJc w:val="left"/>
      <w:pPr>
        <w:ind w:left="1440" w:hanging="360"/>
      </w:pPr>
      <w:rPr>
        <w:rFonts w:ascii="Calibri" w:eastAsia="Calibri" w:hAnsi="Calibri" w:cs="Calibri" w:hint="default"/>
        <w:color w:val="365F91"/>
        <w:spacing w:val="-1"/>
        <w:w w:val="100"/>
        <w:sz w:val="22"/>
        <w:szCs w:val="22"/>
        <w:lang w:val="en-US" w:eastAsia="en-US" w:bidi="en-U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BF0BBF"/>
    <w:multiLevelType w:val="hybridMultilevel"/>
    <w:tmpl w:val="5EF44B5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3" w15:restartNumberingAfterBreak="0">
    <w:nsid w:val="35CA4338"/>
    <w:multiLevelType w:val="hybridMultilevel"/>
    <w:tmpl w:val="E014E7E0"/>
    <w:lvl w:ilvl="0" w:tplc="FD147A4C">
      <w:start w:val="1"/>
      <w:numFmt w:val="lowerLetter"/>
      <w:lvlText w:val="%1."/>
      <w:lvlJc w:val="left"/>
      <w:pPr>
        <w:ind w:left="1192" w:hanging="352"/>
      </w:pPr>
      <w:rPr>
        <w:rFonts w:ascii="Calibri" w:eastAsia="Calibri" w:hAnsi="Calibri" w:cs="Calibri" w:hint="default"/>
        <w:w w:val="94"/>
        <w:sz w:val="22"/>
        <w:szCs w:val="22"/>
        <w:lang w:val="en-US" w:eastAsia="en-US" w:bidi="en-US"/>
      </w:rPr>
    </w:lvl>
    <w:lvl w:ilvl="1" w:tplc="39A4AAA6">
      <w:numFmt w:val="bullet"/>
      <w:lvlText w:val="•"/>
      <w:lvlJc w:val="left"/>
      <w:pPr>
        <w:ind w:left="2236" w:hanging="352"/>
      </w:pPr>
      <w:rPr>
        <w:rFonts w:hint="default"/>
        <w:lang w:val="en-US" w:eastAsia="en-US" w:bidi="en-US"/>
      </w:rPr>
    </w:lvl>
    <w:lvl w:ilvl="2" w:tplc="175807AE">
      <w:numFmt w:val="bullet"/>
      <w:lvlText w:val="•"/>
      <w:lvlJc w:val="left"/>
      <w:pPr>
        <w:ind w:left="3272" w:hanging="352"/>
      </w:pPr>
      <w:rPr>
        <w:rFonts w:hint="default"/>
        <w:lang w:val="en-US" w:eastAsia="en-US" w:bidi="en-US"/>
      </w:rPr>
    </w:lvl>
    <w:lvl w:ilvl="3" w:tplc="E04A06F4">
      <w:numFmt w:val="bullet"/>
      <w:lvlText w:val="•"/>
      <w:lvlJc w:val="left"/>
      <w:pPr>
        <w:ind w:left="4308" w:hanging="352"/>
      </w:pPr>
      <w:rPr>
        <w:rFonts w:hint="default"/>
        <w:lang w:val="en-US" w:eastAsia="en-US" w:bidi="en-US"/>
      </w:rPr>
    </w:lvl>
    <w:lvl w:ilvl="4" w:tplc="FF54044E">
      <w:numFmt w:val="bullet"/>
      <w:lvlText w:val="•"/>
      <w:lvlJc w:val="left"/>
      <w:pPr>
        <w:ind w:left="5344" w:hanging="352"/>
      </w:pPr>
      <w:rPr>
        <w:rFonts w:hint="default"/>
        <w:lang w:val="en-US" w:eastAsia="en-US" w:bidi="en-US"/>
      </w:rPr>
    </w:lvl>
    <w:lvl w:ilvl="5" w:tplc="843200F6">
      <w:numFmt w:val="bullet"/>
      <w:lvlText w:val="•"/>
      <w:lvlJc w:val="left"/>
      <w:pPr>
        <w:ind w:left="6380" w:hanging="352"/>
      </w:pPr>
      <w:rPr>
        <w:rFonts w:hint="default"/>
        <w:lang w:val="en-US" w:eastAsia="en-US" w:bidi="en-US"/>
      </w:rPr>
    </w:lvl>
    <w:lvl w:ilvl="6" w:tplc="4712D58C">
      <w:numFmt w:val="bullet"/>
      <w:lvlText w:val="•"/>
      <w:lvlJc w:val="left"/>
      <w:pPr>
        <w:ind w:left="7416" w:hanging="352"/>
      </w:pPr>
      <w:rPr>
        <w:rFonts w:hint="default"/>
        <w:lang w:val="en-US" w:eastAsia="en-US" w:bidi="en-US"/>
      </w:rPr>
    </w:lvl>
    <w:lvl w:ilvl="7" w:tplc="070803B4">
      <w:numFmt w:val="bullet"/>
      <w:lvlText w:val="•"/>
      <w:lvlJc w:val="left"/>
      <w:pPr>
        <w:ind w:left="8452" w:hanging="352"/>
      </w:pPr>
      <w:rPr>
        <w:rFonts w:hint="default"/>
        <w:lang w:val="en-US" w:eastAsia="en-US" w:bidi="en-US"/>
      </w:rPr>
    </w:lvl>
    <w:lvl w:ilvl="8" w:tplc="52947FAC">
      <w:numFmt w:val="bullet"/>
      <w:lvlText w:val="•"/>
      <w:lvlJc w:val="left"/>
      <w:pPr>
        <w:ind w:left="9488" w:hanging="352"/>
      </w:pPr>
      <w:rPr>
        <w:rFonts w:hint="default"/>
        <w:lang w:val="en-US" w:eastAsia="en-US" w:bidi="en-US"/>
      </w:rPr>
    </w:lvl>
  </w:abstractNum>
  <w:abstractNum w:abstractNumId="24" w15:restartNumberingAfterBreak="0">
    <w:nsid w:val="399B2D46"/>
    <w:multiLevelType w:val="hybridMultilevel"/>
    <w:tmpl w:val="36EA33FA"/>
    <w:lvl w:ilvl="0" w:tplc="8D86B784">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F662909C">
      <w:start w:val="1"/>
      <w:numFmt w:val="decimal"/>
      <w:lvlText w:val="%2."/>
      <w:lvlJc w:val="left"/>
      <w:pPr>
        <w:ind w:left="2315" w:hanging="360"/>
      </w:pPr>
      <w:rPr>
        <w:rFonts w:ascii="Calibri" w:eastAsia="Calibri" w:hAnsi="Calibri" w:cs="Calibri" w:hint="default"/>
        <w:spacing w:val="-2"/>
        <w:w w:val="97"/>
        <w:sz w:val="22"/>
        <w:szCs w:val="22"/>
        <w:lang w:val="en-US" w:eastAsia="en-US" w:bidi="en-US"/>
      </w:rPr>
    </w:lvl>
    <w:lvl w:ilvl="2" w:tplc="27487536">
      <w:numFmt w:val="bullet"/>
      <w:lvlText w:val="•"/>
      <w:lvlJc w:val="left"/>
      <w:pPr>
        <w:ind w:left="3346" w:hanging="360"/>
      </w:pPr>
      <w:rPr>
        <w:rFonts w:hint="default"/>
        <w:lang w:val="en-US" w:eastAsia="en-US" w:bidi="en-US"/>
      </w:rPr>
    </w:lvl>
    <w:lvl w:ilvl="3" w:tplc="3A925290">
      <w:numFmt w:val="bullet"/>
      <w:lvlText w:val="•"/>
      <w:lvlJc w:val="left"/>
      <w:pPr>
        <w:ind w:left="4373" w:hanging="360"/>
      </w:pPr>
      <w:rPr>
        <w:rFonts w:hint="default"/>
        <w:lang w:val="en-US" w:eastAsia="en-US" w:bidi="en-US"/>
      </w:rPr>
    </w:lvl>
    <w:lvl w:ilvl="4" w:tplc="E62A5610">
      <w:numFmt w:val="bullet"/>
      <w:lvlText w:val="•"/>
      <w:lvlJc w:val="left"/>
      <w:pPr>
        <w:ind w:left="5400" w:hanging="360"/>
      </w:pPr>
      <w:rPr>
        <w:rFonts w:hint="default"/>
        <w:lang w:val="en-US" w:eastAsia="en-US" w:bidi="en-US"/>
      </w:rPr>
    </w:lvl>
    <w:lvl w:ilvl="5" w:tplc="102EFEC2">
      <w:numFmt w:val="bullet"/>
      <w:lvlText w:val="•"/>
      <w:lvlJc w:val="left"/>
      <w:pPr>
        <w:ind w:left="6426" w:hanging="360"/>
      </w:pPr>
      <w:rPr>
        <w:rFonts w:hint="default"/>
        <w:lang w:val="en-US" w:eastAsia="en-US" w:bidi="en-US"/>
      </w:rPr>
    </w:lvl>
    <w:lvl w:ilvl="6" w:tplc="FA065636">
      <w:numFmt w:val="bullet"/>
      <w:lvlText w:val="•"/>
      <w:lvlJc w:val="left"/>
      <w:pPr>
        <w:ind w:left="7453" w:hanging="360"/>
      </w:pPr>
      <w:rPr>
        <w:rFonts w:hint="default"/>
        <w:lang w:val="en-US" w:eastAsia="en-US" w:bidi="en-US"/>
      </w:rPr>
    </w:lvl>
    <w:lvl w:ilvl="7" w:tplc="AB4ACAE4">
      <w:numFmt w:val="bullet"/>
      <w:lvlText w:val="•"/>
      <w:lvlJc w:val="left"/>
      <w:pPr>
        <w:ind w:left="8480" w:hanging="360"/>
      </w:pPr>
      <w:rPr>
        <w:rFonts w:hint="default"/>
        <w:lang w:val="en-US" w:eastAsia="en-US" w:bidi="en-US"/>
      </w:rPr>
    </w:lvl>
    <w:lvl w:ilvl="8" w:tplc="34867EAA">
      <w:numFmt w:val="bullet"/>
      <w:lvlText w:val="•"/>
      <w:lvlJc w:val="left"/>
      <w:pPr>
        <w:ind w:left="9506" w:hanging="360"/>
      </w:pPr>
      <w:rPr>
        <w:rFonts w:hint="default"/>
        <w:lang w:val="en-US" w:eastAsia="en-US" w:bidi="en-US"/>
      </w:rPr>
    </w:lvl>
  </w:abstractNum>
  <w:abstractNum w:abstractNumId="25" w15:restartNumberingAfterBreak="0">
    <w:nsid w:val="3BE92A71"/>
    <w:multiLevelType w:val="hybridMultilevel"/>
    <w:tmpl w:val="C444F32E"/>
    <w:lvl w:ilvl="0" w:tplc="B8F8A6E8">
      <w:start w:val="1"/>
      <w:numFmt w:val="decimal"/>
      <w:lvlText w:val="%1."/>
      <w:lvlJc w:val="left"/>
      <w:pPr>
        <w:ind w:left="840" w:hanging="360"/>
      </w:pPr>
      <w:rPr>
        <w:rFonts w:ascii="Calibri" w:eastAsia="Calibri" w:hAnsi="Calibri" w:cs="Calibri" w:hint="default"/>
        <w:spacing w:val="-2"/>
        <w:w w:val="101"/>
        <w:sz w:val="22"/>
        <w:szCs w:val="22"/>
        <w:lang w:val="en-US" w:eastAsia="en-US" w:bidi="en-US"/>
      </w:rPr>
    </w:lvl>
    <w:lvl w:ilvl="1" w:tplc="8542C45A">
      <w:numFmt w:val="bullet"/>
      <w:lvlText w:val="•"/>
      <w:lvlJc w:val="left"/>
      <w:pPr>
        <w:ind w:left="1912" w:hanging="360"/>
      </w:pPr>
      <w:rPr>
        <w:rFonts w:hint="default"/>
        <w:lang w:val="en-US" w:eastAsia="en-US" w:bidi="en-US"/>
      </w:rPr>
    </w:lvl>
    <w:lvl w:ilvl="2" w:tplc="48881CC6">
      <w:numFmt w:val="bullet"/>
      <w:lvlText w:val="•"/>
      <w:lvlJc w:val="left"/>
      <w:pPr>
        <w:ind w:left="2984" w:hanging="360"/>
      </w:pPr>
      <w:rPr>
        <w:rFonts w:hint="default"/>
        <w:lang w:val="en-US" w:eastAsia="en-US" w:bidi="en-US"/>
      </w:rPr>
    </w:lvl>
    <w:lvl w:ilvl="3" w:tplc="42D68E02">
      <w:numFmt w:val="bullet"/>
      <w:lvlText w:val="•"/>
      <w:lvlJc w:val="left"/>
      <w:pPr>
        <w:ind w:left="4056" w:hanging="360"/>
      </w:pPr>
      <w:rPr>
        <w:rFonts w:hint="default"/>
        <w:lang w:val="en-US" w:eastAsia="en-US" w:bidi="en-US"/>
      </w:rPr>
    </w:lvl>
    <w:lvl w:ilvl="4" w:tplc="673C080E">
      <w:numFmt w:val="bullet"/>
      <w:lvlText w:val="•"/>
      <w:lvlJc w:val="left"/>
      <w:pPr>
        <w:ind w:left="5128" w:hanging="360"/>
      </w:pPr>
      <w:rPr>
        <w:rFonts w:hint="default"/>
        <w:lang w:val="en-US" w:eastAsia="en-US" w:bidi="en-US"/>
      </w:rPr>
    </w:lvl>
    <w:lvl w:ilvl="5" w:tplc="39BE96A2">
      <w:numFmt w:val="bullet"/>
      <w:lvlText w:val="•"/>
      <w:lvlJc w:val="left"/>
      <w:pPr>
        <w:ind w:left="6200" w:hanging="360"/>
      </w:pPr>
      <w:rPr>
        <w:rFonts w:hint="default"/>
        <w:lang w:val="en-US" w:eastAsia="en-US" w:bidi="en-US"/>
      </w:rPr>
    </w:lvl>
    <w:lvl w:ilvl="6" w:tplc="30BE4CA0">
      <w:numFmt w:val="bullet"/>
      <w:lvlText w:val="•"/>
      <w:lvlJc w:val="left"/>
      <w:pPr>
        <w:ind w:left="7272" w:hanging="360"/>
      </w:pPr>
      <w:rPr>
        <w:rFonts w:hint="default"/>
        <w:lang w:val="en-US" w:eastAsia="en-US" w:bidi="en-US"/>
      </w:rPr>
    </w:lvl>
    <w:lvl w:ilvl="7" w:tplc="F18C108C">
      <w:numFmt w:val="bullet"/>
      <w:lvlText w:val="•"/>
      <w:lvlJc w:val="left"/>
      <w:pPr>
        <w:ind w:left="8344" w:hanging="360"/>
      </w:pPr>
      <w:rPr>
        <w:rFonts w:hint="default"/>
        <w:lang w:val="en-US" w:eastAsia="en-US" w:bidi="en-US"/>
      </w:rPr>
    </w:lvl>
    <w:lvl w:ilvl="8" w:tplc="3E5CD11E">
      <w:numFmt w:val="bullet"/>
      <w:lvlText w:val="•"/>
      <w:lvlJc w:val="left"/>
      <w:pPr>
        <w:ind w:left="9416" w:hanging="360"/>
      </w:pPr>
      <w:rPr>
        <w:rFonts w:hint="default"/>
        <w:lang w:val="en-US" w:eastAsia="en-US" w:bidi="en-US"/>
      </w:rPr>
    </w:lvl>
  </w:abstractNum>
  <w:abstractNum w:abstractNumId="26" w15:restartNumberingAfterBreak="0">
    <w:nsid w:val="3E6018C2"/>
    <w:multiLevelType w:val="hybridMultilevel"/>
    <w:tmpl w:val="E882604C"/>
    <w:lvl w:ilvl="0" w:tplc="A37416A0">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7C042D8A">
      <w:numFmt w:val="bullet"/>
      <w:lvlText w:val="•"/>
      <w:lvlJc w:val="left"/>
      <w:pPr>
        <w:ind w:left="2074" w:hanging="360"/>
      </w:pPr>
      <w:rPr>
        <w:rFonts w:hint="default"/>
        <w:lang w:val="en-US" w:eastAsia="en-US" w:bidi="en-US"/>
      </w:rPr>
    </w:lvl>
    <w:lvl w:ilvl="2" w:tplc="7950780E">
      <w:numFmt w:val="bullet"/>
      <w:lvlText w:val="•"/>
      <w:lvlJc w:val="left"/>
      <w:pPr>
        <w:ind w:left="3128" w:hanging="360"/>
      </w:pPr>
      <w:rPr>
        <w:rFonts w:hint="default"/>
        <w:lang w:val="en-US" w:eastAsia="en-US" w:bidi="en-US"/>
      </w:rPr>
    </w:lvl>
    <w:lvl w:ilvl="3" w:tplc="537A0722">
      <w:numFmt w:val="bullet"/>
      <w:lvlText w:val="•"/>
      <w:lvlJc w:val="left"/>
      <w:pPr>
        <w:ind w:left="4182" w:hanging="360"/>
      </w:pPr>
      <w:rPr>
        <w:rFonts w:hint="default"/>
        <w:lang w:val="en-US" w:eastAsia="en-US" w:bidi="en-US"/>
      </w:rPr>
    </w:lvl>
    <w:lvl w:ilvl="4" w:tplc="0AD604F6">
      <w:numFmt w:val="bullet"/>
      <w:lvlText w:val="•"/>
      <w:lvlJc w:val="left"/>
      <w:pPr>
        <w:ind w:left="5236" w:hanging="360"/>
      </w:pPr>
      <w:rPr>
        <w:rFonts w:hint="default"/>
        <w:lang w:val="en-US" w:eastAsia="en-US" w:bidi="en-US"/>
      </w:rPr>
    </w:lvl>
    <w:lvl w:ilvl="5" w:tplc="D32270A6">
      <w:numFmt w:val="bullet"/>
      <w:lvlText w:val="•"/>
      <w:lvlJc w:val="left"/>
      <w:pPr>
        <w:ind w:left="6290" w:hanging="360"/>
      </w:pPr>
      <w:rPr>
        <w:rFonts w:hint="default"/>
        <w:lang w:val="en-US" w:eastAsia="en-US" w:bidi="en-US"/>
      </w:rPr>
    </w:lvl>
    <w:lvl w:ilvl="6" w:tplc="2C32DBD0">
      <w:numFmt w:val="bullet"/>
      <w:lvlText w:val="•"/>
      <w:lvlJc w:val="left"/>
      <w:pPr>
        <w:ind w:left="7344" w:hanging="360"/>
      </w:pPr>
      <w:rPr>
        <w:rFonts w:hint="default"/>
        <w:lang w:val="en-US" w:eastAsia="en-US" w:bidi="en-US"/>
      </w:rPr>
    </w:lvl>
    <w:lvl w:ilvl="7" w:tplc="78142330">
      <w:numFmt w:val="bullet"/>
      <w:lvlText w:val="•"/>
      <w:lvlJc w:val="left"/>
      <w:pPr>
        <w:ind w:left="8398" w:hanging="360"/>
      </w:pPr>
      <w:rPr>
        <w:rFonts w:hint="default"/>
        <w:lang w:val="en-US" w:eastAsia="en-US" w:bidi="en-US"/>
      </w:rPr>
    </w:lvl>
    <w:lvl w:ilvl="8" w:tplc="62141EC4">
      <w:numFmt w:val="bullet"/>
      <w:lvlText w:val="•"/>
      <w:lvlJc w:val="left"/>
      <w:pPr>
        <w:ind w:left="9452" w:hanging="360"/>
      </w:pPr>
      <w:rPr>
        <w:rFonts w:hint="default"/>
        <w:lang w:val="en-US" w:eastAsia="en-US" w:bidi="en-US"/>
      </w:rPr>
    </w:lvl>
  </w:abstractNum>
  <w:abstractNum w:abstractNumId="27" w15:restartNumberingAfterBreak="0">
    <w:nsid w:val="42224436"/>
    <w:multiLevelType w:val="hybridMultilevel"/>
    <w:tmpl w:val="26CE13EC"/>
    <w:lvl w:ilvl="0" w:tplc="ADA8A400">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FE025F60">
      <w:numFmt w:val="bullet"/>
      <w:lvlText w:val="•"/>
      <w:lvlJc w:val="left"/>
      <w:pPr>
        <w:ind w:left="2074" w:hanging="360"/>
      </w:pPr>
      <w:rPr>
        <w:rFonts w:hint="default"/>
        <w:lang w:val="en-US" w:eastAsia="en-US" w:bidi="en-US"/>
      </w:rPr>
    </w:lvl>
    <w:lvl w:ilvl="2" w:tplc="3F86419C">
      <w:numFmt w:val="bullet"/>
      <w:lvlText w:val="•"/>
      <w:lvlJc w:val="left"/>
      <w:pPr>
        <w:ind w:left="3128" w:hanging="360"/>
      </w:pPr>
      <w:rPr>
        <w:rFonts w:hint="default"/>
        <w:lang w:val="en-US" w:eastAsia="en-US" w:bidi="en-US"/>
      </w:rPr>
    </w:lvl>
    <w:lvl w:ilvl="3" w:tplc="518CC3B2">
      <w:numFmt w:val="bullet"/>
      <w:lvlText w:val="•"/>
      <w:lvlJc w:val="left"/>
      <w:pPr>
        <w:ind w:left="4182" w:hanging="360"/>
      </w:pPr>
      <w:rPr>
        <w:rFonts w:hint="default"/>
        <w:lang w:val="en-US" w:eastAsia="en-US" w:bidi="en-US"/>
      </w:rPr>
    </w:lvl>
    <w:lvl w:ilvl="4" w:tplc="19566A38">
      <w:numFmt w:val="bullet"/>
      <w:lvlText w:val="•"/>
      <w:lvlJc w:val="left"/>
      <w:pPr>
        <w:ind w:left="5236" w:hanging="360"/>
      </w:pPr>
      <w:rPr>
        <w:rFonts w:hint="default"/>
        <w:lang w:val="en-US" w:eastAsia="en-US" w:bidi="en-US"/>
      </w:rPr>
    </w:lvl>
    <w:lvl w:ilvl="5" w:tplc="75D4D818">
      <w:numFmt w:val="bullet"/>
      <w:lvlText w:val="•"/>
      <w:lvlJc w:val="left"/>
      <w:pPr>
        <w:ind w:left="6290" w:hanging="360"/>
      </w:pPr>
      <w:rPr>
        <w:rFonts w:hint="default"/>
        <w:lang w:val="en-US" w:eastAsia="en-US" w:bidi="en-US"/>
      </w:rPr>
    </w:lvl>
    <w:lvl w:ilvl="6" w:tplc="A1720660">
      <w:numFmt w:val="bullet"/>
      <w:lvlText w:val="•"/>
      <w:lvlJc w:val="left"/>
      <w:pPr>
        <w:ind w:left="7344" w:hanging="360"/>
      </w:pPr>
      <w:rPr>
        <w:rFonts w:hint="default"/>
        <w:lang w:val="en-US" w:eastAsia="en-US" w:bidi="en-US"/>
      </w:rPr>
    </w:lvl>
    <w:lvl w:ilvl="7" w:tplc="D4787914">
      <w:numFmt w:val="bullet"/>
      <w:lvlText w:val="•"/>
      <w:lvlJc w:val="left"/>
      <w:pPr>
        <w:ind w:left="8398" w:hanging="360"/>
      </w:pPr>
      <w:rPr>
        <w:rFonts w:hint="default"/>
        <w:lang w:val="en-US" w:eastAsia="en-US" w:bidi="en-US"/>
      </w:rPr>
    </w:lvl>
    <w:lvl w:ilvl="8" w:tplc="71902EFC">
      <w:numFmt w:val="bullet"/>
      <w:lvlText w:val="•"/>
      <w:lvlJc w:val="left"/>
      <w:pPr>
        <w:ind w:left="9452" w:hanging="360"/>
      </w:pPr>
      <w:rPr>
        <w:rFonts w:hint="default"/>
        <w:lang w:val="en-US" w:eastAsia="en-US" w:bidi="en-US"/>
      </w:rPr>
    </w:lvl>
  </w:abstractNum>
  <w:abstractNum w:abstractNumId="28" w15:restartNumberingAfterBreak="0">
    <w:nsid w:val="447343F7"/>
    <w:multiLevelType w:val="hybridMultilevel"/>
    <w:tmpl w:val="22ACAC16"/>
    <w:lvl w:ilvl="0" w:tplc="7294337E">
      <w:start w:val="1"/>
      <w:numFmt w:val="decimal"/>
      <w:lvlText w:val="%1."/>
      <w:lvlJc w:val="left"/>
      <w:pPr>
        <w:ind w:left="840" w:hanging="361"/>
      </w:pPr>
      <w:rPr>
        <w:rFonts w:ascii="Calibri" w:eastAsia="Calibri" w:hAnsi="Calibri" w:cs="Calibri" w:hint="default"/>
        <w:spacing w:val="-16"/>
        <w:w w:val="100"/>
        <w:sz w:val="22"/>
        <w:szCs w:val="22"/>
        <w:lang w:val="en-US" w:eastAsia="en-US" w:bidi="en-US"/>
      </w:rPr>
    </w:lvl>
    <w:lvl w:ilvl="1" w:tplc="C43253C2">
      <w:numFmt w:val="bullet"/>
      <w:lvlText w:val="•"/>
      <w:lvlJc w:val="left"/>
      <w:pPr>
        <w:ind w:left="1912" w:hanging="361"/>
      </w:pPr>
      <w:rPr>
        <w:rFonts w:hint="default"/>
        <w:lang w:val="en-US" w:eastAsia="en-US" w:bidi="en-US"/>
      </w:rPr>
    </w:lvl>
    <w:lvl w:ilvl="2" w:tplc="9EC43186">
      <w:numFmt w:val="bullet"/>
      <w:lvlText w:val="•"/>
      <w:lvlJc w:val="left"/>
      <w:pPr>
        <w:ind w:left="2984" w:hanging="361"/>
      </w:pPr>
      <w:rPr>
        <w:rFonts w:hint="default"/>
        <w:lang w:val="en-US" w:eastAsia="en-US" w:bidi="en-US"/>
      </w:rPr>
    </w:lvl>
    <w:lvl w:ilvl="3" w:tplc="48380E72">
      <w:numFmt w:val="bullet"/>
      <w:lvlText w:val="•"/>
      <w:lvlJc w:val="left"/>
      <w:pPr>
        <w:ind w:left="4056" w:hanging="361"/>
      </w:pPr>
      <w:rPr>
        <w:rFonts w:hint="default"/>
        <w:lang w:val="en-US" w:eastAsia="en-US" w:bidi="en-US"/>
      </w:rPr>
    </w:lvl>
    <w:lvl w:ilvl="4" w:tplc="99AE50C4">
      <w:numFmt w:val="bullet"/>
      <w:lvlText w:val="•"/>
      <w:lvlJc w:val="left"/>
      <w:pPr>
        <w:ind w:left="5128" w:hanging="361"/>
      </w:pPr>
      <w:rPr>
        <w:rFonts w:hint="default"/>
        <w:lang w:val="en-US" w:eastAsia="en-US" w:bidi="en-US"/>
      </w:rPr>
    </w:lvl>
    <w:lvl w:ilvl="5" w:tplc="D3EEDC86">
      <w:numFmt w:val="bullet"/>
      <w:lvlText w:val="•"/>
      <w:lvlJc w:val="left"/>
      <w:pPr>
        <w:ind w:left="6200" w:hanging="361"/>
      </w:pPr>
      <w:rPr>
        <w:rFonts w:hint="default"/>
        <w:lang w:val="en-US" w:eastAsia="en-US" w:bidi="en-US"/>
      </w:rPr>
    </w:lvl>
    <w:lvl w:ilvl="6" w:tplc="A6E649A6">
      <w:numFmt w:val="bullet"/>
      <w:lvlText w:val="•"/>
      <w:lvlJc w:val="left"/>
      <w:pPr>
        <w:ind w:left="7272" w:hanging="361"/>
      </w:pPr>
      <w:rPr>
        <w:rFonts w:hint="default"/>
        <w:lang w:val="en-US" w:eastAsia="en-US" w:bidi="en-US"/>
      </w:rPr>
    </w:lvl>
    <w:lvl w:ilvl="7" w:tplc="B63EF6AE">
      <w:numFmt w:val="bullet"/>
      <w:lvlText w:val="•"/>
      <w:lvlJc w:val="left"/>
      <w:pPr>
        <w:ind w:left="8344" w:hanging="361"/>
      </w:pPr>
      <w:rPr>
        <w:rFonts w:hint="default"/>
        <w:lang w:val="en-US" w:eastAsia="en-US" w:bidi="en-US"/>
      </w:rPr>
    </w:lvl>
    <w:lvl w:ilvl="8" w:tplc="046025FE">
      <w:numFmt w:val="bullet"/>
      <w:lvlText w:val="•"/>
      <w:lvlJc w:val="left"/>
      <w:pPr>
        <w:ind w:left="9416" w:hanging="361"/>
      </w:pPr>
      <w:rPr>
        <w:rFonts w:hint="default"/>
        <w:lang w:val="en-US" w:eastAsia="en-US" w:bidi="en-US"/>
      </w:rPr>
    </w:lvl>
  </w:abstractNum>
  <w:abstractNum w:abstractNumId="29" w15:restartNumberingAfterBreak="0">
    <w:nsid w:val="482A403E"/>
    <w:multiLevelType w:val="hybridMultilevel"/>
    <w:tmpl w:val="BC827D06"/>
    <w:lvl w:ilvl="0" w:tplc="DF484BBC">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E5C6875C">
      <w:numFmt w:val="bullet"/>
      <w:lvlText w:val="•"/>
      <w:lvlJc w:val="left"/>
      <w:pPr>
        <w:ind w:left="2074" w:hanging="360"/>
      </w:pPr>
      <w:rPr>
        <w:rFonts w:hint="default"/>
        <w:lang w:val="en-US" w:eastAsia="en-US" w:bidi="en-US"/>
      </w:rPr>
    </w:lvl>
    <w:lvl w:ilvl="2" w:tplc="5DC02844">
      <w:numFmt w:val="bullet"/>
      <w:lvlText w:val="•"/>
      <w:lvlJc w:val="left"/>
      <w:pPr>
        <w:ind w:left="3128" w:hanging="360"/>
      </w:pPr>
      <w:rPr>
        <w:rFonts w:hint="default"/>
        <w:lang w:val="en-US" w:eastAsia="en-US" w:bidi="en-US"/>
      </w:rPr>
    </w:lvl>
    <w:lvl w:ilvl="3" w:tplc="2FE272A6">
      <w:numFmt w:val="bullet"/>
      <w:lvlText w:val="•"/>
      <w:lvlJc w:val="left"/>
      <w:pPr>
        <w:ind w:left="4182" w:hanging="360"/>
      </w:pPr>
      <w:rPr>
        <w:rFonts w:hint="default"/>
        <w:lang w:val="en-US" w:eastAsia="en-US" w:bidi="en-US"/>
      </w:rPr>
    </w:lvl>
    <w:lvl w:ilvl="4" w:tplc="B052E0E6">
      <w:numFmt w:val="bullet"/>
      <w:lvlText w:val="•"/>
      <w:lvlJc w:val="left"/>
      <w:pPr>
        <w:ind w:left="5236" w:hanging="360"/>
      </w:pPr>
      <w:rPr>
        <w:rFonts w:hint="default"/>
        <w:lang w:val="en-US" w:eastAsia="en-US" w:bidi="en-US"/>
      </w:rPr>
    </w:lvl>
    <w:lvl w:ilvl="5" w:tplc="83E695A4">
      <w:numFmt w:val="bullet"/>
      <w:lvlText w:val="•"/>
      <w:lvlJc w:val="left"/>
      <w:pPr>
        <w:ind w:left="6290" w:hanging="360"/>
      </w:pPr>
      <w:rPr>
        <w:rFonts w:hint="default"/>
        <w:lang w:val="en-US" w:eastAsia="en-US" w:bidi="en-US"/>
      </w:rPr>
    </w:lvl>
    <w:lvl w:ilvl="6" w:tplc="18E2D82A">
      <w:numFmt w:val="bullet"/>
      <w:lvlText w:val="•"/>
      <w:lvlJc w:val="left"/>
      <w:pPr>
        <w:ind w:left="7344" w:hanging="360"/>
      </w:pPr>
      <w:rPr>
        <w:rFonts w:hint="default"/>
        <w:lang w:val="en-US" w:eastAsia="en-US" w:bidi="en-US"/>
      </w:rPr>
    </w:lvl>
    <w:lvl w:ilvl="7" w:tplc="7A6C1436">
      <w:numFmt w:val="bullet"/>
      <w:lvlText w:val="•"/>
      <w:lvlJc w:val="left"/>
      <w:pPr>
        <w:ind w:left="8398" w:hanging="360"/>
      </w:pPr>
      <w:rPr>
        <w:rFonts w:hint="default"/>
        <w:lang w:val="en-US" w:eastAsia="en-US" w:bidi="en-US"/>
      </w:rPr>
    </w:lvl>
    <w:lvl w:ilvl="8" w:tplc="C7EAF2DE">
      <w:numFmt w:val="bullet"/>
      <w:lvlText w:val="•"/>
      <w:lvlJc w:val="left"/>
      <w:pPr>
        <w:ind w:left="9452" w:hanging="360"/>
      </w:pPr>
      <w:rPr>
        <w:rFonts w:hint="default"/>
        <w:lang w:val="en-US" w:eastAsia="en-US" w:bidi="en-US"/>
      </w:rPr>
    </w:lvl>
  </w:abstractNum>
  <w:abstractNum w:abstractNumId="30" w15:restartNumberingAfterBreak="0">
    <w:nsid w:val="4E7E0AFD"/>
    <w:multiLevelType w:val="hybridMultilevel"/>
    <w:tmpl w:val="98F6A6B0"/>
    <w:lvl w:ilvl="0" w:tplc="3A68F6B4">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0E16B38C">
      <w:numFmt w:val="bullet"/>
      <w:lvlText w:val="•"/>
      <w:lvlJc w:val="left"/>
      <w:pPr>
        <w:ind w:left="2074" w:hanging="360"/>
      </w:pPr>
      <w:rPr>
        <w:rFonts w:hint="default"/>
        <w:lang w:val="en-US" w:eastAsia="en-US" w:bidi="en-US"/>
      </w:rPr>
    </w:lvl>
    <w:lvl w:ilvl="2" w:tplc="A07E7A24">
      <w:numFmt w:val="bullet"/>
      <w:lvlText w:val="•"/>
      <w:lvlJc w:val="left"/>
      <w:pPr>
        <w:ind w:left="3128" w:hanging="360"/>
      </w:pPr>
      <w:rPr>
        <w:rFonts w:hint="default"/>
        <w:lang w:val="en-US" w:eastAsia="en-US" w:bidi="en-US"/>
      </w:rPr>
    </w:lvl>
    <w:lvl w:ilvl="3" w:tplc="215419F8">
      <w:numFmt w:val="bullet"/>
      <w:lvlText w:val="•"/>
      <w:lvlJc w:val="left"/>
      <w:pPr>
        <w:ind w:left="4182" w:hanging="360"/>
      </w:pPr>
      <w:rPr>
        <w:rFonts w:hint="default"/>
        <w:lang w:val="en-US" w:eastAsia="en-US" w:bidi="en-US"/>
      </w:rPr>
    </w:lvl>
    <w:lvl w:ilvl="4" w:tplc="BB1E118E">
      <w:numFmt w:val="bullet"/>
      <w:lvlText w:val="•"/>
      <w:lvlJc w:val="left"/>
      <w:pPr>
        <w:ind w:left="5236" w:hanging="360"/>
      </w:pPr>
      <w:rPr>
        <w:rFonts w:hint="default"/>
        <w:lang w:val="en-US" w:eastAsia="en-US" w:bidi="en-US"/>
      </w:rPr>
    </w:lvl>
    <w:lvl w:ilvl="5" w:tplc="C6B48512">
      <w:numFmt w:val="bullet"/>
      <w:lvlText w:val="•"/>
      <w:lvlJc w:val="left"/>
      <w:pPr>
        <w:ind w:left="6290" w:hanging="360"/>
      </w:pPr>
      <w:rPr>
        <w:rFonts w:hint="default"/>
        <w:lang w:val="en-US" w:eastAsia="en-US" w:bidi="en-US"/>
      </w:rPr>
    </w:lvl>
    <w:lvl w:ilvl="6" w:tplc="ABD490E2">
      <w:numFmt w:val="bullet"/>
      <w:lvlText w:val="•"/>
      <w:lvlJc w:val="left"/>
      <w:pPr>
        <w:ind w:left="7344" w:hanging="360"/>
      </w:pPr>
      <w:rPr>
        <w:rFonts w:hint="default"/>
        <w:lang w:val="en-US" w:eastAsia="en-US" w:bidi="en-US"/>
      </w:rPr>
    </w:lvl>
    <w:lvl w:ilvl="7" w:tplc="BDD8B1D4">
      <w:numFmt w:val="bullet"/>
      <w:lvlText w:val="•"/>
      <w:lvlJc w:val="left"/>
      <w:pPr>
        <w:ind w:left="8398" w:hanging="360"/>
      </w:pPr>
      <w:rPr>
        <w:rFonts w:hint="default"/>
        <w:lang w:val="en-US" w:eastAsia="en-US" w:bidi="en-US"/>
      </w:rPr>
    </w:lvl>
    <w:lvl w:ilvl="8" w:tplc="98D6F3BA">
      <w:numFmt w:val="bullet"/>
      <w:lvlText w:val="•"/>
      <w:lvlJc w:val="left"/>
      <w:pPr>
        <w:ind w:left="9452" w:hanging="360"/>
      </w:pPr>
      <w:rPr>
        <w:rFonts w:hint="default"/>
        <w:lang w:val="en-US" w:eastAsia="en-US" w:bidi="en-US"/>
      </w:rPr>
    </w:lvl>
  </w:abstractNum>
  <w:abstractNum w:abstractNumId="31" w15:restartNumberingAfterBreak="0">
    <w:nsid w:val="4EA978CC"/>
    <w:multiLevelType w:val="hybridMultilevel"/>
    <w:tmpl w:val="DD6E56BE"/>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2" w15:restartNumberingAfterBreak="0">
    <w:nsid w:val="52F849CC"/>
    <w:multiLevelType w:val="hybridMultilevel"/>
    <w:tmpl w:val="CF06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701B1D"/>
    <w:multiLevelType w:val="hybridMultilevel"/>
    <w:tmpl w:val="ACF4A6A8"/>
    <w:lvl w:ilvl="0" w:tplc="2BA6ED3A">
      <w:start w:val="5"/>
      <w:numFmt w:val="decimal"/>
      <w:lvlText w:val="%1"/>
      <w:lvlJc w:val="left"/>
      <w:pPr>
        <w:ind w:left="1020" w:hanging="170"/>
      </w:pPr>
      <w:rPr>
        <w:rFonts w:ascii="Calibri" w:eastAsia="Calibri" w:hAnsi="Calibri" w:cs="Calibri" w:hint="default"/>
        <w:w w:val="105"/>
        <w:sz w:val="22"/>
        <w:szCs w:val="22"/>
        <w:lang w:val="en-US" w:eastAsia="en-US" w:bidi="en-US"/>
      </w:rPr>
    </w:lvl>
    <w:lvl w:ilvl="1" w:tplc="509CEF04">
      <w:numFmt w:val="bullet"/>
      <w:lvlText w:val="•"/>
      <w:lvlJc w:val="left"/>
      <w:pPr>
        <w:ind w:left="1200" w:hanging="170"/>
      </w:pPr>
      <w:rPr>
        <w:rFonts w:hint="default"/>
        <w:lang w:val="en-US" w:eastAsia="en-US" w:bidi="en-US"/>
      </w:rPr>
    </w:lvl>
    <w:lvl w:ilvl="2" w:tplc="2062AC54">
      <w:numFmt w:val="bullet"/>
      <w:lvlText w:val="•"/>
      <w:lvlJc w:val="left"/>
      <w:pPr>
        <w:ind w:left="2351" w:hanging="170"/>
      </w:pPr>
      <w:rPr>
        <w:rFonts w:hint="default"/>
        <w:lang w:val="en-US" w:eastAsia="en-US" w:bidi="en-US"/>
      </w:rPr>
    </w:lvl>
    <w:lvl w:ilvl="3" w:tplc="BAD637A2">
      <w:numFmt w:val="bullet"/>
      <w:lvlText w:val="•"/>
      <w:lvlJc w:val="left"/>
      <w:pPr>
        <w:ind w:left="3502" w:hanging="170"/>
      </w:pPr>
      <w:rPr>
        <w:rFonts w:hint="default"/>
        <w:lang w:val="en-US" w:eastAsia="en-US" w:bidi="en-US"/>
      </w:rPr>
    </w:lvl>
    <w:lvl w:ilvl="4" w:tplc="A42CC560">
      <w:numFmt w:val="bullet"/>
      <w:lvlText w:val="•"/>
      <w:lvlJc w:val="left"/>
      <w:pPr>
        <w:ind w:left="4653" w:hanging="170"/>
      </w:pPr>
      <w:rPr>
        <w:rFonts w:hint="default"/>
        <w:lang w:val="en-US" w:eastAsia="en-US" w:bidi="en-US"/>
      </w:rPr>
    </w:lvl>
    <w:lvl w:ilvl="5" w:tplc="7FF436C8">
      <w:numFmt w:val="bullet"/>
      <w:lvlText w:val="•"/>
      <w:lvlJc w:val="left"/>
      <w:pPr>
        <w:ind w:left="5804" w:hanging="170"/>
      </w:pPr>
      <w:rPr>
        <w:rFonts w:hint="default"/>
        <w:lang w:val="en-US" w:eastAsia="en-US" w:bidi="en-US"/>
      </w:rPr>
    </w:lvl>
    <w:lvl w:ilvl="6" w:tplc="13D2CCF6">
      <w:numFmt w:val="bullet"/>
      <w:lvlText w:val="•"/>
      <w:lvlJc w:val="left"/>
      <w:pPr>
        <w:ind w:left="6955" w:hanging="170"/>
      </w:pPr>
      <w:rPr>
        <w:rFonts w:hint="default"/>
        <w:lang w:val="en-US" w:eastAsia="en-US" w:bidi="en-US"/>
      </w:rPr>
    </w:lvl>
    <w:lvl w:ilvl="7" w:tplc="82A6AF4C">
      <w:numFmt w:val="bullet"/>
      <w:lvlText w:val="•"/>
      <w:lvlJc w:val="left"/>
      <w:pPr>
        <w:ind w:left="8106" w:hanging="170"/>
      </w:pPr>
      <w:rPr>
        <w:rFonts w:hint="default"/>
        <w:lang w:val="en-US" w:eastAsia="en-US" w:bidi="en-US"/>
      </w:rPr>
    </w:lvl>
    <w:lvl w:ilvl="8" w:tplc="7422D77C">
      <w:numFmt w:val="bullet"/>
      <w:lvlText w:val="•"/>
      <w:lvlJc w:val="left"/>
      <w:pPr>
        <w:ind w:left="9257" w:hanging="170"/>
      </w:pPr>
      <w:rPr>
        <w:rFonts w:hint="default"/>
        <w:lang w:val="en-US" w:eastAsia="en-US" w:bidi="en-US"/>
      </w:rPr>
    </w:lvl>
  </w:abstractNum>
  <w:abstractNum w:abstractNumId="34" w15:restartNumberingAfterBreak="0">
    <w:nsid w:val="580452B5"/>
    <w:multiLevelType w:val="hybridMultilevel"/>
    <w:tmpl w:val="4D4CB79A"/>
    <w:lvl w:ilvl="0" w:tplc="38DA4B28">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D604D28C">
      <w:numFmt w:val="bullet"/>
      <w:lvlText w:val="•"/>
      <w:lvlJc w:val="left"/>
      <w:pPr>
        <w:ind w:left="1420" w:hanging="360"/>
      </w:pPr>
      <w:rPr>
        <w:rFonts w:hint="default"/>
        <w:lang w:val="en-US" w:eastAsia="en-US" w:bidi="en-US"/>
      </w:rPr>
    </w:lvl>
    <w:lvl w:ilvl="2" w:tplc="BC4E6C38">
      <w:numFmt w:val="bullet"/>
      <w:lvlText w:val="•"/>
      <w:lvlJc w:val="left"/>
      <w:pPr>
        <w:ind w:left="2546" w:hanging="360"/>
      </w:pPr>
      <w:rPr>
        <w:rFonts w:hint="default"/>
        <w:lang w:val="en-US" w:eastAsia="en-US" w:bidi="en-US"/>
      </w:rPr>
    </w:lvl>
    <w:lvl w:ilvl="3" w:tplc="29ECBDC4">
      <w:numFmt w:val="bullet"/>
      <w:lvlText w:val="•"/>
      <w:lvlJc w:val="left"/>
      <w:pPr>
        <w:ind w:left="3673" w:hanging="360"/>
      </w:pPr>
      <w:rPr>
        <w:rFonts w:hint="default"/>
        <w:lang w:val="en-US" w:eastAsia="en-US" w:bidi="en-US"/>
      </w:rPr>
    </w:lvl>
    <w:lvl w:ilvl="4" w:tplc="B562E818">
      <w:numFmt w:val="bullet"/>
      <w:lvlText w:val="•"/>
      <w:lvlJc w:val="left"/>
      <w:pPr>
        <w:ind w:left="4800" w:hanging="360"/>
      </w:pPr>
      <w:rPr>
        <w:rFonts w:hint="default"/>
        <w:lang w:val="en-US" w:eastAsia="en-US" w:bidi="en-US"/>
      </w:rPr>
    </w:lvl>
    <w:lvl w:ilvl="5" w:tplc="652850A2">
      <w:numFmt w:val="bullet"/>
      <w:lvlText w:val="•"/>
      <w:lvlJc w:val="left"/>
      <w:pPr>
        <w:ind w:left="5926" w:hanging="360"/>
      </w:pPr>
      <w:rPr>
        <w:rFonts w:hint="default"/>
        <w:lang w:val="en-US" w:eastAsia="en-US" w:bidi="en-US"/>
      </w:rPr>
    </w:lvl>
    <w:lvl w:ilvl="6" w:tplc="D212AB8C">
      <w:numFmt w:val="bullet"/>
      <w:lvlText w:val="•"/>
      <w:lvlJc w:val="left"/>
      <w:pPr>
        <w:ind w:left="7053" w:hanging="360"/>
      </w:pPr>
      <w:rPr>
        <w:rFonts w:hint="default"/>
        <w:lang w:val="en-US" w:eastAsia="en-US" w:bidi="en-US"/>
      </w:rPr>
    </w:lvl>
    <w:lvl w:ilvl="7" w:tplc="BA6421A6">
      <w:numFmt w:val="bullet"/>
      <w:lvlText w:val="•"/>
      <w:lvlJc w:val="left"/>
      <w:pPr>
        <w:ind w:left="8180" w:hanging="360"/>
      </w:pPr>
      <w:rPr>
        <w:rFonts w:hint="default"/>
        <w:lang w:val="en-US" w:eastAsia="en-US" w:bidi="en-US"/>
      </w:rPr>
    </w:lvl>
    <w:lvl w:ilvl="8" w:tplc="329AA0EA">
      <w:numFmt w:val="bullet"/>
      <w:lvlText w:val="•"/>
      <w:lvlJc w:val="left"/>
      <w:pPr>
        <w:ind w:left="9306" w:hanging="360"/>
      </w:pPr>
      <w:rPr>
        <w:rFonts w:hint="default"/>
        <w:lang w:val="en-US" w:eastAsia="en-US" w:bidi="en-US"/>
      </w:rPr>
    </w:lvl>
  </w:abstractNum>
  <w:abstractNum w:abstractNumId="35" w15:restartNumberingAfterBreak="0">
    <w:nsid w:val="581F5B73"/>
    <w:multiLevelType w:val="hybridMultilevel"/>
    <w:tmpl w:val="3342CD86"/>
    <w:lvl w:ilvl="0" w:tplc="0BD407E8">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B9127930">
      <w:numFmt w:val="bullet"/>
      <w:lvlText w:val="•"/>
      <w:lvlJc w:val="left"/>
      <w:pPr>
        <w:ind w:left="2074" w:hanging="360"/>
      </w:pPr>
      <w:rPr>
        <w:rFonts w:hint="default"/>
        <w:lang w:val="en-US" w:eastAsia="en-US" w:bidi="en-US"/>
      </w:rPr>
    </w:lvl>
    <w:lvl w:ilvl="2" w:tplc="8BFA888E">
      <w:numFmt w:val="bullet"/>
      <w:lvlText w:val="•"/>
      <w:lvlJc w:val="left"/>
      <w:pPr>
        <w:ind w:left="3128" w:hanging="360"/>
      </w:pPr>
      <w:rPr>
        <w:rFonts w:hint="default"/>
        <w:lang w:val="en-US" w:eastAsia="en-US" w:bidi="en-US"/>
      </w:rPr>
    </w:lvl>
    <w:lvl w:ilvl="3" w:tplc="484C063A">
      <w:numFmt w:val="bullet"/>
      <w:lvlText w:val="•"/>
      <w:lvlJc w:val="left"/>
      <w:pPr>
        <w:ind w:left="4182" w:hanging="360"/>
      </w:pPr>
      <w:rPr>
        <w:rFonts w:hint="default"/>
        <w:lang w:val="en-US" w:eastAsia="en-US" w:bidi="en-US"/>
      </w:rPr>
    </w:lvl>
    <w:lvl w:ilvl="4" w:tplc="2CDA01D4">
      <w:numFmt w:val="bullet"/>
      <w:lvlText w:val="•"/>
      <w:lvlJc w:val="left"/>
      <w:pPr>
        <w:ind w:left="5236" w:hanging="360"/>
      </w:pPr>
      <w:rPr>
        <w:rFonts w:hint="default"/>
        <w:lang w:val="en-US" w:eastAsia="en-US" w:bidi="en-US"/>
      </w:rPr>
    </w:lvl>
    <w:lvl w:ilvl="5" w:tplc="956E0854">
      <w:numFmt w:val="bullet"/>
      <w:lvlText w:val="•"/>
      <w:lvlJc w:val="left"/>
      <w:pPr>
        <w:ind w:left="6290" w:hanging="360"/>
      </w:pPr>
      <w:rPr>
        <w:rFonts w:hint="default"/>
        <w:lang w:val="en-US" w:eastAsia="en-US" w:bidi="en-US"/>
      </w:rPr>
    </w:lvl>
    <w:lvl w:ilvl="6" w:tplc="E8A6DD10">
      <w:numFmt w:val="bullet"/>
      <w:lvlText w:val="•"/>
      <w:lvlJc w:val="left"/>
      <w:pPr>
        <w:ind w:left="7344" w:hanging="360"/>
      </w:pPr>
      <w:rPr>
        <w:rFonts w:hint="default"/>
        <w:lang w:val="en-US" w:eastAsia="en-US" w:bidi="en-US"/>
      </w:rPr>
    </w:lvl>
    <w:lvl w:ilvl="7" w:tplc="3BF8179E">
      <w:numFmt w:val="bullet"/>
      <w:lvlText w:val="•"/>
      <w:lvlJc w:val="left"/>
      <w:pPr>
        <w:ind w:left="8398" w:hanging="360"/>
      </w:pPr>
      <w:rPr>
        <w:rFonts w:hint="default"/>
        <w:lang w:val="en-US" w:eastAsia="en-US" w:bidi="en-US"/>
      </w:rPr>
    </w:lvl>
    <w:lvl w:ilvl="8" w:tplc="4F3C2130">
      <w:numFmt w:val="bullet"/>
      <w:lvlText w:val="•"/>
      <w:lvlJc w:val="left"/>
      <w:pPr>
        <w:ind w:left="9452" w:hanging="360"/>
      </w:pPr>
      <w:rPr>
        <w:rFonts w:hint="default"/>
        <w:lang w:val="en-US" w:eastAsia="en-US" w:bidi="en-US"/>
      </w:rPr>
    </w:lvl>
  </w:abstractNum>
  <w:abstractNum w:abstractNumId="36" w15:restartNumberingAfterBreak="0">
    <w:nsid w:val="59986639"/>
    <w:multiLevelType w:val="hybridMultilevel"/>
    <w:tmpl w:val="C82CD40A"/>
    <w:lvl w:ilvl="0" w:tplc="2216FE48">
      <w:numFmt w:val="bullet"/>
      <w:lvlText w:val="•"/>
      <w:lvlJc w:val="left"/>
      <w:pPr>
        <w:ind w:left="853" w:hanging="371"/>
      </w:pPr>
      <w:rPr>
        <w:rFonts w:hint="default"/>
        <w:w w:val="99"/>
        <w:lang w:val="en-US" w:eastAsia="en-US" w:bidi="en-US"/>
      </w:rPr>
    </w:lvl>
    <w:lvl w:ilvl="1" w:tplc="ADC4C110">
      <w:numFmt w:val="bullet"/>
      <w:lvlText w:val="•"/>
      <w:lvlJc w:val="left"/>
      <w:pPr>
        <w:ind w:left="1930" w:hanging="371"/>
      </w:pPr>
      <w:rPr>
        <w:rFonts w:hint="default"/>
        <w:lang w:val="en-US" w:eastAsia="en-US" w:bidi="en-US"/>
      </w:rPr>
    </w:lvl>
    <w:lvl w:ilvl="2" w:tplc="25684C86">
      <w:numFmt w:val="bullet"/>
      <w:lvlText w:val="•"/>
      <w:lvlJc w:val="left"/>
      <w:pPr>
        <w:ind w:left="3000" w:hanging="371"/>
      </w:pPr>
      <w:rPr>
        <w:rFonts w:hint="default"/>
        <w:lang w:val="en-US" w:eastAsia="en-US" w:bidi="en-US"/>
      </w:rPr>
    </w:lvl>
    <w:lvl w:ilvl="3" w:tplc="0C4C21EC">
      <w:numFmt w:val="bullet"/>
      <w:lvlText w:val="•"/>
      <w:lvlJc w:val="left"/>
      <w:pPr>
        <w:ind w:left="4070" w:hanging="371"/>
      </w:pPr>
      <w:rPr>
        <w:rFonts w:hint="default"/>
        <w:lang w:val="en-US" w:eastAsia="en-US" w:bidi="en-US"/>
      </w:rPr>
    </w:lvl>
    <w:lvl w:ilvl="4" w:tplc="A5121330">
      <w:numFmt w:val="bullet"/>
      <w:lvlText w:val="•"/>
      <w:lvlJc w:val="left"/>
      <w:pPr>
        <w:ind w:left="5140" w:hanging="371"/>
      </w:pPr>
      <w:rPr>
        <w:rFonts w:hint="default"/>
        <w:lang w:val="en-US" w:eastAsia="en-US" w:bidi="en-US"/>
      </w:rPr>
    </w:lvl>
    <w:lvl w:ilvl="5" w:tplc="7DC0945C">
      <w:numFmt w:val="bullet"/>
      <w:lvlText w:val="•"/>
      <w:lvlJc w:val="left"/>
      <w:pPr>
        <w:ind w:left="6210" w:hanging="371"/>
      </w:pPr>
      <w:rPr>
        <w:rFonts w:hint="default"/>
        <w:lang w:val="en-US" w:eastAsia="en-US" w:bidi="en-US"/>
      </w:rPr>
    </w:lvl>
    <w:lvl w:ilvl="6" w:tplc="FB7A0004">
      <w:numFmt w:val="bullet"/>
      <w:lvlText w:val="•"/>
      <w:lvlJc w:val="left"/>
      <w:pPr>
        <w:ind w:left="7280" w:hanging="371"/>
      </w:pPr>
      <w:rPr>
        <w:rFonts w:hint="default"/>
        <w:lang w:val="en-US" w:eastAsia="en-US" w:bidi="en-US"/>
      </w:rPr>
    </w:lvl>
    <w:lvl w:ilvl="7" w:tplc="E6ACE08C">
      <w:numFmt w:val="bullet"/>
      <w:lvlText w:val="•"/>
      <w:lvlJc w:val="left"/>
      <w:pPr>
        <w:ind w:left="8350" w:hanging="371"/>
      </w:pPr>
      <w:rPr>
        <w:rFonts w:hint="default"/>
        <w:lang w:val="en-US" w:eastAsia="en-US" w:bidi="en-US"/>
      </w:rPr>
    </w:lvl>
    <w:lvl w:ilvl="8" w:tplc="EDB28820">
      <w:numFmt w:val="bullet"/>
      <w:lvlText w:val="•"/>
      <w:lvlJc w:val="left"/>
      <w:pPr>
        <w:ind w:left="9420" w:hanging="371"/>
      </w:pPr>
      <w:rPr>
        <w:rFonts w:hint="default"/>
        <w:lang w:val="en-US" w:eastAsia="en-US" w:bidi="en-US"/>
      </w:rPr>
    </w:lvl>
  </w:abstractNum>
  <w:abstractNum w:abstractNumId="37" w15:restartNumberingAfterBreak="0">
    <w:nsid w:val="5EEF4B34"/>
    <w:multiLevelType w:val="hybridMultilevel"/>
    <w:tmpl w:val="3AE4B364"/>
    <w:lvl w:ilvl="0" w:tplc="8D42A2D6">
      <w:start w:val="1"/>
      <w:numFmt w:val="lowerLetter"/>
      <w:lvlText w:val="%1."/>
      <w:lvlJc w:val="left"/>
      <w:pPr>
        <w:ind w:left="1080" w:hanging="360"/>
      </w:pPr>
      <w:rPr>
        <w:rFonts w:ascii="Calibri" w:eastAsia="Calibri" w:hAnsi="Calibri" w:cs="Calibri" w:hint="default"/>
        <w:strike w:val="0"/>
        <w:w w:val="101"/>
        <w:sz w:val="22"/>
        <w:szCs w:val="22"/>
        <w:lang w:val="en-US" w:eastAsia="en-US" w:bidi="en-US"/>
      </w:rPr>
    </w:lvl>
    <w:lvl w:ilvl="1" w:tplc="BFF80A42">
      <w:numFmt w:val="bullet"/>
      <w:lvlText w:val="•"/>
      <w:lvlJc w:val="left"/>
      <w:pPr>
        <w:ind w:left="2074" w:hanging="360"/>
      </w:pPr>
      <w:rPr>
        <w:rFonts w:hint="default"/>
        <w:lang w:val="en-US" w:eastAsia="en-US" w:bidi="en-US"/>
      </w:rPr>
    </w:lvl>
    <w:lvl w:ilvl="2" w:tplc="DFC06132">
      <w:numFmt w:val="bullet"/>
      <w:lvlText w:val="•"/>
      <w:lvlJc w:val="left"/>
      <w:pPr>
        <w:ind w:left="3128" w:hanging="360"/>
      </w:pPr>
      <w:rPr>
        <w:rFonts w:hint="default"/>
        <w:lang w:val="en-US" w:eastAsia="en-US" w:bidi="en-US"/>
      </w:rPr>
    </w:lvl>
    <w:lvl w:ilvl="3" w:tplc="2B42D440">
      <w:numFmt w:val="bullet"/>
      <w:lvlText w:val="•"/>
      <w:lvlJc w:val="left"/>
      <w:pPr>
        <w:ind w:left="4182" w:hanging="360"/>
      </w:pPr>
      <w:rPr>
        <w:rFonts w:hint="default"/>
        <w:lang w:val="en-US" w:eastAsia="en-US" w:bidi="en-US"/>
      </w:rPr>
    </w:lvl>
    <w:lvl w:ilvl="4" w:tplc="19565CE4">
      <w:numFmt w:val="bullet"/>
      <w:lvlText w:val="•"/>
      <w:lvlJc w:val="left"/>
      <w:pPr>
        <w:ind w:left="5236" w:hanging="360"/>
      </w:pPr>
      <w:rPr>
        <w:rFonts w:hint="default"/>
        <w:lang w:val="en-US" w:eastAsia="en-US" w:bidi="en-US"/>
      </w:rPr>
    </w:lvl>
    <w:lvl w:ilvl="5" w:tplc="19401F06">
      <w:numFmt w:val="bullet"/>
      <w:lvlText w:val="•"/>
      <w:lvlJc w:val="left"/>
      <w:pPr>
        <w:ind w:left="6290" w:hanging="360"/>
      </w:pPr>
      <w:rPr>
        <w:rFonts w:hint="default"/>
        <w:lang w:val="en-US" w:eastAsia="en-US" w:bidi="en-US"/>
      </w:rPr>
    </w:lvl>
    <w:lvl w:ilvl="6" w:tplc="859E718C">
      <w:numFmt w:val="bullet"/>
      <w:lvlText w:val="•"/>
      <w:lvlJc w:val="left"/>
      <w:pPr>
        <w:ind w:left="7344" w:hanging="360"/>
      </w:pPr>
      <w:rPr>
        <w:rFonts w:hint="default"/>
        <w:lang w:val="en-US" w:eastAsia="en-US" w:bidi="en-US"/>
      </w:rPr>
    </w:lvl>
    <w:lvl w:ilvl="7" w:tplc="8D04448C">
      <w:numFmt w:val="bullet"/>
      <w:lvlText w:val="•"/>
      <w:lvlJc w:val="left"/>
      <w:pPr>
        <w:ind w:left="8398" w:hanging="360"/>
      </w:pPr>
      <w:rPr>
        <w:rFonts w:hint="default"/>
        <w:lang w:val="en-US" w:eastAsia="en-US" w:bidi="en-US"/>
      </w:rPr>
    </w:lvl>
    <w:lvl w:ilvl="8" w:tplc="2B48D7DC">
      <w:numFmt w:val="bullet"/>
      <w:lvlText w:val="•"/>
      <w:lvlJc w:val="left"/>
      <w:pPr>
        <w:ind w:left="9452" w:hanging="360"/>
      </w:pPr>
      <w:rPr>
        <w:rFonts w:hint="default"/>
        <w:lang w:val="en-US" w:eastAsia="en-US" w:bidi="en-US"/>
      </w:rPr>
    </w:lvl>
  </w:abstractNum>
  <w:abstractNum w:abstractNumId="38" w15:restartNumberingAfterBreak="0">
    <w:nsid w:val="62B15F19"/>
    <w:multiLevelType w:val="hybridMultilevel"/>
    <w:tmpl w:val="038EE1DC"/>
    <w:lvl w:ilvl="0" w:tplc="3CB43676">
      <w:start w:val="1"/>
      <w:numFmt w:val="decimal"/>
      <w:lvlText w:val="%1."/>
      <w:lvlJc w:val="left"/>
      <w:pPr>
        <w:ind w:left="840" w:hanging="361"/>
      </w:pPr>
      <w:rPr>
        <w:rFonts w:ascii="Calibri" w:eastAsia="Calibri" w:hAnsi="Calibri" w:cs="Calibri" w:hint="default"/>
        <w:spacing w:val="-18"/>
        <w:w w:val="100"/>
        <w:sz w:val="22"/>
        <w:szCs w:val="22"/>
        <w:lang w:val="en-US" w:eastAsia="en-US" w:bidi="en-US"/>
      </w:rPr>
    </w:lvl>
    <w:lvl w:ilvl="1" w:tplc="B09E485C">
      <w:numFmt w:val="bullet"/>
      <w:lvlText w:val="•"/>
      <w:lvlJc w:val="left"/>
      <w:pPr>
        <w:ind w:left="1912" w:hanging="361"/>
      </w:pPr>
      <w:rPr>
        <w:rFonts w:hint="default"/>
        <w:lang w:val="en-US" w:eastAsia="en-US" w:bidi="en-US"/>
      </w:rPr>
    </w:lvl>
    <w:lvl w:ilvl="2" w:tplc="43C8D57A">
      <w:numFmt w:val="bullet"/>
      <w:lvlText w:val="•"/>
      <w:lvlJc w:val="left"/>
      <w:pPr>
        <w:ind w:left="2984" w:hanging="361"/>
      </w:pPr>
      <w:rPr>
        <w:rFonts w:hint="default"/>
        <w:lang w:val="en-US" w:eastAsia="en-US" w:bidi="en-US"/>
      </w:rPr>
    </w:lvl>
    <w:lvl w:ilvl="3" w:tplc="2DA0D992">
      <w:numFmt w:val="bullet"/>
      <w:lvlText w:val="•"/>
      <w:lvlJc w:val="left"/>
      <w:pPr>
        <w:ind w:left="4056" w:hanging="361"/>
      </w:pPr>
      <w:rPr>
        <w:rFonts w:hint="default"/>
        <w:lang w:val="en-US" w:eastAsia="en-US" w:bidi="en-US"/>
      </w:rPr>
    </w:lvl>
    <w:lvl w:ilvl="4" w:tplc="5CB4E3F8">
      <w:numFmt w:val="bullet"/>
      <w:lvlText w:val="•"/>
      <w:lvlJc w:val="left"/>
      <w:pPr>
        <w:ind w:left="5128" w:hanging="361"/>
      </w:pPr>
      <w:rPr>
        <w:rFonts w:hint="default"/>
        <w:lang w:val="en-US" w:eastAsia="en-US" w:bidi="en-US"/>
      </w:rPr>
    </w:lvl>
    <w:lvl w:ilvl="5" w:tplc="47C6D50E">
      <w:numFmt w:val="bullet"/>
      <w:lvlText w:val="•"/>
      <w:lvlJc w:val="left"/>
      <w:pPr>
        <w:ind w:left="6200" w:hanging="361"/>
      </w:pPr>
      <w:rPr>
        <w:rFonts w:hint="default"/>
        <w:lang w:val="en-US" w:eastAsia="en-US" w:bidi="en-US"/>
      </w:rPr>
    </w:lvl>
    <w:lvl w:ilvl="6" w:tplc="0FBE30A6">
      <w:numFmt w:val="bullet"/>
      <w:lvlText w:val="•"/>
      <w:lvlJc w:val="left"/>
      <w:pPr>
        <w:ind w:left="7272" w:hanging="361"/>
      </w:pPr>
      <w:rPr>
        <w:rFonts w:hint="default"/>
        <w:lang w:val="en-US" w:eastAsia="en-US" w:bidi="en-US"/>
      </w:rPr>
    </w:lvl>
    <w:lvl w:ilvl="7" w:tplc="9A88EC10">
      <w:numFmt w:val="bullet"/>
      <w:lvlText w:val="•"/>
      <w:lvlJc w:val="left"/>
      <w:pPr>
        <w:ind w:left="8344" w:hanging="361"/>
      </w:pPr>
      <w:rPr>
        <w:rFonts w:hint="default"/>
        <w:lang w:val="en-US" w:eastAsia="en-US" w:bidi="en-US"/>
      </w:rPr>
    </w:lvl>
    <w:lvl w:ilvl="8" w:tplc="D32E078C">
      <w:numFmt w:val="bullet"/>
      <w:lvlText w:val="•"/>
      <w:lvlJc w:val="left"/>
      <w:pPr>
        <w:ind w:left="9416" w:hanging="361"/>
      </w:pPr>
      <w:rPr>
        <w:rFonts w:hint="default"/>
        <w:lang w:val="en-US" w:eastAsia="en-US" w:bidi="en-US"/>
      </w:rPr>
    </w:lvl>
  </w:abstractNum>
  <w:abstractNum w:abstractNumId="39" w15:restartNumberingAfterBreak="0">
    <w:nsid w:val="64EF6973"/>
    <w:multiLevelType w:val="hybridMultilevel"/>
    <w:tmpl w:val="5E36D67E"/>
    <w:lvl w:ilvl="0" w:tplc="5290BE8A">
      <w:numFmt w:val="bullet"/>
      <w:lvlText w:val="o"/>
      <w:lvlJc w:val="left"/>
      <w:pPr>
        <w:ind w:left="840" w:hanging="360"/>
      </w:pPr>
      <w:rPr>
        <w:rFonts w:hint="default"/>
        <w:spacing w:val="-11"/>
        <w:w w:val="100"/>
        <w:lang w:val="en-US" w:eastAsia="en-US" w:bidi="en-US"/>
      </w:rPr>
    </w:lvl>
    <w:lvl w:ilvl="1" w:tplc="2FB46792">
      <w:numFmt w:val="bullet"/>
      <w:lvlText w:val="o"/>
      <w:lvlJc w:val="left"/>
      <w:pPr>
        <w:ind w:left="1559" w:hanging="360"/>
      </w:pPr>
      <w:rPr>
        <w:rFonts w:ascii="Courier New" w:eastAsia="Courier New" w:hAnsi="Courier New" w:cs="Courier New" w:hint="default"/>
        <w:spacing w:val="-31"/>
        <w:w w:val="100"/>
        <w:sz w:val="22"/>
        <w:szCs w:val="22"/>
        <w:lang w:val="en-US" w:eastAsia="en-US" w:bidi="en-US"/>
      </w:rPr>
    </w:lvl>
    <w:lvl w:ilvl="2" w:tplc="C39A860A">
      <w:numFmt w:val="bullet"/>
      <w:lvlText w:val="•"/>
      <w:lvlJc w:val="left"/>
      <w:pPr>
        <w:ind w:left="2671" w:hanging="360"/>
      </w:pPr>
      <w:rPr>
        <w:rFonts w:hint="default"/>
        <w:lang w:val="en-US" w:eastAsia="en-US" w:bidi="en-US"/>
      </w:rPr>
    </w:lvl>
    <w:lvl w:ilvl="3" w:tplc="91DAE548">
      <w:numFmt w:val="bullet"/>
      <w:lvlText w:val="•"/>
      <w:lvlJc w:val="left"/>
      <w:pPr>
        <w:ind w:left="3782" w:hanging="360"/>
      </w:pPr>
      <w:rPr>
        <w:rFonts w:hint="default"/>
        <w:lang w:val="en-US" w:eastAsia="en-US" w:bidi="en-US"/>
      </w:rPr>
    </w:lvl>
    <w:lvl w:ilvl="4" w:tplc="8FAA167C">
      <w:numFmt w:val="bullet"/>
      <w:lvlText w:val="•"/>
      <w:lvlJc w:val="left"/>
      <w:pPr>
        <w:ind w:left="4893" w:hanging="360"/>
      </w:pPr>
      <w:rPr>
        <w:rFonts w:hint="default"/>
        <w:lang w:val="en-US" w:eastAsia="en-US" w:bidi="en-US"/>
      </w:rPr>
    </w:lvl>
    <w:lvl w:ilvl="5" w:tplc="12C09738">
      <w:numFmt w:val="bullet"/>
      <w:lvlText w:val="•"/>
      <w:lvlJc w:val="left"/>
      <w:pPr>
        <w:ind w:left="6004" w:hanging="360"/>
      </w:pPr>
      <w:rPr>
        <w:rFonts w:hint="default"/>
        <w:lang w:val="en-US" w:eastAsia="en-US" w:bidi="en-US"/>
      </w:rPr>
    </w:lvl>
    <w:lvl w:ilvl="6" w:tplc="D4F8C9F2">
      <w:numFmt w:val="bullet"/>
      <w:lvlText w:val="•"/>
      <w:lvlJc w:val="left"/>
      <w:pPr>
        <w:ind w:left="7115" w:hanging="360"/>
      </w:pPr>
      <w:rPr>
        <w:rFonts w:hint="default"/>
        <w:lang w:val="en-US" w:eastAsia="en-US" w:bidi="en-US"/>
      </w:rPr>
    </w:lvl>
    <w:lvl w:ilvl="7" w:tplc="C8364A5A">
      <w:numFmt w:val="bullet"/>
      <w:lvlText w:val="•"/>
      <w:lvlJc w:val="left"/>
      <w:pPr>
        <w:ind w:left="8226" w:hanging="360"/>
      </w:pPr>
      <w:rPr>
        <w:rFonts w:hint="default"/>
        <w:lang w:val="en-US" w:eastAsia="en-US" w:bidi="en-US"/>
      </w:rPr>
    </w:lvl>
    <w:lvl w:ilvl="8" w:tplc="E04436A4">
      <w:numFmt w:val="bullet"/>
      <w:lvlText w:val="•"/>
      <w:lvlJc w:val="left"/>
      <w:pPr>
        <w:ind w:left="9337" w:hanging="360"/>
      </w:pPr>
      <w:rPr>
        <w:rFonts w:hint="default"/>
        <w:lang w:val="en-US" w:eastAsia="en-US" w:bidi="en-US"/>
      </w:rPr>
    </w:lvl>
  </w:abstractNum>
  <w:abstractNum w:abstractNumId="40" w15:restartNumberingAfterBreak="0">
    <w:nsid w:val="64F7281F"/>
    <w:multiLevelType w:val="hybridMultilevel"/>
    <w:tmpl w:val="C59CA0F8"/>
    <w:lvl w:ilvl="0" w:tplc="C804C4CA">
      <w:start w:val="5"/>
      <w:numFmt w:val="decimal"/>
      <w:lvlText w:val="%1"/>
      <w:lvlJc w:val="left"/>
      <w:pPr>
        <w:ind w:left="1200" w:hanging="162"/>
      </w:pPr>
      <w:rPr>
        <w:rFonts w:hint="default"/>
        <w:spacing w:val="-15"/>
        <w:w w:val="100"/>
        <w:lang w:val="en-US" w:eastAsia="en-US" w:bidi="en-US"/>
      </w:rPr>
    </w:lvl>
    <w:lvl w:ilvl="1" w:tplc="1340CBA8">
      <w:numFmt w:val="bullet"/>
      <w:lvlText w:val="•"/>
      <w:lvlJc w:val="left"/>
      <w:pPr>
        <w:ind w:left="2236" w:hanging="162"/>
      </w:pPr>
      <w:rPr>
        <w:rFonts w:hint="default"/>
        <w:lang w:val="en-US" w:eastAsia="en-US" w:bidi="en-US"/>
      </w:rPr>
    </w:lvl>
    <w:lvl w:ilvl="2" w:tplc="8BDE6A28">
      <w:numFmt w:val="bullet"/>
      <w:lvlText w:val="•"/>
      <w:lvlJc w:val="left"/>
      <w:pPr>
        <w:ind w:left="3272" w:hanging="162"/>
      </w:pPr>
      <w:rPr>
        <w:rFonts w:hint="default"/>
        <w:lang w:val="en-US" w:eastAsia="en-US" w:bidi="en-US"/>
      </w:rPr>
    </w:lvl>
    <w:lvl w:ilvl="3" w:tplc="DA3024F6">
      <w:numFmt w:val="bullet"/>
      <w:lvlText w:val="•"/>
      <w:lvlJc w:val="left"/>
      <w:pPr>
        <w:ind w:left="4308" w:hanging="162"/>
      </w:pPr>
      <w:rPr>
        <w:rFonts w:hint="default"/>
        <w:lang w:val="en-US" w:eastAsia="en-US" w:bidi="en-US"/>
      </w:rPr>
    </w:lvl>
    <w:lvl w:ilvl="4" w:tplc="387C48F0">
      <w:numFmt w:val="bullet"/>
      <w:lvlText w:val="•"/>
      <w:lvlJc w:val="left"/>
      <w:pPr>
        <w:ind w:left="5344" w:hanging="162"/>
      </w:pPr>
      <w:rPr>
        <w:rFonts w:hint="default"/>
        <w:lang w:val="en-US" w:eastAsia="en-US" w:bidi="en-US"/>
      </w:rPr>
    </w:lvl>
    <w:lvl w:ilvl="5" w:tplc="A5729FE2">
      <w:numFmt w:val="bullet"/>
      <w:lvlText w:val="•"/>
      <w:lvlJc w:val="left"/>
      <w:pPr>
        <w:ind w:left="6380" w:hanging="162"/>
      </w:pPr>
      <w:rPr>
        <w:rFonts w:hint="default"/>
        <w:lang w:val="en-US" w:eastAsia="en-US" w:bidi="en-US"/>
      </w:rPr>
    </w:lvl>
    <w:lvl w:ilvl="6" w:tplc="1D70D276">
      <w:numFmt w:val="bullet"/>
      <w:lvlText w:val="•"/>
      <w:lvlJc w:val="left"/>
      <w:pPr>
        <w:ind w:left="7416" w:hanging="162"/>
      </w:pPr>
      <w:rPr>
        <w:rFonts w:hint="default"/>
        <w:lang w:val="en-US" w:eastAsia="en-US" w:bidi="en-US"/>
      </w:rPr>
    </w:lvl>
    <w:lvl w:ilvl="7" w:tplc="8DB851F8">
      <w:numFmt w:val="bullet"/>
      <w:lvlText w:val="•"/>
      <w:lvlJc w:val="left"/>
      <w:pPr>
        <w:ind w:left="8452" w:hanging="162"/>
      </w:pPr>
      <w:rPr>
        <w:rFonts w:hint="default"/>
        <w:lang w:val="en-US" w:eastAsia="en-US" w:bidi="en-US"/>
      </w:rPr>
    </w:lvl>
    <w:lvl w:ilvl="8" w:tplc="023E5B30">
      <w:numFmt w:val="bullet"/>
      <w:lvlText w:val="•"/>
      <w:lvlJc w:val="left"/>
      <w:pPr>
        <w:ind w:left="9488" w:hanging="162"/>
      </w:pPr>
      <w:rPr>
        <w:rFonts w:hint="default"/>
        <w:lang w:val="en-US" w:eastAsia="en-US" w:bidi="en-US"/>
      </w:rPr>
    </w:lvl>
  </w:abstractNum>
  <w:abstractNum w:abstractNumId="41" w15:restartNumberingAfterBreak="0">
    <w:nsid w:val="65E724E5"/>
    <w:multiLevelType w:val="hybridMultilevel"/>
    <w:tmpl w:val="2EE0D142"/>
    <w:lvl w:ilvl="0" w:tplc="C7326B86">
      <w:start w:val="1"/>
      <w:numFmt w:val="lowerRoman"/>
      <w:lvlText w:val="%1)"/>
      <w:lvlJc w:val="left"/>
      <w:pPr>
        <w:ind w:left="2520" w:hanging="360"/>
      </w:pPr>
      <w:rPr>
        <w:rFonts w:ascii="Calibri" w:eastAsia="Calibri" w:hAnsi="Calibri" w:cs="Calibri" w:hint="default"/>
        <w:color w:val="365F91"/>
        <w:spacing w:val="-1"/>
        <w:w w:val="100"/>
        <w:sz w:val="22"/>
        <w:szCs w:val="22"/>
        <w:lang w:val="en-US" w:eastAsia="en-US" w:bidi="en-U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69790517"/>
    <w:multiLevelType w:val="hybridMultilevel"/>
    <w:tmpl w:val="E3F242FE"/>
    <w:lvl w:ilvl="0" w:tplc="5DC4C492">
      <w:start w:val="1"/>
      <w:numFmt w:val="decimal"/>
      <w:lvlText w:val="%1."/>
      <w:lvlJc w:val="left"/>
      <w:pPr>
        <w:ind w:left="843" w:hanging="361"/>
      </w:pPr>
      <w:rPr>
        <w:rFonts w:ascii="Calibri" w:eastAsia="Calibri" w:hAnsi="Calibri" w:cs="Calibri" w:hint="default"/>
        <w:spacing w:val="-1"/>
        <w:w w:val="101"/>
        <w:sz w:val="23"/>
        <w:szCs w:val="23"/>
        <w:lang w:val="en-US" w:eastAsia="en-US" w:bidi="en-US"/>
      </w:rPr>
    </w:lvl>
    <w:lvl w:ilvl="1" w:tplc="8DB85EE0">
      <w:numFmt w:val="bullet"/>
      <w:lvlText w:val="•"/>
      <w:lvlJc w:val="left"/>
      <w:pPr>
        <w:ind w:left="1912" w:hanging="361"/>
      </w:pPr>
      <w:rPr>
        <w:rFonts w:hint="default"/>
        <w:lang w:val="en-US" w:eastAsia="en-US" w:bidi="en-US"/>
      </w:rPr>
    </w:lvl>
    <w:lvl w:ilvl="2" w:tplc="411C5CE4">
      <w:numFmt w:val="bullet"/>
      <w:lvlText w:val="•"/>
      <w:lvlJc w:val="left"/>
      <w:pPr>
        <w:ind w:left="2984" w:hanging="361"/>
      </w:pPr>
      <w:rPr>
        <w:rFonts w:hint="default"/>
        <w:lang w:val="en-US" w:eastAsia="en-US" w:bidi="en-US"/>
      </w:rPr>
    </w:lvl>
    <w:lvl w:ilvl="3" w:tplc="223CB6A8">
      <w:numFmt w:val="bullet"/>
      <w:lvlText w:val="•"/>
      <w:lvlJc w:val="left"/>
      <w:pPr>
        <w:ind w:left="4056" w:hanging="361"/>
      </w:pPr>
      <w:rPr>
        <w:rFonts w:hint="default"/>
        <w:lang w:val="en-US" w:eastAsia="en-US" w:bidi="en-US"/>
      </w:rPr>
    </w:lvl>
    <w:lvl w:ilvl="4" w:tplc="F8461B54">
      <w:numFmt w:val="bullet"/>
      <w:lvlText w:val="•"/>
      <w:lvlJc w:val="left"/>
      <w:pPr>
        <w:ind w:left="5128" w:hanging="361"/>
      </w:pPr>
      <w:rPr>
        <w:rFonts w:hint="default"/>
        <w:lang w:val="en-US" w:eastAsia="en-US" w:bidi="en-US"/>
      </w:rPr>
    </w:lvl>
    <w:lvl w:ilvl="5" w:tplc="A64A08CE">
      <w:numFmt w:val="bullet"/>
      <w:lvlText w:val="•"/>
      <w:lvlJc w:val="left"/>
      <w:pPr>
        <w:ind w:left="6200" w:hanging="361"/>
      </w:pPr>
      <w:rPr>
        <w:rFonts w:hint="default"/>
        <w:lang w:val="en-US" w:eastAsia="en-US" w:bidi="en-US"/>
      </w:rPr>
    </w:lvl>
    <w:lvl w:ilvl="6" w:tplc="447E0A2C">
      <w:numFmt w:val="bullet"/>
      <w:lvlText w:val="•"/>
      <w:lvlJc w:val="left"/>
      <w:pPr>
        <w:ind w:left="7272" w:hanging="361"/>
      </w:pPr>
      <w:rPr>
        <w:rFonts w:hint="default"/>
        <w:lang w:val="en-US" w:eastAsia="en-US" w:bidi="en-US"/>
      </w:rPr>
    </w:lvl>
    <w:lvl w:ilvl="7" w:tplc="757A619C">
      <w:numFmt w:val="bullet"/>
      <w:lvlText w:val="•"/>
      <w:lvlJc w:val="left"/>
      <w:pPr>
        <w:ind w:left="8344" w:hanging="361"/>
      </w:pPr>
      <w:rPr>
        <w:rFonts w:hint="default"/>
        <w:lang w:val="en-US" w:eastAsia="en-US" w:bidi="en-US"/>
      </w:rPr>
    </w:lvl>
    <w:lvl w:ilvl="8" w:tplc="F79EF498">
      <w:numFmt w:val="bullet"/>
      <w:lvlText w:val="•"/>
      <w:lvlJc w:val="left"/>
      <w:pPr>
        <w:ind w:left="9416" w:hanging="361"/>
      </w:pPr>
      <w:rPr>
        <w:rFonts w:hint="default"/>
        <w:lang w:val="en-US" w:eastAsia="en-US" w:bidi="en-US"/>
      </w:rPr>
    </w:lvl>
  </w:abstractNum>
  <w:abstractNum w:abstractNumId="43" w15:restartNumberingAfterBreak="0">
    <w:nsid w:val="6BC70131"/>
    <w:multiLevelType w:val="hybridMultilevel"/>
    <w:tmpl w:val="DC34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B52041"/>
    <w:multiLevelType w:val="hybridMultilevel"/>
    <w:tmpl w:val="46BE6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CB01E08">
      <w:start w:val="1"/>
      <w:numFmt w:val="lowerRoman"/>
      <w:lvlText w:val="%3."/>
      <w:lvlJc w:val="left"/>
      <w:pPr>
        <w:ind w:left="2160" w:hanging="360"/>
      </w:pPr>
      <w:rPr>
        <w:rFonts w:ascii="Calibri" w:eastAsia="Calibri" w:hAnsi="Calibri" w:cs="Calibri" w:hint="default"/>
        <w:color w:val="365F91"/>
        <w:spacing w:val="-1"/>
        <w:w w:val="100"/>
        <w:sz w:val="22"/>
        <w:szCs w:val="22"/>
        <w:lang w:val="en-US" w:eastAsia="en-US" w:bidi="en-US"/>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3E1823"/>
    <w:multiLevelType w:val="hybridMultilevel"/>
    <w:tmpl w:val="3926E0CC"/>
    <w:lvl w:ilvl="0" w:tplc="756C4E06">
      <w:numFmt w:val="bullet"/>
      <w:lvlText w:val="•"/>
      <w:lvlJc w:val="left"/>
      <w:pPr>
        <w:ind w:left="1200" w:hanging="549"/>
      </w:pPr>
      <w:rPr>
        <w:rFonts w:ascii="Calibri" w:eastAsia="Calibri" w:hAnsi="Calibri" w:cs="Calibri" w:hint="default"/>
        <w:color w:val="1B1B1B"/>
        <w:w w:val="99"/>
        <w:sz w:val="22"/>
        <w:szCs w:val="22"/>
        <w:lang w:val="en-US" w:eastAsia="en-US" w:bidi="en-US"/>
      </w:rPr>
    </w:lvl>
    <w:lvl w:ilvl="1" w:tplc="AD448302">
      <w:start w:val="3"/>
      <w:numFmt w:val="decimal"/>
      <w:lvlText w:val="(%2)"/>
      <w:lvlJc w:val="left"/>
      <w:pPr>
        <w:ind w:left="1473" w:hanging="265"/>
      </w:pPr>
      <w:rPr>
        <w:rFonts w:ascii="Calibri" w:eastAsia="Calibri" w:hAnsi="Calibri" w:cs="Calibri" w:hint="default"/>
        <w:spacing w:val="-1"/>
        <w:w w:val="100"/>
        <w:sz w:val="22"/>
        <w:szCs w:val="22"/>
        <w:lang w:val="en-US" w:eastAsia="en-US" w:bidi="en-US"/>
      </w:rPr>
    </w:lvl>
    <w:lvl w:ilvl="2" w:tplc="89F031E6">
      <w:start w:val="1"/>
      <w:numFmt w:val="lowerLetter"/>
      <w:lvlText w:val="%3."/>
      <w:lvlJc w:val="left"/>
      <w:pPr>
        <w:ind w:left="1920" w:hanging="361"/>
      </w:pPr>
      <w:rPr>
        <w:rFonts w:hint="default"/>
        <w:spacing w:val="-1"/>
        <w:w w:val="100"/>
        <w:lang w:val="en-US" w:eastAsia="en-US" w:bidi="en-US"/>
      </w:rPr>
    </w:lvl>
    <w:lvl w:ilvl="3" w:tplc="A2DC6098">
      <w:start w:val="1"/>
      <w:numFmt w:val="lowerRoman"/>
      <w:lvlText w:val="%4."/>
      <w:lvlJc w:val="left"/>
      <w:pPr>
        <w:ind w:left="2640" w:hanging="466"/>
        <w:jc w:val="right"/>
      </w:pPr>
      <w:rPr>
        <w:rFonts w:ascii="Calibri" w:eastAsia="Calibri" w:hAnsi="Calibri" w:cs="Calibri" w:hint="default"/>
        <w:spacing w:val="-30"/>
        <w:w w:val="95"/>
        <w:sz w:val="22"/>
        <w:szCs w:val="22"/>
        <w:lang w:val="en-US" w:eastAsia="en-US" w:bidi="en-US"/>
      </w:rPr>
    </w:lvl>
    <w:lvl w:ilvl="4" w:tplc="18A861A4">
      <w:start w:val="1"/>
      <w:numFmt w:val="lowerRoman"/>
      <w:lvlText w:val="%5."/>
      <w:lvlJc w:val="left"/>
      <w:pPr>
        <w:ind w:left="3000" w:hanging="466"/>
        <w:jc w:val="right"/>
      </w:pPr>
      <w:rPr>
        <w:rFonts w:ascii="Calibri" w:eastAsia="Calibri" w:hAnsi="Calibri" w:cs="Calibri" w:hint="default"/>
        <w:spacing w:val="-24"/>
        <w:w w:val="100"/>
        <w:sz w:val="22"/>
        <w:szCs w:val="22"/>
        <w:lang w:val="en-US" w:eastAsia="en-US" w:bidi="en-US"/>
      </w:rPr>
    </w:lvl>
    <w:lvl w:ilvl="5" w:tplc="50E26452">
      <w:numFmt w:val="bullet"/>
      <w:lvlText w:val="•"/>
      <w:lvlJc w:val="left"/>
      <w:pPr>
        <w:ind w:left="4426" w:hanging="466"/>
      </w:pPr>
      <w:rPr>
        <w:rFonts w:hint="default"/>
        <w:lang w:val="en-US" w:eastAsia="en-US" w:bidi="en-US"/>
      </w:rPr>
    </w:lvl>
    <w:lvl w:ilvl="6" w:tplc="3700755C">
      <w:numFmt w:val="bullet"/>
      <w:lvlText w:val="•"/>
      <w:lvlJc w:val="left"/>
      <w:pPr>
        <w:ind w:left="5853" w:hanging="466"/>
      </w:pPr>
      <w:rPr>
        <w:rFonts w:hint="default"/>
        <w:lang w:val="en-US" w:eastAsia="en-US" w:bidi="en-US"/>
      </w:rPr>
    </w:lvl>
    <w:lvl w:ilvl="7" w:tplc="A504220C">
      <w:numFmt w:val="bullet"/>
      <w:lvlText w:val="•"/>
      <w:lvlJc w:val="left"/>
      <w:pPr>
        <w:ind w:left="7280" w:hanging="466"/>
      </w:pPr>
      <w:rPr>
        <w:rFonts w:hint="default"/>
        <w:lang w:val="en-US" w:eastAsia="en-US" w:bidi="en-US"/>
      </w:rPr>
    </w:lvl>
    <w:lvl w:ilvl="8" w:tplc="7CB8438A">
      <w:numFmt w:val="bullet"/>
      <w:lvlText w:val="•"/>
      <w:lvlJc w:val="left"/>
      <w:pPr>
        <w:ind w:left="8706" w:hanging="466"/>
      </w:pPr>
      <w:rPr>
        <w:rFonts w:hint="default"/>
        <w:lang w:val="en-US" w:eastAsia="en-US" w:bidi="en-US"/>
      </w:rPr>
    </w:lvl>
  </w:abstractNum>
  <w:abstractNum w:abstractNumId="46" w15:restartNumberingAfterBreak="0">
    <w:nsid w:val="71CD172F"/>
    <w:multiLevelType w:val="hybridMultilevel"/>
    <w:tmpl w:val="3808E51A"/>
    <w:lvl w:ilvl="0" w:tplc="D68EC49C">
      <w:start w:val="1"/>
      <w:numFmt w:val="decimal"/>
      <w:lvlText w:val="%1."/>
      <w:lvlJc w:val="left"/>
      <w:pPr>
        <w:ind w:left="840" w:hanging="360"/>
      </w:pPr>
      <w:rPr>
        <w:rFonts w:ascii="Calibri" w:eastAsia="Calibri" w:hAnsi="Calibri" w:cs="Calibri" w:hint="default"/>
        <w:spacing w:val="-2"/>
        <w:w w:val="97"/>
        <w:sz w:val="22"/>
        <w:szCs w:val="22"/>
        <w:lang w:val="en-US" w:eastAsia="en-US" w:bidi="en-US"/>
      </w:rPr>
    </w:lvl>
    <w:lvl w:ilvl="1" w:tplc="307A1730">
      <w:numFmt w:val="bullet"/>
      <w:lvlText w:val="•"/>
      <w:lvlJc w:val="left"/>
      <w:pPr>
        <w:ind w:left="1912" w:hanging="360"/>
      </w:pPr>
      <w:rPr>
        <w:rFonts w:hint="default"/>
        <w:lang w:val="en-US" w:eastAsia="en-US" w:bidi="en-US"/>
      </w:rPr>
    </w:lvl>
    <w:lvl w:ilvl="2" w:tplc="D1041634">
      <w:numFmt w:val="bullet"/>
      <w:lvlText w:val="•"/>
      <w:lvlJc w:val="left"/>
      <w:pPr>
        <w:ind w:left="2984" w:hanging="360"/>
      </w:pPr>
      <w:rPr>
        <w:rFonts w:hint="default"/>
        <w:lang w:val="en-US" w:eastAsia="en-US" w:bidi="en-US"/>
      </w:rPr>
    </w:lvl>
    <w:lvl w:ilvl="3" w:tplc="2B3E5508">
      <w:numFmt w:val="bullet"/>
      <w:lvlText w:val="•"/>
      <w:lvlJc w:val="left"/>
      <w:pPr>
        <w:ind w:left="4056" w:hanging="360"/>
      </w:pPr>
      <w:rPr>
        <w:rFonts w:hint="default"/>
        <w:lang w:val="en-US" w:eastAsia="en-US" w:bidi="en-US"/>
      </w:rPr>
    </w:lvl>
    <w:lvl w:ilvl="4" w:tplc="66B22596">
      <w:numFmt w:val="bullet"/>
      <w:lvlText w:val="•"/>
      <w:lvlJc w:val="left"/>
      <w:pPr>
        <w:ind w:left="5128" w:hanging="360"/>
      </w:pPr>
      <w:rPr>
        <w:rFonts w:hint="default"/>
        <w:lang w:val="en-US" w:eastAsia="en-US" w:bidi="en-US"/>
      </w:rPr>
    </w:lvl>
    <w:lvl w:ilvl="5" w:tplc="3A205F08">
      <w:numFmt w:val="bullet"/>
      <w:lvlText w:val="•"/>
      <w:lvlJc w:val="left"/>
      <w:pPr>
        <w:ind w:left="6200" w:hanging="360"/>
      </w:pPr>
      <w:rPr>
        <w:rFonts w:hint="default"/>
        <w:lang w:val="en-US" w:eastAsia="en-US" w:bidi="en-US"/>
      </w:rPr>
    </w:lvl>
    <w:lvl w:ilvl="6" w:tplc="28E2C286">
      <w:numFmt w:val="bullet"/>
      <w:lvlText w:val="•"/>
      <w:lvlJc w:val="left"/>
      <w:pPr>
        <w:ind w:left="7272" w:hanging="360"/>
      </w:pPr>
      <w:rPr>
        <w:rFonts w:hint="default"/>
        <w:lang w:val="en-US" w:eastAsia="en-US" w:bidi="en-US"/>
      </w:rPr>
    </w:lvl>
    <w:lvl w:ilvl="7" w:tplc="14F8D81E">
      <w:numFmt w:val="bullet"/>
      <w:lvlText w:val="•"/>
      <w:lvlJc w:val="left"/>
      <w:pPr>
        <w:ind w:left="8344" w:hanging="360"/>
      </w:pPr>
      <w:rPr>
        <w:rFonts w:hint="default"/>
        <w:lang w:val="en-US" w:eastAsia="en-US" w:bidi="en-US"/>
      </w:rPr>
    </w:lvl>
    <w:lvl w:ilvl="8" w:tplc="B94C2464">
      <w:numFmt w:val="bullet"/>
      <w:lvlText w:val="•"/>
      <w:lvlJc w:val="left"/>
      <w:pPr>
        <w:ind w:left="9416" w:hanging="360"/>
      </w:pPr>
      <w:rPr>
        <w:rFonts w:hint="default"/>
        <w:lang w:val="en-US" w:eastAsia="en-US" w:bidi="en-US"/>
      </w:rPr>
    </w:lvl>
  </w:abstractNum>
  <w:abstractNum w:abstractNumId="47" w15:restartNumberingAfterBreak="0">
    <w:nsid w:val="798A07BD"/>
    <w:multiLevelType w:val="hybridMultilevel"/>
    <w:tmpl w:val="38A8CF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877173"/>
    <w:multiLevelType w:val="hybridMultilevel"/>
    <w:tmpl w:val="4E2420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3273AD"/>
    <w:multiLevelType w:val="hybridMultilevel"/>
    <w:tmpl w:val="210E5DC0"/>
    <w:lvl w:ilvl="0" w:tplc="ECCCCB4E">
      <w:start w:val="1"/>
      <w:numFmt w:val="lowerLetter"/>
      <w:lvlText w:val="%1."/>
      <w:lvlJc w:val="left"/>
      <w:pPr>
        <w:ind w:left="1020" w:hanging="360"/>
      </w:pPr>
      <w:rPr>
        <w:rFonts w:ascii="Calibri" w:eastAsia="Calibri" w:hAnsi="Calibri" w:cs="Calibri" w:hint="default"/>
        <w:w w:val="101"/>
        <w:sz w:val="22"/>
        <w:szCs w:val="22"/>
        <w:lang w:val="en-US" w:eastAsia="en-US" w:bidi="en-US"/>
      </w:rPr>
    </w:lvl>
    <w:lvl w:ilvl="1" w:tplc="E884BCB6">
      <w:numFmt w:val="bullet"/>
      <w:lvlText w:val="•"/>
      <w:lvlJc w:val="left"/>
      <w:pPr>
        <w:ind w:left="2074" w:hanging="360"/>
      </w:pPr>
      <w:rPr>
        <w:rFonts w:hint="default"/>
        <w:lang w:val="en-US" w:eastAsia="en-US" w:bidi="en-US"/>
      </w:rPr>
    </w:lvl>
    <w:lvl w:ilvl="2" w:tplc="189A296C">
      <w:numFmt w:val="bullet"/>
      <w:lvlText w:val="•"/>
      <w:lvlJc w:val="left"/>
      <w:pPr>
        <w:ind w:left="3128" w:hanging="360"/>
      </w:pPr>
      <w:rPr>
        <w:rFonts w:hint="default"/>
        <w:lang w:val="en-US" w:eastAsia="en-US" w:bidi="en-US"/>
      </w:rPr>
    </w:lvl>
    <w:lvl w:ilvl="3" w:tplc="94122486">
      <w:numFmt w:val="bullet"/>
      <w:lvlText w:val="•"/>
      <w:lvlJc w:val="left"/>
      <w:pPr>
        <w:ind w:left="4182" w:hanging="360"/>
      </w:pPr>
      <w:rPr>
        <w:rFonts w:hint="default"/>
        <w:lang w:val="en-US" w:eastAsia="en-US" w:bidi="en-US"/>
      </w:rPr>
    </w:lvl>
    <w:lvl w:ilvl="4" w:tplc="962EFFDE">
      <w:numFmt w:val="bullet"/>
      <w:lvlText w:val="•"/>
      <w:lvlJc w:val="left"/>
      <w:pPr>
        <w:ind w:left="5236" w:hanging="360"/>
      </w:pPr>
      <w:rPr>
        <w:rFonts w:hint="default"/>
        <w:lang w:val="en-US" w:eastAsia="en-US" w:bidi="en-US"/>
      </w:rPr>
    </w:lvl>
    <w:lvl w:ilvl="5" w:tplc="A4E69588">
      <w:numFmt w:val="bullet"/>
      <w:lvlText w:val="•"/>
      <w:lvlJc w:val="left"/>
      <w:pPr>
        <w:ind w:left="6290" w:hanging="360"/>
      </w:pPr>
      <w:rPr>
        <w:rFonts w:hint="default"/>
        <w:lang w:val="en-US" w:eastAsia="en-US" w:bidi="en-US"/>
      </w:rPr>
    </w:lvl>
    <w:lvl w:ilvl="6" w:tplc="03F2AE2C">
      <w:numFmt w:val="bullet"/>
      <w:lvlText w:val="•"/>
      <w:lvlJc w:val="left"/>
      <w:pPr>
        <w:ind w:left="7344" w:hanging="360"/>
      </w:pPr>
      <w:rPr>
        <w:rFonts w:hint="default"/>
        <w:lang w:val="en-US" w:eastAsia="en-US" w:bidi="en-US"/>
      </w:rPr>
    </w:lvl>
    <w:lvl w:ilvl="7" w:tplc="5A18BB64">
      <w:numFmt w:val="bullet"/>
      <w:lvlText w:val="•"/>
      <w:lvlJc w:val="left"/>
      <w:pPr>
        <w:ind w:left="8398" w:hanging="360"/>
      </w:pPr>
      <w:rPr>
        <w:rFonts w:hint="default"/>
        <w:lang w:val="en-US" w:eastAsia="en-US" w:bidi="en-US"/>
      </w:rPr>
    </w:lvl>
    <w:lvl w:ilvl="8" w:tplc="70445DF4">
      <w:numFmt w:val="bullet"/>
      <w:lvlText w:val="•"/>
      <w:lvlJc w:val="left"/>
      <w:pPr>
        <w:ind w:left="9452" w:hanging="360"/>
      </w:pPr>
      <w:rPr>
        <w:rFonts w:hint="default"/>
        <w:lang w:val="en-US" w:eastAsia="en-US" w:bidi="en-US"/>
      </w:rPr>
    </w:lvl>
  </w:abstractNum>
  <w:num w:numId="1" w16cid:durableId="1488860675">
    <w:abstractNumId w:val="46"/>
  </w:num>
  <w:num w:numId="2" w16cid:durableId="735476760">
    <w:abstractNumId w:val="15"/>
  </w:num>
  <w:num w:numId="3" w16cid:durableId="383214001">
    <w:abstractNumId w:val="16"/>
  </w:num>
  <w:num w:numId="4" w16cid:durableId="416099878">
    <w:abstractNumId w:val="36"/>
  </w:num>
  <w:num w:numId="5" w16cid:durableId="849215917">
    <w:abstractNumId w:val="34"/>
  </w:num>
  <w:num w:numId="6" w16cid:durableId="1309436081">
    <w:abstractNumId w:val="37"/>
  </w:num>
  <w:num w:numId="7" w16cid:durableId="858198058">
    <w:abstractNumId w:val="39"/>
  </w:num>
  <w:num w:numId="8" w16cid:durableId="1038164045">
    <w:abstractNumId w:val="12"/>
  </w:num>
  <w:num w:numId="9" w16cid:durableId="2135246642">
    <w:abstractNumId w:val="26"/>
  </w:num>
  <w:num w:numId="10" w16cid:durableId="1430463035">
    <w:abstractNumId w:val="4"/>
  </w:num>
  <w:num w:numId="11" w16cid:durableId="757676199">
    <w:abstractNumId w:val="24"/>
  </w:num>
  <w:num w:numId="12" w16cid:durableId="1401562837">
    <w:abstractNumId w:val="30"/>
  </w:num>
  <w:num w:numId="13" w16cid:durableId="1024869543">
    <w:abstractNumId w:val="35"/>
  </w:num>
  <w:num w:numId="14" w16cid:durableId="1260792813">
    <w:abstractNumId w:val="7"/>
  </w:num>
  <w:num w:numId="15" w16cid:durableId="231165510">
    <w:abstractNumId w:val="19"/>
  </w:num>
  <w:num w:numId="16" w16cid:durableId="291328827">
    <w:abstractNumId w:val="40"/>
  </w:num>
  <w:num w:numId="17" w16cid:durableId="1763182687">
    <w:abstractNumId w:val="17"/>
  </w:num>
  <w:num w:numId="18" w16cid:durableId="792139135">
    <w:abstractNumId w:val="33"/>
  </w:num>
  <w:num w:numId="19" w16cid:durableId="243607137">
    <w:abstractNumId w:val="14"/>
  </w:num>
  <w:num w:numId="20" w16cid:durableId="1509053454">
    <w:abstractNumId w:val="49"/>
  </w:num>
  <w:num w:numId="21" w16cid:durableId="1291789608">
    <w:abstractNumId w:val="29"/>
  </w:num>
  <w:num w:numId="22" w16cid:durableId="1031297087">
    <w:abstractNumId w:val="23"/>
  </w:num>
  <w:num w:numId="23" w16cid:durableId="1240939277">
    <w:abstractNumId w:val="2"/>
  </w:num>
  <w:num w:numId="24" w16cid:durableId="1589729610">
    <w:abstractNumId w:val="20"/>
  </w:num>
  <w:num w:numId="25" w16cid:durableId="465707695">
    <w:abstractNumId w:val="45"/>
  </w:num>
  <w:num w:numId="26" w16cid:durableId="420764203">
    <w:abstractNumId w:val="6"/>
  </w:num>
  <w:num w:numId="27" w16cid:durableId="1856528496">
    <w:abstractNumId w:val="11"/>
  </w:num>
  <w:num w:numId="28" w16cid:durableId="3672621">
    <w:abstractNumId w:val="27"/>
  </w:num>
  <w:num w:numId="29" w16cid:durableId="1997222389">
    <w:abstractNumId w:val="3"/>
  </w:num>
  <w:num w:numId="30" w16cid:durableId="682710806">
    <w:abstractNumId w:val="1"/>
  </w:num>
  <w:num w:numId="31" w16cid:durableId="990215163">
    <w:abstractNumId w:val="13"/>
  </w:num>
  <w:num w:numId="32" w16cid:durableId="634721280">
    <w:abstractNumId w:val="25"/>
  </w:num>
  <w:num w:numId="33" w16cid:durableId="33698286">
    <w:abstractNumId w:val="42"/>
  </w:num>
  <w:num w:numId="34" w16cid:durableId="576018937">
    <w:abstractNumId w:val="5"/>
  </w:num>
  <w:num w:numId="35" w16cid:durableId="754401633">
    <w:abstractNumId w:val="9"/>
  </w:num>
  <w:num w:numId="36" w16cid:durableId="285162434">
    <w:abstractNumId w:val="38"/>
  </w:num>
  <w:num w:numId="37" w16cid:durableId="331763670">
    <w:abstractNumId w:val="28"/>
  </w:num>
  <w:num w:numId="38" w16cid:durableId="1260061460">
    <w:abstractNumId w:val="8"/>
  </w:num>
  <w:num w:numId="39" w16cid:durableId="379743404">
    <w:abstractNumId w:val="10"/>
  </w:num>
  <w:num w:numId="40" w16cid:durableId="1527060369">
    <w:abstractNumId w:val="18"/>
  </w:num>
  <w:num w:numId="41" w16cid:durableId="1137331279">
    <w:abstractNumId w:val="0"/>
  </w:num>
  <w:num w:numId="42" w16cid:durableId="1140028569">
    <w:abstractNumId w:val="32"/>
  </w:num>
  <w:num w:numId="43" w16cid:durableId="1782869812">
    <w:abstractNumId w:val="43"/>
  </w:num>
  <w:num w:numId="44" w16cid:durableId="431359807">
    <w:abstractNumId w:val="22"/>
  </w:num>
  <w:num w:numId="45" w16cid:durableId="38480190">
    <w:abstractNumId w:val="44"/>
  </w:num>
  <w:num w:numId="46" w16cid:durableId="381367612">
    <w:abstractNumId w:val="47"/>
  </w:num>
  <w:num w:numId="47" w16cid:durableId="633874570">
    <w:abstractNumId w:val="48"/>
  </w:num>
  <w:num w:numId="48" w16cid:durableId="862401204">
    <w:abstractNumId w:val="31"/>
  </w:num>
  <w:num w:numId="49" w16cid:durableId="1765809382">
    <w:abstractNumId w:val="41"/>
  </w:num>
  <w:num w:numId="50" w16cid:durableId="17564351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SxNDQ0sTQwNDMwMTZW0lEKTi0uzszPAykwqQUAn02RvSwAAAA="/>
  </w:docVars>
  <w:rsids>
    <w:rsidRoot w:val="00237078"/>
    <w:rsid w:val="000055EE"/>
    <w:rsid w:val="000061EB"/>
    <w:rsid w:val="000138FD"/>
    <w:rsid w:val="0001620A"/>
    <w:rsid w:val="00034114"/>
    <w:rsid w:val="00034852"/>
    <w:rsid w:val="00050F5B"/>
    <w:rsid w:val="00071244"/>
    <w:rsid w:val="00072AFD"/>
    <w:rsid w:val="00074719"/>
    <w:rsid w:val="0008231F"/>
    <w:rsid w:val="00092C8E"/>
    <w:rsid w:val="000A2FB2"/>
    <w:rsid w:val="000D2BCC"/>
    <w:rsid w:val="000D335E"/>
    <w:rsid w:val="000D3874"/>
    <w:rsid w:val="000F626B"/>
    <w:rsid w:val="000F6880"/>
    <w:rsid w:val="00101E78"/>
    <w:rsid w:val="001410FD"/>
    <w:rsid w:val="00142400"/>
    <w:rsid w:val="00142AE5"/>
    <w:rsid w:val="00154532"/>
    <w:rsid w:val="0016040E"/>
    <w:rsid w:val="00162C12"/>
    <w:rsid w:val="00164960"/>
    <w:rsid w:val="00173795"/>
    <w:rsid w:val="00174279"/>
    <w:rsid w:val="00194696"/>
    <w:rsid w:val="001A1F96"/>
    <w:rsid w:val="001A6211"/>
    <w:rsid w:val="001B2F7F"/>
    <w:rsid w:val="001B32D3"/>
    <w:rsid w:val="001F2213"/>
    <w:rsid w:val="00203486"/>
    <w:rsid w:val="00237078"/>
    <w:rsid w:val="00243990"/>
    <w:rsid w:val="00245261"/>
    <w:rsid w:val="0025688C"/>
    <w:rsid w:val="002616DE"/>
    <w:rsid w:val="00272E25"/>
    <w:rsid w:val="00274F55"/>
    <w:rsid w:val="002772A8"/>
    <w:rsid w:val="0028146E"/>
    <w:rsid w:val="00286428"/>
    <w:rsid w:val="002C2306"/>
    <w:rsid w:val="002C4317"/>
    <w:rsid w:val="002C4760"/>
    <w:rsid w:val="002C6BC5"/>
    <w:rsid w:val="002C7605"/>
    <w:rsid w:val="002D2451"/>
    <w:rsid w:val="002D3668"/>
    <w:rsid w:val="002E0456"/>
    <w:rsid w:val="002F31E7"/>
    <w:rsid w:val="003249CC"/>
    <w:rsid w:val="003255A3"/>
    <w:rsid w:val="0032690C"/>
    <w:rsid w:val="00345125"/>
    <w:rsid w:val="00351DD5"/>
    <w:rsid w:val="0035585B"/>
    <w:rsid w:val="003712F5"/>
    <w:rsid w:val="003732D7"/>
    <w:rsid w:val="00381240"/>
    <w:rsid w:val="00381C82"/>
    <w:rsid w:val="00397252"/>
    <w:rsid w:val="003A4597"/>
    <w:rsid w:val="003B0A96"/>
    <w:rsid w:val="003B6B2A"/>
    <w:rsid w:val="003B7189"/>
    <w:rsid w:val="003C305C"/>
    <w:rsid w:val="003C6D8D"/>
    <w:rsid w:val="003F5EBD"/>
    <w:rsid w:val="0040055A"/>
    <w:rsid w:val="00410938"/>
    <w:rsid w:val="0042076D"/>
    <w:rsid w:val="00420835"/>
    <w:rsid w:val="0042262A"/>
    <w:rsid w:val="004226FD"/>
    <w:rsid w:val="00427774"/>
    <w:rsid w:val="00431441"/>
    <w:rsid w:val="00452A09"/>
    <w:rsid w:val="00457B82"/>
    <w:rsid w:val="004640A3"/>
    <w:rsid w:val="00486479"/>
    <w:rsid w:val="00492789"/>
    <w:rsid w:val="00494388"/>
    <w:rsid w:val="00495287"/>
    <w:rsid w:val="004A4B23"/>
    <w:rsid w:val="004B5C02"/>
    <w:rsid w:val="004C2811"/>
    <w:rsid w:val="004D2E56"/>
    <w:rsid w:val="004F2ABE"/>
    <w:rsid w:val="004F494E"/>
    <w:rsid w:val="005158A2"/>
    <w:rsid w:val="00550A25"/>
    <w:rsid w:val="00561DEB"/>
    <w:rsid w:val="005718FF"/>
    <w:rsid w:val="005B54AF"/>
    <w:rsid w:val="005C04CC"/>
    <w:rsid w:val="005C18CF"/>
    <w:rsid w:val="005C2235"/>
    <w:rsid w:val="005C336A"/>
    <w:rsid w:val="005C3409"/>
    <w:rsid w:val="005D240C"/>
    <w:rsid w:val="005F2ED5"/>
    <w:rsid w:val="0060226C"/>
    <w:rsid w:val="00612774"/>
    <w:rsid w:val="00620715"/>
    <w:rsid w:val="00634481"/>
    <w:rsid w:val="006371C0"/>
    <w:rsid w:val="00642110"/>
    <w:rsid w:val="0065343D"/>
    <w:rsid w:val="00653BCB"/>
    <w:rsid w:val="00654E42"/>
    <w:rsid w:val="00663CF3"/>
    <w:rsid w:val="006665F0"/>
    <w:rsid w:val="00671323"/>
    <w:rsid w:val="00673B73"/>
    <w:rsid w:val="0068202D"/>
    <w:rsid w:val="00684B62"/>
    <w:rsid w:val="006924E0"/>
    <w:rsid w:val="006A1E13"/>
    <w:rsid w:val="006B0A8B"/>
    <w:rsid w:val="006B6874"/>
    <w:rsid w:val="006D6F3B"/>
    <w:rsid w:val="006E0877"/>
    <w:rsid w:val="006E7CE0"/>
    <w:rsid w:val="00732530"/>
    <w:rsid w:val="00750AEB"/>
    <w:rsid w:val="00785EBC"/>
    <w:rsid w:val="007A43D1"/>
    <w:rsid w:val="007C636A"/>
    <w:rsid w:val="007E2808"/>
    <w:rsid w:val="007E3BF3"/>
    <w:rsid w:val="007F7BA1"/>
    <w:rsid w:val="0081794D"/>
    <w:rsid w:val="008219A2"/>
    <w:rsid w:val="00824FEC"/>
    <w:rsid w:val="00844240"/>
    <w:rsid w:val="00851C10"/>
    <w:rsid w:val="008633A4"/>
    <w:rsid w:val="00864C2C"/>
    <w:rsid w:val="00880AD6"/>
    <w:rsid w:val="00897F2A"/>
    <w:rsid w:val="008A2866"/>
    <w:rsid w:val="008B3154"/>
    <w:rsid w:val="008B717A"/>
    <w:rsid w:val="008D52ED"/>
    <w:rsid w:val="008E1401"/>
    <w:rsid w:val="008E18CF"/>
    <w:rsid w:val="00902B84"/>
    <w:rsid w:val="009062EE"/>
    <w:rsid w:val="00934BF9"/>
    <w:rsid w:val="0094031A"/>
    <w:rsid w:val="00972C3F"/>
    <w:rsid w:val="00974810"/>
    <w:rsid w:val="009767CC"/>
    <w:rsid w:val="009C74B4"/>
    <w:rsid w:val="009C7E1F"/>
    <w:rsid w:val="009D5CA5"/>
    <w:rsid w:val="009E4891"/>
    <w:rsid w:val="00A11CD1"/>
    <w:rsid w:val="00A2216A"/>
    <w:rsid w:val="00A4791D"/>
    <w:rsid w:val="00A651B6"/>
    <w:rsid w:val="00A7779E"/>
    <w:rsid w:val="00A853C6"/>
    <w:rsid w:val="00A85B6A"/>
    <w:rsid w:val="00A91540"/>
    <w:rsid w:val="00A9604D"/>
    <w:rsid w:val="00AB537B"/>
    <w:rsid w:val="00AF0983"/>
    <w:rsid w:val="00AF2073"/>
    <w:rsid w:val="00AF4044"/>
    <w:rsid w:val="00B0178C"/>
    <w:rsid w:val="00B1175F"/>
    <w:rsid w:val="00B1341A"/>
    <w:rsid w:val="00B14F5E"/>
    <w:rsid w:val="00B2406A"/>
    <w:rsid w:val="00B42D80"/>
    <w:rsid w:val="00B45993"/>
    <w:rsid w:val="00B45D9B"/>
    <w:rsid w:val="00B569D1"/>
    <w:rsid w:val="00B70B42"/>
    <w:rsid w:val="00B7187E"/>
    <w:rsid w:val="00B84986"/>
    <w:rsid w:val="00B925B7"/>
    <w:rsid w:val="00BA2CBF"/>
    <w:rsid w:val="00BC6998"/>
    <w:rsid w:val="00BC7270"/>
    <w:rsid w:val="00BE1CD3"/>
    <w:rsid w:val="00BE4347"/>
    <w:rsid w:val="00BE49FF"/>
    <w:rsid w:val="00C000C6"/>
    <w:rsid w:val="00C11D9E"/>
    <w:rsid w:val="00C26B61"/>
    <w:rsid w:val="00C540B0"/>
    <w:rsid w:val="00C769DF"/>
    <w:rsid w:val="00C82315"/>
    <w:rsid w:val="00C86E4A"/>
    <w:rsid w:val="00CB704D"/>
    <w:rsid w:val="00CC5CDB"/>
    <w:rsid w:val="00CC60CE"/>
    <w:rsid w:val="00CD75E2"/>
    <w:rsid w:val="00CE364A"/>
    <w:rsid w:val="00D37FA8"/>
    <w:rsid w:val="00D40F00"/>
    <w:rsid w:val="00D45342"/>
    <w:rsid w:val="00D45AD7"/>
    <w:rsid w:val="00D460E1"/>
    <w:rsid w:val="00D536F2"/>
    <w:rsid w:val="00D57AD2"/>
    <w:rsid w:val="00D64309"/>
    <w:rsid w:val="00D65852"/>
    <w:rsid w:val="00D84871"/>
    <w:rsid w:val="00D853E1"/>
    <w:rsid w:val="00D90F30"/>
    <w:rsid w:val="00DA7E3F"/>
    <w:rsid w:val="00DB1A8B"/>
    <w:rsid w:val="00DE058B"/>
    <w:rsid w:val="00E15B15"/>
    <w:rsid w:val="00E2444D"/>
    <w:rsid w:val="00E30AF2"/>
    <w:rsid w:val="00E423CB"/>
    <w:rsid w:val="00E649C4"/>
    <w:rsid w:val="00E64C91"/>
    <w:rsid w:val="00E855BB"/>
    <w:rsid w:val="00E87DDF"/>
    <w:rsid w:val="00E94678"/>
    <w:rsid w:val="00EA7DA0"/>
    <w:rsid w:val="00EB093B"/>
    <w:rsid w:val="00EB411D"/>
    <w:rsid w:val="00EB7DAD"/>
    <w:rsid w:val="00EC0380"/>
    <w:rsid w:val="00EC040C"/>
    <w:rsid w:val="00ED35B2"/>
    <w:rsid w:val="00EE27CF"/>
    <w:rsid w:val="00F31D7C"/>
    <w:rsid w:val="00F339FC"/>
    <w:rsid w:val="00F34F2C"/>
    <w:rsid w:val="00F52559"/>
    <w:rsid w:val="00F541EA"/>
    <w:rsid w:val="00F65676"/>
    <w:rsid w:val="00F97F43"/>
    <w:rsid w:val="00FA1C3A"/>
    <w:rsid w:val="00FB1F73"/>
    <w:rsid w:val="00FB4480"/>
    <w:rsid w:val="00FB6975"/>
    <w:rsid w:val="00FC064C"/>
    <w:rsid w:val="00FD7D2D"/>
    <w:rsid w:val="00FE18E6"/>
    <w:rsid w:val="00FE6352"/>
    <w:rsid w:val="00FF12B9"/>
    <w:rsid w:val="00FF3D1C"/>
    <w:rsid w:val="00FF4166"/>
    <w:rsid w:val="00FF6270"/>
    <w:rsid w:val="00FF6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7A66E"/>
  <w15:docId w15:val="{B0437D60-8FB6-45CD-8108-C4832CAEB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BCB"/>
    <w:rPr>
      <w:rFonts w:ascii="Calibri" w:eastAsia="Calibri" w:hAnsi="Calibri" w:cs="Calibri"/>
      <w:lang w:bidi="en-US"/>
    </w:rPr>
  </w:style>
  <w:style w:type="paragraph" w:styleId="Heading1">
    <w:name w:val="heading 1"/>
    <w:basedOn w:val="Normal"/>
    <w:uiPriority w:val="9"/>
    <w:qFormat/>
    <w:pPr>
      <w:ind w:left="120"/>
      <w:outlineLvl w:val="0"/>
    </w:pPr>
    <w:rPr>
      <w:sz w:val="40"/>
      <w:szCs w:val="40"/>
    </w:rPr>
  </w:style>
  <w:style w:type="paragraph" w:styleId="Heading2">
    <w:name w:val="heading 2"/>
    <w:basedOn w:val="Normal"/>
    <w:link w:val="Heading2Char"/>
    <w:uiPriority w:val="9"/>
    <w:unhideWhenUsed/>
    <w:qFormat/>
    <w:pPr>
      <w:ind w:left="120"/>
      <w:outlineLvl w:val="1"/>
    </w:pPr>
    <w:rPr>
      <w:b/>
      <w:bCs/>
      <w:sz w:val="24"/>
      <w:szCs w:val="24"/>
      <w:u w:val="single" w:color="000000"/>
    </w:rPr>
  </w:style>
  <w:style w:type="paragraph" w:styleId="Heading3">
    <w:name w:val="heading 3"/>
    <w:basedOn w:val="Normal"/>
    <w:uiPriority w:val="9"/>
    <w:unhideWhenUsed/>
    <w:qFormat/>
    <w:pPr>
      <w:ind w:left="205"/>
      <w:outlineLvl w:val="2"/>
    </w:pPr>
    <w:rPr>
      <w:sz w:val="24"/>
      <w:szCs w:val="24"/>
    </w:rPr>
  </w:style>
  <w:style w:type="paragraph" w:styleId="Heading4">
    <w:name w:val="heading 4"/>
    <w:basedOn w:val="Normal"/>
    <w:uiPriority w:val="9"/>
    <w:unhideWhenUsed/>
    <w:qFormat/>
    <w:pPr>
      <w:ind w:left="1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20" w:hanging="360"/>
    </w:pPr>
  </w:style>
  <w:style w:type="paragraph" w:customStyle="1" w:styleId="TableParagraph">
    <w:name w:val="Table Paragraph"/>
    <w:basedOn w:val="Normal"/>
    <w:uiPriority w:val="1"/>
    <w:qFormat/>
    <w:pPr>
      <w:spacing w:line="248" w:lineRule="exact"/>
      <w:jc w:val="center"/>
    </w:pPr>
  </w:style>
  <w:style w:type="paragraph" w:styleId="NoSpacing">
    <w:name w:val="No Spacing"/>
    <w:link w:val="NoSpacingChar"/>
    <w:uiPriority w:val="1"/>
    <w:qFormat/>
    <w:rsid w:val="002C7605"/>
    <w:pPr>
      <w:widowControl/>
      <w:autoSpaceDE/>
      <w:autoSpaceDN/>
    </w:pPr>
    <w:rPr>
      <w:rFonts w:eastAsiaTheme="minorEastAsia"/>
    </w:rPr>
  </w:style>
  <w:style w:type="character" w:customStyle="1" w:styleId="NoSpacingChar">
    <w:name w:val="No Spacing Char"/>
    <w:basedOn w:val="DefaultParagraphFont"/>
    <w:link w:val="NoSpacing"/>
    <w:uiPriority w:val="1"/>
    <w:rsid w:val="002C7605"/>
    <w:rPr>
      <w:rFonts w:eastAsiaTheme="minorEastAsia"/>
    </w:rPr>
  </w:style>
  <w:style w:type="character" w:styleId="Hyperlink">
    <w:name w:val="Hyperlink"/>
    <w:basedOn w:val="DefaultParagraphFont"/>
    <w:uiPriority w:val="99"/>
    <w:unhideWhenUsed/>
    <w:rsid w:val="00410938"/>
    <w:rPr>
      <w:color w:val="0000FF" w:themeColor="hyperlink"/>
      <w:u w:val="single"/>
    </w:rPr>
  </w:style>
  <w:style w:type="character" w:styleId="UnresolvedMention">
    <w:name w:val="Unresolved Mention"/>
    <w:basedOn w:val="DefaultParagraphFont"/>
    <w:uiPriority w:val="99"/>
    <w:semiHidden/>
    <w:unhideWhenUsed/>
    <w:rsid w:val="00410938"/>
    <w:rPr>
      <w:color w:val="605E5C"/>
      <w:shd w:val="clear" w:color="auto" w:fill="E1DFDD"/>
    </w:rPr>
  </w:style>
  <w:style w:type="table" w:styleId="TableGrid">
    <w:name w:val="Table Grid"/>
    <w:basedOn w:val="TableNormal"/>
    <w:uiPriority w:val="39"/>
    <w:rsid w:val="002C4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2C431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653BCB"/>
    <w:rPr>
      <w:rFonts w:ascii="Calibri" w:eastAsia="Calibri" w:hAnsi="Calibri" w:cs="Calibri"/>
      <w:b/>
      <w:bCs/>
      <w:sz w:val="24"/>
      <w:szCs w:val="24"/>
      <w:u w:val="single" w:color="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970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acemran.com" TargetMode="External"/><Relationship Id="rId13" Type="http://schemas.openxmlformats.org/officeDocument/2006/relationships/hyperlink" Target="http://www.racemran.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racemra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kurtcaselli.com/course-marking-guid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racemran.com/" TargetMode="External"/><Relationship Id="rId4" Type="http://schemas.openxmlformats.org/officeDocument/2006/relationships/webSettings" Target="webSettings.xml"/><Relationship Id="rId9" Type="http://schemas.openxmlformats.org/officeDocument/2006/relationships/hyperlink" Target="http://www.racemran.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15834</Words>
  <Characters>90255</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Holtfreter</dc:creator>
  <cp:lastModifiedBy>Livreri, Kody</cp:lastModifiedBy>
  <cp:revision>2</cp:revision>
  <dcterms:created xsi:type="dcterms:W3CDTF">2026-01-06T00:32:00Z</dcterms:created>
  <dcterms:modified xsi:type="dcterms:W3CDTF">2026-01-06T00:32:00Z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2022-04-13T00:00:00Z</vt:filetime>
  </property>
  <property fmtid="{D5CDD505-2E9C-101B-9397-08002B2CF9AE}" pid="3" name="Creator">
    <vt:lpwstr>Microsoft Office Word</vt:lpwstr>
  </property>
  <property fmtid="{D5CDD505-2E9C-101B-9397-08002B2CF9AE}" pid="4" name="LastSaved">
    <vt:filetime>2023-04-06T00:00:00Z</vt:filetime>
  </property>
  <property fmtid="{D5CDD505-2E9C-101B-9397-08002B2CF9AE}" pid="5" name="GrammarlyDocumentId">
    <vt:lpwstr>d8eb6e4c3d329415f958f25961fbb8812a24710f42ea39b5bd2d3b55ad08d5e8</vt:lpwstr>
  </property>
</Properties>
</file>